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3A55C5" w14:paraId="15864037" w14:textId="77777777">
        <w:tc>
          <w:tcPr>
            <w:tcW w:w="509" w:type="dxa"/>
          </w:tcPr>
          <w:p w14:paraId="11E16CE8" w14:textId="77777777" w:rsidR="003A55C5"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101BCCA3" w14:textId="77777777" w:rsidR="003A55C5"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13.020.01</w:t>
            </w:r>
            <w:r>
              <w:rPr>
                <w:rFonts w:ascii="黑体" w:eastAsia="黑体" w:hAnsi="黑体"/>
                <w:sz w:val="21"/>
                <w:szCs w:val="21"/>
              </w:rPr>
              <w:t xml:space="preserve"> </w:t>
            </w:r>
            <w:r>
              <w:rPr>
                <w:rFonts w:ascii="黑体" w:eastAsia="黑体" w:hAnsi="黑体"/>
                <w:sz w:val="21"/>
                <w:szCs w:val="21"/>
              </w:rPr>
              <w:fldChar w:fldCharType="end"/>
            </w:r>
            <w:bookmarkEnd w:id="0"/>
          </w:p>
        </w:tc>
      </w:tr>
      <w:tr w:rsidR="003A55C5" w14:paraId="0E1C6C97" w14:textId="77777777">
        <w:tc>
          <w:tcPr>
            <w:tcW w:w="509" w:type="dxa"/>
          </w:tcPr>
          <w:p w14:paraId="5A5A3DE5" w14:textId="77777777" w:rsidR="003A55C5"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530551B5" w14:textId="77777777" w:rsidR="003A55C5"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Z 02</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3A55C5" w14:paraId="5B486978" w14:textId="77777777">
        <w:tc>
          <w:tcPr>
            <w:tcW w:w="6407" w:type="dxa"/>
          </w:tcPr>
          <w:p w14:paraId="737E9C8B" w14:textId="77777777" w:rsidR="003A55C5" w:rsidRDefault="00000000">
            <w:pPr>
              <w:pStyle w:val="afffff"/>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0E739CD8" wp14:editId="0454BC3A">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34</w:t>
            </w:r>
            <w:r>
              <w:fldChar w:fldCharType="end"/>
            </w:r>
            <w:bookmarkEnd w:id="3"/>
          </w:p>
        </w:tc>
      </w:tr>
    </w:tbl>
    <w:p w14:paraId="04030CDE" w14:textId="77777777" w:rsidR="003A55C5"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安徽省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04116630" w14:textId="77777777" w:rsidR="003A55C5" w:rsidRDefault="00000000">
      <w:pPr>
        <w:pStyle w:val="affffffffff2"/>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XXXX</w:t>
      </w:r>
      <w:r>
        <w:fldChar w:fldCharType="end"/>
      </w:r>
      <w:bookmarkEnd w:id="7"/>
    </w:p>
    <w:p w14:paraId="2A89E222" w14:textId="77777777" w:rsidR="003A55C5"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06B4E9A7" w14:textId="77777777" w:rsidR="003A55C5"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1C5A190" wp14:editId="55D3D665">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5746117" w14:textId="77777777" w:rsidR="003A55C5" w:rsidRDefault="003A55C5">
      <w:pPr>
        <w:pStyle w:val="afffff0"/>
        <w:framePr w:w="9639" w:h="6976" w:hRule="exact" w:hSpace="0" w:vSpace="0" w:wrap="around" w:hAnchor="page" w:y="6408"/>
        <w:jc w:val="center"/>
        <w:rPr>
          <w:rFonts w:ascii="黑体" w:eastAsia="黑体" w:hAnsi="黑体" w:hint="eastAsia"/>
          <w:b w:val="0"/>
          <w:bCs w:val="0"/>
          <w:w w:val="100"/>
        </w:rPr>
      </w:pPr>
    </w:p>
    <w:p w14:paraId="3CBD9CC0" w14:textId="77777777" w:rsidR="003A55C5"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生态产品总值核算技术规范</w:t>
      </w:r>
      <w:r>
        <w:fldChar w:fldCharType="end"/>
      </w:r>
      <w:bookmarkEnd w:id="9"/>
    </w:p>
    <w:p w14:paraId="51335315" w14:textId="77777777" w:rsidR="003A55C5" w:rsidRDefault="003A55C5">
      <w:pPr>
        <w:framePr w:w="9639" w:h="6974" w:hRule="exact" w:wrap="around" w:vAnchor="page" w:hAnchor="page" w:x="1419" w:y="6408" w:anchorLock="1"/>
        <w:ind w:left="-1418"/>
      </w:pPr>
    </w:p>
    <w:p w14:paraId="39072498" w14:textId="77777777" w:rsidR="003A55C5" w:rsidRDefault="00000000">
      <w:pPr>
        <w:pStyle w:val="afffffff8"/>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Technical specification for gross ecosystem product accounting</w:t>
      </w:r>
      <w:r>
        <w:rPr>
          <w:rFonts w:ascii="黑体" w:eastAsia="黑体" w:hAnsi="黑体"/>
          <w:szCs w:val="28"/>
        </w:rPr>
        <w:fldChar w:fldCharType="end"/>
      </w:r>
      <w:bookmarkEnd w:id="10"/>
    </w:p>
    <w:p w14:paraId="6213BE7F" w14:textId="77777777" w:rsidR="003A55C5" w:rsidRDefault="003A55C5">
      <w:pPr>
        <w:framePr w:w="9639" w:h="6974" w:hRule="exact" w:wrap="around" w:vAnchor="page" w:hAnchor="page" w:x="1419" w:y="6408" w:anchorLock="1"/>
        <w:spacing w:line="760" w:lineRule="exact"/>
        <w:ind w:left="-1418"/>
      </w:pPr>
    </w:p>
    <w:p w14:paraId="2A8001D4" w14:textId="77777777" w:rsidR="003A55C5" w:rsidRDefault="003A55C5">
      <w:pPr>
        <w:pStyle w:val="afffffff8"/>
        <w:framePr w:w="9639" w:h="6974" w:hRule="exact" w:wrap="around" w:vAnchor="page" w:hAnchor="page" w:x="1419" w:y="6408" w:anchorLock="1"/>
        <w:textAlignment w:val="bottom"/>
        <w:rPr>
          <w:rFonts w:eastAsia="黑体"/>
          <w:szCs w:val="28"/>
        </w:rPr>
      </w:pPr>
    </w:p>
    <w:p w14:paraId="0BD2E6E1" w14:textId="77777777" w:rsidR="003A55C5"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1"/>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34EFF671" w14:textId="77777777" w:rsidR="003A55C5"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74CE296F" w14:textId="77777777" w:rsidR="003A55C5"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2418861B" w14:textId="77777777" w:rsidR="003A55C5"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5BDD7A2C" w14:textId="77777777" w:rsidR="003A55C5"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5AA4C4F2" w14:textId="77777777" w:rsidR="003A55C5" w:rsidRDefault="00000000">
      <w:pPr>
        <w:pStyle w:val="affffffff8"/>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     </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7E246561" w14:textId="77777777" w:rsidR="003A55C5" w:rsidRDefault="00000000">
      <w:pPr>
        <w:rPr>
          <w:rFonts w:ascii="宋体" w:hAnsi="宋体" w:hint="eastAsia"/>
          <w:sz w:val="28"/>
          <w:szCs w:val="28"/>
        </w:rPr>
        <w:sectPr w:rsidR="003A55C5" w:rsidSect="004C1469">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3AD4CCAA" wp14:editId="10BC65C9">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55248E7" w14:textId="77777777" w:rsidR="003A55C5" w:rsidRDefault="00000000">
      <w:pPr>
        <w:pStyle w:val="affffffa"/>
        <w:spacing w:after="468"/>
      </w:pPr>
      <w:bookmarkStart w:id="21" w:name="BookMark1"/>
      <w:bookmarkStart w:id="22" w:name="_Toc179674272"/>
      <w:r>
        <w:rPr>
          <w:rFonts w:hint="eastAsia"/>
          <w:spacing w:val="320"/>
        </w:rPr>
        <w:lastRenderedPageBreak/>
        <w:t>目</w:t>
      </w:r>
      <w:r>
        <w:rPr>
          <w:rFonts w:hint="eastAsia"/>
        </w:rPr>
        <w:t>次</w:t>
      </w:r>
    </w:p>
    <w:p w14:paraId="50C399C3" w14:textId="77777777" w:rsidR="003A55C5" w:rsidRDefault="00000000">
      <w:pPr>
        <w:pStyle w:val="TOC1"/>
        <w:tabs>
          <w:tab w:val="right" w:leader="dot" w:pos="9344"/>
        </w:tabs>
        <w:rPr>
          <w:rFonts w:asciiTheme="minorHAnsi" w:eastAsiaTheme="minorEastAsia" w:hAnsiTheme="minorHAnsi" w:cstheme="minorBidi" w:hint="eastAsia"/>
          <w:szCs w:val="22"/>
        </w:rPr>
      </w:pPr>
      <w:r>
        <w:fldChar w:fldCharType="begin"/>
      </w:r>
      <w:r>
        <w:instrText xml:space="preserve"> TOC \o "1-1" \h \t "标准文件_一级条标题,2,标准文件_附录一级条标题,2," </w:instrText>
      </w:r>
      <w:r>
        <w:fldChar w:fldCharType="separate"/>
      </w:r>
      <w:hyperlink w:anchor="_Toc179690133" w:history="1">
        <w:r w:rsidR="003A55C5">
          <w:rPr>
            <w:rStyle w:val="affffb"/>
            <w:spacing w:val="320"/>
          </w:rPr>
          <w:t>前</w:t>
        </w:r>
        <w:r w:rsidR="003A55C5">
          <w:rPr>
            <w:rStyle w:val="affffb"/>
          </w:rPr>
          <w:t>言</w:t>
        </w:r>
        <w:r w:rsidR="003A55C5">
          <w:tab/>
        </w:r>
        <w:r w:rsidR="003A55C5">
          <w:fldChar w:fldCharType="begin"/>
        </w:r>
        <w:r w:rsidR="003A55C5">
          <w:instrText xml:space="preserve"> PAGEREF _Toc179690133 \h </w:instrText>
        </w:r>
        <w:r w:rsidR="003A55C5">
          <w:fldChar w:fldCharType="separate"/>
        </w:r>
        <w:r w:rsidR="003A55C5">
          <w:t>II</w:t>
        </w:r>
        <w:r w:rsidR="003A55C5">
          <w:fldChar w:fldCharType="end"/>
        </w:r>
      </w:hyperlink>
    </w:p>
    <w:p w14:paraId="7AEEB17E" w14:textId="77777777" w:rsidR="003A55C5" w:rsidRDefault="003A55C5">
      <w:pPr>
        <w:pStyle w:val="TOC1"/>
        <w:tabs>
          <w:tab w:val="right" w:leader="dot" w:pos="9344"/>
        </w:tabs>
        <w:rPr>
          <w:rFonts w:asciiTheme="minorHAnsi" w:eastAsiaTheme="minorEastAsia" w:hAnsiTheme="minorHAnsi" w:cstheme="minorBidi" w:hint="eastAsia"/>
          <w:szCs w:val="22"/>
        </w:rPr>
      </w:pPr>
      <w:hyperlink w:anchor="_Toc179690134" w:history="1">
        <w:r>
          <w:rPr>
            <w:rStyle w:val="affffb"/>
          </w:rPr>
          <w:t>1 范围</w:t>
        </w:r>
        <w:r>
          <w:tab/>
        </w:r>
        <w:r>
          <w:fldChar w:fldCharType="begin"/>
        </w:r>
        <w:r>
          <w:instrText xml:space="preserve"> PAGEREF _Toc179690134 \h </w:instrText>
        </w:r>
        <w:r>
          <w:fldChar w:fldCharType="separate"/>
        </w:r>
        <w:r>
          <w:t>1</w:t>
        </w:r>
        <w:r>
          <w:fldChar w:fldCharType="end"/>
        </w:r>
      </w:hyperlink>
    </w:p>
    <w:p w14:paraId="321C1EF1" w14:textId="77777777" w:rsidR="003A55C5" w:rsidRDefault="003A55C5">
      <w:pPr>
        <w:pStyle w:val="TOC1"/>
        <w:tabs>
          <w:tab w:val="right" w:leader="dot" w:pos="9344"/>
        </w:tabs>
        <w:rPr>
          <w:rFonts w:asciiTheme="minorHAnsi" w:eastAsiaTheme="minorEastAsia" w:hAnsiTheme="minorHAnsi" w:cstheme="minorBidi" w:hint="eastAsia"/>
          <w:szCs w:val="22"/>
        </w:rPr>
      </w:pPr>
      <w:hyperlink w:anchor="_Toc179690135" w:history="1">
        <w:r>
          <w:rPr>
            <w:rStyle w:val="affffb"/>
          </w:rPr>
          <w:t>2 规范性引用文件</w:t>
        </w:r>
        <w:r>
          <w:tab/>
        </w:r>
        <w:r>
          <w:fldChar w:fldCharType="begin"/>
        </w:r>
        <w:r>
          <w:instrText xml:space="preserve"> PAGEREF _Toc179690135 \h </w:instrText>
        </w:r>
        <w:r>
          <w:fldChar w:fldCharType="separate"/>
        </w:r>
        <w:r>
          <w:t>1</w:t>
        </w:r>
        <w:r>
          <w:fldChar w:fldCharType="end"/>
        </w:r>
      </w:hyperlink>
    </w:p>
    <w:p w14:paraId="7BDBDA3D" w14:textId="77777777" w:rsidR="003A55C5" w:rsidRDefault="003A55C5">
      <w:pPr>
        <w:pStyle w:val="TOC1"/>
        <w:tabs>
          <w:tab w:val="right" w:leader="dot" w:pos="9344"/>
        </w:tabs>
        <w:rPr>
          <w:rFonts w:asciiTheme="minorHAnsi" w:eastAsiaTheme="minorEastAsia" w:hAnsiTheme="minorHAnsi" w:cstheme="minorBidi" w:hint="eastAsia"/>
          <w:szCs w:val="22"/>
        </w:rPr>
      </w:pPr>
      <w:hyperlink w:anchor="_Toc179690136" w:history="1">
        <w:r>
          <w:rPr>
            <w:rStyle w:val="affffb"/>
          </w:rPr>
          <w:t>3 术语和定义</w:t>
        </w:r>
        <w:r>
          <w:tab/>
        </w:r>
        <w:r>
          <w:fldChar w:fldCharType="begin"/>
        </w:r>
        <w:r>
          <w:instrText xml:space="preserve"> PAGEREF _Toc179690136 \h </w:instrText>
        </w:r>
        <w:r>
          <w:fldChar w:fldCharType="separate"/>
        </w:r>
        <w:r>
          <w:t>1</w:t>
        </w:r>
        <w:r>
          <w:fldChar w:fldCharType="end"/>
        </w:r>
      </w:hyperlink>
    </w:p>
    <w:p w14:paraId="3C505C6F" w14:textId="77777777" w:rsidR="003A55C5" w:rsidRDefault="003A55C5">
      <w:pPr>
        <w:pStyle w:val="TOC1"/>
        <w:tabs>
          <w:tab w:val="right" w:leader="dot" w:pos="9344"/>
        </w:tabs>
        <w:rPr>
          <w:rFonts w:asciiTheme="minorHAnsi" w:eastAsiaTheme="minorEastAsia" w:hAnsiTheme="minorHAnsi" w:cstheme="minorBidi" w:hint="eastAsia"/>
          <w:szCs w:val="22"/>
        </w:rPr>
      </w:pPr>
      <w:hyperlink w:anchor="_Toc179690137" w:history="1">
        <w:r>
          <w:rPr>
            <w:rStyle w:val="affffb"/>
          </w:rPr>
          <w:t>4 缩略语</w:t>
        </w:r>
        <w:r>
          <w:tab/>
        </w:r>
        <w:r>
          <w:fldChar w:fldCharType="begin"/>
        </w:r>
        <w:r>
          <w:instrText xml:space="preserve"> PAGEREF _Toc179690137 \h </w:instrText>
        </w:r>
        <w:r>
          <w:fldChar w:fldCharType="separate"/>
        </w:r>
        <w:r>
          <w:t>3</w:t>
        </w:r>
        <w:r>
          <w:fldChar w:fldCharType="end"/>
        </w:r>
      </w:hyperlink>
    </w:p>
    <w:p w14:paraId="71F6D4FB" w14:textId="77777777" w:rsidR="003A55C5" w:rsidRDefault="003A55C5">
      <w:pPr>
        <w:pStyle w:val="TOC1"/>
        <w:tabs>
          <w:tab w:val="right" w:leader="dot" w:pos="9344"/>
        </w:tabs>
        <w:rPr>
          <w:rFonts w:asciiTheme="minorHAnsi" w:eastAsiaTheme="minorEastAsia" w:hAnsiTheme="minorHAnsi" w:cstheme="minorBidi" w:hint="eastAsia"/>
          <w:szCs w:val="22"/>
        </w:rPr>
      </w:pPr>
      <w:hyperlink w:anchor="_Toc179690138" w:history="1">
        <w:r>
          <w:rPr>
            <w:rStyle w:val="affffb"/>
          </w:rPr>
          <w:t>5 核算流程</w:t>
        </w:r>
        <w:r>
          <w:tab/>
        </w:r>
        <w:r>
          <w:fldChar w:fldCharType="begin"/>
        </w:r>
        <w:r>
          <w:instrText xml:space="preserve"> PAGEREF _Toc179690138 \h </w:instrText>
        </w:r>
        <w:r>
          <w:fldChar w:fldCharType="separate"/>
        </w:r>
        <w:r>
          <w:t>3</w:t>
        </w:r>
        <w:r>
          <w:fldChar w:fldCharType="end"/>
        </w:r>
      </w:hyperlink>
    </w:p>
    <w:p w14:paraId="2555860A" w14:textId="77777777" w:rsidR="003A55C5" w:rsidRDefault="003A55C5">
      <w:pPr>
        <w:pStyle w:val="TOC1"/>
        <w:tabs>
          <w:tab w:val="right" w:leader="dot" w:pos="9344"/>
        </w:tabs>
        <w:rPr>
          <w:rFonts w:asciiTheme="minorHAnsi" w:eastAsiaTheme="minorEastAsia" w:hAnsiTheme="minorHAnsi" w:cstheme="minorBidi" w:hint="eastAsia"/>
          <w:szCs w:val="22"/>
        </w:rPr>
      </w:pPr>
      <w:hyperlink w:anchor="_Toc179690139" w:history="1">
        <w:r>
          <w:rPr>
            <w:rStyle w:val="affffb"/>
          </w:rPr>
          <w:t>6 核算内容和指标体系</w:t>
        </w:r>
        <w:r>
          <w:tab/>
        </w:r>
        <w:r>
          <w:fldChar w:fldCharType="begin"/>
        </w:r>
        <w:r>
          <w:instrText xml:space="preserve"> PAGEREF _Toc179690139 \h </w:instrText>
        </w:r>
        <w:r>
          <w:fldChar w:fldCharType="separate"/>
        </w:r>
        <w:r>
          <w:t>3</w:t>
        </w:r>
        <w:r>
          <w:fldChar w:fldCharType="end"/>
        </w:r>
      </w:hyperlink>
    </w:p>
    <w:p w14:paraId="5D03F3FD" w14:textId="77777777" w:rsidR="003A55C5" w:rsidRDefault="003A55C5">
      <w:pPr>
        <w:pStyle w:val="TOC2"/>
        <w:rPr>
          <w:rFonts w:asciiTheme="minorHAnsi" w:eastAsiaTheme="minorEastAsia" w:hAnsiTheme="minorHAnsi" w:cstheme="minorBidi" w:hint="eastAsia"/>
          <w:szCs w:val="22"/>
        </w:rPr>
      </w:pPr>
      <w:hyperlink w:anchor="_Toc179690140" w:history="1">
        <w:r>
          <w:rPr>
            <w:rStyle w:val="affffb"/>
            <w14:scene3d>
              <w14:camera w14:prst="orthographicFront"/>
              <w14:lightRig w14:rig="threePt" w14:dir="t">
                <w14:rot w14:lat="0" w14:lon="0" w14:rev="0"/>
              </w14:lightRig>
            </w14:scene3d>
          </w:rPr>
          <w:t>6.1</w:t>
        </w:r>
        <w:r>
          <w:rPr>
            <w:rStyle w:val="affffb"/>
          </w:rPr>
          <w:t xml:space="preserve"> 指标内容</w:t>
        </w:r>
        <w:r>
          <w:tab/>
        </w:r>
        <w:r>
          <w:fldChar w:fldCharType="begin"/>
        </w:r>
        <w:r>
          <w:instrText xml:space="preserve"> PAGEREF _Toc179690140 \h </w:instrText>
        </w:r>
        <w:r>
          <w:fldChar w:fldCharType="separate"/>
        </w:r>
        <w:r>
          <w:t>4</w:t>
        </w:r>
        <w:r>
          <w:fldChar w:fldCharType="end"/>
        </w:r>
      </w:hyperlink>
    </w:p>
    <w:p w14:paraId="7BB42040" w14:textId="77777777" w:rsidR="003A55C5" w:rsidRDefault="003A55C5">
      <w:pPr>
        <w:pStyle w:val="TOC2"/>
        <w:rPr>
          <w:rFonts w:asciiTheme="minorHAnsi" w:eastAsiaTheme="minorEastAsia" w:hAnsiTheme="minorHAnsi" w:cstheme="minorBidi" w:hint="eastAsia"/>
          <w:szCs w:val="22"/>
        </w:rPr>
      </w:pPr>
      <w:hyperlink w:anchor="_Toc179690141" w:history="1">
        <w:r>
          <w:rPr>
            <w:rStyle w:val="affffb"/>
            <w14:scene3d>
              <w14:camera w14:prst="orthographicFront"/>
              <w14:lightRig w14:rig="threePt" w14:dir="t">
                <w14:rot w14:lat="0" w14:lon="0" w14:rev="0"/>
              </w14:lightRig>
            </w14:scene3d>
          </w:rPr>
          <w:t>6.2</w:t>
        </w:r>
        <w:r>
          <w:rPr>
            <w:rStyle w:val="affffb"/>
          </w:rPr>
          <w:t xml:space="preserve"> 指标选取原则</w:t>
        </w:r>
        <w:r>
          <w:tab/>
        </w:r>
        <w:r>
          <w:fldChar w:fldCharType="begin"/>
        </w:r>
        <w:r>
          <w:instrText xml:space="preserve"> PAGEREF _Toc179690141 \h </w:instrText>
        </w:r>
        <w:r>
          <w:fldChar w:fldCharType="separate"/>
        </w:r>
        <w:r>
          <w:t>4</w:t>
        </w:r>
        <w:r>
          <w:fldChar w:fldCharType="end"/>
        </w:r>
      </w:hyperlink>
    </w:p>
    <w:p w14:paraId="4846344E" w14:textId="77777777" w:rsidR="003A55C5" w:rsidRDefault="003A55C5">
      <w:pPr>
        <w:pStyle w:val="TOC2"/>
        <w:rPr>
          <w:rFonts w:asciiTheme="minorHAnsi" w:eastAsiaTheme="minorEastAsia" w:hAnsiTheme="minorHAnsi" w:cstheme="minorBidi" w:hint="eastAsia"/>
          <w:szCs w:val="22"/>
        </w:rPr>
      </w:pPr>
      <w:hyperlink w:anchor="_Toc179690142" w:history="1">
        <w:r>
          <w:rPr>
            <w:rStyle w:val="affffb"/>
            <w14:scene3d>
              <w14:camera w14:prst="orthographicFront"/>
              <w14:lightRig w14:rig="threePt" w14:dir="t">
                <w14:rot w14:lat="0" w14:lon="0" w14:rev="0"/>
              </w14:lightRig>
            </w14:scene3d>
          </w:rPr>
          <w:t>6.3</w:t>
        </w:r>
        <w:r>
          <w:rPr>
            <w:rStyle w:val="affffb"/>
          </w:rPr>
          <w:t xml:space="preserve"> 生态产品总值核算指标体系</w:t>
        </w:r>
        <w:r>
          <w:tab/>
        </w:r>
        <w:r>
          <w:fldChar w:fldCharType="begin"/>
        </w:r>
        <w:r>
          <w:instrText xml:space="preserve"> PAGEREF _Toc179690142 \h </w:instrText>
        </w:r>
        <w:r>
          <w:fldChar w:fldCharType="separate"/>
        </w:r>
        <w:r>
          <w:t>4</w:t>
        </w:r>
        <w:r>
          <w:fldChar w:fldCharType="end"/>
        </w:r>
      </w:hyperlink>
    </w:p>
    <w:p w14:paraId="48517452" w14:textId="77777777" w:rsidR="003A55C5" w:rsidRDefault="003A55C5">
      <w:pPr>
        <w:pStyle w:val="TOC1"/>
        <w:tabs>
          <w:tab w:val="right" w:leader="dot" w:pos="9344"/>
        </w:tabs>
        <w:rPr>
          <w:rFonts w:asciiTheme="minorHAnsi" w:eastAsiaTheme="minorEastAsia" w:hAnsiTheme="minorHAnsi" w:cstheme="minorBidi" w:hint="eastAsia"/>
          <w:szCs w:val="22"/>
        </w:rPr>
      </w:pPr>
      <w:hyperlink w:anchor="_Toc179690143" w:history="1">
        <w:r>
          <w:rPr>
            <w:rStyle w:val="affffb"/>
          </w:rPr>
          <w:t>7 核算方法</w:t>
        </w:r>
        <w:r>
          <w:tab/>
        </w:r>
        <w:r>
          <w:fldChar w:fldCharType="begin"/>
        </w:r>
        <w:r>
          <w:instrText xml:space="preserve"> PAGEREF _Toc179690143 \h </w:instrText>
        </w:r>
        <w:r>
          <w:fldChar w:fldCharType="separate"/>
        </w:r>
        <w:r>
          <w:t>5</w:t>
        </w:r>
        <w:r>
          <w:fldChar w:fldCharType="end"/>
        </w:r>
      </w:hyperlink>
    </w:p>
    <w:p w14:paraId="77E83B69" w14:textId="77777777" w:rsidR="003A55C5" w:rsidRDefault="003A55C5">
      <w:pPr>
        <w:pStyle w:val="TOC2"/>
        <w:rPr>
          <w:rFonts w:asciiTheme="minorHAnsi" w:eastAsiaTheme="minorEastAsia" w:hAnsiTheme="minorHAnsi" w:cstheme="minorBidi" w:hint="eastAsia"/>
          <w:szCs w:val="22"/>
        </w:rPr>
      </w:pPr>
      <w:hyperlink w:anchor="_Toc179690144" w:history="1">
        <w:r>
          <w:rPr>
            <w:rStyle w:val="affffb"/>
            <w14:scene3d>
              <w14:camera w14:prst="orthographicFront"/>
              <w14:lightRig w14:rig="threePt" w14:dir="t">
                <w14:rot w14:lat="0" w14:lon="0" w14:rev="0"/>
              </w14:lightRig>
            </w14:scene3d>
          </w:rPr>
          <w:t>7.1</w:t>
        </w:r>
        <w:r>
          <w:rPr>
            <w:rStyle w:val="affffb"/>
          </w:rPr>
          <w:t xml:space="preserve"> 实物量核算</w:t>
        </w:r>
        <w:r>
          <w:tab/>
        </w:r>
        <w:r>
          <w:fldChar w:fldCharType="begin"/>
        </w:r>
        <w:r>
          <w:instrText xml:space="preserve"> PAGEREF _Toc179690144 \h </w:instrText>
        </w:r>
        <w:r>
          <w:fldChar w:fldCharType="separate"/>
        </w:r>
        <w:r>
          <w:t>5</w:t>
        </w:r>
        <w:r>
          <w:fldChar w:fldCharType="end"/>
        </w:r>
      </w:hyperlink>
    </w:p>
    <w:p w14:paraId="233C323E" w14:textId="77777777" w:rsidR="003A55C5" w:rsidRDefault="003A55C5">
      <w:pPr>
        <w:pStyle w:val="TOC2"/>
        <w:rPr>
          <w:rFonts w:asciiTheme="minorHAnsi" w:eastAsiaTheme="minorEastAsia" w:hAnsiTheme="minorHAnsi" w:cstheme="minorBidi" w:hint="eastAsia"/>
          <w:szCs w:val="22"/>
        </w:rPr>
      </w:pPr>
      <w:hyperlink w:anchor="_Toc179690145" w:history="1">
        <w:r>
          <w:rPr>
            <w:rStyle w:val="affffb"/>
            <w14:scene3d>
              <w14:camera w14:prst="orthographicFront"/>
              <w14:lightRig w14:rig="threePt" w14:dir="t">
                <w14:rot w14:lat="0" w14:lon="0" w14:rev="0"/>
              </w14:lightRig>
            </w14:scene3d>
          </w:rPr>
          <w:t>7.2</w:t>
        </w:r>
        <w:r>
          <w:rPr>
            <w:rStyle w:val="affffb"/>
          </w:rPr>
          <w:t xml:space="preserve"> 价值量核算</w:t>
        </w:r>
        <w:r>
          <w:tab/>
        </w:r>
        <w:r>
          <w:fldChar w:fldCharType="begin"/>
        </w:r>
        <w:r>
          <w:instrText xml:space="preserve"> PAGEREF _Toc179690145 \h </w:instrText>
        </w:r>
        <w:r>
          <w:fldChar w:fldCharType="separate"/>
        </w:r>
        <w:r>
          <w:t>13</w:t>
        </w:r>
        <w:r>
          <w:fldChar w:fldCharType="end"/>
        </w:r>
      </w:hyperlink>
    </w:p>
    <w:p w14:paraId="57603B2E" w14:textId="77777777" w:rsidR="003A55C5" w:rsidRDefault="003A55C5">
      <w:pPr>
        <w:pStyle w:val="TOC2"/>
        <w:rPr>
          <w:rFonts w:asciiTheme="minorHAnsi" w:eastAsiaTheme="minorEastAsia" w:hAnsiTheme="minorHAnsi" w:cstheme="minorBidi" w:hint="eastAsia"/>
          <w:szCs w:val="22"/>
        </w:rPr>
      </w:pPr>
      <w:hyperlink w:anchor="_Toc179690146" w:history="1">
        <w:r>
          <w:rPr>
            <w:rStyle w:val="affffb"/>
            <w14:scene3d>
              <w14:camera w14:prst="orthographicFront"/>
              <w14:lightRig w14:rig="threePt" w14:dir="t">
                <w14:rot w14:lat="0" w14:lon="0" w14:rev="0"/>
              </w14:lightRig>
            </w14:scene3d>
          </w:rPr>
          <w:t>7.3</w:t>
        </w:r>
        <w:r>
          <w:rPr>
            <w:rStyle w:val="affffb"/>
          </w:rPr>
          <w:t xml:space="preserve"> 生态产品总值核算</w:t>
        </w:r>
        <w:r>
          <w:tab/>
        </w:r>
        <w:r>
          <w:fldChar w:fldCharType="begin"/>
        </w:r>
        <w:r>
          <w:instrText xml:space="preserve"> PAGEREF _Toc179690146 \h </w:instrText>
        </w:r>
        <w:r>
          <w:fldChar w:fldCharType="separate"/>
        </w:r>
        <w:r>
          <w:t>17</w:t>
        </w:r>
        <w:r>
          <w:fldChar w:fldCharType="end"/>
        </w:r>
      </w:hyperlink>
    </w:p>
    <w:p w14:paraId="21CB3891" w14:textId="77777777" w:rsidR="003A55C5" w:rsidRDefault="003A55C5">
      <w:pPr>
        <w:pStyle w:val="TOC1"/>
        <w:tabs>
          <w:tab w:val="right" w:leader="dot" w:pos="9344"/>
        </w:tabs>
        <w:rPr>
          <w:rFonts w:asciiTheme="minorHAnsi" w:eastAsiaTheme="minorEastAsia" w:hAnsiTheme="minorHAnsi" w:cstheme="minorBidi" w:hint="eastAsia"/>
          <w:szCs w:val="22"/>
        </w:rPr>
      </w:pPr>
      <w:hyperlink w:anchor="_Toc179690147" w:history="1">
        <w:r>
          <w:rPr>
            <w:rStyle w:val="affffb"/>
          </w:rPr>
          <w:t>8 附则</w:t>
        </w:r>
        <w:r>
          <w:tab/>
        </w:r>
        <w:r>
          <w:fldChar w:fldCharType="begin"/>
        </w:r>
        <w:r>
          <w:instrText xml:space="preserve"> PAGEREF _Toc179690147 \h </w:instrText>
        </w:r>
        <w:r>
          <w:fldChar w:fldCharType="separate"/>
        </w:r>
        <w:r>
          <w:t>17</w:t>
        </w:r>
        <w:r>
          <w:fldChar w:fldCharType="end"/>
        </w:r>
      </w:hyperlink>
    </w:p>
    <w:p w14:paraId="0C45D8E3" w14:textId="77777777" w:rsidR="003A55C5" w:rsidRDefault="003A55C5">
      <w:pPr>
        <w:pStyle w:val="TOC2"/>
        <w:rPr>
          <w:rFonts w:asciiTheme="minorHAnsi" w:eastAsiaTheme="minorEastAsia" w:hAnsiTheme="minorHAnsi" w:cstheme="minorBidi" w:hint="eastAsia"/>
          <w:szCs w:val="22"/>
        </w:rPr>
      </w:pPr>
      <w:hyperlink w:anchor="_Toc179690148" w:history="1">
        <w:r>
          <w:rPr>
            <w:rStyle w:val="affffb"/>
            <w14:scene3d>
              <w14:camera w14:prst="orthographicFront"/>
              <w14:lightRig w14:rig="threePt" w14:dir="t">
                <w14:rot w14:lat="0" w14:lon="0" w14:rev="0"/>
              </w14:lightRig>
            </w14:scene3d>
          </w:rPr>
          <w:t>8.1</w:t>
        </w:r>
        <w:r>
          <w:rPr>
            <w:rStyle w:val="affffb"/>
          </w:rPr>
          <w:t xml:space="preserve"> 质量控制</w:t>
        </w:r>
        <w:r>
          <w:tab/>
        </w:r>
        <w:r>
          <w:fldChar w:fldCharType="begin"/>
        </w:r>
        <w:r>
          <w:instrText xml:space="preserve"> PAGEREF _Toc179690148 \h </w:instrText>
        </w:r>
        <w:r>
          <w:fldChar w:fldCharType="separate"/>
        </w:r>
        <w:r>
          <w:t>17</w:t>
        </w:r>
        <w:r>
          <w:fldChar w:fldCharType="end"/>
        </w:r>
      </w:hyperlink>
    </w:p>
    <w:p w14:paraId="6E9E3781" w14:textId="77777777" w:rsidR="003A55C5" w:rsidRDefault="003A55C5">
      <w:pPr>
        <w:pStyle w:val="TOC2"/>
        <w:rPr>
          <w:rFonts w:asciiTheme="minorHAnsi" w:eastAsiaTheme="minorEastAsia" w:hAnsiTheme="minorHAnsi" w:cstheme="minorBidi" w:hint="eastAsia"/>
          <w:szCs w:val="22"/>
        </w:rPr>
      </w:pPr>
      <w:hyperlink w:anchor="_Toc179690149" w:history="1">
        <w:r>
          <w:rPr>
            <w:rStyle w:val="affffb"/>
            <w14:scene3d>
              <w14:camera w14:prst="orthographicFront"/>
              <w14:lightRig w14:rig="threePt" w14:dir="t">
                <w14:rot w14:lat="0" w14:lon="0" w14:rev="0"/>
              </w14:lightRig>
            </w14:scene3d>
          </w:rPr>
          <w:t>8.2</w:t>
        </w:r>
        <w:r>
          <w:rPr>
            <w:rStyle w:val="affffb"/>
          </w:rPr>
          <w:t xml:space="preserve"> 成果汇总</w:t>
        </w:r>
        <w:r>
          <w:tab/>
        </w:r>
        <w:r>
          <w:fldChar w:fldCharType="begin"/>
        </w:r>
        <w:r>
          <w:instrText xml:space="preserve"> PAGEREF _Toc179690149 \h </w:instrText>
        </w:r>
        <w:r>
          <w:fldChar w:fldCharType="separate"/>
        </w:r>
        <w:r>
          <w:t>17</w:t>
        </w:r>
        <w:r>
          <w:fldChar w:fldCharType="end"/>
        </w:r>
      </w:hyperlink>
    </w:p>
    <w:p w14:paraId="46C45529" w14:textId="77777777" w:rsidR="003A55C5" w:rsidRDefault="003A55C5">
      <w:pPr>
        <w:pStyle w:val="TOC1"/>
        <w:tabs>
          <w:tab w:val="right" w:leader="dot" w:pos="9344"/>
        </w:tabs>
        <w:rPr>
          <w:rFonts w:asciiTheme="minorHAnsi" w:eastAsiaTheme="minorEastAsia" w:hAnsiTheme="minorHAnsi" w:cstheme="minorBidi" w:hint="eastAsia"/>
          <w:szCs w:val="22"/>
        </w:rPr>
      </w:pPr>
      <w:hyperlink w:anchor="_Toc179690150" w:history="1">
        <w:r>
          <w:rPr>
            <w:rStyle w:val="affffb"/>
            <w:spacing w:val="100"/>
          </w:rPr>
          <w:t>附录A</w:t>
        </w:r>
        <w:r>
          <w:rPr>
            <w:rStyle w:val="affffb"/>
          </w:rPr>
          <w:t xml:space="preserve"> （规范性） 生态产品目录清单</w:t>
        </w:r>
        <w:r>
          <w:tab/>
        </w:r>
        <w:r>
          <w:fldChar w:fldCharType="begin"/>
        </w:r>
        <w:r>
          <w:instrText xml:space="preserve"> PAGEREF _Toc179690150 \h </w:instrText>
        </w:r>
        <w:r>
          <w:fldChar w:fldCharType="separate"/>
        </w:r>
        <w:r>
          <w:t>19</w:t>
        </w:r>
        <w:r>
          <w:fldChar w:fldCharType="end"/>
        </w:r>
      </w:hyperlink>
    </w:p>
    <w:p w14:paraId="7503E520" w14:textId="77777777" w:rsidR="003A55C5" w:rsidRDefault="003A55C5">
      <w:pPr>
        <w:pStyle w:val="TOC1"/>
        <w:tabs>
          <w:tab w:val="right" w:leader="dot" w:pos="9344"/>
        </w:tabs>
        <w:rPr>
          <w:rFonts w:asciiTheme="minorHAnsi" w:eastAsiaTheme="minorEastAsia" w:hAnsiTheme="minorHAnsi" w:cstheme="minorBidi" w:hint="eastAsia"/>
          <w:szCs w:val="22"/>
        </w:rPr>
      </w:pPr>
      <w:hyperlink w:anchor="_Toc179690151" w:history="1">
        <w:r>
          <w:rPr>
            <w:rStyle w:val="affffb"/>
            <w:spacing w:val="100"/>
          </w:rPr>
          <w:t>附录B</w:t>
        </w:r>
        <w:r>
          <w:rPr>
            <w:rStyle w:val="affffb"/>
          </w:rPr>
          <w:t xml:space="preserve"> （资料性） 生态系统类型与土地利用类型对照</w:t>
        </w:r>
        <w:r>
          <w:tab/>
        </w:r>
        <w:r>
          <w:fldChar w:fldCharType="begin"/>
        </w:r>
        <w:r>
          <w:instrText xml:space="preserve"> PAGEREF _Toc179690151 \h </w:instrText>
        </w:r>
        <w:r>
          <w:fldChar w:fldCharType="separate"/>
        </w:r>
        <w:r>
          <w:t>21</w:t>
        </w:r>
        <w:r>
          <w:fldChar w:fldCharType="end"/>
        </w:r>
      </w:hyperlink>
    </w:p>
    <w:p w14:paraId="3179F7A9" w14:textId="77777777" w:rsidR="003A55C5" w:rsidRDefault="003A55C5">
      <w:pPr>
        <w:pStyle w:val="TOC1"/>
        <w:tabs>
          <w:tab w:val="right" w:leader="dot" w:pos="9344"/>
        </w:tabs>
        <w:rPr>
          <w:rFonts w:asciiTheme="minorHAnsi" w:eastAsiaTheme="minorEastAsia" w:hAnsiTheme="minorHAnsi" w:cstheme="minorBidi" w:hint="eastAsia"/>
          <w:szCs w:val="22"/>
        </w:rPr>
      </w:pPr>
      <w:hyperlink w:anchor="_Toc179690152" w:history="1">
        <w:r>
          <w:rPr>
            <w:rStyle w:val="affffb"/>
            <w:spacing w:val="100"/>
          </w:rPr>
          <w:t>附录C</w:t>
        </w:r>
        <w:r>
          <w:rPr>
            <w:rStyle w:val="affffb"/>
          </w:rPr>
          <w:t xml:space="preserve"> （资料性） 生态产品实物量和价值量核算关键参数</w:t>
        </w:r>
        <w:r>
          <w:tab/>
        </w:r>
        <w:r>
          <w:fldChar w:fldCharType="begin"/>
        </w:r>
        <w:r>
          <w:instrText xml:space="preserve"> PAGEREF _Toc179690152 \h </w:instrText>
        </w:r>
        <w:r>
          <w:fldChar w:fldCharType="separate"/>
        </w:r>
        <w:r>
          <w:t>23</w:t>
        </w:r>
        <w:r>
          <w:fldChar w:fldCharType="end"/>
        </w:r>
      </w:hyperlink>
    </w:p>
    <w:p w14:paraId="2F1ECBC3" w14:textId="77777777" w:rsidR="003A55C5" w:rsidRDefault="003A55C5">
      <w:pPr>
        <w:pStyle w:val="TOC2"/>
        <w:rPr>
          <w:rFonts w:asciiTheme="minorHAnsi" w:eastAsiaTheme="minorEastAsia" w:hAnsiTheme="minorHAnsi" w:cstheme="minorBidi" w:hint="eastAsia"/>
          <w:szCs w:val="22"/>
        </w:rPr>
      </w:pPr>
      <w:hyperlink w:anchor="_Toc179690153" w:history="1">
        <w:r>
          <w:rPr>
            <w:rStyle w:val="affffb"/>
          </w:rPr>
          <w:t>C.1 参数计算的总体要求</w:t>
        </w:r>
        <w:r>
          <w:tab/>
        </w:r>
        <w:r>
          <w:fldChar w:fldCharType="begin"/>
        </w:r>
        <w:r>
          <w:instrText xml:space="preserve"> PAGEREF _Toc179690153 \h </w:instrText>
        </w:r>
        <w:r>
          <w:fldChar w:fldCharType="separate"/>
        </w:r>
        <w:r>
          <w:t>23</w:t>
        </w:r>
        <w:r>
          <w:fldChar w:fldCharType="end"/>
        </w:r>
      </w:hyperlink>
    </w:p>
    <w:p w14:paraId="4B7BC89D" w14:textId="77777777" w:rsidR="003A55C5" w:rsidRDefault="003A55C5">
      <w:pPr>
        <w:pStyle w:val="TOC2"/>
        <w:rPr>
          <w:rFonts w:asciiTheme="minorHAnsi" w:eastAsiaTheme="minorEastAsia" w:hAnsiTheme="minorHAnsi" w:cstheme="minorBidi" w:hint="eastAsia"/>
          <w:szCs w:val="22"/>
        </w:rPr>
      </w:pPr>
      <w:hyperlink w:anchor="_Toc179690154" w:history="1">
        <w:r>
          <w:rPr>
            <w:rStyle w:val="affffb"/>
          </w:rPr>
          <w:t>C.2 物质供给主要参数</w:t>
        </w:r>
        <w:r>
          <w:tab/>
        </w:r>
        <w:r>
          <w:fldChar w:fldCharType="begin"/>
        </w:r>
        <w:r>
          <w:instrText xml:space="preserve"> PAGEREF _Toc179690154 \h </w:instrText>
        </w:r>
        <w:r>
          <w:fldChar w:fldCharType="separate"/>
        </w:r>
        <w:r>
          <w:t>23</w:t>
        </w:r>
        <w:r>
          <w:fldChar w:fldCharType="end"/>
        </w:r>
      </w:hyperlink>
    </w:p>
    <w:p w14:paraId="66CC0187" w14:textId="77777777" w:rsidR="003A55C5" w:rsidRDefault="003A55C5">
      <w:pPr>
        <w:pStyle w:val="TOC2"/>
        <w:rPr>
          <w:rFonts w:asciiTheme="minorHAnsi" w:eastAsiaTheme="minorEastAsia" w:hAnsiTheme="minorHAnsi" w:cstheme="minorBidi" w:hint="eastAsia"/>
          <w:szCs w:val="22"/>
        </w:rPr>
      </w:pPr>
      <w:hyperlink w:anchor="_Toc179690155" w:history="1">
        <w:r>
          <w:rPr>
            <w:rStyle w:val="affffb"/>
          </w:rPr>
          <w:t>C.3 水源涵养主要参数</w:t>
        </w:r>
        <w:r>
          <w:tab/>
        </w:r>
        <w:r>
          <w:fldChar w:fldCharType="begin"/>
        </w:r>
        <w:r>
          <w:instrText xml:space="preserve"> PAGEREF _Toc179690155 \h </w:instrText>
        </w:r>
        <w:r>
          <w:fldChar w:fldCharType="separate"/>
        </w:r>
        <w:r>
          <w:t>23</w:t>
        </w:r>
        <w:r>
          <w:fldChar w:fldCharType="end"/>
        </w:r>
      </w:hyperlink>
    </w:p>
    <w:p w14:paraId="3B6397B9" w14:textId="77777777" w:rsidR="003A55C5" w:rsidRDefault="003A55C5">
      <w:pPr>
        <w:pStyle w:val="TOC2"/>
        <w:rPr>
          <w:rFonts w:asciiTheme="minorHAnsi" w:eastAsiaTheme="minorEastAsia" w:hAnsiTheme="minorHAnsi" w:cstheme="minorBidi" w:hint="eastAsia"/>
          <w:szCs w:val="22"/>
        </w:rPr>
      </w:pPr>
      <w:hyperlink w:anchor="_Toc179690156" w:history="1">
        <w:r>
          <w:rPr>
            <w:rStyle w:val="affffb"/>
          </w:rPr>
          <w:t>C.4</w:t>
        </w:r>
        <w:r>
          <w:rPr>
            <w:rStyle w:val="affffb"/>
            <w:rFonts w:ascii="Times New Roman"/>
          </w:rPr>
          <w:t xml:space="preserve"> </w:t>
        </w:r>
        <w:r>
          <w:rPr>
            <w:rStyle w:val="affffb"/>
            <w:rFonts w:ascii="Times New Roman"/>
          </w:rPr>
          <w:t>土壤保持主要参数</w:t>
        </w:r>
        <w:r>
          <w:tab/>
        </w:r>
        <w:r>
          <w:fldChar w:fldCharType="begin"/>
        </w:r>
        <w:r>
          <w:instrText xml:space="preserve"> PAGEREF _Toc179690156 \h </w:instrText>
        </w:r>
        <w:r>
          <w:fldChar w:fldCharType="separate"/>
        </w:r>
        <w:r>
          <w:t>26</w:t>
        </w:r>
        <w:r>
          <w:fldChar w:fldCharType="end"/>
        </w:r>
      </w:hyperlink>
    </w:p>
    <w:p w14:paraId="76C05B76" w14:textId="77777777" w:rsidR="003A55C5" w:rsidRDefault="003A55C5">
      <w:pPr>
        <w:pStyle w:val="TOC2"/>
        <w:rPr>
          <w:rFonts w:asciiTheme="minorHAnsi" w:eastAsiaTheme="minorEastAsia" w:hAnsiTheme="minorHAnsi" w:cstheme="minorBidi" w:hint="eastAsia"/>
          <w:szCs w:val="22"/>
        </w:rPr>
      </w:pPr>
      <w:hyperlink w:anchor="_Toc179690157" w:history="1">
        <w:r>
          <w:rPr>
            <w:rStyle w:val="affffb"/>
          </w:rPr>
          <w:t>C.5 洪水调蓄主要参数</w:t>
        </w:r>
        <w:r>
          <w:tab/>
        </w:r>
        <w:r>
          <w:fldChar w:fldCharType="begin"/>
        </w:r>
        <w:r>
          <w:instrText xml:space="preserve"> PAGEREF _Toc179690157 \h </w:instrText>
        </w:r>
        <w:r>
          <w:fldChar w:fldCharType="separate"/>
        </w:r>
        <w:r>
          <w:t>29</w:t>
        </w:r>
        <w:r>
          <w:fldChar w:fldCharType="end"/>
        </w:r>
      </w:hyperlink>
    </w:p>
    <w:p w14:paraId="4C81B41B" w14:textId="77777777" w:rsidR="003A55C5" w:rsidRDefault="003A55C5">
      <w:pPr>
        <w:pStyle w:val="TOC2"/>
        <w:rPr>
          <w:rFonts w:asciiTheme="minorHAnsi" w:eastAsiaTheme="minorEastAsia" w:hAnsiTheme="minorHAnsi" w:cstheme="minorBidi" w:hint="eastAsia"/>
          <w:szCs w:val="22"/>
        </w:rPr>
      </w:pPr>
      <w:hyperlink w:anchor="_Toc179690158" w:history="1">
        <w:r>
          <w:rPr>
            <w:rStyle w:val="affffb"/>
          </w:rPr>
          <w:t>C.6 空气净化主要参数</w:t>
        </w:r>
        <w:r>
          <w:tab/>
        </w:r>
        <w:r>
          <w:fldChar w:fldCharType="begin"/>
        </w:r>
        <w:r>
          <w:instrText xml:space="preserve"> PAGEREF _Toc179690158 \h </w:instrText>
        </w:r>
        <w:r>
          <w:fldChar w:fldCharType="separate"/>
        </w:r>
        <w:r>
          <w:t>30</w:t>
        </w:r>
        <w:r>
          <w:fldChar w:fldCharType="end"/>
        </w:r>
      </w:hyperlink>
    </w:p>
    <w:p w14:paraId="26E73B90" w14:textId="77777777" w:rsidR="003A55C5" w:rsidRDefault="003A55C5">
      <w:pPr>
        <w:pStyle w:val="TOC2"/>
        <w:rPr>
          <w:rFonts w:asciiTheme="minorHAnsi" w:eastAsiaTheme="minorEastAsia" w:hAnsiTheme="minorHAnsi" w:cstheme="minorBidi" w:hint="eastAsia"/>
          <w:szCs w:val="22"/>
        </w:rPr>
      </w:pPr>
      <w:hyperlink w:anchor="_Toc179690159" w:history="1">
        <w:r>
          <w:rPr>
            <w:rStyle w:val="affffb"/>
          </w:rPr>
          <w:t>C.7 水质净化主要参数</w:t>
        </w:r>
        <w:r>
          <w:tab/>
        </w:r>
        <w:r>
          <w:fldChar w:fldCharType="begin"/>
        </w:r>
        <w:r>
          <w:instrText xml:space="preserve"> PAGEREF _Toc179690159 \h </w:instrText>
        </w:r>
        <w:r>
          <w:fldChar w:fldCharType="separate"/>
        </w:r>
        <w:r>
          <w:t>31</w:t>
        </w:r>
        <w:r>
          <w:fldChar w:fldCharType="end"/>
        </w:r>
      </w:hyperlink>
    </w:p>
    <w:p w14:paraId="0FE4CF4B" w14:textId="77777777" w:rsidR="003A55C5" w:rsidRDefault="003A55C5">
      <w:pPr>
        <w:pStyle w:val="TOC2"/>
        <w:rPr>
          <w:rFonts w:asciiTheme="minorHAnsi" w:eastAsiaTheme="minorEastAsia" w:hAnsiTheme="minorHAnsi" w:cstheme="minorBidi" w:hint="eastAsia"/>
          <w:szCs w:val="22"/>
        </w:rPr>
      </w:pPr>
      <w:hyperlink w:anchor="_Toc179690160" w:history="1">
        <w:r>
          <w:rPr>
            <w:rStyle w:val="affffb"/>
          </w:rPr>
          <w:t>C.8 固碳主要参</w:t>
        </w:r>
        <w:r>
          <w:rPr>
            <w:rStyle w:val="affffb"/>
          </w:rPr>
          <w:t>数</w:t>
        </w:r>
        <w:r>
          <w:tab/>
        </w:r>
        <w:r>
          <w:fldChar w:fldCharType="begin"/>
        </w:r>
        <w:r>
          <w:instrText xml:space="preserve"> PAGEREF _Toc179690160 \h </w:instrText>
        </w:r>
        <w:r>
          <w:fldChar w:fldCharType="separate"/>
        </w:r>
        <w:r>
          <w:t>31</w:t>
        </w:r>
        <w:r>
          <w:fldChar w:fldCharType="end"/>
        </w:r>
      </w:hyperlink>
    </w:p>
    <w:p w14:paraId="57F12AC4" w14:textId="77777777" w:rsidR="003A55C5" w:rsidRDefault="003A55C5">
      <w:pPr>
        <w:pStyle w:val="TOC2"/>
        <w:rPr>
          <w:rFonts w:asciiTheme="minorHAnsi" w:eastAsiaTheme="minorEastAsia" w:hAnsiTheme="minorHAnsi" w:cstheme="minorBidi" w:hint="eastAsia"/>
          <w:szCs w:val="22"/>
        </w:rPr>
      </w:pPr>
      <w:hyperlink w:anchor="_Toc179690161" w:history="1">
        <w:r>
          <w:rPr>
            <w:rStyle w:val="affffb"/>
          </w:rPr>
          <w:t>C.9 局部气候调节主要参数</w:t>
        </w:r>
        <w:r>
          <w:tab/>
        </w:r>
        <w:r>
          <w:fldChar w:fldCharType="begin"/>
        </w:r>
        <w:r>
          <w:instrText xml:space="preserve"> PAGEREF _Toc179690161 \h </w:instrText>
        </w:r>
        <w:r>
          <w:fldChar w:fldCharType="separate"/>
        </w:r>
        <w:r>
          <w:t>33</w:t>
        </w:r>
        <w:r>
          <w:fldChar w:fldCharType="end"/>
        </w:r>
      </w:hyperlink>
    </w:p>
    <w:p w14:paraId="5A0275B9" w14:textId="77777777" w:rsidR="003A55C5" w:rsidRDefault="003A55C5">
      <w:pPr>
        <w:pStyle w:val="TOC2"/>
        <w:rPr>
          <w:rFonts w:asciiTheme="minorHAnsi" w:eastAsiaTheme="minorEastAsia" w:hAnsiTheme="minorHAnsi" w:cstheme="minorBidi" w:hint="eastAsia"/>
          <w:szCs w:val="22"/>
        </w:rPr>
      </w:pPr>
      <w:hyperlink w:anchor="_Toc179690162" w:history="1">
        <w:r>
          <w:rPr>
            <w:rStyle w:val="affffb"/>
          </w:rPr>
          <w:t>C.10 噪声消减主要参数</w:t>
        </w:r>
        <w:r>
          <w:tab/>
        </w:r>
        <w:r>
          <w:fldChar w:fldCharType="begin"/>
        </w:r>
        <w:r>
          <w:instrText xml:space="preserve"> PAGEREF _Toc179690162 \h </w:instrText>
        </w:r>
        <w:r>
          <w:fldChar w:fldCharType="separate"/>
        </w:r>
        <w:r>
          <w:t>33</w:t>
        </w:r>
        <w:r>
          <w:fldChar w:fldCharType="end"/>
        </w:r>
      </w:hyperlink>
    </w:p>
    <w:p w14:paraId="2B6B0FDA" w14:textId="77777777" w:rsidR="003A55C5" w:rsidRDefault="003A55C5">
      <w:pPr>
        <w:pStyle w:val="TOC2"/>
        <w:rPr>
          <w:rFonts w:asciiTheme="minorHAnsi" w:eastAsiaTheme="minorEastAsia" w:hAnsiTheme="minorHAnsi" w:cstheme="minorBidi" w:hint="eastAsia"/>
          <w:szCs w:val="22"/>
        </w:rPr>
      </w:pPr>
      <w:hyperlink w:anchor="_Toc179690163" w:history="1">
        <w:r>
          <w:rPr>
            <w:rStyle w:val="affffb"/>
          </w:rPr>
          <w:t>C.11 旅游康养主要参数</w:t>
        </w:r>
        <w:r>
          <w:tab/>
        </w:r>
        <w:r>
          <w:fldChar w:fldCharType="begin"/>
        </w:r>
        <w:r>
          <w:instrText xml:space="preserve"> PAGEREF _Toc179690163 \h </w:instrText>
        </w:r>
        <w:r>
          <w:fldChar w:fldCharType="separate"/>
        </w:r>
        <w:r>
          <w:t>34</w:t>
        </w:r>
        <w:r>
          <w:fldChar w:fldCharType="end"/>
        </w:r>
      </w:hyperlink>
    </w:p>
    <w:p w14:paraId="454BE946" w14:textId="77777777" w:rsidR="003A55C5" w:rsidRDefault="003A55C5">
      <w:pPr>
        <w:pStyle w:val="TOC2"/>
        <w:rPr>
          <w:rFonts w:asciiTheme="minorHAnsi" w:eastAsiaTheme="minorEastAsia" w:hAnsiTheme="minorHAnsi" w:cstheme="minorBidi" w:hint="eastAsia"/>
          <w:szCs w:val="22"/>
        </w:rPr>
      </w:pPr>
      <w:hyperlink w:anchor="_Toc179690164" w:history="1">
        <w:r>
          <w:rPr>
            <w:rStyle w:val="affffb"/>
          </w:rPr>
          <w:t>C.12 休闲游憩主要参数</w:t>
        </w:r>
        <w:r>
          <w:tab/>
        </w:r>
        <w:r>
          <w:fldChar w:fldCharType="begin"/>
        </w:r>
        <w:r>
          <w:instrText xml:space="preserve"> PAGEREF _Toc179690164 \h </w:instrText>
        </w:r>
        <w:r>
          <w:fldChar w:fldCharType="separate"/>
        </w:r>
        <w:r>
          <w:t>35</w:t>
        </w:r>
        <w:r>
          <w:fldChar w:fldCharType="end"/>
        </w:r>
      </w:hyperlink>
    </w:p>
    <w:p w14:paraId="0C40FC6C" w14:textId="77777777" w:rsidR="003A55C5" w:rsidRDefault="003A55C5">
      <w:pPr>
        <w:pStyle w:val="TOC2"/>
        <w:rPr>
          <w:rFonts w:asciiTheme="minorHAnsi" w:eastAsiaTheme="minorEastAsia" w:hAnsiTheme="minorHAnsi" w:cstheme="minorBidi" w:hint="eastAsia"/>
          <w:szCs w:val="22"/>
        </w:rPr>
      </w:pPr>
      <w:hyperlink w:anchor="_Toc179690165" w:history="1">
        <w:r>
          <w:rPr>
            <w:rStyle w:val="affffb"/>
          </w:rPr>
          <w:t>C.13 景观增值主要参数</w:t>
        </w:r>
        <w:r>
          <w:tab/>
        </w:r>
        <w:r>
          <w:fldChar w:fldCharType="begin"/>
        </w:r>
        <w:r>
          <w:instrText xml:space="preserve"> PAGEREF _Toc179690165 \h </w:instrText>
        </w:r>
        <w:r>
          <w:fldChar w:fldCharType="separate"/>
        </w:r>
        <w:r>
          <w:t>35</w:t>
        </w:r>
        <w:r>
          <w:fldChar w:fldCharType="end"/>
        </w:r>
      </w:hyperlink>
    </w:p>
    <w:p w14:paraId="3420747B" w14:textId="77777777" w:rsidR="003A55C5" w:rsidRDefault="003A55C5">
      <w:pPr>
        <w:pStyle w:val="TOC2"/>
        <w:rPr>
          <w:rFonts w:asciiTheme="minorHAnsi" w:eastAsiaTheme="minorEastAsia" w:hAnsiTheme="minorHAnsi" w:cstheme="minorBidi" w:hint="eastAsia"/>
          <w:szCs w:val="22"/>
        </w:rPr>
      </w:pPr>
      <w:hyperlink w:anchor="_Toc179690166" w:history="1">
        <w:r>
          <w:rPr>
            <w:rStyle w:val="affffb"/>
          </w:rPr>
          <w:t>C.14 价格参数</w:t>
        </w:r>
        <w:r>
          <w:tab/>
        </w:r>
        <w:r>
          <w:fldChar w:fldCharType="begin"/>
        </w:r>
        <w:r>
          <w:instrText xml:space="preserve"> PAGEREF _Toc179690166 \h </w:instrText>
        </w:r>
        <w:r>
          <w:fldChar w:fldCharType="separate"/>
        </w:r>
        <w:r>
          <w:t>36</w:t>
        </w:r>
        <w:r>
          <w:fldChar w:fldCharType="end"/>
        </w:r>
      </w:hyperlink>
    </w:p>
    <w:p w14:paraId="5C2163D4" w14:textId="77777777" w:rsidR="003A55C5" w:rsidRDefault="00000000">
      <w:pPr>
        <w:pStyle w:val="affffffa"/>
        <w:spacing w:after="468"/>
        <w:sectPr w:rsidR="003A55C5" w:rsidSect="004C1469">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type="lines" w:linePitch="312"/>
        </w:sectPr>
      </w:pPr>
      <w:r>
        <w:fldChar w:fldCharType="end"/>
      </w:r>
    </w:p>
    <w:p w14:paraId="07FFB15B" w14:textId="77777777" w:rsidR="003A55C5" w:rsidRPr="00426393" w:rsidRDefault="00000000">
      <w:pPr>
        <w:pStyle w:val="a6"/>
        <w:spacing w:before="900" w:after="468"/>
        <w:rPr>
          <w:rFonts w:ascii="Times New Roman"/>
        </w:rPr>
      </w:pPr>
      <w:bookmarkStart w:id="23" w:name="_Toc179690133"/>
      <w:bookmarkStart w:id="24" w:name="BookMark2"/>
      <w:bookmarkEnd w:id="21"/>
      <w:r w:rsidRPr="00426393">
        <w:rPr>
          <w:rFonts w:ascii="Times New Roman"/>
          <w:spacing w:val="320"/>
        </w:rPr>
        <w:lastRenderedPageBreak/>
        <w:t>前</w:t>
      </w:r>
      <w:r w:rsidRPr="00426393">
        <w:rPr>
          <w:rFonts w:ascii="Times New Roman"/>
        </w:rPr>
        <w:t>言</w:t>
      </w:r>
      <w:bookmarkEnd w:id="22"/>
      <w:bookmarkEnd w:id="23"/>
    </w:p>
    <w:p w14:paraId="7743B4C4" w14:textId="77777777" w:rsidR="003A55C5" w:rsidRPr="00426393" w:rsidRDefault="00000000">
      <w:pPr>
        <w:pStyle w:val="afffff5"/>
        <w:ind w:firstLine="420"/>
        <w:rPr>
          <w:rFonts w:ascii="Times New Roman"/>
        </w:rPr>
      </w:pPr>
      <w:r w:rsidRPr="00426393">
        <w:rPr>
          <w:rFonts w:ascii="Times New Roman"/>
        </w:rPr>
        <w:t>本文件按照</w:t>
      </w:r>
      <w:r w:rsidRPr="00426393">
        <w:rPr>
          <w:rFonts w:ascii="Times New Roman"/>
        </w:rPr>
        <w:t>GB/T 1.1—2020</w:t>
      </w:r>
      <w:r w:rsidRPr="00426393">
        <w:rPr>
          <w:rFonts w:ascii="Times New Roman"/>
        </w:rPr>
        <w:t>《标准化工作导则</w:t>
      </w:r>
      <w:r w:rsidRPr="00426393">
        <w:rPr>
          <w:rFonts w:ascii="Times New Roman"/>
        </w:rPr>
        <w:t xml:space="preserve">  </w:t>
      </w:r>
      <w:r w:rsidRPr="00426393">
        <w:rPr>
          <w:rFonts w:ascii="Times New Roman"/>
        </w:rPr>
        <w:t>第</w:t>
      </w:r>
      <w:r w:rsidRPr="00426393">
        <w:rPr>
          <w:rFonts w:ascii="Times New Roman"/>
        </w:rPr>
        <w:t>1</w:t>
      </w:r>
      <w:r w:rsidRPr="00426393">
        <w:rPr>
          <w:rFonts w:ascii="Times New Roman"/>
        </w:rPr>
        <w:t>部分：标准化文件的结构和起草规则》的规定起草。</w:t>
      </w:r>
    </w:p>
    <w:p w14:paraId="7B7AB2B1" w14:textId="77777777" w:rsidR="003A55C5" w:rsidRPr="00426393" w:rsidRDefault="00000000">
      <w:pPr>
        <w:pStyle w:val="afffff5"/>
        <w:ind w:firstLine="420"/>
        <w:rPr>
          <w:rFonts w:ascii="Times New Roman"/>
        </w:rPr>
      </w:pPr>
      <w:r w:rsidRPr="00426393">
        <w:rPr>
          <w:rFonts w:ascii="Times New Roman"/>
        </w:rPr>
        <w:t>请注意本文件的某些内容可能涉及专利。本文件的发布机构不承担识别专利的责任。</w:t>
      </w:r>
    </w:p>
    <w:p w14:paraId="2D263B4B" w14:textId="77777777" w:rsidR="003A55C5" w:rsidRPr="00426393" w:rsidRDefault="00000000">
      <w:pPr>
        <w:pStyle w:val="afffff5"/>
        <w:ind w:firstLine="420"/>
        <w:rPr>
          <w:rFonts w:ascii="Times New Roman"/>
        </w:rPr>
      </w:pPr>
      <w:r w:rsidRPr="00426393">
        <w:rPr>
          <w:rFonts w:ascii="Times New Roman"/>
        </w:rPr>
        <w:t>本文件由安徽省发展和改革委员会提出并归口。</w:t>
      </w:r>
    </w:p>
    <w:p w14:paraId="2EBD83FD" w14:textId="77777777" w:rsidR="003A55C5" w:rsidRPr="00426393" w:rsidRDefault="00000000">
      <w:pPr>
        <w:pStyle w:val="afffff5"/>
        <w:ind w:firstLine="420"/>
        <w:rPr>
          <w:rFonts w:ascii="Times New Roman"/>
        </w:rPr>
      </w:pPr>
      <w:r w:rsidRPr="00426393">
        <w:rPr>
          <w:rFonts w:ascii="Times New Roman"/>
        </w:rPr>
        <w:t>本文件起草单位：安徽省经济研究院、安徽省发展和改革委员会长江经济带发展处（皖江经济发展处）、安徽省工程咨询研究院（安徽省政府投资项目评审中心）、合肥工业大学、安徽农业大学、滁州学院、全椒县林业局。</w:t>
      </w:r>
    </w:p>
    <w:p w14:paraId="377D4F49" w14:textId="77777777" w:rsidR="003A55C5" w:rsidRPr="00426393" w:rsidRDefault="00000000">
      <w:pPr>
        <w:pStyle w:val="afffff5"/>
        <w:ind w:firstLine="420"/>
        <w:rPr>
          <w:rFonts w:ascii="Times New Roman"/>
          <w:highlight w:val="yellow"/>
        </w:rPr>
      </w:pPr>
      <w:r w:rsidRPr="00426393">
        <w:rPr>
          <w:rFonts w:ascii="Times New Roman"/>
        </w:rPr>
        <w:t>本文件主要起草人：张贝尔、蒋旭东、孙京禄、朱竹墨、杨浅、陈梦吟、赵明伟、徐小牛、胡淑恒、吴丹舟、杜存文、王淑文、陆贝贝、周玲玉、赵晓冉、江岭、黄兴召、许子牧、黄学华、许毅。</w:t>
      </w:r>
    </w:p>
    <w:p w14:paraId="5D577D35" w14:textId="77777777" w:rsidR="003A55C5" w:rsidRPr="00426393" w:rsidRDefault="003A55C5">
      <w:pPr>
        <w:pStyle w:val="afffff5"/>
        <w:ind w:firstLine="420"/>
        <w:rPr>
          <w:rFonts w:ascii="Times New Roman"/>
        </w:rPr>
      </w:pPr>
    </w:p>
    <w:p w14:paraId="006B445B" w14:textId="77777777" w:rsidR="003A55C5" w:rsidRPr="00426393" w:rsidRDefault="003A55C5">
      <w:pPr>
        <w:pStyle w:val="afffff5"/>
        <w:ind w:firstLine="420"/>
        <w:rPr>
          <w:rFonts w:ascii="Times New Roman"/>
        </w:rPr>
        <w:sectPr w:rsidR="003A55C5" w:rsidRPr="00426393" w:rsidSect="004C1469">
          <w:pgSz w:w="11906" w:h="16838"/>
          <w:pgMar w:top="1928" w:right="1134" w:bottom="1134" w:left="1134" w:header="1418" w:footer="1134" w:gutter="284"/>
          <w:pgNumType w:fmt="upperRoman"/>
          <w:cols w:space="425"/>
          <w:formProt w:val="0"/>
          <w:docGrid w:type="lines" w:linePitch="312"/>
        </w:sectPr>
      </w:pPr>
    </w:p>
    <w:p w14:paraId="2E2A1254" w14:textId="77777777" w:rsidR="003A55C5" w:rsidRPr="00426393" w:rsidRDefault="003A55C5">
      <w:pPr>
        <w:spacing w:line="20" w:lineRule="exact"/>
        <w:jc w:val="center"/>
        <w:rPr>
          <w:rFonts w:ascii="Times New Roman" w:eastAsia="黑体" w:hAnsi="Times New Roman"/>
          <w:sz w:val="32"/>
          <w:szCs w:val="32"/>
        </w:rPr>
      </w:pPr>
      <w:bookmarkStart w:id="25" w:name="BookMark4"/>
      <w:bookmarkEnd w:id="24"/>
    </w:p>
    <w:p w14:paraId="1F0DEDFF" w14:textId="77777777" w:rsidR="003A55C5" w:rsidRPr="00426393" w:rsidRDefault="003A55C5">
      <w:pPr>
        <w:spacing w:line="20" w:lineRule="exact"/>
        <w:jc w:val="center"/>
        <w:rPr>
          <w:rFonts w:ascii="Times New Roman" w:eastAsia="黑体" w:hAnsi="Times New Roman"/>
          <w:sz w:val="32"/>
          <w:szCs w:val="32"/>
        </w:rPr>
      </w:pPr>
    </w:p>
    <w:bookmarkStart w:id="26" w:name="NEW_STAND_NAME" w:displacedByCustomXml="next"/>
    <w:sdt>
      <w:sdtPr>
        <w:rPr>
          <w:rFonts w:ascii="Times New Roman" w:hAnsi="Times New Roman"/>
        </w:rPr>
        <w:tag w:val="NEW_STAND_NAME"/>
        <w:id w:val="595910757"/>
        <w:lock w:val="sdtLocked"/>
        <w:placeholder>
          <w:docPart w:val="0D1B8ED39C6F441F9DBD81FF48DE8261"/>
        </w:placeholder>
      </w:sdtPr>
      <w:sdtContent>
        <w:p w14:paraId="74700791" w14:textId="77777777" w:rsidR="003A55C5" w:rsidRPr="00426393" w:rsidRDefault="00000000">
          <w:pPr>
            <w:pStyle w:val="afffffffff8"/>
            <w:spacing w:beforeLines="1" w:before="3" w:afterLines="220" w:after="686"/>
            <w:rPr>
              <w:rFonts w:ascii="Times New Roman" w:hAnsi="Times New Roman"/>
            </w:rPr>
          </w:pPr>
          <w:r w:rsidRPr="00426393">
            <w:rPr>
              <w:rFonts w:ascii="Times New Roman" w:hAnsi="Times New Roman"/>
            </w:rPr>
            <w:t>生态产品总值核算技术规范</w:t>
          </w:r>
        </w:p>
      </w:sdtContent>
    </w:sdt>
    <w:p w14:paraId="08DF4984" w14:textId="77777777" w:rsidR="003A55C5" w:rsidRPr="00426393" w:rsidRDefault="00000000">
      <w:pPr>
        <w:pStyle w:val="affc"/>
        <w:spacing w:before="312" w:after="312"/>
        <w:rPr>
          <w:rFonts w:ascii="Times New Roman"/>
        </w:rPr>
      </w:pPr>
      <w:bookmarkStart w:id="27" w:name="_Toc179674273"/>
      <w:bookmarkStart w:id="28" w:name="_Toc97191423"/>
      <w:bookmarkStart w:id="29" w:name="_Toc26986530"/>
      <w:bookmarkStart w:id="30" w:name="_Toc26986771"/>
      <w:bookmarkStart w:id="31" w:name="_Toc179690134"/>
      <w:bookmarkStart w:id="32" w:name="_Toc17233325"/>
      <w:bookmarkStart w:id="33" w:name="_Toc17233333"/>
      <w:bookmarkStart w:id="34" w:name="_Toc26648465"/>
      <w:bookmarkStart w:id="35" w:name="_Toc24884218"/>
      <w:bookmarkStart w:id="36" w:name="_Toc26718930"/>
      <w:bookmarkStart w:id="37" w:name="_Toc24884211"/>
      <w:bookmarkEnd w:id="26"/>
      <w:r w:rsidRPr="00426393">
        <w:rPr>
          <w:rFonts w:ascii="Times New Roman"/>
        </w:rPr>
        <w:t>范围</w:t>
      </w:r>
      <w:bookmarkEnd w:id="27"/>
      <w:bookmarkEnd w:id="28"/>
      <w:bookmarkEnd w:id="29"/>
      <w:bookmarkEnd w:id="30"/>
      <w:bookmarkEnd w:id="31"/>
      <w:bookmarkEnd w:id="32"/>
      <w:bookmarkEnd w:id="33"/>
      <w:bookmarkEnd w:id="34"/>
      <w:bookmarkEnd w:id="35"/>
      <w:bookmarkEnd w:id="36"/>
      <w:bookmarkEnd w:id="37"/>
    </w:p>
    <w:p w14:paraId="7914042C" w14:textId="77777777" w:rsidR="003A55C5" w:rsidRPr="00426393" w:rsidRDefault="00000000">
      <w:pPr>
        <w:pStyle w:val="afffff5"/>
        <w:ind w:firstLine="420"/>
        <w:rPr>
          <w:rFonts w:ascii="Times New Roman"/>
        </w:rPr>
      </w:pPr>
      <w:bookmarkStart w:id="38" w:name="_Toc24884219"/>
      <w:bookmarkStart w:id="39" w:name="_Toc24884212"/>
      <w:bookmarkStart w:id="40" w:name="_Toc17233326"/>
      <w:bookmarkStart w:id="41" w:name="_Toc17233334"/>
      <w:bookmarkStart w:id="42" w:name="_Toc26648466"/>
      <w:r w:rsidRPr="00426393">
        <w:rPr>
          <w:rFonts w:ascii="Times New Roman"/>
        </w:rPr>
        <w:t>本文件规定了生态产品总值核算内容、技术流程、指标体系、实物量核算方法、价值量核算方法，以及核算数据清单、部分参数参考值、核算报告编制规范等内容。</w:t>
      </w:r>
    </w:p>
    <w:p w14:paraId="0FF1072B" w14:textId="77777777" w:rsidR="003A55C5" w:rsidRPr="00426393" w:rsidRDefault="00000000">
      <w:pPr>
        <w:pStyle w:val="afffff5"/>
        <w:ind w:firstLine="420"/>
        <w:rPr>
          <w:rFonts w:ascii="Times New Roman"/>
        </w:rPr>
      </w:pPr>
      <w:r w:rsidRPr="00426393">
        <w:rPr>
          <w:rFonts w:ascii="Times New Roman"/>
        </w:rPr>
        <w:t>本文件适用于安徽省范围内省、市、县（区、市）、乡镇等各级行政区域生态产品总值核算，也适用于上述各级行政区域一类或几类生态系统服务价值核算、生态系统生产总值核算等工作。</w:t>
      </w:r>
    </w:p>
    <w:p w14:paraId="2CACC7C7" w14:textId="77777777" w:rsidR="003A55C5" w:rsidRPr="00426393" w:rsidRDefault="00000000">
      <w:pPr>
        <w:pStyle w:val="afffff5"/>
        <w:ind w:firstLine="420"/>
        <w:rPr>
          <w:rFonts w:ascii="Times New Roman"/>
        </w:rPr>
      </w:pPr>
      <w:r w:rsidRPr="00426393">
        <w:rPr>
          <w:rFonts w:ascii="Times New Roman"/>
        </w:rPr>
        <w:t>功能相对完整的生态自然地理区域以及由不同生态系统类型组合而成的地域单元，可参照本文件开展生态产品价值核算。</w:t>
      </w:r>
    </w:p>
    <w:p w14:paraId="7B78D7E2" w14:textId="77777777" w:rsidR="003A55C5" w:rsidRPr="00426393" w:rsidRDefault="00000000">
      <w:pPr>
        <w:pStyle w:val="affc"/>
        <w:spacing w:before="312" w:after="312"/>
        <w:rPr>
          <w:rFonts w:ascii="Times New Roman"/>
        </w:rPr>
      </w:pPr>
      <w:bookmarkStart w:id="43" w:name="_Toc97191424"/>
      <w:bookmarkStart w:id="44" w:name="_Toc179690135"/>
      <w:bookmarkStart w:id="45" w:name="_Toc179674274"/>
      <w:bookmarkStart w:id="46" w:name="_Toc26986772"/>
      <w:bookmarkStart w:id="47" w:name="_Toc26986531"/>
      <w:bookmarkStart w:id="48" w:name="_Toc26718931"/>
      <w:r w:rsidRPr="00426393">
        <w:rPr>
          <w:rFonts w:ascii="Times New Roman"/>
        </w:rPr>
        <w:t>规范性引用文件</w:t>
      </w:r>
      <w:bookmarkEnd w:id="38"/>
      <w:bookmarkEnd w:id="39"/>
      <w:bookmarkEnd w:id="40"/>
      <w:bookmarkEnd w:id="41"/>
      <w:bookmarkEnd w:id="42"/>
      <w:bookmarkEnd w:id="43"/>
      <w:bookmarkEnd w:id="44"/>
      <w:bookmarkEnd w:id="45"/>
      <w:bookmarkEnd w:id="46"/>
      <w:bookmarkEnd w:id="47"/>
      <w:bookmarkEnd w:id="48"/>
    </w:p>
    <w:sdt>
      <w:sdtPr>
        <w:rPr>
          <w:rFonts w:ascii="Times New Roman"/>
        </w:rPr>
        <w:id w:val="715848253"/>
        <w:placeholder>
          <w:docPart w:val="06222769D57845A1B9000E9360409A9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65FEFAF3" w14:textId="77777777" w:rsidR="003A55C5" w:rsidRPr="00426393" w:rsidRDefault="00000000">
          <w:pPr>
            <w:pStyle w:val="afffff5"/>
            <w:ind w:firstLine="420"/>
            <w:rPr>
              <w:rFonts w:ascii="Times New Roman"/>
            </w:rPr>
          </w:pPr>
          <w:r w:rsidRPr="00426393">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A56DA95" w14:textId="0AF28D50" w:rsidR="003A55C5" w:rsidRPr="00426393" w:rsidRDefault="00000000">
      <w:pPr>
        <w:pStyle w:val="afffff5"/>
        <w:ind w:firstLine="420"/>
        <w:rPr>
          <w:rFonts w:ascii="Times New Roman"/>
        </w:rPr>
      </w:pPr>
      <w:r w:rsidRPr="00426393">
        <w:rPr>
          <w:rFonts w:ascii="Times New Roman"/>
        </w:rPr>
        <w:t xml:space="preserve">GB 3838 </w:t>
      </w:r>
      <w:r w:rsidRPr="00426393">
        <w:rPr>
          <w:rFonts w:ascii="Times New Roman"/>
        </w:rPr>
        <w:t>地表水环境质量标准</w:t>
      </w:r>
    </w:p>
    <w:p w14:paraId="1A0A2099" w14:textId="77777777" w:rsidR="008D551F" w:rsidRPr="00426393" w:rsidRDefault="008D551F" w:rsidP="008D551F">
      <w:pPr>
        <w:pStyle w:val="afffff5"/>
        <w:ind w:firstLine="420"/>
        <w:rPr>
          <w:rFonts w:ascii="Times New Roman"/>
        </w:rPr>
      </w:pPr>
      <w:r w:rsidRPr="00426393">
        <w:rPr>
          <w:rFonts w:ascii="Times New Roman"/>
        </w:rPr>
        <w:t>GB 50420</w:t>
      </w:r>
      <w:r w:rsidRPr="00426393">
        <w:rPr>
          <w:rFonts w:ascii="Times New Roman"/>
        </w:rPr>
        <w:t xml:space="preserve"> </w:t>
      </w:r>
      <w:hyperlink r:id="rId19" w:tgtFrame="_blank" w:history="1">
        <w:r w:rsidRPr="00426393">
          <w:rPr>
            <w:rStyle w:val="affffb"/>
            <w:rFonts w:ascii="Times New Roman"/>
          </w:rPr>
          <w:t>城市绿地设计规范</w:t>
        </w:r>
      </w:hyperlink>
    </w:p>
    <w:p w14:paraId="610C587A" w14:textId="235A036C" w:rsidR="003A55C5" w:rsidRPr="00426393" w:rsidRDefault="00000000">
      <w:pPr>
        <w:pStyle w:val="afffff5"/>
        <w:ind w:firstLine="420"/>
        <w:rPr>
          <w:rFonts w:ascii="Times New Roman"/>
        </w:rPr>
      </w:pPr>
      <w:r w:rsidRPr="00426393">
        <w:rPr>
          <w:rFonts w:ascii="Times New Roman"/>
        </w:rPr>
        <w:t>GB/T 42340</w:t>
      </w:r>
      <w:r w:rsidR="009F6293" w:rsidRPr="00426393">
        <w:rPr>
          <w:rFonts w:ascii="Times New Roman"/>
        </w:rPr>
        <w:t>-2023</w:t>
      </w:r>
      <w:r w:rsidRPr="00426393">
        <w:rPr>
          <w:rFonts w:ascii="Times New Roman"/>
        </w:rPr>
        <w:t xml:space="preserve"> </w:t>
      </w:r>
      <w:r w:rsidRPr="00426393">
        <w:rPr>
          <w:rFonts w:ascii="Times New Roman"/>
        </w:rPr>
        <w:t>生态系统评估</w:t>
      </w:r>
      <w:r w:rsidRPr="00426393">
        <w:rPr>
          <w:rFonts w:ascii="Times New Roman"/>
        </w:rPr>
        <w:t xml:space="preserve"> </w:t>
      </w:r>
      <w:r w:rsidRPr="00426393">
        <w:rPr>
          <w:rFonts w:ascii="Times New Roman"/>
        </w:rPr>
        <w:t>生态系统格局与质量评价方法</w:t>
      </w:r>
    </w:p>
    <w:p w14:paraId="2BBC9407" w14:textId="473C71AB" w:rsidR="00A3175A" w:rsidRPr="00426393" w:rsidRDefault="00A3175A">
      <w:pPr>
        <w:pStyle w:val="afffff5"/>
        <w:ind w:firstLine="420"/>
        <w:rPr>
          <w:rFonts w:ascii="Times New Roman"/>
        </w:rPr>
      </w:pPr>
      <w:r w:rsidRPr="00426393">
        <w:rPr>
          <w:rFonts w:ascii="Times New Roman"/>
        </w:rPr>
        <w:t>GB/T 4754</w:t>
      </w:r>
      <w:r w:rsidRPr="00426393">
        <w:rPr>
          <w:rFonts w:ascii="Times New Roman"/>
        </w:rPr>
        <w:t xml:space="preserve"> </w:t>
      </w:r>
      <w:r w:rsidRPr="00426393">
        <w:rPr>
          <w:rFonts w:ascii="Times New Roman"/>
        </w:rPr>
        <w:t>国民经济行业分类</w:t>
      </w:r>
    </w:p>
    <w:p w14:paraId="278B96B6" w14:textId="77777777" w:rsidR="008D551F" w:rsidRPr="00426393" w:rsidRDefault="002B6331" w:rsidP="008D551F">
      <w:pPr>
        <w:pStyle w:val="afffff5"/>
        <w:ind w:firstLine="420"/>
        <w:rPr>
          <w:rFonts w:ascii="Times New Roman"/>
        </w:rPr>
      </w:pPr>
      <w:r w:rsidRPr="00426393">
        <w:rPr>
          <w:rFonts w:ascii="Times New Roman"/>
        </w:rPr>
        <w:t>GB/T 28592-2012 </w:t>
      </w:r>
      <w:r w:rsidR="008D551F" w:rsidRPr="00426393">
        <w:rPr>
          <w:rFonts w:ascii="Times New Roman"/>
        </w:rPr>
        <w:t>降水量等级</w:t>
      </w:r>
    </w:p>
    <w:p w14:paraId="2338F36C" w14:textId="65BBBEDE" w:rsidR="00AE1D58" w:rsidRPr="00426393" w:rsidRDefault="00AE1D58">
      <w:pPr>
        <w:pStyle w:val="afffff5"/>
        <w:ind w:firstLine="420"/>
        <w:rPr>
          <w:rFonts w:ascii="Times New Roman"/>
        </w:rPr>
      </w:pPr>
      <w:r w:rsidRPr="00426393">
        <w:rPr>
          <w:rFonts w:ascii="Times New Roman"/>
        </w:rPr>
        <w:t>HJ 1145-2020</w:t>
      </w:r>
      <w:r w:rsidRPr="00426393">
        <w:rPr>
          <w:rFonts w:ascii="Times New Roman"/>
        </w:rPr>
        <w:t xml:space="preserve"> </w:t>
      </w:r>
      <w:r w:rsidRPr="00426393">
        <w:rPr>
          <w:rFonts w:ascii="Times New Roman"/>
        </w:rPr>
        <w:t>生态保护红线监管技术规范</w:t>
      </w:r>
      <w:r w:rsidRPr="00426393">
        <w:rPr>
          <w:rFonts w:ascii="Times New Roman"/>
        </w:rPr>
        <w:t xml:space="preserve"> </w:t>
      </w:r>
      <w:r w:rsidRPr="00426393">
        <w:rPr>
          <w:rFonts w:ascii="Times New Roman"/>
        </w:rPr>
        <w:t>数据质量控制（试行）</w:t>
      </w:r>
    </w:p>
    <w:p w14:paraId="586C0C27" w14:textId="7F84C780" w:rsidR="00FC3FB5" w:rsidRPr="00426393" w:rsidRDefault="00FC3FB5">
      <w:pPr>
        <w:pStyle w:val="afffff5"/>
        <w:ind w:firstLine="420"/>
        <w:rPr>
          <w:rFonts w:ascii="Times New Roman"/>
        </w:rPr>
      </w:pPr>
      <w:r w:rsidRPr="00426393">
        <w:rPr>
          <w:rFonts w:ascii="Times New Roman"/>
        </w:rPr>
        <w:t>HJ 1172</w:t>
      </w:r>
      <w:r w:rsidRPr="00426393">
        <w:rPr>
          <w:rFonts w:ascii="Times New Roman"/>
        </w:rPr>
        <w:t xml:space="preserve">-2012 </w:t>
      </w:r>
      <w:r w:rsidRPr="00426393">
        <w:rPr>
          <w:rFonts w:ascii="Times New Roman"/>
        </w:rPr>
        <w:t>全国生态状况调查评估技术规范</w:t>
      </w:r>
      <w:r w:rsidRPr="00426393">
        <w:rPr>
          <w:rFonts w:ascii="Times New Roman"/>
        </w:rPr>
        <w:t>——</w:t>
      </w:r>
      <w:r w:rsidRPr="00426393">
        <w:rPr>
          <w:rFonts w:ascii="Times New Roman"/>
        </w:rPr>
        <w:t>生态系统质量评估</w:t>
      </w:r>
    </w:p>
    <w:p w14:paraId="21426D9D" w14:textId="77777777" w:rsidR="008D551F" w:rsidRPr="00426393" w:rsidRDefault="008D551F" w:rsidP="008D551F">
      <w:pPr>
        <w:pStyle w:val="afffff5"/>
        <w:ind w:firstLine="420"/>
        <w:rPr>
          <w:rFonts w:ascii="Times New Roman"/>
        </w:rPr>
      </w:pPr>
      <w:r w:rsidRPr="00426393">
        <w:rPr>
          <w:rFonts w:ascii="Times New Roman"/>
        </w:rPr>
        <w:t>TD/T 1012-2016</w:t>
      </w:r>
      <w:r w:rsidRPr="00426393">
        <w:rPr>
          <w:rFonts w:ascii="Times New Roman"/>
        </w:rPr>
        <w:t xml:space="preserve"> </w:t>
      </w:r>
      <w:r w:rsidRPr="00426393">
        <w:rPr>
          <w:rFonts w:ascii="Times New Roman"/>
        </w:rPr>
        <w:t>土地整治项目规划设计规范</w:t>
      </w:r>
      <w:r w:rsidRPr="00426393">
        <w:rPr>
          <w:rFonts w:ascii="Times New Roman"/>
        </w:rPr>
        <w:t> </w:t>
      </w:r>
    </w:p>
    <w:p w14:paraId="18E98840" w14:textId="2E18395A" w:rsidR="00FC3FB5" w:rsidRPr="00426393" w:rsidRDefault="00FC3FB5">
      <w:pPr>
        <w:pStyle w:val="afffff5"/>
        <w:ind w:firstLine="420"/>
        <w:rPr>
          <w:rFonts w:ascii="Times New Roman"/>
        </w:rPr>
      </w:pPr>
      <w:r w:rsidRPr="00426393">
        <w:rPr>
          <w:rFonts w:ascii="Times New Roman"/>
        </w:rPr>
        <w:t>TD/T 1055-2019</w:t>
      </w:r>
      <w:r w:rsidRPr="00426393">
        <w:rPr>
          <w:rFonts w:ascii="Times New Roman"/>
        </w:rPr>
        <w:t xml:space="preserve"> </w:t>
      </w:r>
      <w:r w:rsidRPr="00426393">
        <w:rPr>
          <w:rFonts w:ascii="Times New Roman"/>
        </w:rPr>
        <w:t>第三次全国国土调查技术规程</w:t>
      </w:r>
    </w:p>
    <w:p w14:paraId="1C58649E" w14:textId="42F3C8DE" w:rsidR="00AE1D58" w:rsidRPr="00426393" w:rsidRDefault="00AE1D58" w:rsidP="00AE1D58">
      <w:pPr>
        <w:pStyle w:val="afffff5"/>
        <w:ind w:firstLine="420"/>
        <w:rPr>
          <w:rFonts w:ascii="Times New Roman"/>
        </w:rPr>
      </w:pPr>
      <w:r w:rsidRPr="00426393">
        <w:rPr>
          <w:rFonts w:ascii="Times New Roman"/>
        </w:rPr>
        <w:t>CH/Z 1051</w:t>
      </w:r>
      <w:r w:rsidRPr="00426393">
        <w:rPr>
          <w:rFonts w:ascii="Times New Roman"/>
        </w:rPr>
        <w:t xml:space="preserve"> </w:t>
      </w:r>
      <w:r w:rsidRPr="00426393">
        <w:rPr>
          <w:rFonts w:ascii="Times New Roman"/>
        </w:rPr>
        <w:t>2000</w:t>
      </w:r>
      <w:r w:rsidR="002B6331" w:rsidRPr="00426393">
        <w:rPr>
          <w:rFonts w:ascii="Times New Roman"/>
        </w:rPr>
        <w:t xml:space="preserve"> </w:t>
      </w:r>
      <w:r w:rsidRPr="00426393">
        <w:rPr>
          <w:rFonts w:ascii="Times New Roman"/>
        </w:rPr>
        <w:t>国家大地坐标系转换成果质量检查与验收</w:t>
      </w:r>
    </w:p>
    <w:p w14:paraId="1DFCE34D" w14:textId="5785A7BA" w:rsidR="002B6331" w:rsidRPr="00426393" w:rsidRDefault="002B6331" w:rsidP="00AE1D58">
      <w:pPr>
        <w:pStyle w:val="afffff5"/>
        <w:ind w:firstLine="420"/>
        <w:rPr>
          <w:rFonts w:ascii="Times New Roman"/>
        </w:rPr>
      </w:pPr>
      <w:r w:rsidRPr="00426393">
        <w:rPr>
          <w:rFonts w:ascii="Times New Roman"/>
        </w:rPr>
        <w:t>SL 654-2014</w:t>
      </w:r>
      <w:r w:rsidRPr="00426393">
        <w:rPr>
          <w:rFonts w:ascii="Times New Roman"/>
        </w:rPr>
        <w:t xml:space="preserve"> </w:t>
      </w:r>
      <w:r w:rsidRPr="00426393">
        <w:rPr>
          <w:rFonts w:ascii="Times New Roman"/>
        </w:rPr>
        <w:t>水利水电工程合理使用年限及耐久性设计规范</w:t>
      </w:r>
    </w:p>
    <w:p w14:paraId="17DF67CF" w14:textId="4E476C11" w:rsidR="008D551F" w:rsidRPr="00426393" w:rsidRDefault="008D551F" w:rsidP="00AE1D58">
      <w:pPr>
        <w:pStyle w:val="afffff5"/>
        <w:ind w:firstLine="420"/>
        <w:rPr>
          <w:rFonts w:ascii="Times New Roman"/>
        </w:rPr>
      </w:pPr>
      <w:r w:rsidRPr="00426393">
        <w:rPr>
          <w:rFonts w:ascii="Times New Roman"/>
        </w:rPr>
        <w:t>JT/T 646.2-2016</w:t>
      </w:r>
      <w:r w:rsidRPr="00426393">
        <w:rPr>
          <w:rFonts w:ascii="Times New Roman"/>
        </w:rPr>
        <w:t xml:space="preserve"> </w:t>
      </w:r>
      <w:hyperlink r:id="rId20" w:tgtFrame="_blank" w:tooltip="公路声屏障 第2部分：总体技术要求" w:history="1">
        <w:r w:rsidRPr="00426393">
          <w:rPr>
            <w:rStyle w:val="affffb"/>
            <w:rFonts w:ascii="Times New Roman"/>
          </w:rPr>
          <w:t>公路声屏障</w:t>
        </w:r>
        <w:r w:rsidRPr="00426393">
          <w:rPr>
            <w:rStyle w:val="affffb"/>
            <w:rFonts w:ascii="Times New Roman"/>
          </w:rPr>
          <w:t xml:space="preserve"> </w:t>
        </w:r>
        <w:r w:rsidRPr="00426393">
          <w:rPr>
            <w:rStyle w:val="affffb"/>
            <w:rFonts w:ascii="Times New Roman"/>
          </w:rPr>
          <w:t>第</w:t>
        </w:r>
        <w:r w:rsidRPr="00426393">
          <w:rPr>
            <w:rStyle w:val="affffb"/>
            <w:rFonts w:ascii="Times New Roman"/>
          </w:rPr>
          <w:t>2</w:t>
        </w:r>
        <w:r w:rsidRPr="00426393">
          <w:rPr>
            <w:rStyle w:val="affffb"/>
            <w:rFonts w:ascii="Times New Roman"/>
          </w:rPr>
          <w:t>部分：总体技术要求</w:t>
        </w:r>
      </w:hyperlink>
    </w:p>
    <w:p w14:paraId="2990D61B" w14:textId="77777777" w:rsidR="008D551F" w:rsidRPr="00426393" w:rsidRDefault="008D551F" w:rsidP="008D551F">
      <w:pPr>
        <w:pStyle w:val="afffff5"/>
        <w:ind w:firstLine="420"/>
        <w:rPr>
          <w:rFonts w:ascii="Times New Roman"/>
        </w:rPr>
      </w:pPr>
      <w:r w:rsidRPr="00426393">
        <w:rPr>
          <w:rFonts w:ascii="Times New Roman"/>
        </w:rPr>
        <w:t>JT/T 646.4-2016</w:t>
      </w:r>
      <w:r w:rsidRPr="00426393">
        <w:rPr>
          <w:rFonts w:ascii="Times New Roman"/>
        </w:rPr>
        <w:t xml:space="preserve"> </w:t>
      </w:r>
      <w:r w:rsidRPr="00426393">
        <w:rPr>
          <w:rFonts w:ascii="Times New Roman"/>
        </w:rPr>
        <w:t>公路声屏障</w:t>
      </w:r>
      <w:r w:rsidRPr="00426393">
        <w:rPr>
          <w:rFonts w:ascii="Times New Roman"/>
        </w:rPr>
        <w:t xml:space="preserve"> </w:t>
      </w:r>
      <w:r w:rsidRPr="00426393">
        <w:rPr>
          <w:rFonts w:ascii="Times New Roman"/>
        </w:rPr>
        <w:t>第</w:t>
      </w:r>
      <w:r w:rsidRPr="00426393">
        <w:rPr>
          <w:rFonts w:ascii="Times New Roman"/>
        </w:rPr>
        <w:t>4</w:t>
      </w:r>
      <w:r w:rsidRPr="00426393">
        <w:rPr>
          <w:rFonts w:ascii="Times New Roman"/>
        </w:rPr>
        <w:t>部分：声学材料技术要求及检测方法</w:t>
      </w:r>
    </w:p>
    <w:p w14:paraId="6BEE72D8" w14:textId="77777777" w:rsidR="002B6331" w:rsidRPr="00426393" w:rsidRDefault="002B6331" w:rsidP="002B6331">
      <w:pPr>
        <w:pStyle w:val="afffff5"/>
        <w:ind w:firstLine="420"/>
        <w:rPr>
          <w:rFonts w:ascii="Times New Roman"/>
        </w:rPr>
      </w:pPr>
      <w:r w:rsidRPr="00426393">
        <w:rPr>
          <w:rFonts w:ascii="Times New Roman"/>
        </w:rPr>
        <w:t>DB34/T 3455-2019</w:t>
      </w:r>
      <w:r w:rsidRPr="00426393">
        <w:rPr>
          <w:rFonts w:ascii="Times New Roman"/>
        </w:rPr>
        <w:t xml:space="preserve"> </w:t>
      </w:r>
      <w:r w:rsidRPr="00426393">
        <w:rPr>
          <w:rFonts w:ascii="Times New Roman"/>
        </w:rPr>
        <w:t>生产建设项目水土保持监测规程</w:t>
      </w:r>
    </w:p>
    <w:p w14:paraId="43E6E15B" w14:textId="38F305AE" w:rsidR="008D551F" w:rsidRPr="00426393" w:rsidRDefault="008D551F" w:rsidP="002B6331">
      <w:pPr>
        <w:pStyle w:val="afffff5"/>
        <w:ind w:firstLine="420"/>
        <w:rPr>
          <w:rFonts w:ascii="Times New Roman"/>
        </w:rPr>
      </w:pPr>
      <w:r w:rsidRPr="00426393">
        <w:rPr>
          <w:rFonts w:ascii="Times New Roman"/>
        </w:rPr>
        <w:t>DB34/T 2393-2019</w:t>
      </w:r>
      <w:r w:rsidRPr="00426393">
        <w:rPr>
          <w:rFonts w:ascii="Times New Roman"/>
        </w:rPr>
        <w:t xml:space="preserve"> </w:t>
      </w:r>
      <w:hyperlink r:id="rId21" w:tgtFrame="_blank" w:history="1">
        <w:r w:rsidRPr="00426393">
          <w:rPr>
            <w:rStyle w:val="affffb"/>
            <w:rFonts w:ascii="Times New Roman"/>
          </w:rPr>
          <w:t>高速公路养护工程预算编制办法及定额</w:t>
        </w:r>
      </w:hyperlink>
    </w:p>
    <w:p w14:paraId="06D03548" w14:textId="6C3A0079" w:rsidR="009F6293" w:rsidRPr="00426393" w:rsidRDefault="00A3175A">
      <w:pPr>
        <w:pStyle w:val="afffff5"/>
        <w:ind w:firstLine="420"/>
        <w:rPr>
          <w:rFonts w:ascii="Times New Roman"/>
        </w:rPr>
      </w:pPr>
      <w:r w:rsidRPr="00426393">
        <w:rPr>
          <w:rFonts w:ascii="Times New Roman"/>
        </w:rPr>
        <w:t>DB11/T 2059-2022</w:t>
      </w:r>
      <w:r w:rsidRPr="00426393">
        <w:rPr>
          <w:rFonts w:ascii="Times New Roman"/>
        </w:rPr>
        <w:t xml:space="preserve"> </w:t>
      </w:r>
      <w:r w:rsidRPr="00426393">
        <w:rPr>
          <w:rFonts w:ascii="Times New Roman"/>
        </w:rPr>
        <w:t>生态产品总值核算技术规范</w:t>
      </w:r>
    </w:p>
    <w:p w14:paraId="42C1FEE8" w14:textId="77777777" w:rsidR="008D551F" w:rsidRPr="00426393" w:rsidRDefault="008D551F" w:rsidP="008D551F">
      <w:pPr>
        <w:pStyle w:val="afffff5"/>
        <w:ind w:firstLine="420"/>
        <w:rPr>
          <w:rFonts w:ascii="Times New Roman"/>
        </w:rPr>
      </w:pPr>
      <w:r w:rsidRPr="00426393">
        <w:rPr>
          <w:rFonts w:ascii="Times New Roman"/>
        </w:rPr>
        <w:t>DB33/T 2274-2020</w:t>
      </w:r>
      <w:r w:rsidRPr="00426393">
        <w:rPr>
          <w:rFonts w:ascii="Times New Roman"/>
        </w:rPr>
        <w:t xml:space="preserve"> </w:t>
      </w:r>
      <w:r w:rsidRPr="00426393">
        <w:rPr>
          <w:rFonts w:ascii="Times New Roman"/>
        </w:rPr>
        <w:t>生态系统生产总值（</w:t>
      </w:r>
      <w:r w:rsidRPr="00426393">
        <w:rPr>
          <w:rFonts w:ascii="Times New Roman"/>
        </w:rPr>
        <w:t>GEP</w:t>
      </w:r>
      <w:r w:rsidRPr="00426393">
        <w:rPr>
          <w:rFonts w:ascii="Times New Roman"/>
        </w:rPr>
        <w:t>）核算技术规范</w:t>
      </w:r>
      <w:r w:rsidRPr="00426393">
        <w:rPr>
          <w:rFonts w:ascii="Times New Roman"/>
        </w:rPr>
        <w:t xml:space="preserve"> </w:t>
      </w:r>
      <w:r w:rsidRPr="00426393">
        <w:rPr>
          <w:rFonts w:ascii="Times New Roman"/>
        </w:rPr>
        <w:t>陆域生态系统</w:t>
      </w:r>
    </w:p>
    <w:p w14:paraId="74812FED" w14:textId="7E626152" w:rsidR="00B44259" w:rsidRPr="00426393" w:rsidRDefault="00B44259" w:rsidP="00B44259">
      <w:pPr>
        <w:pStyle w:val="afffff5"/>
        <w:ind w:firstLine="420"/>
        <w:rPr>
          <w:rFonts w:ascii="Times New Roman"/>
        </w:rPr>
      </w:pPr>
      <w:proofErr w:type="gramStart"/>
      <w:r w:rsidRPr="00426393">
        <w:rPr>
          <w:rFonts w:ascii="Times New Roman"/>
        </w:rPr>
        <w:t>发改基础</w:t>
      </w:r>
      <w:proofErr w:type="gramEnd"/>
      <w:r w:rsidRPr="00426393">
        <w:rPr>
          <w:rFonts w:ascii="Times New Roman"/>
        </w:rPr>
        <w:t>〔</w:t>
      </w:r>
      <w:r w:rsidRPr="00426393">
        <w:rPr>
          <w:rFonts w:ascii="Times New Roman"/>
        </w:rPr>
        <w:t>202</w:t>
      </w:r>
      <w:r w:rsidRPr="00426393">
        <w:rPr>
          <w:rFonts w:ascii="Times New Roman"/>
        </w:rPr>
        <w:t>2</w:t>
      </w:r>
      <w:r w:rsidRPr="00426393">
        <w:rPr>
          <w:rFonts w:ascii="Times New Roman"/>
        </w:rPr>
        <w:t>〕</w:t>
      </w:r>
      <w:r w:rsidRPr="00426393">
        <w:rPr>
          <w:rFonts w:ascii="Times New Roman"/>
        </w:rPr>
        <w:t>481</w:t>
      </w:r>
      <w:r w:rsidRPr="00426393">
        <w:rPr>
          <w:rFonts w:ascii="Times New Roman"/>
        </w:rPr>
        <w:t>号</w:t>
      </w:r>
      <w:r w:rsidRPr="00426393">
        <w:rPr>
          <w:rFonts w:ascii="Times New Roman"/>
        </w:rPr>
        <w:t xml:space="preserve"> </w:t>
      </w:r>
      <w:r w:rsidRPr="00426393">
        <w:rPr>
          <w:rFonts w:ascii="Times New Roman"/>
        </w:rPr>
        <w:t>生态产品总值核算规范（试行）</w:t>
      </w:r>
    </w:p>
    <w:p w14:paraId="146E839B" w14:textId="77777777" w:rsidR="003A55C5" w:rsidRPr="00426393" w:rsidRDefault="00000000">
      <w:pPr>
        <w:pStyle w:val="affc"/>
        <w:spacing w:before="312" w:after="312"/>
        <w:rPr>
          <w:rFonts w:ascii="Times New Roman"/>
        </w:rPr>
      </w:pPr>
      <w:bookmarkStart w:id="49" w:name="_Toc179690136"/>
      <w:bookmarkStart w:id="50" w:name="_Toc97191425"/>
      <w:bookmarkStart w:id="51" w:name="_Toc179674275"/>
      <w:r w:rsidRPr="00426393">
        <w:rPr>
          <w:rFonts w:ascii="Times New Roman"/>
          <w:szCs w:val="21"/>
        </w:rPr>
        <w:t>术语和定义</w:t>
      </w:r>
      <w:bookmarkEnd w:id="49"/>
      <w:bookmarkEnd w:id="50"/>
      <w:bookmarkEnd w:id="51"/>
    </w:p>
    <w:bookmarkStart w:id="52" w:name="_Toc26986532" w:displacedByCustomXml="next"/>
    <w:bookmarkEnd w:id="52" w:displacedByCustomXml="next"/>
    <w:sdt>
      <w:sdtPr>
        <w:rPr>
          <w:rFonts w:ascii="Times New Roman"/>
        </w:rPr>
        <w:id w:val="-1909835108"/>
        <w:placeholder>
          <w:docPart w:val="8356B1ACB30F433A8968CA01B53C7CB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EBB7D84" w14:textId="77777777" w:rsidR="003A55C5" w:rsidRPr="00426393" w:rsidRDefault="00000000">
          <w:pPr>
            <w:pStyle w:val="afffff5"/>
            <w:ind w:firstLine="420"/>
            <w:rPr>
              <w:rFonts w:ascii="Times New Roman"/>
            </w:rPr>
          </w:pPr>
          <w:r w:rsidRPr="00426393">
            <w:rPr>
              <w:rFonts w:ascii="Times New Roman"/>
            </w:rPr>
            <w:t>下列术语和定义适用于本文件。</w:t>
          </w:r>
        </w:p>
      </w:sdtContent>
    </w:sdt>
    <w:p w14:paraId="29CB113D" w14:textId="77777777" w:rsidR="003A55C5" w:rsidRPr="00426393" w:rsidRDefault="00000000">
      <w:pPr>
        <w:pStyle w:val="afffffffffff4"/>
        <w:ind w:left="420" w:hangingChars="200" w:hanging="420"/>
        <w:rPr>
          <w:rFonts w:ascii="Times New Roman" w:eastAsia="黑体"/>
        </w:rPr>
      </w:pPr>
      <w:r w:rsidRPr="00426393">
        <w:rPr>
          <w:rFonts w:ascii="Times New Roman" w:eastAsia="黑体"/>
        </w:rPr>
        <w:br/>
      </w:r>
      <w:r w:rsidRPr="00426393">
        <w:rPr>
          <w:rFonts w:ascii="Times New Roman" w:eastAsia="黑体"/>
        </w:rPr>
        <w:t>生态系统</w:t>
      </w:r>
      <w:r w:rsidRPr="00426393">
        <w:rPr>
          <w:rFonts w:ascii="Times New Roman" w:eastAsia="黑体"/>
        </w:rPr>
        <w:t xml:space="preserve"> ecosystem</w:t>
      </w:r>
    </w:p>
    <w:p w14:paraId="6E61145E" w14:textId="2BD433F3" w:rsidR="003A55C5" w:rsidRPr="00426393" w:rsidRDefault="00741057">
      <w:pPr>
        <w:pStyle w:val="afffff5"/>
        <w:ind w:firstLine="420"/>
        <w:rPr>
          <w:rFonts w:ascii="Times New Roman"/>
        </w:rPr>
      </w:pPr>
      <w:r w:rsidRPr="00426393">
        <w:rPr>
          <w:rFonts w:ascii="Times New Roman"/>
        </w:rPr>
        <w:lastRenderedPageBreak/>
        <w:t>一</w:t>
      </w:r>
      <w:r w:rsidRPr="00426393">
        <w:rPr>
          <w:rFonts w:ascii="Times New Roman"/>
        </w:rPr>
        <w:t>定空间范围内生物与其环境通过能流、物流、信息流形成的功能整体</w:t>
      </w:r>
      <w:r w:rsidRPr="00426393">
        <w:rPr>
          <w:rFonts w:ascii="Times New Roman"/>
        </w:rPr>
        <w:t>。</w:t>
      </w:r>
      <w:r w:rsidR="00000000" w:rsidRPr="00426393">
        <w:rPr>
          <w:rFonts w:ascii="Times New Roman"/>
        </w:rPr>
        <w:t>包括森林、草地、农田、湿地、荒漠、城市、海洋等生态系统类型。</w:t>
      </w:r>
    </w:p>
    <w:p w14:paraId="59E4CAAA" w14:textId="419485B5" w:rsidR="00741057" w:rsidRPr="00426393" w:rsidRDefault="00741057" w:rsidP="00741057">
      <w:pPr>
        <w:pStyle w:val="afffff5"/>
        <w:ind w:firstLine="420"/>
        <w:rPr>
          <w:rFonts w:ascii="Times New Roman"/>
        </w:rPr>
      </w:pPr>
      <w:r w:rsidRPr="00426393">
        <w:rPr>
          <w:rFonts w:ascii="Times New Roman"/>
        </w:rPr>
        <w:t>[</w:t>
      </w:r>
      <w:r w:rsidRPr="00426393">
        <w:rPr>
          <w:rFonts w:ascii="Times New Roman"/>
        </w:rPr>
        <w:t>来源：</w:t>
      </w:r>
      <w:r w:rsidRPr="00426393">
        <w:rPr>
          <w:rFonts w:ascii="Times New Roman"/>
        </w:rPr>
        <w:t>GB42340</w:t>
      </w:r>
      <w:r w:rsidR="0040556B" w:rsidRPr="00426393">
        <w:rPr>
          <w:rFonts w:ascii="Times New Roman"/>
        </w:rPr>
        <w:t>-</w:t>
      </w:r>
      <w:r w:rsidRPr="00426393">
        <w:rPr>
          <w:rFonts w:ascii="Times New Roman"/>
        </w:rPr>
        <w:t>2023</w:t>
      </w:r>
      <w:r w:rsidRPr="00426393">
        <w:rPr>
          <w:rFonts w:ascii="Times New Roman"/>
        </w:rPr>
        <w:t>，</w:t>
      </w:r>
      <w:r w:rsidRPr="00426393">
        <w:rPr>
          <w:rFonts w:ascii="Times New Roman"/>
        </w:rPr>
        <w:t xml:space="preserve">3.1] </w:t>
      </w:r>
      <w:r w:rsidRPr="00426393">
        <w:rPr>
          <w:rFonts w:ascii="Times New Roman"/>
        </w:rPr>
        <w:t>有修改</w:t>
      </w:r>
    </w:p>
    <w:p w14:paraId="1D5757BB" w14:textId="77777777" w:rsidR="003A55C5" w:rsidRPr="00426393" w:rsidRDefault="00000000">
      <w:pPr>
        <w:pStyle w:val="afffffffffff4"/>
        <w:ind w:left="420" w:hangingChars="200" w:hanging="420"/>
        <w:rPr>
          <w:rFonts w:ascii="Times New Roman" w:eastAsia="黑体"/>
        </w:rPr>
      </w:pPr>
      <w:r w:rsidRPr="00426393">
        <w:rPr>
          <w:rFonts w:ascii="Times New Roman" w:eastAsia="黑体"/>
        </w:rPr>
        <w:br/>
      </w:r>
      <w:r w:rsidRPr="00426393">
        <w:rPr>
          <w:rFonts w:ascii="Times New Roman" w:eastAsia="黑体"/>
        </w:rPr>
        <w:t>生态产品</w:t>
      </w:r>
      <w:r w:rsidRPr="00426393">
        <w:rPr>
          <w:rFonts w:ascii="Times New Roman" w:eastAsia="黑体"/>
        </w:rPr>
        <w:t xml:space="preserve"> ecological products</w:t>
      </w:r>
    </w:p>
    <w:p w14:paraId="3ACD64E5" w14:textId="77777777" w:rsidR="003A55C5" w:rsidRPr="00426393" w:rsidRDefault="00000000">
      <w:pPr>
        <w:pStyle w:val="afffff5"/>
        <w:ind w:firstLine="420"/>
        <w:rPr>
          <w:rFonts w:ascii="Times New Roman"/>
        </w:rPr>
      </w:pPr>
      <w:r w:rsidRPr="00426393">
        <w:rPr>
          <w:rFonts w:ascii="Times New Roman"/>
        </w:rPr>
        <w:t>生态系统为经济活动和其他人类活动提供且被使用的货物与服务贡献，包括物质供给、调节服务和文化服务三类。</w:t>
      </w:r>
    </w:p>
    <w:p w14:paraId="349D2EB0" w14:textId="59883B39" w:rsidR="00741057" w:rsidRPr="00426393" w:rsidRDefault="00741057" w:rsidP="00741057">
      <w:pPr>
        <w:pStyle w:val="afffff5"/>
        <w:ind w:firstLine="420"/>
        <w:rPr>
          <w:rFonts w:ascii="Times New Roman"/>
        </w:rPr>
      </w:pPr>
      <w:r w:rsidRPr="00426393">
        <w:rPr>
          <w:rFonts w:ascii="Times New Roman"/>
        </w:rPr>
        <w:t>[</w:t>
      </w:r>
      <w:r w:rsidRPr="00426393">
        <w:rPr>
          <w:rFonts w:ascii="Times New Roman"/>
        </w:rPr>
        <w:t>来源：</w:t>
      </w:r>
      <w:r w:rsidR="009F6293" w:rsidRPr="00426393">
        <w:rPr>
          <w:rFonts w:ascii="Times New Roman"/>
        </w:rPr>
        <w:t>DB11/T 2059</w:t>
      </w:r>
      <w:r w:rsidR="0040556B" w:rsidRPr="00426393">
        <w:rPr>
          <w:rFonts w:ascii="Times New Roman"/>
        </w:rPr>
        <w:t>-</w:t>
      </w:r>
      <w:r w:rsidR="009F6293" w:rsidRPr="00426393">
        <w:rPr>
          <w:rFonts w:ascii="Times New Roman"/>
        </w:rPr>
        <w:t>2022</w:t>
      </w:r>
      <w:r w:rsidR="009F6293" w:rsidRPr="00426393">
        <w:rPr>
          <w:rFonts w:ascii="Times New Roman"/>
        </w:rPr>
        <w:t>，</w:t>
      </w:r>
      <w:r w:rsidR="009F6293" w:rsidRPr="00426393">
        <w:rPr>
          <w:rFonts w:ascii="Times New Roman"/>
        </w:rPr>
        <w:t>3.8</w:t>
      </w:r>
      <w:r w:rsidRPr="00426393">
        <w:rPr>
          <w:rFonts w:ascii="Times New Roman"/>
        </w:rPr>
        <w:t>]</w:t>
      </w:r>
    </w:p>
    <w:p w14:paraId="74A4755D" w14:textId="77777777" w:rsidR="003A55C5" w:rsidRPr="00426393" w:rsidRDefault="00000000">
      <w:pPr>
        <w:pStyle w:val="afffffffffff4"/>
        <w:ind w:left="420" w:hangingChars="200" w:hanging="420"/>
        <w:rPr>
          <w:rFonts w:ascii="Times New Roman" w:eastAsia="黑体"/>
          <w:szCs w:val="28"/>
        </w:rPr>
      </w:pPr>
      <w:r w:rsidRPr="00426393">
        <w:rPr>
          <w:rFonts w:ascii="Times New Roman" w:eastAsia="黑体"/>
        </w:rPr>
        <w:br/>
      </w:r>
      <w:r w:rsidRPr="00426393">
        <w:rPr>
          <w:rFonts w:ascii="Times New Roman" w:eastAsia="黑体"/>
        </w:rPr>
        <w:t>生态产品总值</w:t>
      </w:r>
      <w:r w:rsidRPr="00426393">
        <w:rPr>
          <w:rFonts w:ascii="Times New Roman" w:eastAsia="黑体"/>
        </w:rPr>
        <w:t xml:space="preserve"> </w:t>
      </w:r>
      <w:r w:rsidRPr="00426393">
        <w:rPr>
          <w:rFonts w:ascii="Times New Roman" w:eastAsia="黑体"/>
          <w:szCs w:val="28"/>
        </w:rPr>
        <w:t>gross ecosystem product</w:t>
      </w:r>
    </w:p>
    <w:p w14:paraId="64375842" w14:textId="77777777" w:rsidR="003A55C5" w:rsidRPr="00426393" w:rsidRDefault="00000000">
      <w:pPr>
        <w:pStyle w:val="afffff5"/>
        <w:ind w:firstLine="420"/>
        <w:rPr>
          <w:rFonts w:ascii="Times New Roman"/>
        </w:rPr>
      </w:pPr>
      <w:r w:rsidRPr="00426393">
        <w:rPr>
          <w:rFonts w:ascii="Times New Roman"/>
        </w:rPr>
        <w:t>一定区域内各类生态系统在核算期内提供的所有生态产品的货币价值之和，又称生态系统生产总值。</w:t>
      </w:r>
    </w:p>
    <w:p w14:paraId="571DDEB1" w14:textId="7FCFB08B" w:rsidR="009F6293" w:rsidRPr="00426393" w:rsidRDefault="009F6293" w:rsidP="009F6293">
      <w:pPr>
        <w:pStyle w:val="afffff5"/>
        <w:ind w:firstLine="420"/>
        <w:rPr>
          <w:rFonts w:ascii="Times New Roman"/>
        </w:rPr>
      </w:pPr>
      <w:r w:rsidRPr="00426393">
        <w:rPr>
          <w:rFonts w:ascii="Times New Roman"/>
        </w:rPr>
        <w:t>[</w:t>
      </w:r>
      <w:r w:rsidRPr="00426393">
        <w:rPr>
          <w:rFonts w:ascii="Times New Roman"/>
        </w:rPr>
        <w:t>来源：</w:t>
      </w:r>
      <w:r w:rsidRPr="00426393">
        <w:rPr>
          <w:rFonts w:ascii="Times New Roman"/>
        </w:rPr>
        <w:t>DB11/T 2059</w:t>
      </w:r>
      <w:r w:rsidR="0040556B" w:rsidRPr="00426393">
        <w:rPr>
          <w:rFonts w:ascii="Times New Roman"/>
        </w:rPr>
        <w:t>-</w:t>
      </w:r>
      <w:r w:rsidRPr="00426393">
        <w:rPr>
          <w:rFonts w:ascii="Times New Roman"/>
        </w:rPr>
        <w:t>2022</w:t>
      </w:r>
      <w:r w:rsidRPr="00426393">
        <w:rPr>
          <w:rFonts w:ascii="Times New Roman"/>
        </w:rPr>
        <w:t>，</w:t>
      </w:r>
      <w:r w:rsidRPr="00426393">
        <w:rPr>
          <w:rFonts w:ascii="Times New Roman"/>
        </w:rPr>
        <w:t>3.8</w:t>
      </w:r>
      <w:r w:rsidRPr="00426393">
        <w:rPr>
          <w:rFonts w:ascii="Times New Roman"/>
        </w:rPr>
        <w:t>]</w:t>
      </w:r>
      <w:r w:rsidRPr="00426393">
        <w:rPr>
          <w:rFonts w:ascii="Times New Roman"/>
        </w:rPr>
        <w:t>有修改</w:t>
      </w:r>
    </w:p>
    <w:p w14:paraId="3A41D656" w14:textId="77777777" w:rsidR="003A55C5" w:rsidRPr="00426393" w:rsidRDefault="00000000">
      <w:pPr>
        <w:pStyle w:val="afffffffffff4"/>
        <w:ind w:left="420" w:hangingChars="200" w:hanging="420"/>
        <w:rPr>
          <w:rFonts w:ascii="Times New Roman" w:eastAsia="黑体"/>
        </w:rPr>
      </w:pPr>
      <w:r w:rsidRPr="00426393">
        <w:rPr>
          <w:rFonts w:ascii="Times New Roman" w:eastAsia="黑体"/>
        </w:rPr>
        <w:br/>
      </w:r>
      <w:r w:rsidRPr="00426393">
        <w:rPr>
          <w:rFonts w:ascii="Times New Roman" w:eastAsia="黑体"/>
        </w:rPr>
        <w:t>物质供给</w:t>
      </w:r>
      <w:r w:rsidRPr="00426393">
        <w:rPr>
          <w:rFonts w:ascii="Times New Roman" w:eastAsia="黑体"/>
        </w:rPr>
        <w:t xml:space="preserve"> provisioning services</w:t>
      </w:r>
    </w:p>
    <w:p w14:paraId="0AC86C79" w14:textId="77777777" w:rsidR="003A55C5" w:rsidRPr="00426393" w:rsidRDefault="00000000">
      <w:pPr>
        <w:pStyle w:val="afffff5"/>
        <w:ind w:firstLine="420"/>
        <w:rPr>
          <w:rFonts w:ascii="Times New Roman"/>
        </w:rPr>
      </w:pPr>
      <w:r w:rsidRPr="00426393">
        <w:rPr>
          <w:rFonts w:ascii="Times New Roman"/>
        </w:rPr>
        <w:t>生态系统为人类提供并被使用的各类物质产品，如粮食、油料、蔬菜、水果、木材、中草药、牧草、花卉等生物质产品，生物质能源产品，水资源产品等。</w:t>
      </w:r>
    </w:p>
    <w:p w14:paraId="44209296" w14:textId="7AEE8FE0" w:rsidR="0040556B" w:rsidRPr="00426393" w:rsidRDefault="0040556B" w:rsidP="0040556B">
      <w:pPr>
        <w:pStyle w:val="afffff5"/>
        <w:ind w:firstLine="420"/>
        <w:rPr>
          <w:rFonts w:ascii="Times New Roman"/>
        </w:rPr>
      </w:pPr>
      <w:r w:rsidRPr="00426393">
        <w:rPr>
          <w:rFonts w:ascii="Times New Roman"/>
        </w:rPr>
        <w:t>[</w:t>
      </w:r>
      <w:r w:rsidRPr="00426393">
        <w:rPr>
          <w:rFonts w:ascii="Times New Roman"/>
        </w:rPr>
        <w:t>来源：</w:t>
      </w:r>
      <w:r w:rsidRPr="00426393">
        <w:rPr>
          <w:rFonts w:ascii="Times New Roman"/>
        </w:rPr>
        <w:t>LY/T 2899-2023</w:t>
      </w:r>
      <w:r w:rsidRPr="00426393">
        <w:rPr>
          <w:rFonts w:ascii="Times New Roman"/>
        </w:rPr>
        <w:t>，</w:t>
      </w:r>
      <w:r w:rsidRPr="00426393">
        <w:rPr>
          <w:rFonts w:ascii="Times New Roman"/>
        </w:rPr>
        <w:t>3.5]</w:t>
      </w:r>
      <w:r w:rsidRPr="00426393">
        <w:rPr>
          <w:rFonts w:ascii="Times New Roman"/>
        </w:rPr>
        <w:t>有修改</w:t>
      </w:r>
    </w:p>
    <w:p w14:paraId="45F61F85" w14:textId="77777777" w:rsidR="003A55C5" w:rsidRPr="00426393" w:rsidRDefault="00000000">
      <w:pPr>
        <w:pStyle w:val="afffffffffff4"/>
        <w:ind w:left="420" w:hangingChars="200" w:hanging="420"/>
        <w:rPr>
          <w:rFonts w:ascii="Times New Roman" w:eastAsia="黑体"/>
        </w:rPr>
      </w:pPr>
      <w:r w:rsidRPr="00426393">
        <w:rPr>
          <w:rFonts w:ascii="Times New Roman" w:eastAsia="黑体"/>
        </w:rPr>
        <w:br/>
      </w:r>
      <w:r w:rsidRPr="00426393">
        <w:rPr>
          <w:rFonts w:ascii="Times New Roman" w:eastAsia="黑体"/>
        </w:rPr>
        <w:t>调节服务</w:t>
      </w:r>
      <w:r w:rsidRPr="00426393">
        <w:rPr>
          <w:rFonts w:ascii="Times New Roman" w:eastAsia="黑体"/>
        </w:rPr>
        <w:t xml:space="preserve"> regulating services</w:t>
      </w:r>
    </w:p>
    <w:p w14:paraId="0E2408B0" w14:textId="77777777" w:rsidR="003A55C5" w:rsidRPr="00426393" w:rsidRDefault="00000000">
      <w:pPr>
        <w:pStyle w:val="afffff5"/>
        <w:ind w:firstLine="420"/>
        <w:rPr>
          <w:rFonts w:ascii="Times New Roman"/>
        </w:rPr>
      </w:pPr>
      <w:r w:rsidRPr="00426393">
        <w:rPr>
          <w:rFonts w:ascii="Times New Roman"/>
        </w:rPr>
        <w:t>生态系统为维持或改善人类生存环境提供的惠益如水源涵养、土壤保持、防风固沙、洪水调蓄、空气净化、水质净化、固碳、释氧、气候调节、噪声消减等。</w:t>
      </w:r>
    </w:p>
    <w:p w14:paraId="38FDE274" w14:textId="3DA35C48" w:rsidR="0040556B" w:rsidRPr="00426393" w:rsidRDefault="0040556B" w:rsidP="0040556B">
      <w:pPr>
        <w:pStyle w:val="afffff5"/>
        <w:ind w:firstLine="420"/>
        <w:rPr>
          <w:rFonts w:ascii="Times New Roman"/>
        </w:rPr>
      </w:pPr>
      <w:r w:rsidRPr="00426393">
        <w:rPr>
          <w:rFonts w:ascii="Times New Roman"/>
        </w:rPr>
        <w:t>[</w:t>
      </w:r>
      <w:r w:rsidRPr="00426393">
        <w:rPr>
          <w:rFonts w:ascii="Times New Roman"/>
        </w:rPr>
        <w:t>来源：</w:t>
      </w:r>
      <w:r w:rsidRPr="00426393">
        <w:rPr>
          <w:rFonts w:ascii="Times New Roman"/>
        </w:rPr>
        <w:t>LY/T 2899-2023</w:t>
      </w:r>
      <w:r w:rsidRPr="00426393">
        <w:rPr>
          <w:rFonts w:ascii="Times New Roman"/>
        </w:rPr>
        <w:t>，</w:t>
      </w:r>
      <w:r w:rsidRPr="00426393">
        <w:rPr>
          <w:rFonts w:ascii="Times New Roman"/>
        </w:rPr>
        <w:t>3.</w:t>
      </w:r>
      <w:r w:rsidRPr="00426393">
        <w:rPr>
          <w:rFonts w:ascii="Times New Roman"/>
        </w:rPr>
        <w:t>4</w:t>
      </w:r>
      <w:r w:rsidRPr="00426393">
        <w:rPr>
          <w:rFonts w:ascii="Times New Roman"/>
        </w:rPr>
        <w:t>]</w:t>
      </w:r>
      <w:r w:rsidRPr="00426393">
        <w:rPr>
          <w:rFonts w:ascii="Times New Roman"/>
        </w:rPr>
        <w:t>有修改</w:t>
      </w:r>
    </w:p>
    <w:p w14:paraId="176DF379" w14:textId="77777777" w:rsidR="003A55C5" w:rsidRPr="00426393" w:rsidRDefault="00000000">
      <w:pPr>
        <w:pStyle w:val="afffffffffff4"/>
        <w:ind w:left="420" w:hangingChars="200" w:hanging="420"/>
        <w:rPr>
          <w:rFonts w:ascii="Times New Roman" w:eastAsia="黑体"/>
        </w:rPr>
      </w:pPr>
      <w:r w:rsidRPr="00426393">
        <w:rPr>
          <w:rFonts w:ascii="Times New Roman" w:eastAsia="黑体"/>
        </w:rPr>
        <w:br/>
      </w:r>
      <w:r w:rsidRPr="00426393">
        <w:rPr>
          <w:rFonts w:ascii="Times New Roman" w:eastAsia="黑体"/>
        </w:rPr>
        <w:t>文化服务</w:t>
      </w:r>
      <w:r w:rsidRPr="00426393">
        <w:rPr>
          <w:rFonts w:ascii="Times New Roman" w:eastAsia="黑体"/>
        </w:rPr>
        <w:t xml:space="preserve"> cultural services</w:t>
      </w:r>
    </w:p>
    <w:p w14:paraId="702230E3" w14:textId="77777777" w:rsidR="003A55C5" w:rsidRPr="00426393" w:rsidRDefault="00000000">
      <w:pPr>
        <w:pStyle w:val="afffff5"/>
        <w:ind w:firstLine="420"/>
        <w:rPr>
          <w:rFonts w:ascii="Times New Roman"/>
        </w:rPr>
      </w:pPr>
      <w:r w:rsidRPr="00426393">
        <w:rPr>
          <w:rFonts w:ascii="Times New Roman"/>
        </w:rPr>
        <w:t>生态系统为提高人类生活质量提供的非物质惠益如精神享受、灵感激发、旅游观光、休闲娱乐和美</w:t>
      </w:r>
      <w:r w:rsidRPr="00426393">
        <w:rPr>
          <w:rFonts w:ascii="Times New Roman"/>
        </w:rPr>
        <w:br/>
      </w:r>
      <w:r w:rsidRPr="00426393">
        <w:rPr>
          <w:rFonts w:ascii="Times New Roman"/>
        </w:rPr>
        <w:t>学体验等。</w:t>
      </w:r>
    </w:p>
    <w:p w14:paraId="518A6BA4" w14:textId="370A9675" w:rsidR="0040556B" w:rsidRPr="00426393" w:rsidRDefault="0040556B" w:rsidP="0040556B">
      <w:pPr>
        <w:pStyle w:val="afffff5"/>
        <w:ind w:firstLine="420"/>
        <w:rPr>
          <w:rFonts w:ascii="Times New Roman"/>
        </w:rPr>
      </w:pPr>
      <w:r w:rsidRPr="00426393">
        <w:rPr>
          <w:rFonts w:ascii="Times New Roman"/>
        </w:rPr>
        <w:t>[</w:t>
      </w:r>
      <w:r w:rsidRPr="00426393">
        <w:rPr>
          <w:rFonts w:ascii="Times New Roman"/>
        </w:rPr>
        <w:t>来源：</w:t>
      </w:r>
      <w:r w:rsidRPr="00426393">
        <w:rPr>
          <w:rFonts w:ascii="Times New Roman"/>
        </w:rPr>
        <w:t>LY/T 2899-2023</w:t>
      </w:r>
      <w:r w:rsidRPr="00426393">
        <w:rPr>
          <w:rFonts w:ascii="Times New Roman"/>
        </w:rPr>
        <w:t>，</w:t>
      </w:r>
      <w:r w:rsidRPr="00426393">
        <w:rPr>
          <w:rFonts w:ascii="Times New Roman"/>
        </w:rPr>
        <w:t>3.</w:t>
      </w:r>
      <w:r w:rsidRPr="00426393">
        <w:rPr>
          <w:rFonts w:ascii="Times New Roman"/>
        </w:rPr>
        <w:t>6</w:t>
      </w:r>
      <w:r w:rsidRPr="00426393">
        <w:rPr>
          <w:rFonts w:ascii="Times New Roman"/>
        </w:rPr>
        <w:t>]</w:t>
      </w:r>
      <w:r w:rsidRPr="00426393">
        <w:rPr>
          <w:rFonts w:ascii="Times New Roman"/>
        </w:rPr>
        <w:t>有修改</w:t>
      </w:r>
    </w:p>
    <w:p w14:paraId="6ABA5CB0" w14:textId="77777777" w:rsidR="003A55C5" w:rsidRPr="00426393" w:rsidRDefault="00000000">
      <w:pPr>
        <w:pStyle w:val="afffffffffff4"/>
        <w:ind w:left="420" w:hangingChars="200" w:hanging="420"/>
        <w:rPr>
          <w:rFonts w:ascii="Times New Roman" w:eastAsia="黑体"/>
        </w:rPr>
      </w:pPr>
      <w:r w:rsidRPr="00426393">
        <w:rPr>
          <w:rFonts w:ascii="Times New Roman" w:eastAsia="黑体"/>
        </w:rPr>
        <w:br/>
      </w:r>
      <w:r w:rsidRPr="00426393">
        <w:rPr>
          <w:rFonts w:ascii="Times New Roman" w:eastAsia="黑体"/>
        </w:rPr>
        <w:t>水源涵养</w:t>
      </w:r>
      <w:r w:rsidRPr="00426393">
        <w:rPr>
          <w:rFonts w:ascii="Times New Roman" w:eastAsia="黑体"/>
        </w:rPr>
        <w:t xml:space="preserve"> water conservation</w:t>
      </w:r>
    </w:p>
    <w:p w14:paraId="0A82BF41" w14:textId="77777777" w:rsidR="003A55C5" w:rsidRPr="00426393" w:rsidRDefault="00000000">
      <w:pPr>
        <w:pStyle w:val="afffff5"/>
        <w:ind w:firstLine="420"/>
        <w:rPr>
          <w:rFonts w:ascii="Times New Roman"/>
        </w:rPr>
      </w:pPr>
      <w:r w:rsidRPr="00426393">
        <w:rPr>
          <w:rFonts w:ascii="Times New Roman"/>
        </w:rPr>
        <w:t>生态系统通过其特有的结构与水相互作用，对降水进行截留、渗透、蓄积，并通过蒸散</w:t>
      </w:r>
      <w:proofErr w:type="gramStart"/>
      <w:r w:rsidRPr="00426393">
        <w:rPr>
          <w:rFonts w:ascii="Times New Roman"/>
        </w:rPr>
        <w:t>发实现</w:t>
      </w:r>
      <w:proofErr w:type="gramEnd"/>
      <w:r w:rsidRPr="00426393">
        <w:rPr>
          <w:rFonts w:ascii="Times New Roman"/>
        </w:rPr>
        <w:t>对水流、水循环的调控，主要表现在缓和地表径流、补充地下水、减缓河流流量的季节波动、滞洪补枯、保证水质等方面。</w:t>
      </w:r>
    </w:p>
    <w:p w14:paraId="192172BA" w14:textId="5B6D7449" w:rsidR="000D588B" w:rsidRPr="00426393" w:rsidRDefault="000D588B" w:rsidP="000D588B">
      <w:pPr>
        <w:pStyle w:val="afffff5"/>
        <w:ind w:firstLine="420"/>
        <w:rPr>
          <w:rFonts w:ascii="Times New Roman"/>
        </w:rPr>
      </w:pPr>
      <w:r w:rsidRPr="00426393">
        <w:rPr>
          <w:rFonts w:ascii="Times New Roman"/>
        </w:rPr>
        <w:t>[</w:t>
      </w:r>
      <w:r w:rsidRPr="00426393">
        <w:rPr>
          <w:rFonts w:ascii="Times New Roman"/>
        </w:rPr>
        <w:t>来源：</w:t>
      </w:r>
      <w:r w:rsidRPr="00426393">
        <w:rPr>
          <w:rFonts w:ascii="Times New Roman"/>
        </w:rPr>
        <w:t>HJ 1142</w:t>
      </w:r>
      <w:r w:rsidRPr="00426393">
        <w:rPr>
          <w:rFonts w:ascii="Times New Roman"/>
        </w:rPr>
        <w:t>—2020,3.3]</w:t>
      </w:r>
      <w:r w:rsidRPr="00426393">
        <w:rPr>
          <w:rFonts w:ascii="Times New Roman"/>
        </w:rPr>
        <w:t>有修改</w:t>
      </w:r>
    </w:p>
    <w:p w14:paraId="54EFE8FE" w14:textId="77777777" w:rsidR="003A55C5" w:rsidRPr="00426393" w:rsidRDefault="00000000">
      <w:pPr>
        <w:pStyle w:val="afffffffffff4"/>
        <w:ind w:left="420" w:hangingChars="200" w:hanging="420"/>
        <w:rPr>
          <w:rFonts w:ascii="Times New Roman" w:eastAsia="黑体"/>
        </w:rPr>
      </w:pPr>
      <w:r w:rsidRPr="00426393">
        <w:rPr>
          <w:rFonts w:ascii="Times New Roman" w:eastAsia="黑体"/>
        </w:rPr>
        <w:br/>
      </w:r>
      <w:r w:rsidRPr="00426393">
        <w:rPr>
          <w:rFonts w:ascii="Times New Roman" w:eastAsia="黑体"/>
        </w:rPr>
        <w:t>土壤保持</w:t>
      </w:r>
      <w:r w:rsidRPr="00426393">
        <w:rPr>
          <w:rFonts w:ascii="Times New Roman" w:eastAsia="黑体"/>
        </w:rPr>
        <w:t xml:space="preserve"> soil conservation</w:t>
      </w:r>
    </w:p>
    <w:p w14:paraId="12CA43F3" w14:textId="77777777" w:rsidR="003A55C5" w:rsidRPr="00426393" w:rsidRDefault="00000000">
      <w:pPr>
        <w:pStyle w:val="afffff5"/>
        <w:ind w:firstLine="420"/>
        <w:rPr>
          <w:rFonts w:ascii="Times New Roman"/>
        </w:rPr>
      </w:pPr>
      <w:r w:rsidRPr="00426393">
        <w:rPr>
          <w:rFonts w:ascii="Times New Roman"/>
        </w:rPr>
        <w:t>指生态系统通过截留、吸收、下渗等作用以及植物根系的固持作用，减少土壤侵蚀以及减轻河流、湖泊、水库淤积的能力。</w:t>
      </w:r>
    </w:p>
    <w:p w14:paraId="47FA37B1" w14:textId="4EAD1820" w:rsidR="000D588B" w:rsidRPr="00426393" w:rsidRDefault="000D588B" w:rsidP="000D588B">
      <w:pPr>
        <w:pStyle w:val="afffff5"/>
        <w:ind w:firstLine="420"/>
        <w:rPr>
          <w:rFonts w:ascii="Times New Roman"/>
        </w:rPr>
      </w:pPr>
      <w:r w:rsidRPr="00426393">
        <w:rPr>
          <w:rFonts w:ascii="Times New Roman"/>
        </w:rPr>
        <w:t>[</w:t>
      </w:r>
      <w:r w:rsidRPr="00426393">
        <w:rPr>
          <w:rFonts w:ascii="Times New Roman"/>
        </w:rPr>
        <w:t>来源：</w:t>
      </w:r>
      <w:r w:rsidRPr="00426393">
        <w:rPr>
          <w:rFonts w:ascii="Times New Roman"/>
        </w:rPr>
        <w:t>HJ 1142—2020,3.</w:t>
      </w:r>
      <w:r w:rsidRPr="00426393">
        <w:rPr>
          <w:rFonts w:ascii="Times New Roman"/>
        </w:rPr>
        <w:t>4</w:t>
      </w:r>
      <w:r w:rsidRPr="00426393">
        <w:rPr>
          <w:rFonts w:ascii="Times New Roman"/>
        </w:rPr>
        <w:t>]</w:t>
      </w:r>
      <w:r w:rsidRPr="00426393">
        <w:rPr>
          <w:rFonts w:ascii="Times New Roman"/>
        </w:rPr>
        <w:t>有修改</w:t>
      </w:r>
    </w:p>
    <w:p w14:paraId="749D756D" w14:textId="77777777" w:rsidR="003A55C5" w:rsidRPr="00426393" w:rsidRDefault="00000000">
      <w:pPr>
        <w:pStyle w:val="afffffffffff4"/>
        <w:ind w:left="420" w:hangingChars="200" w:hanging="420"/>
        <w:rPr>
          <w:rFonts w:ascii="Times New Roman" w:eastAsia="黑体"/>
        </w:rPr>
      </w:pPr>
      <w:r w:rsidRPr="00426393">
        <w:rPr>
          <w:rFonts w:ascii="Times New Roman" w:eastAsia="黑体"/>
        </w:rPr>
        <w:br/>
      </w:r>
      <w:r w:rsidRPr="00426393">
        <w:rPr>
          <w:rFonts w:ascii="Times New Roman" w:eastAsia="黑体"/>
        </w:rPr>
        <w:t>洪水调蓄</w:t>
      </w:r>
      <w:r w:rsidRPr="00426393">
        <w:rPr>
          <w:rFonts w:ascii="Times New Roman" w:eastAsia="黑体"/>
        </w:rPr>
        <w:t xml:space="preserve"> flood regulation</w:t>
      </w:r>
    </w:p>
    <w:p w14:paraId="57AEC09F" w14:textId="77777777" w:rsidR="003A55C5" w:rsidRPr="00426393" w:rsidRDefault="00000000">
      <w:pPr>
        <w:pStyle w:val="afffff5"/>
        <w:ind w:firstLine="420"/>
        <w:rPr>
          <w:rFonts w:ascii="Times New Roman"/>
        </w:rPr>
      </w:pPr>
      <w:r w:rsidRPr="00426393">
        <w:rPr>
          <w:rFonts w:ascii="Times New Roman"/>
        </w:rPr>
        <w:t>湖泊、沼泽等自然湿地生态系统通过暂时蓄积洪峰水量，而后缓慢泄出，削减并滞后洪峰，从而减轻河流水系洪水威胁的能力。</w:t>
      </w:r>
    </w:p>
    <w:p w14:paraId="676055BF" w14:textId="4CDFB75A" w:rsidR="000D588B" w:rsidRPr="00426393" w:rsidRDefault="000D588B" w:rsidP="000D588B">
      <w:pPr>
        <w:pStyle w:val="afffff5"/>
        <w:ind w:firstLine="420"/>
        <w:rPr>
          <w:rFonts w:ascii="Times New Roman"/>
        </w:rPr>
      </w:pPr>
      <w:r w:rsidRPr="00426393">
        <w:rPr>
          <w:rFonts w:ascii="Times New Roman"/>
        </w:rPr>
        <w:lastRenderedPageBreak/>
        <w:t>[</w:t>
      </w:r>
      <w:r w:rsidRPr="00426393">
        <w:rPr>
          <w:rFonts w:ascii="Times New Roman"/>
        </w:rPr>
        <w:t>来源：</w:t>
      </w:r>
      <w:r w:rsidRPr="00426393">
        <w:rPr>
          <w:rFonts w:ascii="Times New Roman"/>
        </w:rPr>
        <w:t>HJ 1142—2020,3.4]</w:t>
      </w:r>
    </w:p>
    <w:p w14:paraId="66206E7F" w14:textId="77777777" w:rsidR="003A55C5" w:rsidRPr="00426393" w:rsidRDefault="00000000">
      <w:pPr>
        <w:pStyle w:val="afffffffffff4"/>
        <w:ind w:left="420" w:hangingChars="200" w:hanging="420"/>
        <w:rPr>
          <w:rFonts w:ascii="Times New Roman" w:eastAsia="黑体"/>
        </w:rPr>
      </w:pPr>
      <w:r w:rsidRPr="00426393">
        <w:rPr>
          <w:rFonts w:ascii="Times New Roman" w:eastAsia="黑体"/>
        </w:rPr>
        <w:br/>
      </w:r>
      <w:r w:rsidRPr="00426393">
        <w:rPr>
          <w:rFonts w:ascii="Times New Roman" w:eastAsia="黑体"/>
        </w:rPr>
        <w:t>空气净化</w:t>
      </w:r>
      <w:r w:rsidRPr="00426393">
        <w:rPr>
          <w:rFonts w:ascii="Times New Roman" w:eastAsia="黑体"/>
        </w:rPr>
        <w:t xml:space="preserve"> air purification</w:t>
      </w:r>
    </w:p>
    <w:p w14:paraId="053BFD12" w14:textId="77777777" w:rsidR="003A55C5" w:rsidRPr="00426393" w:rsidRDefault="00000000">
      <w:pPr>
        <w:pStyle w:val="afffff5"/>
        <w:ind w:firstLine="420"/>
        <w:rPr>
          <w:rFonts w:ascii="Times New Roman"/>
        </w:rPr>
      </w:pPr>
      <w:r w:rsidRPr="00426393">
        <w:rPr>
          <w:rFonts w:ascii="Times New Roman"/>
        </w:rPr>
        <w:t>生态系统通过吸收、</w:t>
      </w:r>
      <w:proofErr w:type="gramStart"/>
      <w:r w:rsidRPr="00426393">
        <w:rPr>
          <w:rFonts w:ascii="Times New Roman"/>
        </w:rPr>
        <w:t>阻滤大气</w:t>
      </w:r>
      <w:proofErr w:type="gramEnd"/>
      <w:r w:rsidRPr="00426393">
        <w:rPr>
          <w:rFonts w:ascii="Times New Roman"/>
        </w:rPr>
        <w:t>中的污染物，如二氧化硫、氮氧化物、粉尘等，降低空气污染物浓度，改善空气环境的能力。</w:t>
      </w:r>
    </w:p>
    <w:p w14:paraId="69684379" w14:textId="77777777" w:rsidR="003A55C5" w:rsidRPr="00426393" w:rsidRDefault="00000000">
      <w:pPr>
        <w:pStyle w:val="afffffffffff4"/>
        <w:ind w:left="420" w:hangingChars="200" w:hanging="420"/>
        <w:rPr>
          <w:rFonts w:ascii="Times New Roman" w:eastAsia="黑体"/>
        </w:rPr>
      </w:pPr>
      <w:r w:rsidRPr="00426393">
        <w:rPr>
          <w:rFonts w:ascii="Times New Roman" w:eastAsia="黑体"/>
        </w:rPr>
        <w:br/>
      </w:r>
      <w:r w:rsidRPr="00426393">
        <w:rPr>
          <w:rFonts w:ascii="Times New Roman" w:eastAsia="黑体"/>
        </w:rPr>
        <w:t>水质净化</w:t>
      </w:r>
      <w:r w:rsidRPr="00426393">
        <w:rPr>
          <w:rFonts w:ascii="Times New Roman" w:eastAsia="黑体"/>
        </w:rPr>
        <w:t xml:space="preserve"> water purification</w:t>
      </w:r>
    </w:p>
    <w:p w14:paraId="5FF1720A" w14:textId="77777777" w:rsidR="003A55C5" w:rsidRPr="00426393" w:rsidRDefault="00000000">
      <w:pPr>
        <w:pStyle w:val="afffff5"/>
        <w:ind w:firstLine="420"/>
        <w:rPr>
          <w:rFonts w:ascii="Times New Roman"/>
        </w:rPr>
      </w:pPr>
      <w:r w:rsidRPr="00426393">
        <w:rPr>
          <w:rFonts w:ascii="Times New Roman"/>
        </w:rPr>
        <w:t>生态系统通过物理和生化过程对水体污染物吸附、降解以及生物吸收等方式，降低水体污染物浓度，净化水环境的能力。</w:t>
      </w:r>
    </w:p>
    <w:p w14:paraId="4CB0D7DA" w14:textId="77777777" w:rsidR="003A55C5" w:rsidRPr="00426393" w:rsidRDefault="00000000">
      <w:pPr>
        <w:pStyle w:val="afffffffffff4"/>
        <w:ind w:left="420" w:hangingChars="200" w:hanging="420"/>
        <w:rPr>
          <w:rFonts w:ascii="Times New Roman" w:eastAsia="黑体"/>
        </w:rPr>
      </w:pPr>
      <w:r w:rsidRPr="00426393">
        <w:rPr>
          <w:rFonts w:ascii="Times New Roman" w:eastAsia="黑体"/>
        </w:rPr>
        <w:br/>
      </w:r>
      <w:proofErr w:type="gramStart"/>
      <w:r w:rsidRPr="00426393">
        <w:rPr>
          <w:rFonts w:ascii="Times New Roman" w:eastAsia="黑体"/>
        </w:rPr>
        <w:t>固碳</w:t>
      </w:r>
      <w:proofErr w:type="gramEnd"/>
      <w:r w:rsidRPr="00426393">
        <w:rPr>
          <w:rFonts w:ascii="Times New Roman" w:eastAsia="黑体"/>
        </w:rPr>
        <w:t xml:space="preserve"> carbon sequestration</w:t>
      </w:r>
    </w:p>
    <w:p w14:paraId="3755A774" w14:textId="77777777" w:rsidR="003A55C5" w:rsidRPr="00426393" w:rsidRDefault="00000000">
      <w:pPr>
        <w:pStyle w:val="afffff5"/>
        <w:ind w:firstLine="420"/>
        <w:rPr>
          <w:rFonts w:ascii="Times New Roman"/>
        </w:rPr>
      </w:pPr>
      <w:r w:rsidRPr="00426393">
        <w:rPr>
          <w:rFonts w:ascii="Times New Roman"/>
        </w:rPr>
        <w:t>即固定二氧化碳，生态系统通过植物光合作用，将大气中的二氧化碳转化为有机碳</w:t>
      </w:r>
      <w:r w:rsidRPr="00426393">
        <w:rPr>
          <w:rFonts w:ascii="Times New Roman"/>
        </w:rPr>
        <w:t>,</w:t>
      </w:r>
      <w:r w:rsidRPr="00426393">
        <w:rPr>
          <w:rFonts w:ascii="Times New Roman"/>
        </w:rPr>
        <w:t>并固定在土壤和植物体中的能力。</w:t>
      </w:r>
    </w:p>
    <w:p w14:paraId="6C05DE23" w14:textId="77777777" w:rsidR="003A55C5" w:rsidRPr="00426393" w:rsidRDefault="00000000">
      <w:pPr>
        <w:pStyle w:val="afffffffffff4"/>
        <w:ind w:left="420" w:hangingChars="200" w:hanging="420"/>
        <w:rPr>
          <w:rFonts w:ascii="Times New Roman" w:eastAsia="黑体"/>
        </w:rPr>
      </w:pPr>
      <w:r w:rsidRPr="00426393">
        <w:rPr>
          <w:rFonts w:ascii="Times New Roman" w:eastAsia="黑体"/>
        </w:rPr>
        <w:br/>
      </w:r>
      <w:proofErr w:type="gramStart"/>
      <w:r w:rsidRPr="00426393">
        <w:rPr>
          <w:rFonts w:ascii="Times New Roman" w:eastAsia="黑体"/>
        </w:rPr>
        <w:t>释氧</w:t>
      </w:r>
      <w:proofErr w:type="gramEnd"/>
      <w:r w:rsidRPr="00426393">
        <w:rPr>
          <w:rFonts w:ascii="Times New Roman" w:eastAsia="黑体"/>
        </w:rPr>
        <w:t xml:space="preserve"> oxygen release</w:t>
      </w:r>
    </w:p>
    <w:p w14:paraId="3827CC1E" w14:textId="77777777" w:rsidR="003A55C5" w:rsidRPr="00426393" w:rsidRDefault="00000000">
      <w:pPr>
        <w:pStyle w:val="afffff5"/>
        <w:ind w:firstLine="420"/>
        <w:rPr>
          <w:rFonts w:ascii="Times New Roman"/>
        </w:rPr>
      </w:pPr>
      <w:r w:rsidRPr="00426393">
        <w:rPr>
          <w:rFonts w:ascii="Times New Roman"/>
        </w:rPr>
        <w:t>生态系统通过植物光合作用释放氧气，维持大气氧气稳定的功能。</w:t>
      </w:r>
    </w:p>
    <w:p w14:paraId="69CE67D9" w14:textId="77777777" w:rsidR="003A55C5" w:rsidRPr="00426393" w:rsidRDefault="00000000">
      <w:pPr>
        <w:pStyle w:val="afffffffffff4"/>
        <w:ind w:left="420" w:hangingChars="200" w:hanging="420"/>
        <w:rPr>
          <w:rFonts w:ascii="Times New Roman" w:eastAsia="黑体"/>
        </w:rPr>
      </w:pPr>
      <w:r w:rsidRPr="00426393">
        <w:rPr>
          <w:rFonts w:ascii="Times New Roman" w:eastAsia="黑体"/>
        </w:rPr>
        <w:br/>
      </w:r>
      <w:r w:rsidRPr="00426393">
        <w:rPr>
          <w:rFonts w:ascii="Times New Roman" w:eastAsia="黑体"/>
        </w:rPr>
        <w:t>气候调节</w:t>
      </w:r>
      <w:r w:rsidRPr="00426393">
        <w:rPr>
          <w:rFonts w:ascii="Times New Roman" w:eastAsia="黑体"/>
        </w:rPr>
        <w:t xml:space="preserve"> climate regulation</w:t>
      </w:r>
    </w:p>
    <w:p w14:paraId="2E72DE94" w14:textId="77777777" w:rsidR="003A55C5" w:rsidRPr="00426393" w:rsidRDefault="00000000">
      <w:pPr>
        <w:pStyle w:val="afffff5"/>
        <w:ind w:firstLine="420"/>
        <w:rPr>
          <w:rFonts w:ascii="Times New Roman"/>
        </w:rPr>
      </w:pPr>
      <w:r w:rsidRPr="00426393">
        <w:rPr>
          <w:rFonts w:ascii="Times New Roman"/>
        </w:rPr>
        <w:t>生态系统通过植被蒸腾作用和水面蒸发过程吸收能量，调节温和湿度的能力。</w:t>
      </w:r>
    </w:p>
    <w:p w14:paraId="07D19914" w14:textId="77777777" w:rsidR="003A55C5" w:rsidRPr="00426393" w:rsidRDefault="00000000">
      <w:pPr>
        <w:pStyle w:val="afffffffffff4"/>
        <w:ind w:left="420" w:hangingChars="200" w:hanging="420"/>
        <w:rPr>
          <w:rFonts w:ascii="Times New Roman" w:eastAsia="黑体"/>
        </w:rPr>
      </w:pPr>
      <w:r w:rsidRPr="00426393">
        <w:rPr>
          <w:rFonts w:ascii="Times New Roman" w:eastAsia="黑体"/>
        </w:rPr>
        <w:br/>
      </w:r>
      <w:r w:rsidRPr="00426393">
        <w:rPr>
          <w:rFonts w:ascii="Times New Roman" w:eastAsia="黑体"/>
        </w:rPr>
        <w:t>噪声消减</w:t>
      </w:r>
      <w:r w:rsidRPr="00426393">
        <w:rPr>
          <w:rFonts w:ascii="Times New Roman" w:eastAsia="黑体"/>
        </w:rPr>
        <w:t xml:space="preserve"> noise abatement</w:t>
      </w:r>
    </w:p>
    <w:p w14:paraId="0EEA486B" w14:textId="77777777" w:rsidR="003A55C5" w:rsidRPr="00426393" w:rsidRDefault="00000000">
      <w:pPr>
        <w:pStyle w:val="afffff5"/>
        <w:ind w:firstLine="420"/>
        <w:rPr>
          <w:rFonts w:ascii="Times New Roman"/>
        </w:rPr>
      </w:pPr>
      <w:r w:rsidRPr="00426393">
        <w:rPr>
          <w:rFonts w:ascii="Times New Roman"/>
        </w:rPr>
        <w:t>生态系统通过植物体反射、吸收等降低道路交通等噪声的能力。</w:t>
      </w:r>
    </w:p>
    <w:p w14:paraId="4CE8F488" w14:textId="77777777" w:rsidR="003A55C5" w:rsidRPr="00426393" w:rsidRDefault="00000000">
      <w:pPr>
        <w:pStyle w:val="afffffffffff4"/>
        <w:ind w:left="420" w:hangingChars="200" w:hanging="420"/>
        <w:rPr>
          <w:rFonts w:ascii="Times New Roman" w:eastAsia="黑体"/>
        </w:rPr>
      </w:pPr>
      <w:r w:rsidRPr="00426393">
        <w:rPr>
          <w:rFonts w:ascii="Times New Roman" w:eastAsia="黑体"/>
        </w:rPr>
        <w:br/>
      </w:r>
      <w:r w:rsidRPr="00426393">
        <w:rPr>
          <w:rFonts w:ascii="Times New Roman" w:eastAsia="黑体"/>
        </w:rPr>
        <w:t>实物量</w:t>
      </w:r>
      <w:r w:rsidRPr="00426393">
        <w:rPr>
          <w:rFonts w:ascii="Times New Roman" w:eastAsia="黑体"/>
        </w:rPr>
        <w:t xml:space="preserve"> physical value</w:t>
      </w:r>
    </w:p>
    <w:p w14:paraId="1FF9E012" w14:textId="6AAEDDB4" w:rsidR="003A55C5" w:rsidRPr="00426393" w:rsidRDefault="00000000">
      <w:pPr>
        <w:pStyle w:val="afffff5"/>
        <w:ind w:firstLine="420"/>
        <w:rPr>
          <w:rFonts w:ascii="Times New Roman"/>
        </w:rPr>
      </w:pPr>
      <w:r w:rsidRPr="00426393">
        <w:rPr>
          <w:rFonts w:ascii="Times New Roman"/>
        </w:rPr>
        <w:t>生态产品的物理量</w:t>
      </w:r>
      <w:r w:rsidR="00A3175A" w:rsidRPr="00426393">
        <w:rPr>
          <w:rFonts w:ascii="Times New Roman"/>
        </w:rPr>
        <w:t>或服务量</w:t>
      </w:r>
      <w:r w:rsidRPr="00426393">
        <w:rPr>
          <w:rFonts w:ascii="Times New Roman"/>
        </w:rPr>
        <w:t>，如农产品产量、洪水调蓄量、土壤保持量、</w:t>
      </w:r>
      <w:proofErr w:type="gramStart"/>
      <w:r w:rsidRPr="00426393">
        <w:rPr>
          <w:rFonts w:ascii="Times New Roman"/>
        </w:rPr>
        <w:t>固碳量</w:t>
      </w:r>
      <w:proofErr w:type="gramEnd"/>
      <w:r w:rsidRPr="00426393">
        <w:rPr>
          <w:rFonts w:ascii="Times New Roman"/>
        </w:rPr>
        <w:t>与景点旅游人数等。</w:t>
      </w:r>
    </w:p>
    <w:p w14:paraId="5015E423" w14:textId="77777777" w:rsidR="003A55C5" w:rsidRPr="00426393" w:rsidRDefault="00000000">
      <w:pPr>
        <w:pStyle w:val="afffffffffff4"/>
        <w:ind w:left="420" w:hangingChars="200" w:hanging="420"/>
        <w:rPr>
          <w:rFonts w:ascii="Times New Roman" w:eastAsia="黑体"/>
        </w:rPr>
      </w:pPr>
      <w:r w:rsidRPr="00426393">
        <w:rPr>
          <w:rFonts w:ascii="Times New Roman" w:eastAsia="黑体"/>
        </w:rPr>
        <w:br/>
      </w:r>
      <w:r w:rsidRPr="00426393">
        <w:rPr>
          <w:rFonts w:ascii="Times New Roman" w:eastAsia="黑体"/>
        </w:rPr>
        <w:t>价值量</w:t>
      </w:r>
      <w:r w:rsidRPr="00426393">
        <w:rPr>
          <w:rFonts w:ascii="Times New Roman" w:eastAsia="黑体"/>
        </w:rPr>
        <w:t xml:space="preserve"> monetary value</w:t>
      </w:r>
    </w:p>
    <w:p w14:paraId="72DDE522" w14:textId="77777777" w:rsidR="003A55C5" w:rsidRPr="00426393" w:rsidRDefault="00000000">
      <w:pPr>
        <w:pStyle w:val="afffff5"/>
        <w:ind w:firstLine="420"/>
        <w:rPr>
          <w:rFonts w:ascii="Times New Roman"/>
        </w:rPr>
      </w:pPr>
      <w:r w:rsidRPr="00426393">
        <w:rPr>
          <w:rFonts w:ascii="Times New Roman"/>
        </w:rPr>
        <w:t>生态产品的货币价值。</w:t>
      </w:r>
    </w:p>
    <w:p w14:paraId="0F136AFB" w14:textId="77777777" w:rsidR="003A55C5" w:rsidRPr="00426393" w:rsidRDefault="00000000">
      <w:pPr>
        <w:pStyle w:val="affc"/>
        <w:spacing w:before="312" w:after="312"/>
        <w:rPr>
          <w:rFonts w:ascii="Times New Roman"/>
        </w:rPr>
      </w:pPr>
      <w:bookmarkStart w:id="53" w:name="_Toc179690138"/>
      <w:bookmarkStart w:id="54" w:name="_Toc179674277"/>
      <w:r w:rsidRPr="00426393">
        <w:rPr>
          <w:rFonts w:ascii="Times New Roman"/>
        </w:rPr>
        <w:t>核算流程</w:t>
      </w:r>
      <w:bookmarkEnd w:id="53"/>
      <w:bookmarkEnd w:id="54"/>
    </w:p>
    <w:p w14:paraId="76FBEAA2" w14:textId="77777777" w:rsidR="003A55C5" w:rsidRPr="00426393" w:rsidRDefault="00000000">
      <w:pPr>
        <w:pStyle w:val="afffff5"/>
        <w:ind w:firstLine="420"/>
        <w:rPr>
          <w:rFonts w:ascii="Times New Roman"/>
        </w:rPr>
      </w:pPr>
      <w:r w:rsidRPr="00426393">
        <w:rPr>
          <w:rFonts w:ascii="Times New Roman"/>
        </w:rPr>
        <w:t>生态产品总值核算周期长度为</w:t>
      </w:r>
      <w:r w:rsidRPr="00426393">
        <w:rPr>
          <w:rFonts w:ascii="Times New Roman"/>
        </w:rPr>
        <w:t>1</w:t>
      </w:r>
      <w:r w:rsidRPr="00426393">
        <w:rPr>
          <w:rFonts w:ascii="Times New Roman"/>
        </w:rPr>
        <w:t>年，即核算年的</w:t>
      </w:r>
      <w:r w:rsidRPr="00426393">
        <w:rPr>
          <w:rFonts w:ascii="Times New Roman"/>
        </w:rPr>
        <w:t>1</w:t>
      </w:r>
      <w:r w:rsidRPr="00426393">
        <w:rPr>
          <w:rFonts w:ascii="Times New Roman"/>
        </w:rPr>
        <w:t>月</w:t>
      </w:r>
      <w:r w:rsidRPr="00426393">
        <w:rPr>
          <w:rFonts w:ascii="Times New Roman"/>
        </w:rPr>
        <w:t>1</w:t>
      </w:r>
      <w:r w:rsidRPr="00426393">
        <w:rPr>
          <w:rFonts w:ascii="Times New Roman"/>
        </w:rPr>
        <w:t>日至</w:t>
      </w:r>
      <w:r w:rsidRPr="00426393">
        <w:rPr>
          <w:rFonts w:ascii="Times New Roman"/>
        </w:rPr>
        <w:t>12</w:t>
      </w:r>
      <w:r w:rsidRPr="00426393">
        <w:rPr>
          <w:rFonts w:ascii="Times New Roman"/>
        </w:rPr>
        <w:t>月</w:t>
      </w:r>
      <w:r w:rsidRPr="00426393">
        <w:rPr>
          <w:rFonts w:ascii="Times New Roman"/>
        </w:rPr>
        <w:t>31</w:t>
      </w:r>
      <w:r w:rsidRPr="00426393">
        <w:rPr>
          <w:rFonts w:ascii="Times New Roman"/>
        </w:rPr>
        <w:t>日。生态产品总值核算工作应依次按照下列流程开展：</w:t>
      </w:r>
    </w:p>
    <w:p w14:paraId="396545AF" w14:textId="77777777" w:rsidR="003A55C5" w:rsidRPr="00426393" w:rsidRDefault="00000000">
      <w:pPr>
        <w:pStyle w:val="af5"/>
        <w:rPr>
          <w:rFonts w:ascii="Times New Roman"/>
        </w:rPr>
      </w:pPr>
      <w:r w:rsidRPr="00426393">
        <w:rPr>
          <w:rFonts w:ascii="Times New Roman"/>
        </w:rPr>
        <w:t>明确核算区域。根据核算目的，确定生态产品总值核算区域范围，核算范围可包括：</w:t>
      </w:r>
    </w:p>
    <w:p w14:paraId="7D2F15B9" w14:textId="77777777" w:rsidR="003A55C5" w:rsidRPr="00426393" w:rsidRDefault="00000000">
      <w:pPr>
        <w:pStyle w:val="af2"/>
        <w:rPr>
          <w:rFonts w:ascii="Times New Roman"/>
        </w:rPr>
      </w:pPr>
      <w:r w:rsidRPr="00426393">
        <w:rPr>
          <w:rFonts w:ascii="Times New Roman"/>
        </w:rPr>
        <w:t>行政区域。如省、市、县、乡镇、村等；</w:t>
      </w:r>
    </w:p>
    <w:p w14:paraId="12616188" w14:textId="77777777" w:rsidR="003A55C5" w:rsidRPr="00426393" w:rsidRDefault="00000000">
      <w:pPr>
        <w:pStyle w:val="af2"/>
        <w:rPr>
          <w:rFonts w:ascii="Times New Roman"/>
        </w:rPr>
      </w:pPr>
      <w:r w:rsidRPr="00426393">
        <w:rPr>
          <w:rFonts w:ascii="Times New Roman"/>
        </w:rPr>
        <w:t>功能相对完整的生态地理单元。如流域、湖泊、森林等；</w:t>
      </w:r>
    </w:p>
    <w:p w14:paraId="3CE753AE" w14:textId="77777777" w:rsidR="003A55C5" w:rsidRPr="00426393" w:rsidRDefault="00000000">
      <w:pPr>
        <w:pStyle w:val="af2"/>
        <w:rPr>
          <w:rFonts w:ascii="Times New Roman"/>
        </w:rPr>
      </w:pPr>
      <w:r w:rsidRPr="00426393">
        <w:rPr>
          <w:rFonts w:ascii="Times New Roman"/>
        </w:rPr>
        <w:t>不同生态系统类型组成的地域单元。如保护区、风景区等；</w:t>
      </w:r>
    </w:p>
    <w:p w14:paraId="118219AC" w14:textId="77777777" w:rsidR="003A55C5" w:rsidRPr="00426393" w:rsidRDefault="00000000">
      <w:pPr>
        <w:pStyle w:val="af5"/>
        <w:rPr>
          <w:rFonts w:ascii="Times New Roman"/>
        </w:rPr>
      </w:pPr>
      <w:r w:rsidRPr="00426393">
        <w:rPr>
          <w:rFonts w:ascii="Times New Roman"/>
        </w:rPr>
        <w:t>明确生态系统类型。确定核算区域内生态系统类型、分布、面积，绘制生态系统分布图，生态系统分类标准参见</w:t>
      </w:r>
      <w:r w:rsidRPr="00426393">
        <w:rPr>
          <w:rFonts w:ascii="Times New Roman"/>
        </w:rPr>
        <w:t>GB/T 42340-2023</w:t>
      </w:r>
      <w:r w:rsidRPr="00426393">
        <w:rPr>
          <w:rFonts w:ascii="Times New Roman"/>
        </w:rPr>
        <w:t>附录</w:t>
      </w:r>
      <w:r w:rsidRPr="00426393">
        <w:rPr>
          <w:rFonts w:ascii="Times New Roman"/>
        </w:rPr>
        <w:t>A.1</w:t>
      </w:r>
      <w:r w:rsidRPr="00426393">
        <w:rPr>
          <w:rFonts w:ascii="Times New Roman"/>
        </w:rPr>
        <w:t>内容。可通过下列方法确定：</w:t>
      </w:r>
    </w:p>
    <w:p w14:paraId="471F9EB2" w14:textId="77777777" w:rsidR="003A55C5" w:rsidRPr="00426393" w:rsidRDefault="00000000">
      <w:pPr>
        <w:pStyle w:val="af2"/>
        <w:rPr>
          <w:rFonts w:ascii="Times New Roman"/>
        </w:rPr>
      </w:pPr>
      <w:r w:rsidRPr="00426393">
        <w:rPr>
          <w:rFonts w:ascii="Times New Roman"/>
        </w:rPr>
        <w:t>宜优先直接采用生态环境部门生态系统分布图；</w:t>
      </w:r>
    </w:p>
    <w:p w14:paraId="2317E9E2" w14:textId="77777777" w:rsidR="003A55C5" w:rsidRPr="00426393" w:rsidRDefault="00000000">
      <w:pPr>
        <w:pStyle w:val="af2"/>
        <w:rPr>
          <w:rFonts w:ascii="Times New Roman"/>
        </w:rPr>
      </w:pPr>
      <w:r w:rsidRPr="00426393">
        <w:rPr>
          <w:rFonts w:ascii="Times New Roman"/>
        </w:rPr>
        <w:t>可采用遥感、地面调查以及生态系统研究网络多年观测数据评价确定生态系统类型；</w:t>
      </w:r>
    </w:p>
    <w:p w14:paraId="6774470F" w14:textId="77777777" w:rsidR="003A55C5" w:rsidRPr="00426393" w:rsidRDefault="00000000">
      <w:pPr>
        <w:pStyle w:val="af2"/>
        <w:rPr>
          <w:rFonts w:ascii="Times New Roman"/>
        </w:rPr>
      </w:pPr>
      <w:r w:rsidRPr="00426393">
        <w:rPr>
          <w:rFonts w:ascii="Times New Roman"/>
        </w:rPr>
        <w:t>在遥感和地面调查数据不完整的情况下，也可通过土地利用分类对照确定生态系统类型，对照方法见附录</w:t>
      </w:r>
      <w:r w:rsidRPr="00426393">
        <w:rPr>
          <w:rFonts w:ascii="Times New Roman"/>
        </w:rPr>
        <w:t>B</w:t>
      </w:r>
      <w:r w:rsidRPr="00426393">
        <w:rPr>
          <w:rFonts w:ascii="Times New Roman"/>
        </w:rPr>
        <w:t>。</w:t>
      </w:r>
    </w:p>
    <w:p w14:paraId="72D700FC" w14:textId="77777777" w:rsidR="003A55C5" w:rsidRPr="00426393" w:rsidRDefault="00000000">
      <w:pPr>
        <w:pStyle w:val="af5"/>
        <w:rPr>
          <w:rFonts w:ascii="Times New Roman"/>
        </w:rPr>
      </w:pPr>
      <w:r w:rsidRPr="00426393">
        <w:rPr>
          <w:rFonts w:ascii="Times New Roman"/>
        </w:rPr>
        <w:lastRenderedPageBreak/>
        <w:t>编制生态产品目录清单。调查核算范围内的生态产品种类，明确物质供给、调节服务、文化服务三大类的具体指标，编制生态产品目录清单，指标说明见附录</w:t>
      </w:r>
      <w:r w:rsidRPr="00426393">
        <w:rPr>
          <w:rFonts w:ascii="Times New Roman"/>
        </w:rPr>
        <w:t>A</w:t>
      </w:r>
      <w:r w:rsidRPr="00426393">
        <w:rPr>
          <w:rFonts w:ascii="Times New Roman"/>
        </w:rPr>
        <w:t>；</w:t>
      </w:r>
    </w:p>
    <w:p w14:paraId="3D4DAB06" w14:textId="54968AB3" w:rsidR="003A55C5" w:rsidRPr="00426393" w:rsidRDefault="00000000">
      <w:pPr>
        <w:pStyle w:val="af5"/>
        <w:rPr>
          <w:rFonts w:ascii="Times New Roman"/>
        </w:rPr>
      </w:pPr>
      <w:r w:rsidRPr="00426393">
        <w:rPr>
          <w:rFonts w:ascii="Times New Roman"/>
        </w:rPr>
        <w:t>收集数据资料。收集生态产品总值核算所需的部门统计数据、调查监测资料、相关文献资料和基础地理信息图件等，开展必要的实地观测、部门调研和问卷调查，进行数据预处理和参数本地化。生态产品总值核算所需的数据资料来源和</w:t>
      </w:r>
      <w:proofErr w:type="gramStart"/>
      <w:r w:rsidRPr="00426393">
        <w:rPr>
          <w:rFonts w:ascii="Times New Roman"/>
        </w:rPr>
        <w:t>要</w:t>
      </w:r>
      <w:proofErr w:type="gramEnd"/>
      <w:r w:rsidRPr="00426393">
        <w:rPr>
          <w:rFonts w:ascii="Times New Roman"/>
        </w:rPr>
        <w:t>求</w:t>
      </w:r>
      <w:r w:rsidR="00E1558E" w:rsidRPr="00426393">
        <w:rPr>
          <w:rFonts w:ascii="Times New Roman"/>
        </w:rPr>
        <w:t>见附录</w:t>
      </w:r>
      <w:r w:rsidR="00E1558E" w:rsidRPr="00426393">
        <w:rPr>
          <w:rFonts w:ascii="Times New Roman"/>
        </w:rPr>
        <w:t>D</w:t>
      </w:r>
      <w:r w:rsidRPr="00426393">
        <w:rPr>
          <w:rFonts w:ascii="Times New Roman"/>
        </w:rPr>
        <w:t>；</w:t>
      </w:r>
    </w:p>
    <w:p w14:paraId="67A6D92C" w14:textId="341B2AE7" w:rsidR="003A55C5" w:rsidRPr="00426393" w:rsidRDefault="00000000">
      <w:pPr>
        <w:pStyle w:val="af5"/>
        <w:rPr>
          <w:rFonts w:ascii="Times New Roman"/>
        </w:rPr>
      </w:pPr>
      <w:r w:rsidRPr="00426393">
        <w:rPr>
          <w:rFonts w:ascii="Times New Roman"/>
        </w:rPr>
        <w:t>实物量核算。应按照</w:t>
      </w:r>
      <w:r w:rsidR="009F6293" w:rsidRPr="00426393">
        <w:rPr>
          <w:rFonts w:ascii="Times New Roman"/>
        </w:rPr>
        <w:t>6</w:t>
      </w:r>
      <w:r w:rsidRPr="00426393">
        <w:rPr>
          <w:rFonts w:ascii="Times New Roman"/>
        </w:rPr>
        <w:t>.1</w:t>
      </w:r>
      <w:r w:rsidRPr="00426393">
        <w:rPr>
          <w:rFonts w:ascii="Times New Roman"/>
        </w:rPr>
        <w:t>实物量核算的规定，选取适宜的方法和技术参数，开展核算区域生态产品目录清单内各类生态产品的实物量核算。</w:t>
      </w:r>
    </w:p>
    <w:p w14:paraId="06E65E94" w14:textId="237DC1B3" w:rsidR="003A55C5" w:rsidRPr="00426393" w:rsidRDefault="00000000">
      <w:pPr>
        <w:pStyle w:val="af5"/>
        <w:rPr>
          <w:rFonts w:ascii="Times New Roman"/>
        </w:rPr>
      </w:pPr>
      <w:r w:rsidRPr="00426393">
        <w:rPr>
          <w:rFonts w:ascii="Times New Roman"/>
        </w:rPr>
        <w:t>价值量核算。应按照</w:t>
      </w:r>
      <w:r w:rsidR="009F6293" w:rsidRPr="00426393">
        <w:rPr>
          <w:rFonts w:ascii="Times New Roman"/>
        </w:rPr>
        <w:t>6</w:t>
      </w:r>
      <w:r w:rsidRPr="00426393">
        <w:rPr>
          <w:rFonts w:ascii="Times New Roman"/>
        </w:rPr>
        <w:t>.2</w:t>
      </w:r>
      <w:r w:rsidRPr="00426393">
        <w:rPr>
          <w:rFonts w:ascii="Times New Roman"/>
        </w:rPr>
        <w:t>价值量核算的规定，选取适宜的方法、技术参数和价格参数，开展核算区域生态产品目录清单内各类生态产品的货币价值。</w:t>
      </w:r>
    </w:p>
    <w:p w14:paraId="4EC71554" w14:textId="3F8412B1" w:rsidR="003A55C5" w:rsidRPr="00426393" w:rsidRDefault="00000000">
      <w:pPr>
        <w:pStyle w:val="af5"/>
        <w:rPr>
          <w:rFonts w:ascii="Times New Roman"/>
        </w:rPr>
      </w:pPr>
      <w:r w:rsidRPr="00426393">
        <w:rPr>
          <w:rFonts w:ascii="Times New Roman"/>
        </w:rPr>
        <w:t>核算生态产品总值。应按照</w:t>
      </w:r>
      <w:r w:rsidR="009F6293" w:rsidRPr="00426393">
        <w:rPr>
          <w:rFonts w:ascii="Times New Roman"/>
        </w:rPr>
        <w:t>6</w:t>
      </w:r>
      <w:r w:rsidRPr="00426393">
        <w:rPr>
          <w:rFonts w:ascii="Times New Roman"/>
        </w:rPr>
        <w:t>.3</w:t>
      </w:r>
      <w:r w:rsidRPr="00426393">
        <w:rPr>
          <w:rFonts w:ascii="Times New Roman"/>
        </w:rPr>
        <w:t>生态产品总值核算的规定，核算生态产品总值。</w:t>
      </w:r>
    </w:p>
    <w:p w14:paraId="468A0EE2" w14:textId="77777777" w:rsidR="003A55C5" w:rsidRPr="00426393" w:rsidRDefault="00000000">
      <w:pPr>
        <w:pStyle w:val="af5"/>
        <w:rPr>
          <w:rFonts w:ascii="Times New Roman"/>
        </w:rPr>
      </w:pPr>
      <w:r w:rsidRPr="00426393">
        <w:rPr>
          <w:rFonts w:ascii="Times New Roman"/>
        </w:rPr>
        <w:t>撰写生态产品总值核算报告。</w:t>
      </w:r>
    </w:p>
    <w:p w14:paraId="3969C600" w14:textId="77777777" w:rsidR="003A55C5" w:rsidRPr="00426393" w:rsidRDefault="00000000">
      <w:pPr>
        <w:pStyle w:val="affc"/>
        <w:spacing w:before="312" w:after="312"/>
        <w:rPr>
          <w:rFonts w:ascii="Times New Roman"/>
        </w:rPr>
      </w:pPr>
      <w:bookmarkStart w:id="55" w:name="_Toc179674278"/>
      <w:bookmarkStart w:id="56" w:name="_Toc179690139"/>
      <w:r w:rsidRPr="00426393">
        <w:rPr>
          <w:rFonts w:ascii="Times New Roman"/>
        </w:rPr>
        <w:t>核算内容和指标体系</w:t>
      </w:r>
      <w:bookmarkEnd w:id="55"/>
      <w:bookmarkEnd w:id="56"/>
    </w:p>
    <w:p w14:paraId="29DDB5EF" w14:textId="77777777" w:rsidR="003A55C5" w:rsidRPr="00426393" w:rsidRDefault="00000000">
      <w:pPr>
        <w:pStyle w:val="affd"/>
        <w:spacing w:before="156" w:after="156"/>
        <w:rPr>
          <w:rFonts w:ascii="Times New Roman"/>
        </w:rPr>
      </w:pPr>
      <w:bookmarkStart w:id="57" w:name="_Toc179674279"/>
      <w:bookmarkStart w:id="58" w:name="_Toc179690140"/>
      <w:r w:rsidRPr="00426393">
        <w:rPr>
          <w:rFonts w:ascii="Times New Roman"/>
        </w:rPr>
        <w:t>指标内容</w:t>
      </w:r>
      <w:bookmarkEnd w:id="57"/>
      <w:bookmarkEnd w:id="58"/>
    </w:p>
    <w:p w14:paraId="399953B0" w14:textId="77777777" w:rsidR="003A55C5" w:rsidRPr="00426393" w:rsidRDefault="00000000">
      <w:pPr>
        <w:pStyle w:val="afffff5"/>
        <w:ind w:firstLine="420"/>
        <w:rPr>
          <w:rFonts w:ascii="Times New Roman"/>
        </w:rPr>
      </w:pPr>
      <w:r w:rsidRPr="00426393">
        <w:rPr>
          <w:rFonts w:ascii="Times New Roman"/>
        </w:rPr>
        <w:t>表</w:t>
      </w:r>
      <w:r w:rsidRPr="00426393">
        <w:rPr>
          <w:rFonts w:ascii="Times New Roman"/>
        </w:rPr>
        <w:t>1</w:t>
      </w:r>
      <w:r w:rsidRPr="00426393">
        <w:rPr>
          <w:rFonts w:ascii="Times New Roman"/>
        </w:rPr>
        <w:t>规定了各类生态系统所对应的核算内容。</w:t>
      </w:r>
    </w:p>
    <w:p w14:paraId="4A2C53D0" w14:textId="77777777" w:rsidR="003A55C5" w:rsidRPr="00426393" w:rsidRDefault="00000000">
      <w:pPr>
        <w:pStyle w:val="aff2"/>
        <w:spacing w:before="156" w:after="156"/>
        <w:rPr>
          <w:rFonts w:ascii="Times New Roman"/>
        </w:rPr>
      </w:pPr>
      <w:r w:rsidRPr="00426393">
        <w:rPr>
          <w:rFonts w:ascii="Times New Roman"/>
        </w:rPr>
        <w:t>各类生态系统核算内容</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3"/>
        <w:gridCol w:w="1682"/>
        <w:gridCol w:w="1333"/>
        <w:gridCol w:w="1334"/>
        <w:gridCol w:w="1334"/>
        <w:gridCol w:w="1334"/>
        <w:gridCol w:w="1334"/>
      </w:tblGrid>
      <w:tr w:rsidR="003A55C5" w:rsidRPr="00426393" w14:paraId="4D034A0E" w14:textId="77777777">
        <w:trPr>
          <w:tblHeader/>
          <w:jc w:val="center"/>
        </w:trPr>
        <w:tc>
          <w:tcPr>
            <w:tcW w:w="983" w:type="dxa"/>
            <w:tcBorders>
              <w:top w:val="single" w:sz="8" w:space="0" w:color="auto"/>
              <w:bottom w:val="single" w:sz="8" w:space="0" w:color="auto"/>
            </w:tcBorders>
            <w:shd w:val="clear" w:color="auto" w:fill="auto"/>
            <w:vAlign w:val="center"/>
          </w:tcPr>
          <w:p w14:paraId="21983A57" w14:textId="77777777" w:rsidR="003A55C5" w:rsidRPr="00426393" w:rsidRDefault="00000000" w:rsidP="009062FC">
            <w:pPr>
              <w:pStyle w:val="afffffffff9"/>
            </w:pPr>
            <w:r w:rsidRPr="00426393">
              <w:t>类别</w:t>
            </w:r>
          </w:p>
        </w:tc>
        <w:tc>
          <w:tcPr>
            <w:tcW w:w="1682" w:type="dxa"/>
            <w:tcBorders>
              <w:top w:val="single" w:sz="8" w:space="0" w:color="auto"/>
              <w:bottom w:val="single" w:sz="8" w:space="0" w:color="auto"/>
            </w:tcBorders>
            <w:shd w:val="clear" w:color="auto" w:fill="auto"/>
            <w:vAlign w:val="center"/>
          </w:tcPr>
          <w:p w14:paraId="6802E508" w14:textId="77777777" w:rsidR="003A55C5" w:rsidRPr="00426393" w:rsidRDefault="00000000" w:rsidP="009062FC">
            <w:pPr>
              <w:pStyle w:val="afffffffff9"/>
            </w:pPr>
            <w:r w:rsidRPr="00426393">
              <w:t>核算内容</w:t>
            </w:r>
          </w:p>
        </w:tc>
        <w:tc>
          <w:tcPr>
            <w:tcW w:w="1333" w:type="dxa"/>
            <w:tcBorders>
              <w:top w:val="single" w:sz="8" w:space="0" w:color="auto"/>
              <w:bottom w:val="single" w:sz="8" w:space="0" w:color="auto"/>
            </w:tcBorders>
            <w:shd w:val="clear" w:color="auto" w:fill="auto"/>
            <w:vAlign w:val="center"/>
          </w:tcPr>
          <w:p w14:paraId="52196468" w14:textId="77777777" w:rsidR="003A55C5" w:rsidRPr="00426393" w:rsidRDefault="00000000" w:rsidP="009062FC">
            <w:pPr>
              <w:pStyle w:val="afffffffff9"/>
            </w:pPr>
            <w:r w:rsidRPr="00426393">
              <w:t>森林生态系统</w:t>
            </w:r>
          </w:p>
        </w:tc>
        <w:tc>
          <w:tcPr>
            <w:tcW w:w="1334" w:type="dxa"/>
            <w:tcBorders>
              <w:top w:val="single" w:sz="8" w:space="0" w:color="auto"/>
              <w:bottom w:val="single" w:sz="8" w:space="0" w:color="auto"/>
            </w:tcBorders>
            <w:shd w:val="clear" w:color="auto" w:fill="auto"/>
            <w:vAlign w:val="center"/>
          </w:tcPr>
          <w:p w14:paraId="332DD754" w14:textId="77777777" w:rsidR="003A55C5" w:rsidRPr="00426393" w:rsidRDefault="00000000" w:rsidP="009062FC">
            <w:pPr>
              <w:pStyle w:val="afffffffff9"/>
            </w:pPr>
            <w:r w:rsidRPr="00426393">
              <w:t>草地生态系统</w:t>
            </w:r>
          </w:p>
        </w:tc>
        <w:tc>
          <w:tcPr>
            <w:tcW w:w="1334" w:type="dxa"/>
            <w:tcBorders>
              <w:top w:val="single" w:sz="8" w:space="0" w:color="auto"/>
              <w:bottom w:val="single" w:sz="8" w:space="0" w:color="auto"/>
            </w:tcBorders>
            <w:shd w:val="clear" w:color="auto" w:fill="auto"/>
            <w:vAlign w:val="center"/>
          </w:tcPr>
          <w:p w14:paraId="00AA7A6D" w14:textId="77777777" w:rsidR="003A55C5" w:rsidRPr="00426393" w:rsidRDefault="00000000" w:rsidP="009062FC">
            <w:pPr>
              <w:pStyle w:val="afffffffff9"/>
            </w:pPr>
            <w:r w:rsidRPr="00426393">
              <w:t>农田生态系统</w:t>
            </w:r>
          </w:p>
        </w:tc>
        <w:tc>
          <w:tcPr>
            <w:tcW w:w="1334" w:type="dxa"/>
            <w:tcBorders>
              <w:top w:val="single" w:sz="8" w:space="0" w:color="auto"/>
              <w:bottom w:val="single" w:sz="8" w:space="0" w:color="auto"/>
            </w:tcBorders>
            <w:shd w:val="clear" w:color="auto" w:fill="auto"/>
            <w:vAlign w:val="center"/>
          </w:tcPr>
          <w:p w14:paraId="272750F6" w14:textId="77777777" w:rsidR="003A55C5" w:rsidRPr="00426393" w:rsidRDefault="00000000" w:rsidP="009062FC">
            <w:pPr>
              <w:pStyle w:val="afffffffff9"/>
            </w:pPr>
            <w:r w:rsidRPr="00426393">
              <w:t>湿地生态系统</w:t>
            </w:r>
          </w:p>
        </w:tc>
        <w:tc>
          <w:tcPr>
            <w:tcW w:w="1334" w:type="dxa"/>
            <w:tcBorders>
              <w:top w:val="single" w:sz="8" w:space="0" w:color="auto"/>
              <w:bottom w:val="single" w:sz="8" w:space="0" w:color="auto"/>
            </w:tcBorders>
            <w:shd w:val="clear" w:color="auto" w:fill="auto"/>
            <w:vAlign w:val="center"/>
          </w:tcPr>
          <w:p w14:paraId="2A59AB09" w14:textId="77777777" w:rsidR="003A55C5" w:rsidRPr="00426393" w:rsidRDefault="00000000" w:rsidP="009062FC">
            <w:pPr>
              <w:pStyle w:val="afffffffff9"/>
            </w:pPr>
            <w:r w:rsidRPr="00426393">
              <w:t>城市生态系统</w:t>
            </w:r>
            <w:r w:rsidRPr="00426393">
              <w:rPr>
                <w:vertAlign w:val="superscript"/>
              </w:rPr>
              <w:t>a</w:t>
            </w:r>
          </w:p>
        </w:tc>
      </w:tr>
      <w:tr w:rsidR="003A55C5" w:rsidRPr="00426393" w14:paraId="1CACE8D9" w14:textId="77777777">
        <w:trPr>
          <w:jc w:val="center"/>
        </w:trPr>
        <w:tc>
          <w:tcPr>
            <w:tcW w:w="983" w:type="dxa"/>
            <w:vMerge w:val="restart"/>
            <w:tcBorders>
              <w:top w:val="single" w:sz="8" w:space="0" w:color="auto"/>
            </w:tcBorders>
            <w:shd w:val="clear" w:color="auto" w:fill="auto"/>
            <w:vAlign w:val="center"/>
          </w:tcPr>
          <w:p w14:paraId="123CCBC0" w14:textId="77777777" w:rsidR="003A55C5" w:rsidRPr="00426393" w:rsidRDefault="00000000" w:rsidP="009062FC">
            <w:pPr>
              <w:pStyle w:val="afffffffff9"/>
            </w:pPr>
            <w:r w:rsidRPr="00426393">
              <w:t>物质供给</w:t>
            </w:r>
          </w:p>
        </w:tc>
        <w:tc>
          <w:tcPr>
            <w:tcW w:w="1682" w:type="dxa"/>
            <w:tcBorders>
              <w:top w:val="single" w:sz="8" w:space="0" w:color="auto"/>
            </w:tcBorders>
            <w:shd w:val="clear" w:color="auto" w:fill="auto"/>
            <w:vAlign w:val="center"/>
          </w:tcPr>
          <w:p w14:paraId="416139A6" w14:textId="77777777" w:rsidR="003A55C5" w:rsidRPr="00426393" w:rsidRDefault="00000000" w:rsidP="009062FC">
            <w:pPr>
              <w:pStyle w:val="afffffffff9"/>
            </w:pPr>
            <w:r w:rsidRPr="00426393">
              <w:t>农产品供给</w:t>
            </w:r>
          </w:p>
        </w:tc>
        <w:tc>
          <w:tcPr>
            <w:tcW w:w="1333" w:type="dxa"/>
            <w:tcBorders>
              <w:top w:val="single" w:sz="8" w:space="0" w:color="auto"/>
            </w:tcBorders>
            <w:shd w:val="clear" w:color="auto" w:fill="auto"/>
            <w:vAlign w:val="center"/>
          </w:tcPr>
          <w:p w14:paraId="49ED7849" w14:textId="77777777" w:rsidR="003A55C5" w:rsidRPr="00426393" w:rsidRDefault="00000000" w:rsidP="009062FC">
            <w:pPr>
              <w:pStyle w:val="afffffffff9"/>
            </w:pPr>
            <w:r w:rsidRPr="00426393">
              <w:t>√</w:t>
            </w:r>
          </w:p>
        </w:tc>
        <w:tc>
          <w:tcPr>
            <w:tcW w:w="1334" w:type="dxa"/>
            <w:tcBorders>
              <w:top w:val="single" w:sz="8" w:space="0" w:color="auto"/>
            </w:tcBorders>
            <w:shd w:val="clear" w:color="auto" w:fill="auto"/>
            <w:vAlign w:val="center"/>
          </w:tcPr>
          <w:p w14:paraId="362C6056" w14:textId="77777777" w:rsidR="003A55C5" w:rsidRPr="00426393" w:rsidRDefault="00000000" w:rsidP="009062FC">
            <w:pPr>
              <w:pStyle w:val="afffffffff9"/>
            </w:pPr>
            <w:r w:rsidRPr="00426393">
              <w:t>√</w:t>
            </w:r>
          </w:p>
        </w:tc>
        <w:tc>
          <w:tcPr>
            <w:tcW w:w="1334" w:type="dxa"/>
            <w:tcBorders>
              <w:top w:val="single" w:sz="8" w:space="0" w:color="auto"/>
            </w:tcBorders>
            <w:shd w:val="clear" w:color="auto" w:fill="auto"/>
            <w:vAlign w:val="center"/>
          </w:tcPr>
          <w:p w14:paraId="5F789895" w14:textId="77777777" w:rsidR="003A55C5" w:rsidRPr="00426393" w:rsidRDefault="00000000" w:rsidP="009062FC">
            <w:pPr>
              <w:pStyle w:val="afffffffff9"/>
            </w:pPr>
            <w:r w:rsidRPr="00426393">
              <w:t>√</w:t>
            </w:r>
          </w:p>
        </w:tc>
        <w:tc>
          <w:tcPr>
            <w:tcW w:w="1334" w:type="dxa"/>
            <w:tcBorders>
              <w:top w:val="single" w:sz="8" w:space="0" w:color="auto"/>
            </w:tcBorders>
            <w:shd w:val="clear" w:color="auto" w:fill="auto"/>
            <w:vAlign w:val="center"/>
          </w:tcPr>
          <w:p w14:paraId="30828810" w14:textId="77777777" w:rsidR="003A55C5" w:rsidRPr="00426393" w:rsidRDefault="00000000" w:rsidP="009062FC">
            <w:pPr>
              <w:pStyle w:val="afffffffff9"/>
            </w:pPr>
            <w:r w:rsidRPr="00426393">
              <w:t>√</w:t>
            </w:r>
          </w:p>
        </w:tc>
        <w:tc>
          <w:tcPr>
            <w:tcW w:w="1334" w:type="dxa"/>
            <w:tcBorders>
              <w:top w:val="single" w:sz="8" w:space="0" w:color="auto"/>
            </w:tcBorders>
            <w:shd w:val="clear" w:color="auto" w:fill="auto"/>
            <w:vAlign w:val="center"/>
          </w:tcPr>
          <w:p w14:paraId="1AAA91ED" w14:textId="77777777" w:rsidR="003A55C5" w:rsidRPr="00426393" w:rsidRDefault="00000000" w:rsidP="009062FC">
            <w:pPr>
              <w:pStyle w:val="afffffffff9"/>
            </w:pPr>
            <w:r w:rsidRPr="00426393">
              <w:t>×</w:t>
            </w:r>
          </w:p>
        </w:tc>
      </w:tr>
      <w:tr w:rsidR="003A55C5" w:rsidRPr="00426393" w14:paraId="1259DEED" w14:textId="77777777">
        <w:trPr>
          <w:jc w:val="center"/>
        </w:trPr>
        <w:tc>
          <w:tcPr>
            <w:tcW w:w="983" w:type="dxa"/>
            <w:vMerge/>
            <w:shd w:val="clear" w:color="auto" w:fill="auto"/>
            <w:vAlign w:val="center"/>
          </w:tcPr>
          <w:p w14:paraId="306D85B4" w14:textId="77777777" w:rsidR="003A55C5" w:rsidRPr="00426393" w:rsidRDefault="003A55C5" w:rsidP="009062FC">
            <w:pPr>
              <w:pStyle w:val="afffffffff9"/>
            </w:pPr>
          </w:p>
        </w:tc>
        <w:tc>
          <w:tcPr>
            <w:tcW w:w="1682" w:type="dxa"/>
            <w:tcBorders>
              <w:top w:val="single" w:sz="8" w:space="0" w:color="auto"/>
            </w:tcBorders>
            <w:shd w:val="clear" w:color="auto" w:fill="auto"/>
            <w:vAlign w:val="center"/>
          </w:tcPr>
          <w:p w14:paraId="74AF1F0F" w14:textId="77777777" w:rsidR="003A55C5" w:rsidRPr="00426393" w:rsidRDefault="00000000" w:rsidP="009062FC">
            <w:pPr>
              <w:pStyle w:val="afffffffff9"/>
            </w:pPr>
            <w:r w:rsidRPr="00426393">
              <w:t>林产品供给</w:t>
            </w:r>
          </w:p>
        </w:tc>
        <w:tc>
          <w:tcPr>
            <w:tcW w:w="1333" w:type="dxa"/>
            <w:tcBorders>
              <w:top w:val="single" w:sz="8" w:space="0" w:color="auto"/>
            </w:tcBorders>
            <w:shd w:val="clear" w:color="auto" w:fill="auto"/>
            <w:vAlign w:val="center"/>
          </w:tcPr>
          <w:p w14:paraId="7D476607" w14:textId="77777777" w:rsidR="003A55C5" w:rsidRPr="00426393" w:rsidRDefault="00000000" w:rsidP="009062FC">
            <w:pPr>
              <w:pStyle w:val="afffffffff9"/>
            </w:pPr>
            <w:r w:rsidRPr="00426393">
              <w:t>√</w:t>
            </w:r>
          </w:p>
        </w:tc>
        <w:tc>
          <w:tcPr>
            <w:tcW w:w="1334" w:type="dxa"/>
            <w:tcBorders>
              <w:top w:val="single" w:sz="8" w:space="0" w:color="auto"/>
            </w:tcBorders>
            <w:shd w:val="clear" w:color="auto" w:fill="auto"/>
            <w:vAlign w:val="center"/>
          </w:tcPr>
          <w:p w14:paraId="372203D1" w14:textId="77777777" w:rsidR="003A55C5" w:rsidRPr="00426393" w:rsidRDefault="00000000" w:rsidP="009062FC">
            <w:pPr>
              <w:pStyle w:val="afffffffff9"/>
            </w:pPr>
            <w:r w:rsidRPr="00426393">
              <w:t>√</w:t>
            </w:r>
          </w:p>
        </w:tc>
        <w:tc>
          <w:tcPr>
            <w:tcW w:w="1334" w:type="dxa"/>
            <w:tcBorders>
              <w:top w:val="single" w:sz="8" w:space="0" w:color="auto"/>
            </w:tcBorders>
            <w:shd w:val="clear" w:color="auto" w:fill="auto"/>
            <w:vAlign w:val="center"/>
          </w:tcPr>
          <w:p w14:paraId="2EF94AB5" w14:textId="77777777" w:rsidR="003A55C5" w:rsidRPr="00426393" w:rsidRDefault="00000000" w:rsidP="009062FC">
            <w:pPr>
              <w:pStyle w:val="afffffffff9"/>
            </w:pPr>
            <w:r w:rsidRPr="00426393">
              <w:t>√</w:t>
            </w:r>
          </w:p>
        </w:tc>
        <w:tc>
          <w:tcPr>
            <w:tcW w:w="1334" w:type="dxa"/>
            <w:tcBorders>
              <w:top w:val="single" w:sz="8" w:space="0" w:color="auto"/>
            </w:tcBorders>
            <w:shd w:val="clear" w:color="auto" w:fill="auto"/>
            <w:vAlign w:val="center"/>
          </w:tcPr>
          <w:p w14:paraId="2CB3DD2B" w14:textId="77777777" w:rsidR="003A55C5" w:rsidRPr="00426393" w:rsidRDefault="00000000" w:rsidP="009062FC">
            <w:pPr>
              <w:pStyle w:val="afffffffff9"/>
            </w:pPr>
            <w:r w:rsidRPr="00426393">
              <w:t>×</w:t>
            </w:r>
          </w:p>
        </w:tc>
        <w:tc>
          <w:tcPr>
            <w:tcW w:w="1334" w:type="dxa"/>
            <w:tcBorders>
              <w:top w:val="single" w:sz="8" w:space="0" w:color="auto"/>
            </w:tcBorders>
            <w:shd w:val="clear" w:color="auto" w:fill="auto"/>
            <w:vAlign w:val="center"/>
          </w:tcPr>
          <w:p w14:paraId="0B38852E" w14:textId="77777777" w:rsidR="003A55C5" w:rsidRPr="00426393" w:rsidRDefault="00000000" w:rsidP="009062FC">
            <w:pPr>
              <w:pStyle w:val="afffffffff9"/>
            </w:pPr>
            <w:r w:rsidRPr="00426393">
              <w:t>×</w:t>
            </w:r>
          </w:p>
        </w:tc>
      </w:tr>
      <w:tr w:rsidR="003A55C5" w:rsidRPr="00426393" w14:paraId="1B965B34" w14:textId="77777777">
        <w:trPr>
          <w:jc w:val="center"/>
        </w:trPr>
        <w:tc>
          <w:tcPr>
            <w:tcW w:w="983" w:type="dxa"/>
            <w:vMerge/>
            <w:shd w:val="clear" w:color="auto" w:fill="auto"/>
            <w:vAlign w:val="center"/>
          </w:tcPr>
          <w:p w14:paraId="1CC9D9D4" w14:textId="77777777" w:rsidR="003A55C5" w:rsidRPr="00426393" w:rsidRDefault="003A55C5" w:rsidP="009062FC">
            <w:pPr>
              <w:pStyle w:val="afffffffff9"/>
            </w:pPr>
          </w:p>
        </w:tc>
        <w:tc>
          <w:tcPr>
            <w:tcW w:w="1682" w:type="dxa"/>
            <w:tcBorders>
              <w:top w:val="single" w:sz="8" w:space="0" w:color="auto"/>
            </w:tcBorders>
            <w:shd w:val="clear" w:color="auto" w:fill="auto"/>
            <w:vAlign w:val="center"/>
          </w:tcPr>
          <w:p w14:paraId="06B6688B" w14:textId="77777777" w:rsidR="003A55C5" w:rsidRPr="00426393" w:rsidRDefault="00000000" w:rsidP="009062FC">
            <w:pPr>
              <w:pStyle w:val="afffffffff9"/>
            </w:pPr>
            <w:r w:rsidRPr="00426393">
              <w:t>畜牧产品供给</w:t>
            </w:r>
          </w:p>
        </w:tc>
        <w:tc>
          <w:tcPr>
            <w:tcW w:w="1333" w:type="dxa"/>
            <w:tcBorders>
              <w:top w:val="single" w:sz="8" w:space="0" w:color="auto"/>
            </w:tcBorders>
            <w:shd w:val="clear" w:color="auto" w:fill="auto"/>
            <w:vAlign w:val="center"/>
          </w:tcPr>
          <w:p w14:paraId="1ED55DC3" w14:textId="77777777" w:rsidR="003A55C5" w:rsidRPr="00426393" w:rsidRDefault="00000000" w:rsidP="009062FC">
            <w:pPr>
              <w:pStyle w:val="afffffffff9"/>
            </w:pPr>
            <w:r w:rsidRPr="00426393">
              <w:t>√</w:t>
            </w:r>
          </w:p>
        </w:tc>
        <w:tc>
          <w:tcPr>
            <w:tcW w:w="1334" w:type="dxa"/>
            <w:tcBorders>
              <w:top w:val="single" w:sz="8" w:space="0" w:color="auto"/>
            </w:tcBorders>
            <w:shd w:val="clear" w:color="auto" w:fill="auto"/>
            <w:vAlign w:val="center"/>
          </w:tcPr>
          <w:p w14:paraId="7A7ABD54" w14:textId="77777777" w:rsidR="003A55C5" w:rsidRPr="00426393" w:rsidRDefault="00000000" w:rsidP="009062FC">
            <w:pPr>
              <w:pStyle w:val="afffffffff9"/>
            </w:pPr>
            <w:r w:rsidRPr="00426393">
              <w:t>√</w:t>
            </w:r>
          </w:p>
        </w:tc>
        <w:tc>
          <w:tcPr>
            <w:tcW w:w="1334" w:type="dxa"/>
            <w:tcBorders>
              <w:top w:val="single" w:sz="8" w:space="0" w:color="auto"/>
            </w:tcBorders>
            <w:shd w:val="clear" w:color="auto" w:fill="auto"/>
            <w:vAlign w:val="center"/>
          </w:tcPr>
          <w:p w14:paraId="51BE4842" w14:textId="77777777" w:rsidR="003A55C5" w:rsidRPr="00426393" w:rsidRDefault="00000000" w:rsidP="009062FC">
            <w:pPr>
              <w:pStyle w:val="afffffffff9"/>
            </w:pPr>
            <w:r w:rsidRPr="00426393">
              <w:t>×</w:t>
            </w:r>
          </w:p>
        </w:tc>
        <w:tc>
          <w:tcPr>
            <w:tcW w:w="1334" w:type="dxa"/>
            <w:tcBorders>
              <w:top w:val="single" w:sz="8" w:space="0" w:color="auto"/>
            </w:tcBorders>
            <w:shd w:val="clear" w:color="auto" w:fill="auto"/>
            <w:vAlign w:val="center"/>
          </w:tcPr>
          <w:p w14:paraId="0BE6F8DA" w14:textId="77777777" w:rsidR="003A55C5" w:rsidRPr="00426393" w:rsidRDefault="00000000" w:rsidP="009062FC">
            <w:pPr>
              <w:pStyle w:val="afffffffff9"/>
            </w:pPr>
            <w:r w:rsidRPr="00426393">
              <w:t>×</w:t>
            </w:r>
          </w:p>
        </w:tc>
        <w:tc>
          <w:tcPr>
            <w:tcW w:w="1334" w:type="dxa"/>
            <w:tcBorders>
              <w:top w:val="single" w:sz="8" w:space="0" w:color="auto"/>
            </w:tcBorders>
            <w:shd w:val="clear" w:color="auto" w:fill="auto"/>
            <w:vAlign w:val="center"/>
          </w:tcPr>
          <w:p w14:paraId="36E573C0" w14:textId="77777777" w:rsidR="003A55C5" w:rsidRPr="00426393" w:rsidRDefault="00000000" w:rsidP="009062FC">
            <w:pPr>
              <w:pStyle w:val="afffffffff9"/>
            </w:pPr>
            <w:r w:rsidRPr="00426393">
              <w:t>×</w:t>
            </w:r>
          </w:p>
        </w:tc>
      </w:tr>
      <w:tr w:rsidR="003A55C5" w:rsidRPr="00426393" w14:paraId="75156A31" w14:textId="77777777">
        <w:trPr>
          <w:jc w:val="center"/>
        </w:trPr>
        <w:tc>
          <w:tcPr>
            <w:tcW w:w="983" w:type="dxa"/>
            <w:vMerge/>
            <w:shd w:val="clear" w:color="auto" w:fill="auto"/>
            <w:vAlign w:val="center"/>
          </w:tcPr>
          <w:p w14:paraId="7235942F" w14:textId="77777777" w:rsidR="003A55C5" w:rsidRPr="00426393" w:rsidRDefault="003A55C5" w:rsidP="009062FC">
            <w:pPr>
              <w:pStyle w:val="afffffffff9"/>
            </w:pPr>
          </w:p>
        </w:tc>
        <w:tc>
          <w:tcPr>
            <w:tcW w:w="1682" w:type="dxa"/>
            <w:tcBorders>
              <w:top w:val="single" w:sz="8" w:space="0" w:color="auto"/>
            </w:tcBorders>
            <w:shd w:val="clear" w:color="auto" w:fill="auto"/>
            <w:vAlign w:val="center"/>
          </w:tcPr>
          <w:p w14:paraId="0C82B50E" w14:textId="77777777" w:rsidR="003A55C5" w:rsidRPr="00426393" w:rsidRDefault="00000000" w:rsidP="009062FC">
            <w:pPr>
              <w:pStyle w:val="afffffffff9"/>
            </w:pPr>
            <w:r w:rsidRPr="00426393">
              <w:t>渔产品供给</w:t>
            </w:r>
          </w:p>
        </w:tc>
        <w:tc>
          <w:tcPr>
            <w:tcW w:w="1333" w:type="dxa"/>
            <w:tcBorders>
              <w:top w:val="single" w:sz="8" w:space="0" w:color="auto"/>
            </w:tcBorders>
            <w:shd w:val="clear" w:color="auto" w:fill="auto"/>
            <w:vAlign w:val="center"/>
          </w:tcPr>
          <w:p w14:paraId="0D6895CF" w14:textId="77777777" w:rsidR="003A55C5" w:rsidRPr="00426393" w:rsidRDefault="00000000" w:rsidP="009062FC">
            <w:pPr>
              <w:pStyle w:val="afffffffff9"/>
            </w:pPr>
            <w:r w:rsidRPr="00426393">
              <w:t>×</w:t>
            </w:r>
          </w:p>
        </w:tc>
        <w:tc>
          <w:tcPr>
            <w:tcW w:w="1334" w:type="dxa"/>
            <w:tcBorders>
              <w:top w:val="single" w:sz="8" w:space="0" w:color="auto"/>
            </w:tcBorders>
            <w:shd w:val="clear" w:color="auto" w:fill="auto"/>
            <w:vAlign w:val="center"/>
          </w:tcPr>
          <w:p w14:paraId="0047D0C3" w14:textId="77777777" w:rsidR="003A55C5" w:rsidRPr="00426393" w:rsidRDefault="00000000" w:rsidP="009062FC">
            <w:pPr>
              <w:pStyle w:val="afffffffff9"/>
            </w:pPr>
            <w:r w:rsidRPr="00426393">
              <w:t>×</w:t>
            </w:r>
          </w:p>
        </w:tc>
        <w:tc>
          <w:tcPr>
            <w:tcW w:w="1334" w:type="dxa"/>
            <w:tcBorders>
              <w:top w:val="single" w:sz="8" w:space="0" w:color="auto"/>
            </w:tcBorders>
            <w:shd w:val="clear" w:color="auto" w:fill="auto"/>
            <w:vAlign w:val="center"/>
          </w:tcPr>
          <w:p w14:paraId="5E2082E8" w14:textId="77777777" w:rsidR="003A55C5" w:rsidRPr="00426393" w:rsidRDefault="00000000" w:rsidP="009062FC">
            <w:pPr>
              <w:pStyle w:val="afffffffff9"/>
            </w:pPr>
            <w:r w:rsidRPr="00426393">
              <w:t>×</w:t>
            </w:r>
          </w:p>
        </w:tc>
        <w:tc>
          <w:tcPr>
            <w:tcW w:w="1334" w:type="dxa"/>
            <w:tcBorders>
              <w:top w:val="single" w:sz="8" w:space="0" w:color="auto"/>
            </w:tcBorders>
            <w:shd w:val="clear" w:color="auto" w:fill="auto"/>
            <w:vAlign w:val="center"/>
          </w:tcPr>
          <w:p w14:paraId="204AF5B8" w14:textId="77777777" w:rsidR="003A55C5" w:rsidRPr="00426393" w:rsidRDefault="00000000" w:rsidP="009062FC">
            <w:pPr>
              <w:pStyle w:val="afffffffff9"/>
            </w:pPr>
            <w:r w:rsidRPr="00426393">
              <w:t>√</w:t>
            </w:r>
          </w:p>
        </w:tc>
        <w:tc>
          <w:tcPr>
            <w:tcW w:w="1334" w:type="dxa"/>
            <w:tcBorders>
              <w:top w:val="single" w:sz="8" w:space="0" w:color="auto"/>
            </w:tcBorders>
            <w:shd w:val="clear" w:color="auto" w:fill="auto"/>
            <w:vAlign w:val="center"/>
          </w:tcPr>
          <w:p w14:paraId="76C16A3C" w14:textId="77777777" w:rsidR="003A55C5" w:rsidRPr="00426393" w:rsidRDefault="00000000" w:rsidP="009062FC">
            <w:pPr>
              <w:pStyle w:val="afffffffff9"/>
            </w:pPr>
            <w:r w:rsidRPr="00426393">
              <w:t>×</w:t>
            </w:r>
          </w:p>
        </w:tc>
      </w:tr>
      <w:tr w:rsidR="003A55C5" w:rsidRPr="00426393" w14:paraId="7E0BCD68" w14:textId="77777777">
        <w:trPr>
          <w:jc w:val="center"/>
        </w:trPr>
        <w:tc>
          <w:tcPr>
            <w:tcW w:w="983" w:type="dxa"/>
            <w:vMerge/>
            <w:shd w:val="clear" w:color="auto" w:fill="auto"/>
            <w:vAlign w:val="center"/>
          </w:tcPr>
          <w:p w14:paraId="5197D74E" w14:textId="77777777" w:rsidR="003A55C5" w:rsidRPr="00426393" w:rsidRDefault="003A55C5" w:rsidP="009062FC">
            <w:pPr>
              <w:pStyle w:val="afffffffff9"/>
            </w:pPr>
          </w:p>
        </w:tc>
        <w:tc>
          <w:tcPr>
            <w:tcW w:w="1682" w:type="dxa"/>
            <w:shd w:val="clear" w:color="auto" w:fill="auto"/>
            <w:vAlign w:val="center"/>
          </w:tcPr>
          <w:p w14:paraId="492BAEC4" w14:textId="77777777" w:rsidR="003A55C5" w:rsidRPr="00426393" w:rsidRDefault="00000000" w:rsidP="009062FC">
            <w:pPr>
              <w:pStyle w:val="afffffffff9"/>
            </w:pPr>
            <w:r w:rsidRPr="00426393">
              <w:t>水资源供给</w:t>
            </w:r>
            <w:r w:rsidRPr="00426393">
              <w:rPr>
                <w:vertAlign w:val="superscript"/>
              </w:rPr>
              <w:t>b</w:t>
            </w:r>
          </w:p>
        </w:tc>
        <w:tc>
          <w:tcPr>
            <w:tcW w:w="1333" w:type="dxa"/>
            <w:shd w:val="clear" w:color="auto" w:fill="auto"/>
            <w:vAlign w:val="center"/>
          </w:tcPr>
          <w:p w14:paraId="2BDC7078" w14:textId="77777777" w:rsidR="003A55C5" w:rsidRPr="00426393" w:rsidRDefault="00000000" w:rsidP="009062FC">
            <w:pPr>
              <w:pStyle w:val="afffffffff9"/>
            </w:pPr>
            <w:r w:rsidRPr="00426393">
              <w:t>×</w:t>
            </w:r>
          </w:p>
        </w:tc>
        <w:tc>
          <w:tcPr>
            <w:tcW w:w="1334" w:type="dxa"/>
            <w:shd w:val="clear" w:color="auto" w:fill="auto"/>
            <w:vAlign w:val="center"/>
          </w:tcPr>
          <w:p w14:paraId="42D36836" w14:textId="77777777" w:rsidR="003A55C5" w:rsidRPr="00426393" w:rsidRDefault="00000000" w:rsidP="009062FC">
            <w:pPr>
              <w:pStyle w:val="afffffffff9"/>
            </w:pPr>
            <w:r w:rsidRPr="00426393">
              <w:t>×</w:t>
            </w:r>
          </w:p>
        </w:tc>
        <w:tc>
          <w:tcPr>
            <w:tcW w:w="1334" w:type="dxa"/>
            <w:shd w:val="clear" w:color="auto" w:fill="auto"/>
            <w:vAlign w:val="center"/>
          </w:tcPr>
          <w:p w14:paraId="4351B76F" w14:textId="77777777" w:rsidR="003A55C5" w:rsidRPr="00426393" w:rsidRDefault="00000000" w:rsidP="009062FC">
            <w:pPr>
              <w:pStyle w:val="afffffffff9"/>
            </w:pPr>
            <w:r w:rsidRPr="00426393">
              <w:t>×</w:t>
            </w:r>
          </w:p>
        </w:tc>
        <w:tc>
          <w:tcPr>
            <w:tcW w:w="1334" w:type="dxa"/>
            <w:shd w:val="clear" w:color="auto" w:fill="auto"/>
            <w:vAlign w:val="center"/>
          </w:tcPr>
          <w:p w14:paraId="30F6F2AB" w14:textId="77777777" w:rsidR="003A55C5" w:rsidRPr="00426393" w:rsidRDefault="00000000" w:rsidP="009062FC">
            <w:pPr>
              <w:pStyle w:val="afffffffff9"/>
            </w:pPr>
            <w:r w:rsidRPr="00426393">
              <w:t>√</w:t>
            </w:r>
          </w:p>
        </w:tc>
        <w:tc>
          <w:tcPr>
            <w:tcW w:w="1334" w:type="dxa"/>
            <w:shd w:val="clear" w:color="auto" w:fill="auto"/>
            <w:vAlign w:val="center"/>
          </w:tcPr>
          <w:p w14:paraId="0CC85FB1" w14:textId="77777777" w:rsidR="003A55C5" w:rsidRPr="00426393" w:rsidRDefault="00000000" w:rsidP="009062FC">
            <w:pPr>
              <w:pStyle w:val="afffffffff9"/>
            </w:pPr>
            <w:r w:rsidRPr="00426393">
              <w:t>×</w:t>
            </w:r>
          </w:p>
        </w:tc>
      </w:tr>
      <w:tr w:rsidR="003A55C5" w:rsidRPr="00426393" w14:paraId="7572ACB1" w14:textId="77777777">
        <w:trPr>
          <w:jc w:val="center"/>
        </w:trPr>
        <w:tc>
          <w:tcPr>
            <w:tcW w:w="983" w:type="dxa"/>
            <w:vMerge/>
            <w:shd w:val="clear" w:color="auto" w:fill="auto"/>
            <w:vAlign w:val="center"/>
          </w:tcPr>
          <w:p w14:paraId="25D41342" w14:textId="77777777" w:rsidR="003A55C5" w:rsidRPr="00426393" w:rsidRDefault="003A55C5" w:rsidP="009062FC">
            <w:pPr>
              <w:pStyle w:val="afffffffff9"/>
            </w:pPr>
          </w:p>
        </w:tc>
        <w:tc>
          <w:tcPr>
            <w:tcW w:w="1682" w:type="dxa"/>
            <w:shd w:val="clear" w:color="auto" w:fill="auto"/>
            <w:vAlign w:val="center"/>
          </w:tcPr>
          <w:p w14:paraId="53F383D9" w14:textId="77777777" w:rsidR="003A55C5" w:rsidRPr="00426393" w:rsidRDefault="00000000" w:rsidP="009062FC">
            <w:pPr>
              <w:pStyle w:val="afffffffff9"/>
            </w:pPr>
            <w:r w:rsidRPr="00426393">
              <w:t>生物质能供给</w:t>
            </w:r>
          </w:p>
        </w:tc>
        <w:tc>
          <w:tcPr>
            <w:tcW w:w="1333" w:type="dxa"/>
            <w:shd w:val="clear" w:color="auto" w:fill="auto"/>
            <w:vAlign w:val="center"/>
          </w:tcPr>
          <w:p w14:paraId="4015F080" w14:textId="77777777" w:rsidR="003A55C5" w:rsidRPr="00426393" w:rsidRDefault="00000000" w:rsidP="009062FC">
            <w:pPr>
              <w:pStyle w:val="afffffffff9"/>
            </w:pPr>
            <w:r w:rsidRPr="00426393">
              <w:t>√</w:t>
            </w:r>
          </w:p>
        </w:tc>
        <w:tc>
          <w:tcPr>
            <w:tcW w:w="1334" w:type="dxa"/>
            <w:shd w:val="clear" w:color="auto" w:fill="auto"/>
            <w:vAlign w:val="center"/>
          </w:tcPr>
          <w:p w14:paraId="24B84215" w14:textId="77777777" w:rsidR="003A55C5" w:rsidRPr="00426393" w:rsidRDefault="00000000" w:rsidP="009062FC">
            <w:pPr>
              <w:pStyle w:val="afffffffff9"/>
            </w:pPr>
            <w:r w:rsidRPr="00426393">
              <w:t>√</w:t>
            </w:r>
          </w:p>
        </w:tc>
        <w:tc>
          <w:tcPr>
            <w:tcW w:w="1334" w:type="dxa"/>
            <w:shd w:val="clear" w:color="auto" w:fill="auto"/>
            <w:vAlign w:val="center"/>
          </w:tcPr>
          <w:p w14:paraId="4BCBE277" w14:textId="77777777" w:rsidR="003A55C5" w:rsidRPr="00426393" w:rsidRDefault="00000000" w:rsidP="009062FC">
            <w:pPr>
              <w:pStyle w:val="afffffffff9"/>
            </w:pPr>
            <w:r w:rsidRPr="00426393">
              <w:t>√</w:t>
            </w:r>
          </w:p>
        </w:tc>
        <w:tc>
          <w:tcPr>
            <w:tcW w:w="1334" w:type="dxa"/>
            <w:shd w:val="clear" w:color="auto" w:fill="auto"/>
            <w:vAlign w:val="center"/>
          </w:tcPr>
          <w:p w14:paraId="67BBC9F7" w14:textId="77777777" w:rsidR="003A55C5" w:rsidRPr="00426393" w:rsidRDefault="00000000" w:rsidP="009062FC">
            <w:pPr>
              <w:pStyle w:val="afffffffff9"/>
            </w:pPr>
            <w:r w:rsidRPr="00426393">
              <w:t>√</w:t>
            </w:r>
          </w:p>
        </w:tc>
        <w:tc>
          <w:tcPr>
            <w:tcW w:w="1334" w:type="dxa"/>
            <w:shd w:val="clear" w:color="auto" w:fill="auto"/>
            <w:vAlign w:val="center"/>
          </w:tcPr>
          <w:p w14:paraId="2A4007A9" w14:textId="77777777" w:rsidR="003A55C5" w:rsidRPr="00426393" w:rsidRDefault="00000000" w:rsidP="009062FC">
            <w:pPr>
              <w:pStyle w:val="afffffffff9"/>
            </w:pPr>
            <w:r w:rsidRPr="00426393">
              <w:t>×</w:t>
            </w:r>
          </w:p>
        </w:tc>
      </w:tr>
      <w:tr w:rsidR="003A55C5" w:rsidRPr="00426393" w14:paraId="312FBF63" w14:textId="77777777">
        <w:trPr>
          <w:jc w:val="center"/>
        </w:trPr>
        <w:tc>
          <w:tcPr>
            <w:tcW w:w="983" w:type="dxa"/>
            <w:vMerge w:val="restart"/>
            <w:shd w:val="clear" w:color="auto" w:fill="auto"/>
            <w:vAlign w:val="center"/>
          </w:tcPr>
          <w:p w14:paraId="4B57FB62" w14:textId="77777777" w:rsidR="003A55C5" w:rsidRPr="00426393" w:rsidRDefault="00000000" w:rsidP="009062FC">
            <w:pPr>
              <w:pStyle w:val="afffffffff9"/>
            </w:pPr>
            <w:r w:rsidRPr="00426393">
              <w:t>调节服务</w:t>
            </w:r>
          </w:p>
        </w:tc>
        <w:tc>
          <w:tcPr>
            <w:tcW w:w="1682" w:type="dxa"/>
            <w:shd w:val="clear" w:color="auto" w:fill="auto"/>
            <w:vAlign w:val="center"/>
          </w:tcPr>
          <w:p w14:paraId="0953CCD3" w14:textId="77777777" w:rsidR="003A55C5" w:rsidRPr="00426393" w:rsidRDefault="00000000" w:rsidP="009062FC">
            <w:pPr>
              <w:pStyle w:val="afffffffff9"/>
            </w:pPr>
            <w:r w:rsidRPr="00426393">
              <w:t>水源涵养</w:t>
            </w:r>
          </w:p>
        </w:tc>
        <w:tc>
          <w:tcPr>
            <w:tcW w:w="1333" w:type="dxa"/>
            <w:shd w:val="clear" w:color="auto" w:fill="auto"/>
            <w:vAlign w:val="center"/>
          </w:tcPr>
          <w:p w14:paraId="6EE5758B" w14:textId="77777777" w:rsidR="003A55C5" w:rsidRPr="00426393" w:rsidRDefault="00000000" w:rsidP="009062FC">
            <w:pPr>
              <w:pStyle w:val="afffffffff9"/>
            </w:pPr>
            <w:r w:rsidRPr="00426393">
              <w:t>√</w:t>
            </w:r>
          </w:p>
        </w:tc>
        <w:tc>
          <w:tcPr>
            <w:tcW w:w="1334" w:type="dxa"/>
            <w:shd w:val="clear" w:color="auto" w:fill="auto"/>
            <w:vAlign w:val="center"/>
          </w:tcPr>
          <w:p w14:paraId="73DB4CDB" w14:textId="77777777" w:rsidR="003A55C5" w:rsidRPr="00426393" w:rsidRDefault="00000000" w:rsidP="009062FC">
            <w:pPr>
              <w:pStyle w:val="afffffffff9"/>
            </w:pPr>
            <w:r w:rsidRPr="00426393">
              <w:t>√</w:t>
            </w:r>
          </w:p>
        </w:tc>
        <w:tc>
          <w:tcPr>
            <w:tcW w:w="1334" w:type="dxa"/>
            <w:shd w:val="clear" w:color="auto" w:fill="auto"/>
            <w:vAlign w:val="center"/>
          </w:tcPr>
          <w:p w14:paraId="3F205509" w14:textId="77777777" w:rsidR="003A55C5" w:rsidRPr="00426393" w:rsidRDefault="00000000" w:rsidP="009062FC">
            <w:pPr>
              <w:pStyle w:val="afffffffff9"/>
            </w:pPr>
            <w:r w:rsidRPr="00426393">
              <w:t>√</w:t>
            </w:r>
          </w:p>
        </w:tc>
        <w:tc>
          <w:tcPr>
            <w:tcW w:w="1334" w:type="dxa"/>
            <w:shd w:val="clear" w:color="auto" w:fill="auto"/>
            <w:vAlign w:val="center"/>
          </w:tcPr>
          <w:p w14:paraId="566B0E43" w14:textId="77777777" w:rsidR="003A55C5" w:rsidRPr="00426393" w:rsidRDefault="00000000" w:rsidP="009062FC">
            <w:pPr>
              <w:pStyle w:val="afffffffff9"/>
            </w:pPr>
            <w:r w:rsidRPr="00426393">
              <w:t>√</w:t>
            </w:r>
          </w:p>
        </w:tc>
        <w:tc>
          <w:tcPr>
            <w:tcW w:w="1334" w:type="dxa"/>
            <w:shd w:val="clear" w:color="auto" w:fill="auto"/>
            <w:vAlign w:val="center"/>
          </w:tcPr>
          <w:p w14:paraId="640F11EE" w14:textId="77777777" w:rsidR="003A55C5" w:rsidRPr="00426393" w:rsidRDefault="00000000" w:rsidP="009062FC">
            <w:pPr>
              <w:pStyle w:val="afffffffff9"/>
            </w:pPr>
            <w:r w:rsidRPr="00426393">
              <w:t>√</w:t>
            </w:r>
          </w:p>
        </w:tc>
      </w:tr>
      <w:tr w:rsidR="003A55C5" w:rsidRPr="00426393" w14:paraId="759FFFD7" w14:textId="77777777">
        <w:trPr>
          <w:jc w:val="center"/>
        </w:trPr>
        <w:tc>
          <w:tcPr>
            <w:tcW w:w="983" w:type="dxa"/>
            <w:vMerge/>
            <w:shd w:val="clear" w:color="auto" w:fill="auto"/>
            <w:vAlign w:val="center"/>
          </w:tcPr>
          <w:p w14:paraId="0FCE1056" w14:textId="77777777" w:rsidR="003A55C5" w:rsidRPr="00426393" w:rsidRDefault="003A55C5" w:rsidP="009062FC">
            <w:pPr>
              <w:pStyle w:val="afffffffff9"/>
            </w:pPr>
          </w:p>
        </w:tc>
        <w:tc>
          <w:tcPr>
            <w:tcW w:w="1682" w:type="dxa"/>
            <w:shd w:val="clear" w:color="auto" w:fill="auto"/>
            <w:vAlign w:val="center"/>
          </w:tcPr>
          <w:p w14:paraId="6F555EC6" w14:textId="77777777" w:rsidR="003A55C5" w:rsidRPr="00426393" w:rsidRDefault="00000000" w:rsidP="009062FC">
            <w:pPr>
              <w:pStyle w:val="afffffffff9"/>
            </w:pPr>
            <w:r w:rsidRPr="00426393">
              <w:t>土壤保持</w:t>
            </w:r>
          </w:p>
        </w:tc>
        <w:tc>
          <w:tcPr>
            <w:tcW w:w="1333" w:type="dxa"/>
            <w:shd w:val="clear" w:color="auto" w:fill="auto"/>
            <w:vAlign w:val="center"/>
          </w:tcPr>
          <w:p w14:paraId="3921C03A" w14:textId="77777777" w:rsidR="003A55C5" w:rsidRPr="00426393" w:rsidRDefault="00000000" w:rsidP="009062FC">
            <w:pPr>
              <w:pStyle w:val="afffffffff9"/>
            </w:pPr>
            <w:r w:rsidRPr="00426393">
              <w:t>√</w:t>
            </w:r>
          </w:p>
        </w:tc>
        <w:tc>
          <w:tcPr>
            <w:tcW w:w="1334" w:type="dxa"/>
            <w:shd w:val="clear" w:color="auto" w:fill="auto"/>
            <w:vAlign w:val="center"/>
          </w:tcPr>
          <w:p w14:paraId="5ED832EE" w14:textId="77777777" w:rsidR="003A55C5" w:rsidRPr="00426393" w:rsidRDefault="00000000" w:rsidP="009062FC">
            <w:pPr>
              <w:pStyle w:val="afffffffff9"/>
            </w:pPr>
            <w:r w:rsidRPr="00426393">
              <w:t>√</w:t>
            </w:r>
          </w:p>
        </w:tc>
        <w:tc>
          <w:tcPr>
            <w:tcW w:w="1334" w:type="dxa"/>
            <w:shd w:val="clear" w:color="auto" w:fill="auto"/>
            <w:vAlign w:val="center"/>
          </w:tcPr>
          <w:p w14:paraId="2726C7B4" w14:textId="77777777" w:rsidR="003A55C5" w:rsidRPr="00426393" w:rsidRDefault="00000000" w:rsidP="009062FC">
            <w:pPr>
              <w:pStyle w:val="afffffffff9"/>
            </w:pPr>
            <w:r w:rsidRPr="00426393">
              <w:t>√</w:t>
            </w:r>
          </w:p>
        </w:tc>
        <w:tc>
          <w:tcPr>
            <w:tcW w:w="1334" w:type="dxa"/>
            <w:shd w:val="clear" w:color="auto" w:fill="auto"/>
            <w:vAlign w:val="center"/>
          </w:tcPr>
          <w:p w14:paraId="15C805CE" w14:textId="77777777" w:rsidR="003A55C5" w:rsidRPr="00426393" w:rsidRDefault="00000000" w:rsidP="009062FC">
            <w:pPr>
              <w:pStyle w:val="afffffffff9"/>
            </w:pPr>
            <w:r w:rsidRPr="00426393">
              <w:t>√</w:t>
            </w:r>
          </w:p>
        </w:tc>
        <w:tc>
          <w:tcPr>
            <w:tcW w:w="1334" w:type="dxa"/>
            <w:shd w:val="clear" w:color="auto" w:fill="auto"/>
            <w:vAlign w:val="center"/>
          </w:tcPr>
          <w:p w14:paraId="35937944" w14:textId="77777777" w:rsidR="003A55C5" w:rsidRPr="00426393" w:rsidRDefault="00000000" w:rsidP="009062FC">
            <w:pPr>
              <w:pStyle w:val="afffffffff9"/>
            </w:pPr>
            <w:r w:rsidRPr="00426393">
              <w:t>√</w:t>
            </w:r>
          </w:p>
        </w:tc>
      </w:tr>
      <w:tr w:rsidR="003A55C5" w:rsidRPr="00426393" w14:paraId="6B37DA57" w14:textId="77777777">
        <w:trPr>
          <w:trHeight w:val="167"/>
          <w:jc w:val="center"/>
        </w:trPr>
        <w:tc>
          <w:tcPr>
            <w:tcW w:w="983" w:type="dxa"/>
            <w:vMerge/>
            <w:shd w:val="clear" w:color="auto" w:fill="auto"/>
            <w:vAlign w:val="center"/>
          </w:tcPr>
          <w:p w14:paraId="1626C8A7" w14:textId="77777777" w:rsidR="003A55C5" w:rsidRPr="00426393" w:rsidRDefault="003A55C5" w:rsidP="009062FC">
            <w:pPr>
              <w:pStyle w:val="afffffffff9"/>
            </w:pPr>
          </w:p>
        </w:tc>
        <w:tc>
          <w:tcPr>
            <w:tcW w:w="1682" w:type="dxa"/>
            <w:shd w:val="clear" w:color="auto" w:fill="auto"/>
            <w:vAlign w:val="center"/>
          </w:tcPr>
          <w:p w14:paraId="68EC77B9" w14:textId="77777777" w:rsidR="003A55C5" w:rsidRPr="00426393" w:rsidRDefault="00000000" w:rsidP="009062FC">
            <w:pPr>
              <w:pStyle w:val="afffffffff9"/>
            </w:pPr>
            <w:r w:rsidRPr="00426393">
              <w:t>洪水调蓄</w:t>
            </w:r>
          </w:p>
        </w:tc>
        <w:tc>
          <w:tcPr>
            <w:tcW w:w="1333" w:type="dxa"/>
            <w:shd w:val="clear" w:color="auto" w:fill="auto"/>
            <w:vAlign w:val="center"/>
          </w:tcPr>
          <w:p w14:paraId="52B9D1DE" w14:textId="77777777" w:rsidR="003A55C5" w:rsidRPr="00426393" w:rsidRDefault="00000000" w:rsidP="009062FC">
            <w:pPr>
              <w:pStyle w:val="afffffffff9"/>
            </w:pPr>
            <w:r w:rsidRPr="00426393">
              <w:t>√</w:t>
            </w:r>
          </w:p>
        </w:tc>
        <w:tc>
          <w:tcPr>
            <w:tcW w:w="1334" w:type="dxa"/>
            <w:shd w:val="clear" w:color="auto" w:fill="auto"/>
            <w:vAlign w:val="center"/>
          </w:tcPr>
          <w:p w14:paraId="3DB50D70" w14:textId="77777777" w:rsidR="003A55C5" w:rsidRPr="00426393" w:rsidRDefault="00000000" w:rsidP="009062FC">
            <w:pPr>
              <w:pStyle w:val="afffffffff9"/>
            </w:pPr>
            <w:r w:rsidRPr="00426393">
              <w:t>√</w:t>
            </w:r>
          </w:p>
        </w:tc>
        <w:tc>
          <w:tcPr>
            <w:tcW w:w="1334" w:type="dxa"/>
            <w:shd w:val="clear" w:color="auto" w:fill="auto"/>
            <w:vAlign w:val="center"/>
          </w:tcPr>
          <w:p w14:paraId="65D148B8" w14:textId="77777777" w:rsidR="003A55C5" w:rsidRPr="00426393" w:rsidRDefault="00000000" w:rsidP="009062FC">
            <w:pPr>
              <w:pStyle w:val="afffffffff9"/>
            </w:pPr>
            <w:r w:rsidRPr="00426393">
              <w:t>√</w:t>
            </w:r>
          </w:p>
        </w:tc>
        <w:tc>
          <w:tcPr>
            <w:tcW w:w="1334" w:type="dxa"/>
            <w:shd w:val="clear" w:color="auto" w:fill="auto"/>
            <w:vAlign w:val="center"/>
          </w:tcPr>
          <w:p w14:paraId="28DF9C2D" w14:textId="77777777" w:rsidR="003A55C5" w:rsidRPr="00426393" w:rsidRDefault="00000000" w:rsidP="009062FC">
            <w:pPr>
              <w:pStyle w:val="afffffffff9"/>
            </w:pPr>
            <w:r w:rsidRPr="00426393">
              <w:t>√</w:t>
            </w:r>
          </w:p>
        </w:tc>
        <w:tc>
          <w:tcPr>
            <w:tcW w:w="1334" w:type="dxa"/>
            <w:shd w:val="clear" w:color="auto" w:fill="auto"/>
            <w:vAlign w:val="center"/>
          </w:tcPr>
          <w:p w14:paraId="25774251" w14:textId="77777777" w:rsidR="003A55C5" w:rsidRPr="00426393" w:rsidRDefault="00000000" w:rsidP="009062FC">
            <w:pPr>
              <w:pStyle w:val="afffffffff9"/>
            </w:pPr>
            <w:r w:rsidRPr="00426393">
              <w:t>√</w:t>
            </w:r>
          </w:p>
        </w:tc>
      </w:tr>
      <w:tr w:rsidR="003A55C5" w:rsidRPr="00426393" w14:paraId="0B70283B" w14:textId="77777777">
        <w:trPr>
          <w:jc w:val="center"/>
        </w:trPr>
        <w:tc>
          <w:tcPr>
            <w:tcW w:w="983" w:type="dxa"/>
            <w:vMerge/>
            <w:shd w:val="clear" w:color="auto" w:fill="auto"/>
            <w:vAlign w:val="center"/>
          </w:tcPr>
          <w:p w14:paraId="58C02F4B" w14:textId="77777777" w:rsidR="003A55C5" w:rsidRPr="00426393" w:rsidRDefault="003A55C5" w:rsidP="009062FC">
            <w:pPr>
              <w:pStyle w:val="afffffffff9"/>
            </w:pPr>
          </w:p>
        </w:tc>
        <w:tc>
          <w:tcPr>
            <w:tcW w:w="1682" w:type="dxa"/>
            <w:shd w:val="clear" w:color="auto" w:fill="auto"/>
            <w:vAlign w:val="center"/>
          </w:tcPr>
          <w:p w14:paraId="5FE33B78" w14:textId="77777777" w:rsidR="003A55C5" w:rsidRPr="00426393" w:rsidRDefault="00000000" w:rsidP="009062FC">
            <w:pPr>
              <w:pStyle w:val="afffffffff9"/>
            </w:pPr>
            <w:r w:rsidRPr="00426393">
              <w:t>空气净化</w:t>
            </w:r>
          </w:p>
        </w:tc>
        <w:tc>
          <w:tcPr>
            <w:tcW w:w="1333" w:type="dxa"/>
            <w:shd w:val="clear" w:color="auto" w:fill="auto"/>
            <w:vAlign w:val="center"/>
          </w:tcPr>
          <w:p w14:paraId="2B6D41A9" w14:textId="77777777" w:rsidR="003A55C5" w:rsidRPr="00426393" w:rsidRDefault="00000000" w:rsidP="009062FC">
            <w:pPr>
              <w:pStyle w:val="afffffffff9"/>
            </w:pPr>
            <w:r w:rsidRPr="00426393">
              <w:t>√</w:t>
            </w:r>
          </w:p>
        </w:tc>
        <w:tc>
          <w:tcPr>
            <w:tcW w:w="1334" w:type="dxa"/>
            <w:shd w:val="clear" w:color="auto" w:fill="auto"/>
            <w:vAlign w:val="center"/>
          </w:tcPr>
          <w:p w14:paraId="197CCCC9" w14:textId="77777777" w:rsidR="003A55C5" w:rsidRPr="00426393" w:rsidRDefault="00000000" w:rsidP="009062FC">
            <w:pPr>
              <w:pStyle w:val="afffffffff9"/>
            </w:pPr>
            <w:r w:rsidRPr="00426393">
              <w:t>√</w:t>
            </w:r>
          </w:p>
        </w:tc>
        <w:tc>
          <w:tcPr>
            <w:tcW w:w="1334" w:type="dxa"/>
            <w:shd w:val="clear" w:color="auto" w:fill="auto"/>
            <w:vAlign w:val="center"/>
          </w:tcPr>
          <w:p w14:paraId="63C8ED12" w14:textId="77777777" w:rsidR="003A55C5" w:rsidRPr="00426393" w:rsidRDefault="00000000" w:rsidP="009062FC">
            <w:pPr>
              <w:pStyle w:val="afffffffff9"/>
            </w:pPr>
            <w:r w:rsidRPr="00426393">
              <w:t>√</w:t>
            </w:r>
          </w:p>
        </w:tc>
        <w:tc>
          <w:tcPr>
            <w:tcW w:w="1334" w:type="dxa"/>
            <w:shd w:val="clear" w:color="auto" w:fill="auto"/>
            <w:vAlign w:val="center"/>
          </w:tcPr>
          <w:p w14:paraId="2E3BB244" w14:textId="77777777" w:rsidR="003A55C5" w:rsidRPr="00426393" w:rsidRDefault="00000000" w:rsidP="009062FC">
            <w:pPr>
              <w:pStyle w:val="afffffffff9"/>
            </w:pPr>
            <w:r w:rsidRPr="00426393">
              <w:t>√</w:t>
            </w:r>
          </w:p>
        </w:tc>
        <w:tc>
          <w:tcPr>
            <w:tcW w:w="1334" w:type="dxa"/>
            <w:shd w:val="clear" w:color="auto" w:fill="auto"/>
            <w:vAlign w:val="center"/>
          </w:tcPr>
          <w:p w14:paraId="4332B5AB" w14:textId="77777777" w:rsidR="003A55C5" w:rsidRPr="00426393" w:rsidRDefault="00000000" w:rsidP="009062FC">
            <w:pPr>
              <w:pStyle w:val="afffffffff9"/>
            </w:pPr>
            <w:r w:rsidRPr="00426393">
              <w:t>√</w:t>
            </w:r>
          </w:p>
        </w:tc>
      </w:tr>
      <w:tr w:rsidR="003A55C5" w:rsidRPr="00426393" w14:paraId="502CFFD4" w14:textId="77777777">
        <w:trPr>
          <w:jc w:val="center"/>
        </w:trPr>
        <w:tc>
          <w:tcPr>
            <w:tcW w:w="983" w:type="dxa"/>
            <w:vMerge/>
            <w:shd w:val="clear" w:color="auto" w:fill="auto"/>
            <w:vAlign w:val="center"/>
          </w:tcPr>
          <w:p w14:paraId="68C4215E" w14:textId="77777777" w:rsidR="003A55C5" w:rsidRPr="00426393" w:rsidRDefault="003A55C5" w:rsidP="009062FC">
            <w:pPr>
              <w:pStyle w:val="afffffffff9"/>
            </w:pPr>
          </w:p>
        </w:tc>
        <w:tc>
          <w:tcPr>
            <w:tcW w:w="1682" w:type="dxa"/>
            <w:shd w:val="clear" w:color="auto" w:fill="auto"/>
            <w:vAlign w:val="center"/>
          </w:tcPr>
          <w:p w14:paraId="47410D5B" w14:textId="77777777" w:rsidR="003A55C5" w:rsidRPr="00426393" w:rsidRDefault="00000000" w:rsidP="009062FC">
            <w:pPr>
              <w:pStyle w:val="afffffffff9"/>
            </w:pPr>
            <w:r w:rsidRPr="00426393">
              <w:t>水质净化</w:t>
            </w:r>
          </w:p>
        </w:tc>
        <w:tc>
          <w:tcPr>
            <w:tcW w:w="1333" w:type="dxa"/>
            <w:shd w:val="clear" w:color="auto" w:fill="auto"/>
            <w:vAlign w:val="center"/>
          </w:tcPr>
          <w:p w14:paraId="25AA3FB7" w14:textId="77777777" w:rsidR="003A55C5" w:rsidRPr="00426393" w:rsidRDefault="00000000" w:rsidP="009062FC">
            <w:pPr>
              <w:pStyle w:val="afffffffff9"/>
            </w:pPr>
            <w:r w:rsidRPr="00426393">
              <w:t>×</w:t>
            </w:r>
          </w:p>
        </w:tc>
        <w:tc>
          <w:tcPr>
            <w:tcW w:w="1334" w:type="dxa"/>
            <w:shd w:val="clear" w:color="auto" w:fill="auto"/>
            <w:vAlign w:val="center"/>
          </w:tcPr>
          <w:p w14:paraId="0F5B194A" w14:textId="77777777" w:rsidR="003A55C5" w:rsidRPr="00426393" w:rsidRDefault="00000000" w:rsidP="009062FC">
            <w:pPr>
              <w:pStyle w:val="afffffffff9"/>
            </w:pPr>
            <w:r w:rsidRPr="00426393">
              <w:t>×</w:t>
            </w:r>
          </w:p>
        </w:tc>
        <w:tc>
          <w:tcPr>
            <w:tcW w:w="1334" w:type="dxa"/>
            <w:shd w:val="clear" w:color="auto" w:fill="auto"/>
            <w:vAlign w:val="center"/>
          </w:tcPr>
          <w:p w14:paraId="34E5DC23" w14:textId="77777777" w:rsidR="003A55C5" w:rsidRPr="00426393" w:rsidRDefault="00000000" w:rsidP="009062FC">
            <w:pPr>
              <w:pStyle w:val="afffffffff9"/>
            </w:pPr>
            <w:r w:rsidRPr="00426393">
              <w:t>×</w:t>
            </w:r>
          </w:p>
        </w:tc>
        <w:tc>
          <w:tcPr>
            <w:tcW w:w="1334" w:type="dxa"/>
            <w:shd w:val="clear" w:color="auto" w:fill="auto"/>
            <w:vAlign w:val="center"/>
          </w:tcPr>
          <w:p w14:paraId="713B03A7" w14:textId="77777777" w:rsidR="003A55C5" w:rsidRPr="00426393" w:rsidRDefault="00000000" w:rsidP="009062FC">
            <w:pPr>
              <w:pStyle w:val="afffffffff9"/>
            </w:pPr>
            <w:r w:rsidRPr="00426393">
              <w:t>√</w:t>
            </w:r>
          </w:p>
        </w:tc>
        <w:tc>
          <w:tcPr>
            <w:tcW w:w="1334" w:type="dxa"/>
            <w:shd w:val="clear" w:color="auto" w:fill="auto"/>
            <w:vAlign w:val="center"/>
          </w:tcPr>
          <w:p w14:paraId="00080ED0" w14:textId="77777777" w:rsidR="003A55C5" w:rsidRPr="00426393" w:rsidRDefault="00000000" w:rsidP="009062FC">
            <w:pPr>
              <w:pStyle w:val="afffffffff9"/>
            </w:pPr>
            <w:r w:rsidRPr="00426393">
              <w:t>√</w:t>
            </w:r>
          </w:p>
        </w:tc>
      </w:tr>
      <w:tr w:rsidR="003A55C5" w:rsidRPr="00426393" w14:paraId="648D2EB6" w14:textId="77777777">
        <w:trPr>
          <w:jc w:val="center"/>
        </w:trPr>
        <w:tc>
          <w:tcPr>
            <w:tcW w:w="983" w:type="dxa"/>
            <w:vMerge/>
            <w:shd w:val="clear" w:color="auto" w:fill="auto"/>
            <w:vAlign w:val="center"/>
          </w:tcPr>
          <w:p w14:paraId="695F3FAE" w14:textId="77777777" w:rsidR="003A55C5" w:rsidRPr="00426393" w:rsidRDefault="003A55C5" w:rsidP="009062FC">
            <w:pPr>
              <w:pStyle w:val="afffffffff9"/>
            </w:pPr>
          </w:p>
        </w:tc>
        <w:tc>
          <w:tcPr>
            <w:tcW w:w="1682" w:type="dxa"/>
            <w:shd w:val="clear" w:color="auto" w:fill="auto"/>
            <w:vAlign w:val="center"/>
          </w:tcPr>
          <w:p w14:paraId="061AF19F" w14:textId="77777777" w:rsidR="003A55C5" w:rsidRPr="00426393" w:rsidRDefault="00000000" w:rsidP="009062FC">
            <w:pPr>
              <w:pStyle w:val="afffffffff9"/>
            </w:pPr>
            <w:proofErr w:type="gramStart"/>
            <w:r w:rsidRPr="00426393">
              <w:t>固碳</w:t>
            </w:r>
            <w:proofErr w:type="gramEnd"/>
          </w:p>
        </w:tc>
        <w:tc>
          <w:tcPr>
            <w:tcW w:w="1333" w:type="dxa"/>
            <w:shd w:val="clear" w:color="auto" w:fill="auto"/>
            <w:vAlign w:val="center"/>
          </w:tcPr>
          <w:p w14:paraId="52B41A75" w14:textId="77777777" w:rsidR="003A55C5" w:rsidRPr="00426393" w:rsidRDefault="00000000" w:rsidP="009062FC">
            <w:pPr>
              <w:pStyle w:val="afffffffff9"/>
            </w:pPr>
            <w:r w:rsidRPr="00426393">
              <w:t>√</w:t>
            </w:r>
          </w:p>
        </w:tc>
        <w:tc>
          <w:tcPr>
            <w:tcW w:w="1334" w:type="dxa"/>
            <w:shd w:val="clear" w:color="auto" w:fill="auto"/>
            <w:vAlign w:val="center"/>
          </w:tcPr>
          <w:p w14:paraId="6267CF19" w14:textId="77777777" w:rsidR="003A55C5" w:rsidRPr="00426393" w:rsidRDefault="00000000" w:rsidP="009062FC">
            <w:pPr>
              <w:pStyle w:val="afffffffff9"/>
            </w:pPr>
            <w:r w:rsidRPr="00426393">
              <w:t>√</w:t>
            </w:r>
          </w:p>
        </w:tc>
        <w:tc>
          <w:tcPr>
            <w:tcW w:w="1334" w:type="dxa"/>
            <w:shd w:val="clear" w:color="auto" w:fill="auto"/>
            <w:vAlign w:val="center"/>
          </w:tcPr>
          <w:p w14:paraId="4380CEB2" w14:textId="77777777" w:rsidR="003A55C5" w:rsidRPr="00426393" w:rsidRDefault="00000000" w:rsidP="009062FC">
            <w:pPr>
              <w:pStyle w:val="afffffffff9"/>
            </w:pPr>
            <w:r w:rsidRPr="00426393">
              <w:t>√</w:t>
            </w:r>
          </w:p>
        </w:tc>
        <w:tc>
          <w:tcPr>
            <w:tcW w:w="1334" w:type="dxa"/>
            <w:shd w:val="clear" w:color="auto" w:fill="auto"/>
            <w:vAlign w:val="center"/>
          </w:tcPr>
          <w:p w14:paraId="3F86499F" w14:textId="77777777" w:rsidR="003A55C5" w:rsidRPr="00426393" w:rsidRDefault="00000000" w:rsidP="009062FC">
            <w:pPr>
              <w:pStyle w:val="afffffffff9"/>
            </w:pPr>
            <w:r w:rsidRPr="00426393">
              <w:t>√</w:t>
            </w:r>
          </w:p>
        </w:tc>
        <w:tc>
          <w:tcPr>
            <w:tcW w:w="1334" w:type="dxa"/>
            <w:shd w:val="clear" w:color="auto" w:fill="auto"/>
            <w:vAlign w:val="center"/>
          </w:tcPr>
          <w:p w14:paraId="1DC33321" w14:textId="77777777" w:rsidR="003A55C5" w:rsidRPr="00426393" w:rsidRDefault="00000000" w:rsidP="009062FC">
            <w:pPr>
              <w:pStyle w:val="afffffffff9"/>
            </w:pPr>
            <w:r w:rsidRPr="00426393">
              <w:t>√</w:t>
            </w:r>
          </w:p>
        </w:tc>
      </w:tr>
      <w:tr w:rsidR="003A55C5" w:rsidRPr="00426393" w14:paraId="0EDBBFF1" w14:textId="77777777">
        <w:trPr>
          <w:jc w:val="center"/>
        </w:trPr>
        <w:tc>
          <w:tcPr>
            <w:tcW w:w="983" w:type="dxa"/>
            <w:vMerge/>
            <w:shd w:val="clear" w:color="auto" w:fill="auto"/>
            <w:vAlign w:val="center"/>
          </w:tcPr>
          <w:p w14:paraId="1745DF06" w14:textId="77777777" w:rsidR="003A55C5" w:rsidRPr="00426393" w:rsidRDefault="003A55C5" w:rsidP="009062FC">
            <w:pPr>
              <w:pStyle w:val="afffffffff9"/>
            </w:pPr>
          </w:p>
        </w:tc>
        <w:tc>
          <w:tcPr>
            <w:tcW w:w="1682" w:type="dxa"/>
            <w:shd w:val="clear" w:color="auto" w:fill="auto"/>
            <w:vAlign w:val="center"/>
          </w:tcPr>
          <w:p w14:paraId="6E89BA06" w14:textId="77777777" w:rsidR="003A55C5" w:rsidRPr="00426393" w:rsidRDefault="00000000" w:rsidP="009062FC">
            <w:pPr>
              <w:pStyle w:val="afffffffff9"/>
            </w:pPr>
            <w:proofErr w:type="gramStart"/>
            <w:r w:rsidRPr="00426393">
              <w:t>释氧</w:t>
            </w:r>
            <w:proofErr w:type="gramEnd"/>
          </w:p>
        </w:tc>
        <w:tc>
          <w:tcPr>
            <w:tcW w:w="1333" w:type="dxa"/>
            <w:shd w:val="clear" w:color="auto" w:fill="auto"/>
            <w:vAlign w:val="center"/>
          </w:tcPr>
          <w:p w14:paraId="34B27802" w14:textId="77777777" w:rsidR="003A55C5" w:rsidRPr="00426393" w:rsidRDefault="00000000" w:rsidP="009062FC">
            <w:pPr>
              <w:pStyle w:val="afffffffff9"/>
            </w:pPr>
            <w:r w:rsidRPr="00426393">
              <w:t>√</w:t>
            </w:r>
          </w:p>
        </w:tc>
        <w:tc>
          <w:tcPr>
            <w:tcW w:w="1334" w:type="dxa"/>
            <w:shd w:val="clear" w:color="auto" w:fill="auto"/>
            <w:vAlign w:val="center"/>
          </w:tcPr>
          <w:p w14:paraId="3DB2BA12" w14:textId="77777777" w:rsidR="003A55C5" w:rsidRPr="00426393" w:rsidRDefault="00000000" w:rsidP="009062FC">
            <w:pPr>
              <w:pStyle w:val="afffffffff9"/>
            </w:pPr>
            <w:r w:rsidRPr="00426393">
              <w:t>√</w:t>
            </w:r>
          </w:p>
        </w:tc>
        <w:tc>
          <w:tcPr>
            <w:tcW w:w="1334" w:type="dxa"/>
            <w:shd w:val="clear" w:color="auto" w:fill="auto"/>
            <w:vAlign w:val="center"/>
          </w:tcPr>
          <w:p w14:paraId="0C991A1C" w14:textId="77777777" w:rsidR="003A55C5" w:rsidRPr="00426393" w:rsidRDefault="00000000" w:rsidP="009062FC">
            <w:pPr>
              <w:pStyle w:val="afffffffff9"/>
            </w:pPr>
            <w:r w:rsidRPr="00426393">
              <w:t>√</w:t>
            </w:r>
          </w:p>
        </w:tc>
        <w:tc>
          <w:tcPr>
            <w:tcW w:w="1334" w:type="dxa"/>
            <w:shd w:val="clear" w:color="auto" w:fill="auto"/>
            <w:vAlign w:val="center"/>
          </w:tcPr>
          <w:p w14:paraId="688B6848" w14:textId="77777777" w:rsidR="003A55C5" w:rsidRPr="00426393" w:rsidRDefault="00000000" w:rsidP="009062FC">
            <w:pPr>
              <w:pStyle w:val="afffffffff9"/>
            </w:pPr>
            <w:r w:rsidRPr="00426393">
              <w:t>√</w:t>
            </w:r>
          </w:p>
        </w:tc>
        <w:tc>
          <w:tcPr>
            <w:tcW w:w="1334" w:type="dxa"/>
            <w:shd w:val="clear" w:color="auto" w:fill="auto"/>
            <w:vAlign w:val="center"/>
          </w:tcPr>
          <w:p w14:paraId="472C7044" w14:textId="77777777" w:rsidR="003A55C5" w:rsidRPr="00426393" w:rsidRDefault="00000000" w:rsidP="009062FC">
            <w:pPr>
              <w:pStyle w:val="afffffffff9"/>
            </w:pPr>
            <w:r w:rsidRPr="00426393">
              <w:t>√</w:t>
            </w:r>
          </w:p>
        </w:tc>
      </w:tr>
      <w:tr w:rsidR="003A55C5" w:rsidRPr="00426393" w14:paraId="38660F4E" w14:textId="77777777">
        <w:trPr>
          <w:jc w:val="center"/>
        </w:trPr>
        <w:tc>
          <w:tcPr>
            <w:tcW w:w="983" w:type="dxa"/>
            <w:vMerge/>
            <w:shd w:val="clear" w:color="auto" w:fill="auto"/>
            <w:vAlign w:val="center"/>
          </w:tcPr>
          <w:p w14:paraId="1F5F2EDC" w14:textId="77777777" w:rsidR="003A55C5" w:rsidRPr="00426393" w:rsidRDefault="003A55C5" w:rsidP="009062FC">
            <w:pPr>
              <w:pStyle w:val="afffffffff9"/>
            </w:pPr>
          </w:p>
        </w:tc>
        <w:tc>
          <w:tcPr>
            <w:tcW w:w="1682" w:type="dxa"/>
            <w:shd w:val="clear" w:color="auto" w:fill="auto"/>
            <w:vAlign w:val="center"/>
          </w:tcPr>
          <w:p w14:paraId="21956B24" w14:textId="77777777" w:rsidR="003A55C5" w:rsidRPr="00426393" w:rsidRDefault="00000000" w:rsidP="009062FC">
            <w:pPr>
              <w:pStyle w:val="afffffffff9"/>
            </w:pPr>
            <w:r w:rsidRPr="00426393">
              <w:t>局部气候调节</w:t>
            </w:r>
          </w:p>
        </w:tc>
        <w:tc>
          <w:tcPr>
            <w:tcW w:w="1333" w:type="dxa"/>
            <w:shd w:val="clear" w:color="auto" w:fill="auto"/>
            <w:vAlign w:val="center"/>
          </w:tcPr>
          <w:p w14:paraId="7C3C06E9" w14:textId="77777777" w:rsidR="003A55C5" w:rsidRPr="00426393" w:rsidRDefault="00000000" w:rsidP="009062FC">
            <w:pPr>
              <w:pStyle w:val="afffffffff9"/>
            </w:pPr>
            <w:r w:rsidRPr="00426393">
              <w:t>√</w:t>
            </w:r>
          </w:p>
        </w:tc>
        <w:tc>
          <w:tcPr>
            <w:tcW w:w="1334" w:type="dxa"/>
            <w:shd w:val="clear" w:color="auto" w:fill="auto"/>
            <w:vAlign w:val="center"/>
          </w:tcPr>
          <w:p w14:paraId="25E219BF" w14:textId="77777777" w:rsidR="003A55C5" w:rsidRPr="00426393" w:rsidRDefault="00000000" w:rsidP="009062FC">
            <w:pPr>
              <w:pStyle w:val="afffffffff9"/>
            </w:pPr>
            <w:r w:rsidRPr="00426393">
              <w:t>√</w:t>
            </w:r>
          </w:p>
        </w:tc>
        <w:tc>
          <w:tcPr>
            <w:tcW w:w="1334" w:type="dxa"/>
            <w:shd w:val="clear" w:color="auto" w:fill="auto"/>
            <w:vAlign w:val="center"/>
          </w:tcPr>
          <w:p w14:paraId="6E028D06" w14:textId="77777777" w:rsidR="003A55C5" w:rsidRPr="00426393" w:rsidRDefault="00000000" w:rsidP="009062FC">
            <w:pPr>
              <w:pStyle w:val="afffffffff9"/>
            </w:pPr>
            <w:r w:rsidRPr="00426393">
              <w:t>√</w:t>
            </w:r>
          </w:p>
        </w:tc>
        <w:tc>
          <w:tcPr>
            <w:tcW w:w="1334" w:type="dxa"/>
            <w:shd w:val="clear" w:color="auto" w:fill="auto"/>
            <w:vAlign w:val="center"/>
          </w:tcPr>
          <w:p w14:paraId="72E91ACF" w14:textId="77777777" w:rsidR="003A55C5" w:rsidRPr="00426393" w:rsidRDefault="00000000" w:rsidP="009062FC">
            <w:pPr>
              <w:pStyle w:val="afffffffff9"/>
            </w:pPr>
            <w:r w:rsidRPr="00426393">
              <w:t>√</w:t>
            </w:r>
          </w:p>
        </w:tc>
        <w:tc>
          <w:tcPr>
            <w:tcW w:w="1334" w:type="dxa"/>
            <w:shd w:val="clear" w:color="auto" w:fill="auto"/>
            <w:vAlign w:val="center"/>
          </w:tcPr>
          <w:p w14:paraId="73B66C4F" w14:textId="77777777" w:rsidR="003A55C5" w:rsidRPr="00426393" w:rsidRDefault="00000000" w:rsidP="009062FC">
            <w:pPr>
              <w:pStyle w:val="afffffffff9"/>
            </w:pPr>
            <w:r w:rsidRPr="00426393">
              <w:t>√</w:t>
            </w:r>
          </w:p>
        </w:tc>
      </w:tr>
      <w:tr w:rsidR="003A55C5" w:rsidRPr="00426393" w14:paraId="396C7017" w14:textId="77777777">
        <w:trPr>
          <w:jc w:val="center"/>
        </w:trPr>
        <w:tc>
          <w:tcPr>
            <w:tcW w:w="983" w:type="dxa"/>
            <w:vMerge/>
            <w:shd w:val="clear" w:color="auto" w:fill="auto"/>
            <w:vAlign w:val="center"/>
          </w:tcPr>
          <w:p w14:paraId="3E65FFDF" w14:textId="77777777" w:rsidR="003A55C5" w:rsidRPr="00426393" w:rsidRDefault="003A55C5" w:rsidP="009062FC">
            <w:pPr>
              <w:pStyle w:val="afffffffff9"/>
            </w:pPr>
          </w:p>
        </w:tc>
        <w:tc>
          <w:tcPr>
            <w:tcW w:w="1682" w:type="dxa"/>
            <w:shd w:val="clear" w:color="auto" w:fill="auto"/>
            <w:vAlign w:val="center"/>
          </w:tcPr>
          <w:p w14:paraId="6A15F45D" w14:textId="77777777" w:rsidR="003A55C5" w:rsidRPr="00426393" w:rsidRDefault="00000000" w:rsidP="009062FC">
            <w:pPr>
              <w:pStyle w:val="afffffffff9"/>
            </w:pPr>
            <w:r w:rsidRPr="00426393">
              <w:t>噪声消减</w:t>
            </w:r>
          </w:p>
        </w:tc>
        <w:tc>
          <w:tcPr>
            <w:tcW w:w="1333" w:type="dxa"/>
            <w:shd w:val="clear" w:color="auto" w:fill="auto"/>
            <w:vAlign w:val="center"/>
          </w:tcPr>
          <w:p w14:paraId="674C7245" w14:textId="77777777" w:rsidR="003A55C5" w:rsidRPr="00426393" w:rsidRDefault="00000000" w:rsidP="009062FC">
            <w:pPr>
              <w:pStyle w:val="afffffffff9"/>
            </w:pPr>
            <w:r w:rsidRPr="00426393">
              <w:t>×</w:t>
            </w:r>
          </w:p>
        </w:tc>
        <w:tc>
          <w:tcPr>
            <w:tcW w:w="1334" w:type="dxa"/>
            <w:shd w:val="clear" w:color="auto" w:fill="auto"/>
            <w:vAlign w:val="center"/>
          </w:tcPr>
          <w:p w14:paraId="7AC89CC6" w14:textId="77777777" w:rsidR="003A55C5" w:rsidRPr="00426393" w:rsidRDefault="00000000" w:rsidP="009062FC">
            <w:pPr>
              <w:pStyle w:val="afffffffff9"/>
            </w:pPr>
            <w:r w:rsidRPr="00426393">
              <w:t>×</w:t>
            </w:r>
          </w:p>
        </w:tc>
        <w:tc>
          <w:tcPr>
            <w:tcW w:w="1334" w:type="dxa"/>
            <w:shd w:val="clear" w:color="auto" w:fill="auto"/>
            <w:vAlign w:val="center"/>
          </w:tcPr>
          <w:p w14:paraId="7D3364B7" w14:textId="77777777" w:rsidR="003A55C5" w:rsidRPr="00426393" w:rsidRDefault="00000000" w:rsidP="009062FC">
            <w:pPr>
              <w:pStyle w:val="afffffffff9"/>
            </w:pPr>
            <w:r w:rsidRPr="00426393">
              <w:t>×</w:t>
            </w:r>
          </w:p>
        </w:tc>
        <w:tc>
          <w:tcPr>
            <w:tcW w:w="1334" w:type="dxa"/>
            <w:shd w:val="clear" w:color="auto" w:fill="auto"/>
            <w:vAlign w:val="center"/>
          </w:tcPr>
          <w:p w14:paraId="37ABCC5F" w14:textId="77777777" w:rsidR="003A55C5" w:rsidRPr="00426393" w:rsidRDefault="00000000" w:rsidP="009062FC">
            <w:pPr>
              <w:pStyle w:val="afffffffff9"/>
            </w:pPr>
            <w:r w:rsidRPr="00426393">
              <w:t>×</w:t>
            </w:r>
          </w:p>
        </w:tc>
        <w:tc>
          <w:tcPr>
            <w:tcW w:w="1334" w:type="dxa"/>
            <w:shd w:val="clear" w:color="auto" w:fill="auto"/>
            <w:vAlign w:val="center"/>
          </w:tcPr>
          <w:p w14:paraId="54CC3725" w14:textId="77777777" w:rsidR="003A55C5" w:rsidRPr="00426393" w:rsidRDefault="00000000" w:rsidP="009062FC">
            <w:pPr>
              <w:pStyle w:val="afffffffff9"/>
            </w:pPr>
            <w:r w:rsidRPr="00426393">
              <w:t>√</w:t>
            </w:r>
          </w:p>
        </w:tc>
      </w:tr>
      <w:tr w:rsidR="003A55C5" w:rsidRPr="00426393" w14:paraId="4430ED3D" w14:textId="77777777">
        <w:trPr>
          <w:jc w:val="center"/>
        </w:trPr>
        <w:tc>
          <w:tcPr>
            <w:tcW w:w="983" w:type="dxa"/>
            <w:vMerge w:val="restart"/>
            <w:shd w:val="clear" w:color="auto" w:fill="auto"/>
            <w:vAlign w:val="center"/>
          </w:tcPr>
          <w:p w14:paraId="1015008B" w14:textId="77777777" w:rsidR="003A55C5" w:rsidRPr="00426393" w:rsidRDefault="00000000" w:rsidP="009062FC">
            <w:pPr>
              <w:pStyle w:val="afffffffff9"/>
            </w:pPr>
            <w:r w:rsidRPr="00426393">
              <w:t>文化服务</w:t>
            </w:r>
          </w:p>
        </w:tc>
        <w:tc>
          <w:tcPr>
            <w:tcW w:w="1682" w:type="dxa"/>
            <w:shd w:val="clear" w:color="auto" w:fill="auto"/>
            <w:vAlign w:val="center"/>
          </w:tcPr>
          <w:p w14:paraId="10C29457" w14:textId="77777777" w:rsidR="003A55C5" w:rsidRPr="00426393" w:rsidRDefault="00000000" w:rsidP="009062FC">
            <w:pPr>
              <w:pStyle w:val="afffffffff9"/>
            </w:pPr>
            <w:proofErr w:type="gramStart"/>
            <w:r w:rsidRPr="00426393">
              <w:t>旅游康养</w:t>
            </w:r>
            <w:proofErr w:type="gramEnd"/>
          </w:p>
        </w:tc>
        <w:tc>
          <w:tcPr>
            <w:tcW w:w="1333" w:type="dxa"/>
            <w:shd w:val="clear" w:color="auto" w:fill="auto"/>
            <w:vAlign w:val="center"/>
          </w:tcPr>
          <w:p w14:paraId="13C177CB" w14:textId="77777777" w:rsidR="003A55C5" w:rsidRPr="00426393" w:rsidRDefault="00000000" w:rsidP="009062FC">
            <w:pPr>
              <w:pStyle w:val="afffffffff9"/>
            </w:pPr>
            <w:r w:rsidRPr="00426393">
              <w:t>√</w:t>
            </w:r>
          </w:p>
        </w:tc>
        <w:tc>
          <w:tcPr>
            <w:tcW w:w="1334" w:type="dxa"/>
            <w:shd w:val="clear" w:color="auto" w:fill="auto"/>
            <w:vAlign w:val="center"/>
          </w:tcPr>
          <w:p w14:paraId="001D6457" w14:textId="77777777" w:rsidR="003A55C5" w:rsidRPr="00426393" w:rsidRDefault="00000000" w:rsidP="009062FC">
            <w:pPr>
              <w:pStyle w:val="afffffffff9"/>
            </w:pPr>
            <w:r w:rsidRPr="00426393">
              <w:t>√</w:t>
            </w:r>
          </w:p>
        </w:tc>
        <w:tc>
          <w:tcPr>
            <w:tcW w:w="1334" w:type="dxa"/>
            <w:shd w:val="clear" w:color="auto" w:fill="auto"/>
            <w:vAlign w:val="center"/>
          </w:tcPr>
          <w:p w14:paraId="029F1CED" w14:textId="77777777" w:rsidR="003A55C5" w:rsidRPr="00426393" w:rsidRDefault="00000000" w:rsidP="009062FC">
            <w:pPr>
              <w:pStyle w:val="afffffffff9"/>
            </w:pPr>
            <w:r w:rsidRPr="00426393">
              <w:t>√</w:t>
            </w:r>
          </w:p>
        </w:tc>
        <w:tc>
          <w:tcPr>
            <w:tcW w:w="1334" w:type="dxa"/>
            <w:shd w:val="clear" w:color="auto" w:fill="auto"/>
            <w:vAlign w:val="center"/>
          </w:tcPr>
          <w:p w14:paraId="2D254FDF" w14:textId="77777777" w:rsidR="003A55C5" w:rsidRPr="00426393" w:rsidRDefault="00000000" w:rsidP="009062FC">
            <w:pPr>
              <w:pStyle w:val="afffffffff9"/>
            </w:pPr>
            <w:r w:rsidRPr="00426393">
              <w:t>√</w:t>
            </w:r>
          </w:p>
        </w:tc>
        <w:tc>
          <w:tcPr>
            <w:tcW w:w="1334" w:type="dxa"/>
            <w:shd w:val="clear" w:color="auto" w:fill="auto"/>
            <w:vAlign w:val="center"/>
          </w:tcPr>
          <w:p w14:paraId="0B75E077" w14:textId="77777777" w:rsidR="003A55C5" w:rsidRPr="00426393" w:rsidRDefault="00000000" w:rsidP="009062FC">
            <w:pPr>
              <w:pStyle w:val="afffffffff9"/>
            </w:pPr>
            <w:r w:rsidRPr="00426393">
              <w:t>√</w:t>
            </w:r>
          </w:p>
        </w:tc>
      </w:tr>
      <w:tr w:rsidR="003A55C5" w:rsidRPr="00426393" w14:paraId="6691851A" w14:textId="77777777">
        <w:trPr>
          <w:jc w:val="center"/>
        </w:trPr>
        <w:tc>
          <w:tcPr>
            <w:tcW w:w="983" w:type="dxa"/>
            <w:vMerge/>
            <w:shd w:val="clear" w:color="auto" w:fill="auto"/>
            <w:vAlign w:val="center"/>
          </w:tcPr>
          <w:p w14:paraId="240A219B" w14:textId="77777777" w:rsidR="003A55C5" w:rsidRPr="00426393" w:rsidRDefault="003A55C5" w:rsidP="009062FC">
            <w:pPr>
              <w:pStyle w:val="afffffffff9"/>
            </w:pPr>
          </w:p>
        </w:tc>
        <w:tc>
          <w:tcPr>
            <w:tcW w:w="1682" w:type="dxa"/>
            <w:shd w:val="clear" w:color="auto" w:fill="auto"/>
            <w:vAlign w:val="center"/>
          </w:tcPr>
          <w:p w14:paraId="33B7EA69" w14:textId="77777777" w:rsidR="003A55C5" w:rsidRPr="00426393" w:rsidRDefault="00000000" w:rsidP="009062FC">
            <w:pPr>
              <w:pStyle w:val="afffffffff9"/>
            </w:pPr>
            <w:r w:rsidRPr="00426393">
              <w:t>休闲游憩</w:t>
            </w:r>
          </w:p>
        </w:tc>
        <w:tc>
          <w:tcPr>
            <w:tcW w:w="1333" w:type="dxa"/>
            <w:shd w:val="clear" w:color="auto" w:fill="auto"/>
            <w:vAlign w:val="center"/>
          </w:tcPr>
          <w:p w14:paraId="31A89357" w14:textId="77777777" w:rsidR="003A55C5" w:rsidRPr="00426393" w:rsidRDefault="00000000" w:rsidP="009062FC">
            <w:pPr>
              <w:pStyle w:val="afffffffff9"/>
            </w:pPr>
            <w:r w:rsidRPr="00426393">
              <w:t>×</w:t>
            </w:r>
          </w:p>
        </w:tc>
        <w:tc>
          <w:tcPr>
            <w:tcW w:w="1334" w:type="dxa"/>
            <w:shd w:val="clear" w:color="auto" w:fill="auto"/>
            <w:vAlign w:val="center"/>
          </w:tcPr>
          <w:p w14:paraId="2B29383D" w14:textId="77777777" w:rsidR="003A55C5" w:rsidRPr="00426393" w:rsidRDefault="00000000" w:rsidP="009062FC">
            <w:pPr>
              <w:pStyle w:val="afffffffff9"/>
            </w:pPr>
            <w:r w:rsidRPr="00426393">
              <w:t>×</w:t>
            </w:r>
          </w:p>
        </w:tc>
        <w:tc>
          <w:tcPr>
            <w:tcW w:w="1334" w:type="dxa"/>
            <w:shd w:val="clear" w:color="auto" w:fill="auto"/>
            <w:vAlign w:val="center"/>
          </w:tcPr>
          <w:p w14:paraId="675F4883" w14:textId="77777777" w:rsidR="003A55C5" w:rsidRPr="00426393" w:rsidRDefault="00000000" w:rsidP="009062FC">
            <w:pPr>
              <w:pStyle w:val="afffffffff9"/>
            </w:pPr>
            <w:r w:rsidRPr="00426393">
              <w:t>×</w:t>
            </w:r>
          </w:p>
        </w:tc>
        <w:tc>
          <w:tcPr>
            <w:tcW w:w="1334" w:type="dxa"/>
            <w:shd w:val="clear" w:color="auto" w:fill="auto"/>
            <w:vAlign w:val="center"/>
          </w:tcPr>
          <w:p w14:paraId="4D6DA6F3" w14:textId="77777777" w:rsidR="003A55C5" w:rsidRPr="00426393" w:rsidRDefault="00000000" w:rsidP="009062FC">
            <w:pPr>
              <w:pStyle w:val="afffffffff9"/>
            </w:pPr>
            <w:r w:rsidRPr="00426393">
              <w:t>×</w:t>
            </w:r>
          </w:p>
        </w:tc>
        <w:tc>
          <w:tcPr>
            <w:tcW w:w="1334" w:type="dxa"/>
            <w:shd w:val="clear" w:color="auto" w:fill="auto"/>
            <w:vAlign w:val="center"/>
          </w:tcPr>
          <w:p w14:paraId="02AA9E8F" w14:textId="77777777" w:rsidR="003A55C5" w:rsidRPr="00426393" w:rsidRDefault="00000000" w:rsidP="009062FC">
            <w:pPr>
              <w:pStyle w:val="afffffffff9"/>
            </w:pPr>
            <w:r w:rsidRPr="00426393">
              <w:t>√</w:t>
            </w:r>
          </w:p>
        </w:tc>
      </w:tr>
      <w:tr w:rsidR="003A55C5" w:rsidRPr="00426393" w14:paraId="70C2C691" w14:textId="77777777">
        <w:trPr>
          <w:jc w:val="center"/>
        </w:trPr>
        <w:tc>
          <w:tcPr>
            <w:tcW w:w="983" w:type="dxa"/>
            <w:vMerge/>
            <w:tcBorders>
              <w:bottom w:val="single" w:sz="8" w:space="0" w:color="auto"/>
            </w:tcBorders>
            <w:shd w:val="clear" w:color="auto" w:fill="auto"/>
            <w:vAlign w:val="center"/>
          </w:tcPr>
          <w:p w14:paraId="77AC1647" w14:textId="77777777" w:rsidR="003A55C5" w:rsidRPr="00426393" w:rsidRDefault="003A55C5" w:rsidP="009062FC">
            <w:pPr>
              <w:pStyle w:val="afffffffff9"/>
            </w:pPr>
          </w:p>
        </w:tc>
        <w:tc>
          <w:tcPr>
            <w:tcW w:w="1682" w:type="dxa"/>
            <w:tcBorders>
              <w:bottom w:val="single" w:sz="8" w:space="0" w:color="auto"/>
            </w:tcBorders>
            <w:shd w:val="clear" w:color="auto" w:fill="auto"/>
            <w:vAlign w:val="center"/>
          </w:tcPr>
          <w:p w14:paraId="1FDF9EDA" w14:textId="77777777" w:rsidR="003A55C5" w:rsidRPr="00426393" w:rsidRDefault="00000000" w:rsidP="009062FC">
            <w:pPr>
              <w:pStyle w:val="afffffffff9"/>
            </w:pPr>
            <w:r w:rsidRPr="00426393">
              <w:t>景观增值</w:t>
            </w:r>
          </w:p>
        </w:tc>
        <w:tc>
          <w:tcPr>
            <w:tcW w:w="1333" w:type="dxa"/>
            <w:tcBorders>
              <w:bottom w:val="single" w:sz="8" w:space="0" w:color="auto"/>
            </w:tcBorders>
            <w:shd w:val="clear" w:color="auto" w:fill="auto"/>
            <w:vAlign w:val="center"/>
          </w:tcPr>
          <w:p w14:paraId="60DDCAD0" w14:textId="77777777" w:rsidR="003A55C5" w:rsidRPr="00426393" w:rsidRDefault="00000000" w:rsidP="009062FC">
            <w:pPr>
              <w:pStyle w:val="afffffffff9"/>
            </w:pPr>
            <w:r w:rsidRPr="00426393">
              <w:t>×</w:t>
            </w:r>
          </w:p>
        </w:tc>
        <w:tc>
          <w:tcPr>
            <w:tcW w:w="1334" w:type="dxa"/>
            <w:tcBorders>
              <w:bottom w:val="single" w:sz="8" w:space="0" w:color="auto"/>
            </w:tcBorders>
            <w:shd w:val="clear" w:color="auto" w:fill="auto"/>
            <w:vAlign w:val="center"/>
          </w:tcPr>
          <w:p w14:paraId="37BA818D" w14:textId="77777777" w:rsidR="003A55C5" w:rsidRPr="00426393" w:rsidRDefault="00000000" w:rsidP="009062FC">
            <w:pPr>
              <w:pStyle w:val="afffffffff9"/>
            </w:pPr>
            <w:r w:rsidRPr="00426393">
              <w:t>×</w:t>
            </w:r>
          </w:p>
        </w:tc>
        <w:tc>
          <w:tcPr>
            <w:tcW w:w="1334" w:type="dxa"/>
            <w:tcBorders>
              <w:bottom w:val="single" w:sz="8" w:space="0" w:color="auto"/>
            </w:tcBorders>
            <w:shd w:val="clear" w:color="auto" w:fill="auto"/>
            <w:vAlign w:val="center"/>
          </w:tcPr>
          <w:p w14:paraId="0908DEF5" w14:textId="77777777" w:rsidR="003A55C5" w:rsidRPr="00426393" w:rsidRDefault="00000000" w:rsidP="009062FC">
            <w:pPr>
              <w:pStyle w:val="afffffffff9"/>
            </w:pPr>
            <w:r w:rsidRPr="00426393">
              <w:t>×</w:t>
            </w:r>
          </w:p>
        </w:tc>
        <w:tc>
          <w:tcPr>
            <w:tcW w:w="1334" w:type="dxa"/>
            <w:tcBorders>
              <w:bottom w:val="single" w:sz="8" w:space="0" w:color="auto"/>
            </w:tcBorders>
            <w:shd w:val="clear" w:color="auto" w:fill="auto"/>
            <w:vAlign w:val="center"/>
          </w:tcPr>
          <w:p w14:paraId="345E2396" w14:textId="77777777" w:rsidR="003A55C5" w:rsidRPr="00426393" w:rsidRDefault="00000000" w:rsidP="009062FC">
            <w:pPr>
              <w:pStyle w:val="afffffffff9"/>
            </w:pPr>
            <w:r w:rsidRPr="00426393">
              <w:t>×</w:t>
            </w:r>
          </w:p>
        </w:tc>
        <w:tc>
          <w:tcPr>
            <w:tcW w:w="1334" w:type="dxa"/>
            <w:tcBorders>
              <w:bottom w:val="single" w:sz="8" w:space="0" w:color="auto"/>
            </w:tcBorders>
            <w:shd w:val="clear" w:color="auto" w:fill="auto"/>
            <w:vAlign w:val="center"/>
          </w:tcPr>
          <w:p w14:paraId="1A880F61" w14:textId="77777777" w:rsidR="003A55C5" w:rsidRPr="00426393" w:rsidRDefault="00000000" w:rsidP="009062FC">
            <w:pPr>
              <w:pStyle w:val="afffffffff9"/>
            </w:pPr>
            <w:r w:rsidRPr="00426393">
              <w:t>√</w:t>
            </w:r>
          </w:p>
        </w:tc>
      </w:tr>
      <w:tr w:rsidR="003A55C5" w:rsidRPr="00426393" w14:paraId="79050FF6" w14:textId="77777777">
        <w:trPr>
          <w:jc w:val="center"/>
        </w:trPr>
        <w:tc>
          <w:tcPr>
            <w:tcW w:w="9334" w:type="dxa"/>
            <w:gridSpan w:val="7"/>
            <w:tcBorders>
              <w:top w:val="single" w:sz="8" w:space="0" w:color="auto"/>
              <w:bottom w:val="single" w:sz="8" w:space="0" w:color="auto"/>
            </w:tcBorders>
            <w:shd w:val="clear" w:color="auto" w:fill="auto"/>
            <w:vAlign w:val="center"/>
          </w:tcPr>
          <w:p w14:paraId="7B4889B4" w14:textId="77777777" w:rsidR="003A55C5" w:rsidRPr="00426393" w:rsidRDefault="00000000">
            <w:pPr>
              <w:pStyle w:val="af4"/>
              <w:rPr>
                <w:rFonts w:ascii="Times New Roman" w:hAnsi="Times New Roman"/>
              </w:rPr>
            </w:pPr>
            <w:r w:rsidRPr="00426393">
              <w:rPr>
                <w:rFonts w:ascii="Times New Roman" w:hAnsi="Times New Roman"/>
              </w:rPr>
              <w:t>城市建成区范围。</w:t>
            </w:r>
          </w:p>
          <w:p w14:paraId="28D7C749" w14:textId="55B67DA4" w:rsidR="003A55C5" w:rsidRPr="00426393" w:rsidRDefault="00000000">
            <w:pPr>
              <w:pStyle w:val="af4"/>
              <w:rPr>
                <w:rFonts w:ascii="Times New Roman" w:hAnsi="Times New Roman"/>
              </w:rPr>
            </w:pPr>
            <w:r w:rsidRPr="00426393">
              <w:rPr>
                <w:rFonts w:ascii="Times New Roman" w:hAnsi="Times New Roman"/>
              </w:rPr>
              <w:t>指达到或优于</w:t>
            </w:r>
            <w:r w:rsidRPr="00426393">
              <w:rPr>
                <w:rFonts w:ascii="Times New Roman" w:hAnsi="Times New Roman"/>
              </w:rPr>
              <w:t>GB 3838</w:t>
            </w:r>
            <w:r w:rsidR="00AE1D58" w:rsidRPr="00426393">
              <w:rPr>
                <w:rFonts w:ascii="Times New Roman" w:hAnsi="Times New Roman"/>
              </w:rPr>
              <w:t>规定的</w:t>
            </w:r>
            <w:r w:rsidRPr="00426393">
              <w:rPr>
                <w:rFonts w:ascii="Times New Roman" w:hAnsi="Times New Roman"/>
              </w:rPr>
              <w:t>Ⅲ</w:t>
            </w:r>
            <w:r w:rsidRPr="00426393">
              <w:rPr>
                <w:rFonts w:ascii="Times New Roman" w:hAnsi="Times New Roman"/>
              </w:rPr>
              <w:t>类标准的水资源产品。</w:t>
            </w:r>
          </w:p>
        </w:tc>
      </w:tr>
    </w:tbl>
    <w:p w14:paraId="52424568" w14:textId="77777777" w:rsidR="003A55C5" w:rsidRPr="00426393" w:rsidRDefault="00000000">
      <w:pPr>
        <w:pStyle w:val="affd"/>
        <w:spacing w:before="156" w:after="156"/>
        <w:rPr>
          <w:rFonts w:ascii="Times New Roman"/>
        </w:rPr>
      </w:pPr>
      <w:bookmarkStart w:id="59" w:name="_Toc179674280"/>
      <w:bookmarkStart w:id="60" w:name="_Toc179690141"/>
      <w:r w:rsidRPr="00426393">
        <w:rPr>
          <w:rFonts w:ascii="Times New Roman"/>
        </w:rPr>
        <w:t>指标选取原则</w:t>
      </w:r>
      <w:bookmarkEnd w:id="59"/>
      <w:bookmarkEnd w:id="60"/>
    </w:p>
    <w:p w14:paraId="536D7621" w14:textId="77777777" w:rsidR="003A55C5" w:rsidRPr="00426393" w:rsidRDefault="00000000">
      <w:pPr>
        <w:pStyle w:val="affe"/>
        <w:spacing w:before="156" w:after="156"/>
        <w:rPr>
          <w:rFonts w:ascii="Times New Roman"/>
        </w:rPr>
      </w:pPr>
      <w:bookmarkStart w:id="61" w:name="_Toc179674281"/>
      <w:r w:rsidRPr="00426393">
        <w:rPr>
          <w:rFonts w:ascii="Times New Roman"/>
        </w:rPr>
        <w:t>来自自然生态过程</w:t>
      </w:r>
      <w:bookmarkEnd w:id="61"/>
    </w:p>
    <w:p w14:paraId="2959B78A" w14:textId="77777777" w:rsidR="003A55C5" w:rsidRPr="00426393" w:rsidRDefault="00000000">
      <w:pPr>
        <w:pStyle w:val="afffff5"/>
        <w:ind w:firstLine="420"/>
        <w:rPr>
          <w:rFonts w:ascii="Times New Roman"/>
        </w:rPr>
      </w:pPr>
      <w:r w:rsidRPr="00426393">
        <w:rPr>
          <w:rFonts w:ascii="Times New Roman"/>
        </w:rPr>
        <w:lastRenderedPageBreak/>
        <w:t>生态产品和生态系统服务应由自然生态过程产生，不具有自然生态过程的人工生态环境设施产生的生态产品或生态环境改善服务，不应纳入生态产品总值核算。</w:t>
      </w:r>
    </w:p>
    <w:p w14:paraId="71E30405" w14:textId="77777777" w:rsidR="003A55C5" w:rsidRPr="00426393" w:rsidRDefault="00000000">
      <w:pPr>
        <w:pStyle w:val="affe"/>
        <w:spacing w:before="156" w:after="156"/>
        <w:rPr>
          <w:rFonts w:ascii="Times New Roman"/>
        </w:rPr>
      </w:pPr>
      <w:bookmarkStart w:id="62" w:name="_Toc179674282"/>
      <w:r w:rsidRPr="00426393">
        <w:rPr>
          <w:rFonts w:ascii="Times New Roman"/>
        </w:rPr>
        <w:t>对人类有益</w:t>
      </w:r>
      <w:bookmarkEnd w:id="62"/>
    </w:p>
    <w:p w14:paraId="2D1E1A52" w14:textId="77777777" w:rsidR="003A55C5" w:rsidRPr="00426393" w:rsidRDefault="00000000">
      <w:pPr>
        <w:pStyle w:val="afffff5"/>
        <w:ind w:firstLine="420"/>
        <w:rPr>
          <w:rFonts w:ascii="Times New Roman"/>
        </w:rPr>
      </w:pPr>
      <w:r w:rsidRPr="00426393">
        <w:rPr>
          <w:rFonts w:ascii="Times New Roman"/>
        </w:rPr>
        <w:t>生态产品总值核算的目的在于增加正面生态系统服务，核算中仅考虑对人类</w:t>
      </w:r>
      <w:proofErr w:type="gramStart"/>
      <w:r w:rsidRPr="00426393">
        <w:rPr>
          <w:rFonts w:ascii="Times New Roman"/>
        </w:rPr>
        <w:t>产生惠宜的</w:t>
      </w:r>
      <w:proofErr w:type="gramEnd"/>
      <w:r w:rsidRPr="00426393">
        <w:rPr>
          <w:rFonts w:ascii="Times New Roman"/>
        </w:rPr>
        <w:t>生态系统服务，生态系统对人类产生的负面影响不应纳入生态产品总值核算。</w:t>
      </w:r>
    </w:p>
    <w:p w14:paraId="76E481D8" w14:textId="77777777" w:rsidR="003A55C5" w:rsidRPr="00426393" w:rsidRDefault="00000000">
      <w:pPr>
        <w:pStyle w:val="affe"/>
        <w:spacing w:before="156" w:after="156"/>
        <w:rPr>
          <w:rFonts w:ascii="Times New Roman"/>
        </w:rPr>
      </w:pPr>
      <w:bookmarkStart w:id="63" w:name="_Toc179674283"/>
      <w:r w:rsidRPr="00426393">
        <w:rPr>
          <w:rFonts w:ascii="Times New Roman"/>
        </w:rPr>
        <w:t>为最终生态系统服务</w:t>
      </w:r>
      <w:bookmarkEnd w:id="63"/>
    </w:p>
    <w:p w14:paraId="3756354E" w14:textId="77777777" w:rsidR="003A55C5" w:rsidRPr="00426393" w:rsidRDefault="00000000">
      <w:pPr>
        <w:pStyle w:val="afffff5"/>
        <w:ind w:firstLine="420"/>
        <w:rPr>
          <w:rFonts w:ascii="Times New Roman"/>
        </w:rPr>
      </w:pPr>
      <w:r w:rsidRPr="00426393">
        <w:rPr>
          <w:rFonts w:ascii="Times New Roman"/>
        </w:rPr>
        <w:t>为避免重复计算，支撑生态系统稳定的中间过程服务，不应纳入生态产品总值核算指标体系，如生物多样性维持、土壤保肥等。</w:t>
      </w:r>
    </w:p>
    <w:p w14:paraId="0147B24E" w14:textId="77777777" w:rsidR="003A55C5" w:rsidRPr="00426393" w:rsidRDefault="00000000">
      <w:pPr>
        <w:pStyle w:val="affd"/>
        <w:spacing w:before="156" w:after="156"/>
        <w:rPr>
          <w:rFonts w:ascii="Times New Roman"/>
        </w:rPr>
      </w:pPr>
      <w:bookmarkStart w:id="64" w:name="_Toc179674284"/>
      <w:bookmarkStart w:id="65" w:name="_Toc179690142"/>
      <w:r w:rsidRPr="00426393">
        <w:rPr>
          <w:rFonts w:ascii="Times New Roman"/>
        </w:rPr>
        <w:t>生态产品总值核算指标体系</w:t>
      </w:r>
      <w:bookmarkEnd w:id="64"/>
      <w:bookmarkEnd w:id="65"/>
    </w:p>
    <w:p w14:paraId="368FF9F5" w14:textId="77777777" w:rsidR="003A55C5" w:rsidRPr="00426393" w:rsidRDefault="00000000">
      <w:pPr>
        <w:pStyle w:val="afffff5"/>
        <w:ind w:firstLine="420"/>
        <w:rPr>
          <w:rFonts w:ascii="Times New Roman"/>
        </w:rPr>
      </w:pPr>
      <w:r w:rsidRPr="00426393">
        <w:rPr>
          <w:rFonts w:ascii="Times New Roman"/>
        </w:rPr>
        <w:t>表</w:t>
      </w:r>
      <w:r w:rsidRPr="00426393">
        <w:rPr>
          <w:rFonts w:ascii="Times New Roman"/>
        </w:rPr>
        <w:t>2</w:t>
      </w:r>
      <w:r w:rsidRPr="00426393">
        <w:rPr>
          <w:rFonts w:ascii="Times New Roman"/>
        </w:rPr>
        <w:t>规定了生态系统价值核算指标体系。</w:t>
      </w:r>
    </w:p>
    <w:p w14:paraId="4C74F882" w14:textId="77777777" w:rsidR="003A55C5" w:rsidRPr="00426393" w:rsidRDefault="00000000">
      <w:pPr>
        <w:pStyle w:val="aff2"/>
        <w:spacing w:before="156" w:after="156"/>
        <w:rPr>
          <w:rFonts w:ascii="Times New Roman"/>
        </w:rPr>
      </w:pPr>
      <w:r w:rsidRPr="00426393">
        <w:rPr>
          <w:rFonts w:ascii="Times New Roman"/>
        </w:rPr>
        <w:t>生态系统价值核算指标体系</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0"/>
        <w:gridCol w:w="2693"/>
        <w:gridCol w:w="2757"/>
        <w:gridCol w:w="2334"/>
      </w:tblGrid>
      <w:tr w:rsidR="003A55C5" w:rsidRPr="00426393" w14:paraId="05D33016" w14:textId="77777777">
        <w:trPr>
          <w:tblHeader/>
          <w:jc w:val="center"/>
        </w:trPr>
        <w:tc>
          <w:tcPr>
            <w:tcW w:w="1550" w:type="dxa"/>
            <w:tcBorders>
              <w:top w:val="single" w:sz="8" w:space="0" w:color="auto"/>
              <w:bottom w:val="single" w:sz="8" w:space="0" w:color="auto"/>
            </w:tcBorders>
            <w:shd w:val="clear" w:color="auto" w:fill="auto"/>
            <w:vAlign w:val="center"/>
          </w:tcPr>
          <w:p w14:paraId="3E6E63A0" w14:textId="77777777" w:rsidR="003A55C5" w:rsidRPr="00426393" w:rsidRDefault="00000000" w:rsidP="009062FC">
            <w:pPr>
              <w:pStyle w:val="afffffffff9"/>
            </w:pPr>
            <w:r w:rsidRPr="00426393">
              <w:t>一级指标</w:t>
            </w:r>
          </w:p>
        </w:tc>
        <w:tc>
          <w:tcPr>
            <w:tcW w:w="2693" w:type="dxa"/>
            <w:tcBorders>
              <w:top w:val="single" w:sz="8" w:space="0" w:color="auto"/>
              <w:bottom w:val="single" w:sz="8" w:space="0" w:color="auto"/>
            </w:tcBorders>
            <w:shd w:val="clear" w:color="auto" w:fill="auto"/>
            <w:vAlign w:val="center"/>
          </w:tcPr>
          <w:p w14:paraId="2BF0C725" w14:textId="77777777" w:rsidR="003A55C5" w:rsidRPr="00426393" w:rsidRDefault="00000000" w:rsidP="009062FC">
            <w:pPr>
              <w:pStyle w:val="afffffffff9"/>
            </w:pPr>
            <w:r w:rsidRPr="00426393">
              <w:t>二级指标</w:t>
            </w:r>
          </w:p>
        </w:tc>
        <w:tc>
          <w:tcPr>
            <w:tcW w:w="2757" w:type="dxa"/>
            <w:tcBorders>
              <w:top w:val="single" w:sz="8" w:space="0" w:color="auto"/>
              <w:bottom w:val="single" w:sz="8" w:space="0" w:color="auto"/>
            </w:tcBorders>
            <w:shd w:val="clear" w:color="auto" w:fill="auto"/>
            <w:vAlign w:val="center"/>
          </w:tcPr>
          <w:p w14:paraId="4F149DFF" w14:textId="77777777" w:rsidR="003A55C5" w:rsidRPr="00426393" w:rsidRDefault="00000000" w:rsidP="009062FC">
            <w:pPr>
              <w:pStyle w:val="afffffffff9"/>
            </w:pPr>
            <w:r w:rsidRPr="00426393">
              <w:t>实物量指标</w:t>
            </w:r>
          </w:p>
        </w:tc>
        <w:tc>
          <w:tcPr>
            <w:tcW w:w="2334" w:type="dxa"/>
            <w:tcBorders>
              <w:top w:val="single" w:sz="8" w:space="0" w:color="auto"/>
              <w:bottom w:val="single" w:sz="8" w:space="0" w:color="auto"/>
            </w:tcBorders>
            <w:shd w:val="clear" w:color="auto" w:fill="auto"/>
            <w:vAlign w:val="center"/>
          </w:tcPr>
          <w:p w14:paraId="64FE2B62" w14:textId="77777777" w:rsidR="003A55C5" w:rsidRPr="00426393" w:rsidRDefault="00000000" w:rsidP="009062FC">
            <w:pPr>
              <w:pStyle w:val="afffffffff9"/>
            </w:pPr>
            <w:r w:rsidRPr="00426393">
              <w:t>价值量指标</w:t>
            </w:r>
          </w:p>
        </w:tc>
      </w:tr>
      <w:tr w:rsidR="003A55C5" w:rsidRPr="00426393" w14:paraId="5A180A13" w14:textId="77777777">
        <w:trPr>
          <w:jc w:val="center"/>
        </w:trPr>
        <w:tc>
          <w:tcPr>
            <w:tcW w:w="1550" w:type="dxa"/>
            <w:vMerge w:val="restart"/>
            <w:tcBorders>
              <w:top w:val="single" w:sz="8" w:space="0" w:color="auto"/>
            </w:tcBorders>
            <w:shd w:val="clear" w:color="auto" w:fill="auto"/>
            <w:vAlign w:val="center"/>
          </w:tcPr>
          <w:p w14:paraId="11E87B89" w14:textId="77777777" w:rsidR="003A55C5" w:rsidRPr="00426393" w:rsidRDefault="00000000" w:rsidP="009062FC">
            <w:pPr>
              <w:pStyle w:val="afffffffff9"/>
            </w:pPr>
            <w:r w:rsidRPr="00426393">
              <w:t>物质供给</w:t>
            </w:r>
          </w:p>
        </w:tc>
        <w:tc>
          <w:tcPr>
            <w:tcW w:w="2693" w:type="dxa"/>
            <w:tcBorders>
              <w:top w:val="single" w:sz="8" w:space="0" w:color="auto"/>
            </w:tcBorders>
            <w:shd w:val="clear" w:color="auto" w:fill="auto"/>
            <w:vAlign w:val="center"/>
          </w:tcPr>
          <w:p w14:paraId="1ED7EB72" w14:textId="77777777" w:rsidR="003A55C5" w:rsidRPr="00426393" w:rsidRDefault="00000000" w:rsidP="009062FC">
            <w:pPr>
              <w:pStyle w:val="afffffffff9"/>
            </w:pPr>
            <w:r w:rsidRPr="00426393">
              <w:t>生物质供给</w:t>
            </w:r>
          </w:p>
        </w:tc>
        <w:tc>
          <w:tcPr>
            <w:tcW w:w="2757" w:type="dxa"/>
            <w:tcBorders>
              <w:top w:val="single" w:sz="8" w:space="0" w:color="auto"/>
            </w:tcBorders>
            <w:shd w:val="clear" w:color="auto" w:fill="auto"/>
            <w:vAlign w:val="center"/>
          </w:tcPr>
          <w:p w14:paraId="5C70427D" w14:textId="77777777" w:rsidR="003A55C5" w:rsidRPr="00426393" w:rsidRDefault="00000000" w:rsidP="009062FC">
            <w:pPr>
              <w:pStyle w:val="afffffffff9"/>
            </w:pPr>
            <w:r w:rsidRPr="00426393">
              <w:t>农林牧渔产品产量</w:t>
            </w:r>
          </w:p>
        </w:tc>
        <w:tc>
          <w:tcPr>
            <w:tcW w:w="2334" w:type="dxa"/>
            <w:tcBorders>
              <w:top w:val="single" w:sz="8" w:space="0" w:color="auto"/>
            </w:tcBorders>
            <w:shd w:val="clear" w:color="auto" w:fill="auto"/>
            <w:vAlign w:val="center"/>
          </w:tcPr>
          <w:p w14:paraId="59B39997" w14:textId="77777777" w:rsidR="003A55C5" w:rsidRPr="00426393" w:rsidRDefault="00000000" w:rsidP="009062FC">
            <w:pPr>
              <w:pStyle w:val="afffffffff9"/>
            </w:pPr>
            <w:r w:rsidRPr="00426393">
              <w:t>农林牧渔产品价值</w:t>
            </w:r>
          </w:p>
        </w:tc>
      </w:tr>
      <w:tr w:rsidR="003A55C5" w:rsidRPr="00426393" w14:paraId="182F9AD0" w14:textId="77777777">
        <w:trPr>
          <w:jc w:val="center"/>
        </w:trPr>
        <w:tc>
          <w:tcPr>
            <w:tcW w:w="1550" w:type="dxa"/>
            <w:vMerge/>
            <w:shd w:val="clear" w:color="auto" w:fill="auto"/>
            <w:vAlign w:val="center"/>
          </w:tcPr>
          <w:p w14:paraId="67475B09" w14:textId="77777777" w:rsidR="003A55C5" w:rsidRPr="00426393" w:rsidRDefault="003A55C5" w:rsidP="009062FC">
            <w:pPr>
              <w:pStyle w:val="afffffffff9"/>
            </w:pPr>
          </w:p>
        </w:tc>
        <w:tc>
          <w:tcPr>
            <w:tcW w:w="2693" w:type="dxa"/>
            <w:shd w:val="clear" w:color="auto" w:fill="auto"/>
            <w:vAlign w:val="center"/>
          </w:tcPr>
          <w:p w14:paraId="377C43D5" w14:textId="77777777" w:rsidR="003A55C5" w:rsidRPr="00426393" w:rsidRDefault="00000000" w:rsidP="009062FC">
            <w:pPr>
              <w:pStyle w:val="afffffffff9"/>
            </w:pPr>
            <w:r w:rsidRPr="00426393">
              <w:t>水资源供给</w:t>
            </w:r>
          </w:p>
        </w:tc>
        <w:tc>
          <w:tcPr>
            <w:tcW w:w="2757" w:type="dxa"/>
            <w:shd w:val="clear" w:color="auto" w:fill="auto"/>
            <w:vAlign w:val="center"/>
          </w:tcPr>
          <w:p w14:paraId="35431ADF" w14:textId="77777777" w:rsidR="003A55C5" w:rsidRPr="00426393" w:rsidRDefault="00000000" w:rsidP="009062FC">
            <w:pPr>
              <w:pStyle w:val="afffffffff9"/>
            </w:pPr>
            <w:r w:rsidRPr="00426393">
              <w:t>水资源产出量</w:t>
            </w:r>
          </w:p>
        </w:tc>
        <w:tc>
          <w:tcPr>
            <w:tcW w:w="2334" w:type="dxa"/>
            <w:shd w:val="clear" w:color="auto" w:fill="auto"/>
            <w:vAlign w:val="center"/>
          </w:tcPr>
          <w:p w14:paraId="6A6AA457" w14:textId="77777777" w:rsidR="003A55C5" w:rsidRPr="00426393" w:rsidRDefault="00000000" w:rsidP="009062FC">
            <w:pPr>
              <w:pStyle w:val="afffffffff9"/>
            </w:pPr>
            <w:r w:rsidRPr="00426393">
              <w:t>水资源价值</w:t>
            </w:r>
          </w:p>
        </w:tc>
      </w:tr>
      <w:tr w:rsidR="003A55C5" w:rsidRPr="00426393" w14:paraId="29530747" w14:textId="77777777">
        <w:trPr>
          <w:jc w:val="center"/>
        </w:trPr>
        <w:tc>
          <w:tcPr>
            <w:tcW w:w="1550" w:type="dxa"/>
            <w:vMerge/>
            <w:shd w:val="clear" w:color="auto" w:fill="auto"/>
            <w:vAlign w:val="center"/>
          </w:tcPr>
          <w:p w14:paraId="7552E50B" w14:textId="77777777" w:rsidR="003A55C5" w:rsidRPr="00426393" w:rsidRDefault="003A55C5" w:rsidP="009062FC">
            <w:pPr>
              <w:pStyle w:val="afffffffff9"/>
            </w:pPr>
          </w:p>
        </w:tc>
        <w:tc>
          <w:tcPr>
            <w:tcW w:w="2693" w:type="dxa"/>
            <w:shd w:val="clear" w:color="auto" w:fill="auto"/>
            <w:vAlign w:val="center"/>
          </w:tcPr>
          <w:p w14:paraId="0829BBC7" w14:textId="77777777" w:rsidR="003A55C5" w:rsidRPr="00426393" w:rsidRDefault="00000000" w:rsidP="009062FC">
            <w:pPr>
              <w:pStyle w:val="afffffffff9"/>
            </w:pPr>
            <w:r w:rsidRPr="00426393">
              <w:t>生物质能供给</w:t>
            </w:r>
          </w:p>
        </w:tc>
        <w:tc>
          <w:tcPr>
            <w:tcW w:w="2757" w:type="dxa"/>
            <w:shd w:val="clear" w:color="auto" w:fill="auto"/>
            <w:vAlign w:val="center"/>
          </w:tcPr>
          <w:p w14:paraId="4415809C" w14:textId="77777777" w:rsidR="003A55C5" w:rsidRPr="00426393" w:rsidRDefault="00000000" w:rsidP="009062FC">
            <w:pPr>
              <w:pStyle w:val="afffffffff9"/>
            </w:pPr>
            <w:r w:rsidRPr="00426393">
              <w:t>生物质能源产出量</w:t>
            </w:r>
          </w:p>
        </w:tc>
        <w:tc>
          <w:tcPr>
            <w:tcW w:w="2334" w:type="dxa"/>
            <w:shd w:val="clear" w:color="auto" w:fill="auto"/>
            <w:vAlign w:val="center"/>
          </w:tcPr>
          <w:p w14:paraId="07F3A6CF" w14:textId="77777777" w:rsidR="003A55C5" w:rsidRPr="00426393" w:rsidRDefault="00000000" w:rsidP="009062FC">
            <w:pPr>
              <w:pStyle w:val="afffffffff9"/>
            </w:pPr>
            <w:r w:rsidRPr="00426393">
              <w:t>生物质能</w:t>
            </w:r>
            <w:proofErr w:type="gramStart"/>
            <w:r w:rsidRPr="00426393">
              <w:t>源价值</w:t>
            </w:r>
            <w:proofErr w:type="gramEnd"/>
          </w:p>
        </w:tc>
      </w:tr>
      <w:tr w:rsidR="003A55C5" w:rsidRPr="00426393" w14:paraId="402EB04F" w14:textId="77777777">
        <w:trPr>
          <w:jc w:val="center"/>
        </w:trPr>
        <w:tc>
          <w:tcPr>
            <w:tcW w:w="1550" w:type="dxa"/>
            <w:vMerge w:val="restart"/>
            <w:shd w:val="clear" w:color="auto" w:fill="auto"/>
            <w:vAlign w:val="center"/>
          </w:tcPr>
          <w:p w14:paraId="714AEB7B" w14:textId="77777777" w:rsidR="003A55C5" w:rsidRPr="00426393" w:rsidRDefault="00000000" w:rsidP="009062FC">
            <w:pPr>
              <w:pStyle w:val="afffffffff9"/>
            </w:pPr>
            <w:r w:rsidRPr="00426393">
              <w:t>调节服务</w:t>
            </w:r>
          </w:p>
        </w:tc>
        <w:tc>
          <w:tcPr>
            <w:tcW w:w="2693" w:type="dxa"/>
            <w:shd w:val="clear" w:color="auto" w:fill="auto"/>
            <w:vAlign w:val="center"/>
          </w:tcPr>
          <w:p w14:paraId="6238D2D4" w14:textId="77777777" w:rsidR="003A55C5" w:rsidRPr="00426393" w:rsidRDefault="00000000" w:rsidP="009062FC">
            <w:pPr>
              <w:pStyle w:val="afffffffff9"/>
            </w:pPr>
            <w:r w:rsidRPr="00426393">
              <w:t>水源涵养</w:t>
            </w:r>
          </w:p>
        </w:tc>
        <w:tc>
          <w:tcPr>
            <w:tcW w:w="2757" w:type="dxa"/>
            <w:shd w:val="clear" w:color="auto" w:fill="auto"/>
            <w:vAlign w:val="center"/>
          </w:tcPr>
          <w:p w14:paraId="38FD06AD" w14:textId="77777777" w:rsidR="003A55C5" w:rsidRPr="00426393" w:rsidRDefault="00000000" w:rsidP="009062FC">
            <w:pPr>
              <w:pStyle w:val="afffffffff9"/>
            </w:pPr>
            <w:r w:rsidRPr="00426393">
              <w:t>水源涵养量</w:t>
            </w:r>
          </w:p>
        </w:tc>
        <w:tc>
          <w:tcPr>
            <w:tcW w:w="2334" w:type="dxa"/>
            <w:shd w:val="clear" w:color="auto" w:fill="auto"/>
            <w:vAlign w:val="center"/>
          </w:tcPr>
          <w:p w14:paraId="5DF5F7C2" w14:textId="77777777" w:rsidR="003A55C5" w:rsidRPr="00426393" w:rsidRDefault="00000000" w:rsidP="009062FC">
            <w:pPr>
              <w:pStyle w:val="afffffffff9"/>
            </w:pPr>
            <w:r w:rsidRPr="00426393">
              <w:t>水源涵养价值</w:t>
            </w:r>
          </w:p>
        </w:tc>
      </w:tr>
      <w:tr w:rsidR="003A55C5" w:rsidRPr="00426393" w14:paraId="4569B3C4" w14:textId="77777777">
        <w:trPr>
          <w:jc w:val="center"/>
        </w:trPr>
        <w:tc>
          <w:tcPr>
            <w:tcW w:w="1550" w:type="dxa"/>
            <w:vMerge/>
            <w:shd w:val="clear" w:color="auto" w:fill="auto"/>
            <w:vAlign w:val="center"/>
          </w:tcPr>
          <w:p w14:paraId="5A2E9094" w14:textId="77777777" w:rsidR="003A55C5" w:rsidRPr="00426393" w:rsidRDefault="003A55C5" w:rsidP="009062FC">
            <w:pPr>
              <w:pStyle w:val="afffffffff9"/>
            </w:pPr>
          </w:p>
        </w:tc>
        <w:tc>
          <w:tcPr>
            <w:tcW w:w="2693" w:type="dxa"/>
            <w:vMerge w:val="restart"/>
            <w:shd w:val="clear" w:color="auto" w:fill="auto"/>
            <w:vAlign w:val="center"/>
          </w:tcPr>
          <w:p w14:paraId="476D5B5A" w14:textId="77777777" w:rsidR="003A55C5" w:rsidRPr="00426393" w:rsidRDefault="00000000" w:rsidP="009062FC">
            <w:pPr>
              <w:pStyle w:val="afffffffff9"/>
            </w:pPr>
            <w:r w:rsidRPr="00426393">
              <w:t>土壤保持</w:t>
            </w:r>
          </w:p>
        </w:tc>
        <w:tc>
          <w:tcPr>
            <w:tcW w:w="2757" w:type="dxa"/>
            <w:vMerge w:val="restart"/>
            <w:shd w:val="clear" w:color="auto" w:fill="auto"/>
            <w:vAlign w:val="center"/>
          </w:tcPr>
          <w:p w14:paraId="49566084" w14:textId="77777777" w:rsidR="003A55C5" w:rsidRPr="00426393" w:rsidRDefault="00000000" w:rsidP="009062FC">
            <w:pPr>
              <w:pStyle w:val="afffffffff9"/>
            </w:pPr>
            <w:r w:rsidRPr="00426393">
              <w:t>土壤保持量</w:t>
            </w:r>
          </w:p>
        </w:tc>
        <w:tc>
          <w:tcPr>
            <w:tcW w:w="2334" w:type="dxa"/>
            <w:shd w:val="clear" w:color="auto" w:fill="auto"/>
            <w:vAlign w:val="center"/>
          </w:tcPr>
          <w:p w14:paraId="11C1731C" w14:textId="77777777" w:rsidR="003A55C5" w:rsidRPr="00426393" w:rsidRDefault="00000000" w:rsidP="009062FC">
            <w:pPr>
              <w:pStyle w:val="afffffffff9"/>
            </w:pPr>
            <w:r w:rsidRPr="00426393">
              <w:t>减少面源污染价值</w:t>
            </w:r>
          </w:p>
        </w:tc>
      </w:tr>
      <w:tr w:rsidR="003A55C5" w:rsidRPr="00426393" w14:paraId="1B33FF19" w14:textId="77777777">
        <w:trPr>
          <w:jc w:val="center"/>
        </w:trPr>
        <w:tc>
          <w:tcPr>
            <w:tcW w:w="1550" w:type="dxa"/>
            <w:vMerge/>
            <w:shd w:val="clear" w:color="auto" w:fill="auto"/>
            <w:vAlign w:val="center"/>
          </w:tcPr>
          <w:p w14:paraId="032241B2" w14:textId="77777777" w:rsidR="003A55C5" w:rsidRPr="00426393" w:rsidRDefault="003A55C5" w:rsidP="009062FC">
            <w:pPr>
              <w:pStyle w:val="afffffffff9"/>
            </w:pPr>
          </w:p>
        </w:tc>
        <w:tc>
          <w:tcPr>
            <w:tcW w:w="2693" w:type="dxa"/>
            <w:vMerge/>
            <w:shd w:val="clear" w:color="auto" w:fill="auto"/>
            <w:vAlign w:val="center"/>
          </w:tcPr>
          <w:p w14:paraId="543EF4D2" w14:textId="77777777" w:rsidR="003A55C5" w:rsidRPr="00426393" w:rsidRDefault="003A55C5" w:rsidP="009062FC">
            <w:pPr>
              <w:pStyle w:val="afffffffff9"/>
            </w:pPr>
          </w:p>
        </w:tc>
        <w:tc>
          <w:tcPr>
            <w:tcW w:w="2757" w:type="dxa"/>
            <w:vMerge/>
            <w:shd w:val="clear" w:color="auto" w:fill="auto"/>
            <w:vAlign w:val="center"/>
          </w:tcPr>
          <w:p w14:paraId="0E430E1C" w14:textId="77777777" w:rsidR="003A55C5" w:rsidRPr="00426393" w:rsidRDefault="003A55C5" w:rsidP="009062FC">
            <w:pPr>
              <w:pStyle w:val="afffffffff9"/>
            </w:pPr>
          </w:p>
        </w:tc>
        <w:tc>
          <w:tcPr>
            <w:tcW w:w="2334" w:type="dxa"/>
            <w:shd w:val="clear" w:color="auto" w:fill="auto"/>
            <w:vAlign w:val="center"/>
          </w:tcPr>
          <w:p w14:paraId="3D810F48" w14:textId="77777777" w:rsidR="003A55C5" w:rsidRPr="00426393" w:rsidRDefault="00000000" w:rsidP="009062FC">
            <w:pPr>
              <w:pStyle w:val="afffffffff9"/>
            </w:pPr>
            <w:r w:rsidRPr="00426393">
              <w:t>减少泥沙淤积价值</w:t>
            </w:r>
          </w:p>
        </w:tc>
      </w:tr>
      <w:tr w:rsidR="003A55C5" w:rsidRPr="00426393" w14:paraId="765D23EC" w14:textId="77777777">
        <w:trPr>
          <w:jc w:val="center"/>
        </w:trPr>
        <w:tc>
          <w:tcPr>
            <w:tcW w:w="1550" w:type="dxa"/>
            <w:vMerge/>
            <w:shd w:val="clear" w:color="auto" w:fill="auto"/>
            <w:vAlign w:val="center"/>
          </w:tcPr>
          <w:p w14:paraId="34CE0F91" w14:textId="77777777" w:rsidR="003A55C5" w:rsidRPr="00426393" w:rsidRDefault="003A55C5" w:rsidP="009062FC">
            <w:pPr>
              <w:pStyle w:val="afffffffff9"/>
            </w:pPr>
          </w:p>
        </w:tc>
        <w:tc>
          <w:tcPr>
            <w:tcW w:w="2693" w:type="dxa"/>
            <w:shd w:val="clear" w:color="auto" w:fill="auto"/>
            <w:vAlign w:val="center"/>
          </w:tcPr>
          <w:p w14:paraId="6037EAF7" w14:textId="77777777" w:rsidR="003A55C5" w:rsidRPr="00426393" w:rsidRDefault="00000000" w:rsidP="009062FC">
            <w:pPr>
              <w:pStyle w:val="afffffffff9"/>
            </w:pPr>
            <w:r w:rsidRPr="00426393">
              <w:t>洪水调蓄</w:t>
            </w:r>
          </w:p>
        </w:tc>
        <w:tc>
          <w:tcPr>
            <w:tcW w:w="2757" w:type="dxa"/>
            <w:shd w:val="clear" w:color="auto" w:fill="auto"/>
            <w:vAlign w:val="center"/>
          </w:tcPr>
          <w:p w14:paraId="5C3DF5E6" w14:textId="77777777" w:rsidR="003A55C5" w:rsidRPr="00426393" w:rsidRDefault="00000000" w:rsidP="009062FC">
            <w:pPr>
              <w:pStyle w:val="afffffffff9"/>
            </w:pPr>
            <w:r w:rsidRPr="00426393">
              <w:t>洪水调蓄总量</w:t>
            </w:r>
          </w:p>
        </w:tc>
        <w:tc>
          <w:tcPr>
            <w:tcW w:w="2334" w:type="dxa"/>
            <w:shd w:val="clear" w:color="auto" w:fill="auto"/>
            <w:vAlign w:val="center"/>
          </w:tcPr>
          <w:p w14:paraId="500F4F2C" w14:textId="77777777" w:rsidR="003A55C5" w:rsidRPr="00426393" w:rsidRDefault="00000000" w:rsidP="009062FC">
            <w:pPr>
              <w:pStyle w:val="afffffffff9"/>
            </w:pPr>
            <w:r w:rsidRPr="00426393">
              <w:t>调蓄洪</w:t>
            </w:r>
            <w:proofErr w:type="gramStart"/>
            <w:r w:rsidRPr="00426393">
              <w:t>水价值</w:t>
            </w:r>
            <w:proofErr w:type="gramEnd"/>
          </w:p>
        </w:tc>
      </w:tr>
      <w:tr w:rsidR="003A55C5" w:rsidRPr="00426393" w14:paraId="0322C7A4" w14:textId="77777777">
        <w:trPr>
          <w:jc w:val="center"/>
        </w:trPr>
        <w:tc>
          <w:tcPr>
            <w:tcW w:w="1550" w:type="dxa"/>
            <w:vMerge/>
            <w:shd w:val="clear" w:color="auto" w:fill="auto"/>
            <w:vAlign w:val="center"/>
          </w:tcPr>
          <w:p w14:paraId="6E3805E0" w14:textId="77777777" w:rsidR="003A55C5" w:rsidRPr="00426393" w:rsidRDefault="003A55C5" w:rsidP="009062FC">
            <w:pPr>
              <w:pStyle w:val="afffffffff9"/>
            </w:pPr>
          </w:p>
        </w:tc>
        <w:tc>
          <w:tcPr>
            <w:tcW w:w="2693" w:type="dxa"/>
            <w:shd w:val="clear" w:color="auto" w:fill="auto"/>
            <w:vAlign w:val="center"/>
          </w:tcPr>
          <w:p w14:paraId="76464700" w14:textId="77777777" w:rsidR="003A55C5" w:rsidRPr="00426393" w:rsidRDefault="00000000" w:rsidP="009062FC">
            <w:pPr>
              <w:pStyle w:val="afffffffff9"/>
            </w:pPr>
            <w:r w:rsidRPr="00426393">
              <w:t>空气净化</w:t>
            </w:r>
            <w:r w:rsidRPr="00426393">
              <w:rPr>
                <w:vertAlign w:val="superscript"/>
              </w:rPr>
              <w:t>c</w:t>
            </w:r>
          </w:p>
        </w:tc>
        <w:tc>
          <w:tcPr>
            <w:tcW w:w="2757" w:type="dxa"/>
            <w:shd w:val="clear" w:color="auto" w:fill="auto"/>
            <w:vAlign w:val="center"/>
          </w:tcPr>
          <w:p w14:paraId="011EC91C" w14:textId="77777777" w:rsidR="003A55C5" w:rsidRPr="00426393" w:rsidRDefault="00000000" w:rsidP="009062FC">
            <w:pPr>
              <w:pStyle w:val="afffffffff9"/>
            </w:pPr>
            <w:r w:rsidRPr="00426393">
              <w:t>可吸入颗粒物、细颗粒物、二氧化硫、氮氧化物等主要空气污染物净化量</w:t>
            </w:r>
          </w:p>
        </w:tc>
        <w:tc>
          <w:tcPr>
            <w:tcW w:w="2334" w:type="dxa"/>
            <w:shd w:val="clear" w:color="auto" w:fill="auto"/>
            <w:vAlign w:val="center"/>
          </w:tcPr>
          <w:p w14:paraId="1515DF43" w14:textId="77777777" w:rsidR="003A55C5" w:rsidRPr="00426393" w:rsidRDefault="00000000" w:rsidP="009062FC">
            <w:pPr>
              <w:pStyle w:val="afffffffff9"/>
            </w:pPr>
            <w:r w:rsidRPr="00426393">
              <w:t>净化可吸入颗粒物、细颗粒物、二氧化硫、氮氧化物等主要空气污染物的价值</w:t>
            </w:r>
          </w:p>
        </w:tc>
      </w:tr>
      <w:tr w:rsidR="003A55C5" w:rsidRPr="00426393" w14:paraId="2648A59C" w14:textId="77777777">
        <w:trPr>
          <w:jc w:val="center"/>
        </w:trPr>
        <w:tc>
          <w:tcPr>
            <w:tcW w:w="1550" w:type="dxa"/>
            <w:vMerge/>
            <w:shd w:val="clear" w:color="auto" w:fill="auto"/>
            <w:vAlign w:val="center"/>
          </w:tcPr>
          <w:p w14:paraId="68518354" w14:textId="77777777" w:rsidR="003A55C5" w:rsidRPr="00426393" w:rsidRDefault="003A55C5" w:rsidP="009062FC">
            <w:pPr>
              <w:pStyle w:val="afffffffff9"/>
            </w:pPr>
          </w:p>
        </w:tc>
        <w:tc>
          <w:tcPr>
            <w:tcW w:w="2693" w:type="dxa"/>
            <w:shd w:val="clear" w:color="auto" w:fill="auto"/>
            <w:vAlign w:val="center"/>
          </w:tcPr>
          <w:p w14:paraId="1A281E2D" w14:textId="77777777" w:rsidR="003A55C5" w:rsidRPr="00426393" w:rsidRDefault="00000000" w:rsidP="009062FC">
            <w:pPr>
              <w:pStyle w:val="afffffffff9"/>
            </w:pPr>
            <w:r w:rsidRPr="00426393">
              <w:t>水质净化</w:t>
            </w:r>
            <w:r w:rsidRPr="00426393">
              <w:rPr>
                <w:vertAlign w:val="superscript"/>
              </w:rPr>
              <w:t>c</w:t>
            </w:r>
          </w:p>
        </w:tc>
        <w:tc>
          <w:tcPr>
            <w:tcW w:w="2757" w:type="dxa"/>
            <w:shd w:val="clear" w:color="auto" w:fill="auto"/>
            <w:vAlign w:val="center"/>
          </w:tcPr>
          <w:p w14:paraId="101A5F52" w14:textId="290E7944" w:rsidR="003A55C5" w:rsidRPr="00426393" w:rsidRDefault="009F6293" w:rsidP="009062FC">
            <w:pPr>
              <w:pStyle w:val="afffffffff9"/>
            </w:pPr>
            <w:r w:rsidRPr="00426393">
              <w:t>化学需氧量</w:t>
            </w:r>
            <w:r w:rsidR="00000000" w:rsidRPr="00426393">
              <w:t>、总磷、总氮等主要水体污染物净化量</w:t>
            </w:r>
          </w:p>
        </w:tc>
        <w:tc>
          <w:tcPr>
            <w:tcW w:w="2334" w:type="dxa"/>
            <w:shd w:val="clear" w:color="auto" w:fill="auto"/>
            <w:vAlign w:val="center"/>
          </w:tcPr>
          <w:p w14:paraId="5EC77E64" w14:textId="07CA6249" w:rsidR="003A55C5" w:rsidRPr="00426393" w:rsidRDefault="00000000" w:rsidP="009062FC">
            <w:pPr>
              <w:pStyle w:val="afffffffff9"/>
            </w:pPr>
            <w:r w:rsidRPr="00426393">
              <w:t>净化</w:t>
            </w:r>
            <w:r w:rsidR="009F6293" w:rsidRPr="00426393">
              <w:t>化学需氧量</w:t>
            </w:r>
            <w:r w:rsidRPr="00426393">
              <w:t>、总磷、总氮等主要水体污染物的价值</w:t>
            </w:r>
          </w:p>
        </w:tc>
      </w:tr>
      <w:tr w:rsidR="003A55C5" w:rsidRPr="00426393" w14:paraId="53D30B06" w14:textId="77777777">
        <w:trPr>
          <w:jc w:val="center"/>
        </w:trPr>
        <w:tc>
          <w:tcPr>
            <w:tcW w:w="1550" w:type="dxa"/>
            <w:vMerge/>
            <w:shd w:val="clear" w:color="auto" w:fill="auto"/>
            <w:vAlign w:val="center"/>
          </w:tcPr>
          <w:p w14:paraId="4C061EFF" w14:textId="77777777" w:rsidR="003A55C5" w:rsidRPr="00426393" w:rsidRDefault="003A55C5" w:rsidP="009062FC">
            <w:pPr>
              <w:pStyle w:val="afffffffff9"/>
            </w:pPr>
          </w:p>
        </w:tc>
        <w:tc>
          <w:tcPr>
            <w:tcW w:w="2693" w:type="dxa"/>
            <w:shd w:val="clear" w:color="auto" w:fill="auto"/>
            <w:vAlign w:val="center"/>
          </w:tcPr>
          <w:p w14:paraId="21E007DC" w14:textId="77777777" w:rsidR="003A55C5" w:rsidRPr="00426393" w:rsidRDefault="00000000" w:rsidP="009062FC">
            <w:pPr>
              <w:pStyle w:val="afffffffff9"/>
            </w:pPr>
            <w:proofErr w:type="gramStart"/>
            <w:r w:rsidRPr="00426393">
              <w:t>固碳</w:t>
            </w:r>
            <w:proofErr w:type="gramEnd"/>
          </w:p>
        </w:tc>
        <w:tc>
          <w:tcPr>
            <w:tcW w:w="2757" w:type="dxa"/>
            <w:shd w:val="clear" w:color="auto" w:fill="auto"/>
            <w:vAlign w:val="center"/>
          </w:tcPr>
          <w:p w14:paraId="2A9A59FD" w14:textId="77777777" w:rsidR="003A55C5" w:rsidRPr="00426393" w:rsidRDefault="00000000" w:rsidP="009062FC">
            <w:pPr>
              <w:pStyle w:val="afffffffff9"/>
            </w:pPr>
            <w:proofErr w:type="gramStart"/>
            <w:r w:rsidRPr="00426393">
              <w:t>固碳量</w:t>
            </w:r>
            <w:proofErr w:type="gramEnd"/>
          </w:p>
        </w:tc>
        <w:tc>
          <w:tcPr>
            <w:tcW w:w="2334" w:type="dxa"/>
            <w:shd w:val="clear" w:color="auto" w:fill="auto"/>
            <w:vAlign w:val="center"/>
          </w:tcPr>
          <w:p w14:paraId="7E7B1B4B" w14:textId="77777777" w:rsidR="003A55C5" w:rsidRPr="00426393" w:rsidRDefault="00000000" w:rsidP="009062FC">
            <w:pPr>
              <w:pStyle w:val="afffffffff9"/>
            </w:pPr>
            <w:proofErr w:type="gramStart"/>
            <w:r w:rsidRPr="00426393">
              <w:t>固碳价值</w:t>
            </w:r>
            <w:proofErr w:type="gramEnd"/>
          </w:p>
        </w:tc>
      </w:tr>
      <w:tr w:rsidR="003A55C5" w:rsidRPr="00426393" w14:paraId="3E75F83F" w14:textId="77777777">
        <w:trPr>
          <w:jc w:val="center"/>
        </w:trPr>
        <w:tc>
          <w:tcPr>
            <w:tcW w:w="1550" w:type="dxa"/>
            <w:vMerge/>
            <w:shd w:val="clear" w:color="auto" w:fill="auto"/>
            <w:vAlign w:val="center"/>
          </w:tcPr>
          <w:p w14:paraId="625ACBE8" w14:textId="77777777" w:rsidR="003A55C5" w:rsidRPr="00426393" w:rsidRDefault="003A55C5" w:rsidP="009062FC">
            <w:pPr>
              <w:pStyle w:val="afffffffff9"/>
            </w:pPr>
          </w:p>
        </w:tc>
        <w:tc>
          <w:tcPr>
            <w:tcW w:w="2693" w:type="dxa"/>
            <w:shd w:val="clear" w:color="auto" w:fill="auto"/>
            <w:vAlign w:val="center"/>
          </w:tcPr>
          <w:p w14:paraId="504D5E3E" w14:textId="77777777" w:rsidR="003A55C5" w:rsidRPr="00426393" w:rsidRDefault="00000000" w:rsidP="009062FC">
            <w:pPr>
              <w:pStyle w:val="afffffffff9"/>
            </w:pPr>
            <w:proofErr w:type="gramStart"/>
            <w:r w:rsidRPr="00426393">
              <w:t>释氧</w:t>
            </w:r>
            <w:proofErr w:type="gramEnd"/>
          </w:p>
        </w:tc>
        <w:tc>
          <w:tcPr>
            <w:tcW w:w="2757" w:type="dxa"/>
            <w:shd w:val="clear" w:color="auto" w:fill="auto"/>
            <w:vAlign w:val="center"/>
          </w:tcPr>
          <w:p w14:paraId="43255DFE" w14:textId="77777777" w:rsidR="003A55C5" w:rsidRPr="00426393" w:rsidRDefault="00000000" w:rsidP="009062FC">
            <w:pPr>
              <w:pStyle w:val="afffffffff9"/>
            </w:pPr>
            <w:r w:rsidRPr="00426393">
              <w:t>释氧量</w:t>
            </w:r>
          </w:p>
        </w:tc>
        <w:tc>
          <w:tcPr>
            <w:tcW w:w="2334" w:type="dxa"/>
            <w:shd w:val="clear" w:color="auto" w:fill="auto"/>
            <w:vAlign w:val="center"/>
          </w:tcPr>
          <w:p w14:paraId="0B93C194" w14:textId="77777777" w:rsidR="003A55C5" w:rsidRPr="00426393" w:rsidRDefault="00000000" w:rsidP="009062FC">
            <w:pPr>
              <w:pStyle w:val="afffffffff9"/>
            </w:pPr>
            <w:proofErr w:type="gramStart"/>
            <w:r w:rsidRPr="00426393">
              <w:t>释氧价值</w:t>
            </w:r>
            <w:proofErr w:type="gramEnd"/>
          </w:p>
        </w:tc>
      </w:tr>
      <w:tr w:rsidR="003A55C5" w:rsidRPr="00426393" w14:paraId="437CF3E3" w14:textId="77777777">
        <w:trPr>
          <w:jc w:val="center"/>
        </w:trPr>
        <w:tc>
          <w:tcPr>
            <w:tcW w:w="1550" w:type="dxa"/>
            <w:vMerge/>
            <w:shd w:val="clear" w:color="auto" w:fill="auto"/>
            <w:vAlign w:val="center"/>
          </w:tcPr>
          <w:p w14:paraId="4EC16C8A" w14:textId="77777777" w:rsidR="003A55C5" w:rsidRPr="00426393" w:rsidRDefault="003A55C5" w:rsidP="009062FC">
            <w:pPr>
              <w:pStyle w:val="afffffffff9"/>
            </w:pPr>
          </w:p>
        </w:tc>
        <w:tc>
          <w:tcPr>
            <w:tcW w:w="2693" w:type="dxa"/>
            <w:vMerge w:val="restart"/>
            <w:shd w:val="clear" w:color="auto" w:fill="auto"/>
            <w:vAlign w:val="center"/>
          </w:tcPr>
          <w:p w14:paraId="6D6DDA4C" w14:textId="77777777" w:rsidR="003A55C5" w:rsidRPr="00426393" w:rsidRDefault="00000000" w:rsidP="009062FC">
            <w:pPr>
              <w:pStyle w:val="afffffffff9"/>
            </w:pPr>
            <w:r w:rsidRPr="00426393">
              <w:t>局部气候调节</w:t>
            </w:r>
          </w:p>
        </w:tc>
        <w:tc>
          <w:tcPr>
            <w:tcW w:w="2757" w:type="dxa"/>
            <w:shd w:val="clear" w:color="auto" w:fill="auto"/>
            <w:vAlign w:val="center"/>
          </w:tcPr>
          <w:p w14:paraId="2A5C9297" w14:textId="77777777" w:rsidR="003A55C5" w:rsidRPr="00426393" w:rsidRDefault="00000000" w:rsidP="009062FC">
            <w:pPr>
              <w:pStyle w:val="afffffffff9"/>
            </w:pPr>
            <w:r w:rsidRPr="00426393">
              <w:t>温度调节量</w:t>
            </w:r>
          </w:p>
        </w:tc>
        <w:tc>
          <w:tcPr>
            <w:tcW w:w="2334" w:type="dxa"/>
            <w:shd w:val="clear" w:color="auto" w:fill="auto"/>
            <w:vAlign w:val="center"/>
          </w:tcPr>
          <w:p w14:paraId="3C7083CC" w14:textId="77777777" w:rsidR="003A55C5" w:rsidRPr="00426393" w:rsidRDefault="00000000" w:rsidP="009062FC">
            <w:pPr>
              <w:pStyle w:val="afffffffff9"/>
            </w:pPr>
            <w:r w:rsidRPr="00426393">
              <w:t>温度调节价值</w:t>
            </w:r>
          </w:p>
        </w:tc>
      </w:tr>
      <w:tr w:rsidR="003A55C5" w:rsidRPr="00426393" w14:paraId="02247BA6" w14:textId="77777777">
        <w:trPr>
          <w:jc w:val="center"/>
        </w:trPr>
        <w:tc>
          <w:tcPr>
            <w:tcW w:w="1550" w:type="dxa"/>
            <w:vMerge/>
            <w:shd w:val="clear" w:color="auto" w:fill="auto"/>
            <w:vAlign w:val="center"/>
          </w:tcPr>
          <w:p w14:paraId="2BA52FF2" w14:textId="77777777" w:rsidR="003A55C5" w:rsidRPr="00426393" w:rsidRDefault="003A55C5" w:rsidP="009062FC">
            <w:pPr>
              <w:pStyle w:val="afffffffff9"/>
            </w:pPr>
          </w:p>
        </w:tc>
        <w:tc>
          <w:tcPr>
            <w:tcW w:w="2693" w:type="dxa"/>
            <w:vMerge/>
            <w:shd w:val="clear" w:color="auto" w:fill="auto"/>
            <w:vAlign w:val="center"/>
          </w:tcPr>
          <w:p w14:paraId="7B2D20A4" w14:textId="77777777" w:rsidR="003A55C5" w:rsidRPr="00426393" w:rsidRDefault="003A55C5" w:rsidP="009062FC">
            <w:pPr>
              <w:pStyle w:val="afffffffff9"/>
            </w:pPr>
          </w:p>
        </w:tc>
        <w:tc>
          <w:tcPr>
            <w:tcW w:w="2757" w:type="dxa"/>
            <w:shd w:val="clear" w:color="auto" w:fill="auto"/>
            <w:vAlign w:val="center"/>
          </w:tcPr>
          <w:p w14:paraId="0D4A2998" w14:textId="77777777" w:rsidR="003A55C5" w:rsidRPr="00426393" w:rsidRDefault="00000000" w:rsidP="009062FC">
            <w:pPr>
              <w:pStyle w:val="afffffffff9"/>
            </w:pPr>
            <w:r w:rsidRPr="00426393">
              <w:t>湿度调节量</w:t>
            </w:r>
          </w:p>
        </w:tc>
        <w:tc>
          <w:tcPr>
            <w:tcW w:w="2334" w:type="dxa"/>
            <w:shd w:val="clear" w:color="auto" w:fill="auto"/>
            <w:vAlign w:val="center"/>
          </w:tcPr>
          <w:p w14:paraId="712A62FD" w14:textId="77777777" w:rsidR="003A55C5" w:rsidRPr="00426393" w:rsidRDefault="00000000" w:rsidP="009062FC">
            <w:pPr>
              <w:pStyle w:val="afffffffff9"/>
            </w:pPr>
            <w:r w:rsidRPr="00426393">
              <w:t>湿度调节价值</w:t>
            </w:r>
          </w:p>
        </w:tc>
      </w:tr>
      <w:tr w:rsidR="003A55C5" w:rsidRPr="00426393" w14:paraId="2974B299" w14:textId="77777777">
        <w:trPr>
          <w:jc w:val="center"/>
        </w:trPr>
        <w:tc>
          <w:tcPr>
            <w:tcW w:w="1550" w:type="dxa"/>
            <w:vMerge/>
            <w:shd w:val="clear" w:color="auto" w:fill="auto"/>
            <w:vAlign w:val="center"/>
          </w:tcPr>
          <w:p w14:paraId="4CA84CF8" w14:textId="77777777" w:rsidR="003A55C5" w:rsidRPr="00426393" w:rsidRDefault="003A55C5" w:rsidP="009062FC">
            <w:pPr>
              <w:pStyle w:val="afffffffff9"/>
            </w:pPr>
          </w:p>
        </w:tc>
        <w:tc>
          <w:tcPr>
            <w:tcW w:w="2693" w:type="dxa"/>
            <w:shd w:val="clear" w:color="auto" w:fill="auto"/>
            <w:vAlign w:val="center"/>
          </w:tcPr>
          <w:p w14:paraId="6F9DB2BD" w14:textId="77777777" w:rsidR="003A55C5" w:rsidRPr="00426393" w:rsidRDefault="00000000" w:rsidP="009062FC">
            <w:pPr>
              <w:pStyle w:val="afffffffff9"/>
            </w:pPr>
            <w:r w:rsidRPr="00426393">
              <w:t>噪声消减</w:t>
            </w:r>
          </w:p>
        </w:tc>
        <w:tc>
          <w:tcPr>
            <w:tcW w:w="2757" w:type="dxa"/>
            <w:shd w:val="clear" w:color="auto" w:fill="auto"/>
            <w:vAlign w:val="center"/>
          </w:tcPr>
          <w:p w14:paraId="0FDEFC0B" w14:textId="77777777" w:rsidR="003A55C5" w:rsidRPr="00426393" w:rsidRDefault="00000000" w:rsidP="009062FC">
            <w:pPr>
              <w:pStyle w:val="afffffffff9"/>
            </w:pPr>
            <w:r w:rsidRPr="00426393">
              <w:t>噪声消减量</w:t>
            </w:r>
          </w:p>
        </w:tc>
        <w:tc>
          <w:tcPr>
            <w:tcW w:w="2334" w:type="dxa"/>
            <w:shd w:val="clear" w:color="auto" w:fill="auto"/>
            <w:vAlign w:val="center"/>
          </w:tcPr>
          <w:p w14:paraId="7877DD60" w14:textId="77777777" w:rsidR="003A55C5" w:rsidRPr="00426393" w:rsidRDefault="00000000" w:rsidP="009062FC">
            <w:pPr>
              <w:pStyle w:val="afffffffff9"/>
            </w:pPr>
            <w:r w:rsidRPr="00426393">
              <w:t>噪声消减价值</w:t>
            </w:r>
          </w:p>
        </w:tc>
      </w:tr>
      <w:tr w:rsidR="003A55C5" w:rsidRPr="00426393" w14:paraId="7AE532E6" w14:textId="77777777">
        <w:trPr>
          <w:jc w:val="center"/>
        </w:trPr>
        <w:tc>
          <w:tcPr>
            <w:tcW w:w="1550" w:type="dxa"/>
            <w:vMerge w:val="restart"/>
            <w:shd w:val="clear" w:color="auto" w:fill="auto"/>
            <w:vAlign w:val="center"/>
          </w:tcPr>
          <w:p w14:paraId="7CF461D5" w14:textId="77777777" w:rsidR="003A55C5" w:rsidRPr="00426393" w:rsidRDefault="00000000" w:rsidP="009062FC">
            <w:pPr>
              <w:pStyle w:val="afffffffff9"/>
            </w:pPr>
            <w:r w:rsidRPr="00426393">
              <w:t>文化服务</w:t>
            </w:r>
          </w:p>
        </w:tc>
        <w:tc>
          <w:tcPr>
            <w:tcW w:w="2693" w:type="dxa"/>
            <w:shd w:val="clear" w:color="auto" w:fill="auto"/>
            <w:vAlign w:val="center"/>
          </w:tcPr>
          <w:p w14:paraId="465A28CE" w14:textId="77777777" w:rsidR="003A55C5" w:rsidRPr="00426393" w:rsidRDefault="00000000" w:rsidP="009062FC">
            <w:pPr>
              <w:pStyle w:val="afffffffff9"/>
            </w:pPr>
            <w:proofErr w:type="gramStart"/>
            <w:r w:rsidRPr="00426393">
              <w:t>旅游康养</w:t>
            </w:r>
            <w:proofErr w:type="gramEnd"/>
          </w:p>
        </w:tc>
        <w:tc>
          <w:tcPr>
            <w:tcW w:w="2757" w:type="dxa"/>
            <w:shd w:val="clear" w:color="auto" w:fill="auto"/>
            <w:vAlign w:val="center"/>
          </w:tcPr>
          <w:p w14:paraId="0BDC4D91" w14:textId="77777777" w:rsidR="003A55C5" w:rsidRPr="00426393" w:rsidRDefault="00000000" w:rsidP="009062FC">
            <w:pPr>
              <w:pStyle w:val="afffffffff9"/>
            </w:pPr>
            <w:r w:rsidRPr="00426393">
              <w:t>旅游总人次</w:t>
            </w:r>
          </w:p>
        </w:tc>
        <w:tc>
          <w:tcPr>
            <w:tcW w:w="2334" w:type="dxa"/>
            <w:shd w:val="clear" w:color="auto" w:fill="auto"/>
            <w:vAlign w:val="center"/>
          </w:tcPr>
          <w:p w14:paraId="1D986847" w14:textId="77777777" w:rsidR="003A55C5" w:rsidRPr="00426393" w:rsidRDefault="00000000" w:rsidP="009062FC">
            <w:pPr>
              <w:pStyle w:val="afffffffff9"/>
            </w:pPr>
            <w:r w:rsidRPr="00426393">
              <w:t>旅游</w:t>
            </w:r>
            <w:proofErr w:type="gramStart"/>
            <w:r w:rsidRPr="00426393">
              <w:t>康养价值</w:t>
            </w:r>
            <w:proofErr w:type="gramEnd"/>
          </w:p>
        </w:tc>
      </w:tr>
      <w:tr w:rsidR="003A55C5" w:rsidRPr="00426393" w14:paraId="44FF0D5F" w14:textId="77777777">
        <w:trPr>
          <w:jc w:val="center"/>
        </w:trPr>
        <w:tc>
          <w:tcPr>
            <w:tcW w:w="1550" w:type="dxa"/>
            <w:vMerge/>
            <w:shd w:val="clear" w:color="auto" w:fill="auto"/>
            <w:vAlign w:val="center"/>
          </w:tcPr>
          <w:p w14:paraId="45DE89DB" w14:textId="77777777" w:rsidR="003A55C5" w:rsidRPr="00426393" w:rsidRDefault="003A55C5" w:rsidP="009062FC">
            <w:pPr>
              <w:pStyle w:val="afffffffff9"/>
            </w:pPr>
          </w:p>
        </w:tc>
        <w:tc>
          <w:tcPr>
            <w:tcW w:w="2693" w:type="dxa"/>
            <w:shd w:val="clear" w:color="auto" w:fill="auto"/>
            <w:vAlign w:val="center"/>
          </w:tcPr>
          <w:p w14:paraId="055B6A68" w14:textId="77777777" w:rsidR="003A55C5" w:rsidRPr="00426393" w:rsidRDefault="00000000" w:rsidP="009062FC">
            <w:pPr>
              <w:pStyle w:val="afffffffff9"/>
            </w:pPr>
            <w:r w:rsidRPr="00426393">
              <w:t>休闲游憩</w:t>
            </w:r>
          </w:p>
        </w:tc>
        <w:tc>
          <w:tcPr>
            <w:tcW w:w="2757" w:type="dxa"/>
            <w:shd w:val="clear" w:color="auto" w:fill="auto"/>
            <w:vAlign w:val="center"/>
          </w:tcPr>
          <w:p w14:paraId="1F0DD513" w14:textId="77777777" w:rsidR="003A55C5" w:rsidRPr="00426393" w:rsidRDefault="00000000" w:rsidP="009062FC">
            <w:pPr>
              <w:pStyle w:val="afffffffff9"/>
            </w:pPr>
            <w:r w:rsidRPr="00426393">
              <w:t>休闲</w:t>
            </w:r>
            <w:proofErr w:type="gramStart"/>
            <w:r w:rsidRPr="00426393">
              <w:t>游憩总人时</w:t>
            </w:r>
            <w:proofErr w:type="gramEnd"/>
          </w:p>
        </w:tc>
        <w:tc>
          <w:tcPr>
            <w:tcW w:w="2334" w:type="dxa"/>
            <w:shd w:val="clear" w:color="auto" w:fill="auto"/>
            <w:vAlign w:val="center"/>
          </w:tcPr>
          <w:p w14:paraId="70B403B4" w14:textId="77777777" w:rsidR="003A55C5" w:rsidRPr="00426393" w:rsidRDefault="00000000" w:rsidP="009062FC">
            <w:pPr>
              <w:pStyle w:val="afffffffff9"/>
            </w:pPr>
            <w:r w:rsidRPr="00426393">
              <w:t>休闲游憩价值</w:t>
            </w:r>
          </w:p>
        </w:tc>
      </w:tr>
      <w:tr w:rsidR="003A55C5" w:rsidRPr="00426393" w14:paraId="43D0B4BF" w14:textId="77777777">
        <w:trPr>
          <w:jc w:val="center"/>
        </w:trPr>
        <w:tc>
          <w:tcPr>
            <w:tcW w:w="1550" w:type="dxa"/>
            <w:vMerge/>
            <w:tcBorders>
              <w:bottom w:val="single" w:sz="8" w:space="0" w:color="auto"/>
            </w:tcBorders>
            <w:shd w:val="clear" w:color="auto" w:fill="auto"/>
            <w:vAlign w:val="center"/>
          </w:tcPr>
          <w:p w14:paraId="07B0CE75" w14:textId="77777777" w:rsidR="003A55C5" w:rsidRPr="00426393" w:rsidRDefault="003A55C5" w:rsidP="009062FC">
            <w:pPr>
              <w:pStyle w:val="afffffffff9"/>
            </w:pPr>
          </w:p>
        </w:tc>
        <w:tc>
          <w:tcPr>
            <w:tcW w:w="2693" w:type="dxa"/>
            <w:tcBorders>
              <w:bottom w:val="single" w:sz="8" w:space="0" w:color="auto"/>
            </w:tcBorders>
            <w:shd w:val="clear" w:color="auto" w:fill="auto"/>
            <w:vAlign w:val="center"/>
          </w:tcPr>
          <w:p w14:paraId="24ED02EC" w14:textId="77777777" w:rsidR="003A55C5" w:rsidRPr="00426393" w:rsidRDefault="00000000" w:rsidP="009062FC">
            <w:pPr>
              <w:pStyle w:val="afffffffff9"/>
            </w:pPr>
            <w:r w:rsidRPr="00426393">
              <w:t>景观增值</w:t>
            </w:r>
          </w:p>
        </w:tc>
        <w:tc>
          <w:tcPr>
            <w:tcW w:w="2757" w:type="dxa"/>
            <w:tcBorders>
              <w:bottom w:val="single" w:sz="8" w:space="0" w:color="auto"/>
            </w:tcBorders>
            <w:shd w:val="clear" w:color="auto" w:fill="auto"/>
            <w:vAlign w:val="center"/>
          </w:tcPr>
          <w:p w14:paraId="3395D5DA" w14:textId="77777777" w:rsidR="003A55C5" w:rsidRPr="00426393" w:rsidRDefault="00000000" w:rsidP="009062FC">
            <w:pPr>
              <w:pStyle w:val="afffffffff9"/>
            </w:pPr>
            <w:r w:rsidRPr="00426393">
              <w:t>受益的酒店客房销售面积和房产面积</w:t>
            </w:r>
          </w:p>
        </w:tc>
        <w:tc>
          <w:tcPr>
            <w:tcW w:w="2334" w:type="dxa"/>
            <w:tcBorders>
              <w:bottom w:val="single" w:sz="8" w:space="0" w:color="auto"/>
            </w:tcBorders>
            <w:shd w:val="clear" w:color="auto" w:fill="auto"/>
            <w:vAlign w:val="center"/>
          </w:tcPr>
          <w:p w14:paraId="1639D5ED" w14:textId="77777777" w:rsidR="003A55C5" w:rsidRPr="00426393" w:rsidRDefault="00000000" w:rsidP="009062FC">
            <w:pPr>
              <w:pStyle w:val="afffffffff9"/>
            </w:pPr>
            <w:r w:rsidRPr="00426393">
              <w:t>受景观影响酒店客房和房产提升价值</w:t>
            </w:r>
          </w:p>
        </w:tc>
      </w:tr>
      <w:tr w:rsidR="003A55C5" w:rsidRPr="00426393" w14:paraId="4159662E" w14:textId="77777777">
        <w:trPr>
          <w:jc w:val="center"/>
        </w:trPr>
        <w:tc>
          <w:tcPr>
            <w:tcW w:w="9334" w:type="dxa"/>
            <w:gridSpan w:val="4"/>
            <w:tcBorders>
              <w:top w:val="single" w:sz="8" w:space="0" w:color="auto"/>
              <w:bottom w:val="single" w:sz="8" w:space="0" w:color="auto"/>
            </w:tcBorders>
            <w:shd w:val="clear" w:color="auto" w:fill="auto"/>
            <w:vAlign w:val="center"/>
          </w:tcPr>
          <w:p w14:paraId="38B2E073" w14:textId="77777777" w:rsidR="003A55C5" w:rsidRPr="00426393" w:rsidRDefault="00000000">
            <w:pPr>
              <w:pStyle w:val="af4"/>
              <w:rPr>
                <w:rFonts w:ascii="Times New Roman" w:hAnsi="Times New Roman"/>
              </w:rPr>
            </w:pPr>
            <w:r w:rsidRPr="00426393">
              <w:rPr>
                <w:rFonts w:ascii="Times New Roman" w:hAnsi="Times New Roman"/>
              </w:rPr>
              <w:t>空气净化和水质净化可根据本地主要污染物实际，增加物质量指标和价值量指标。</w:t>
            </w:r>
          </w:p>
        </w:tc>
      </w:tr>
    </w:tbl>
    <w:p w14:paraId="1DB1DAB7" w14:textId="77777777" w:rsidR="003A55C5" w:rsidRPr="00426393" w:rsidRDefault="00000000">
      <w:pPr>
        <w:pStyle w:val="affc"/>
        <w:spacing w:before="312" w:after="312"/>
        <w:rPr>
          <w:rFonts w:ascii="Times New Roman"/>
        </w:rPr>
      </w:pPr>
      <w:bookmarkStart w:id="66" w:name="_Toc179690143"/>
      <w:bookmarkStart w:id="67" w:name="_Toc179674285"/>
      <w:r w:rsidRPr="00426393">
        <w:rPr>
          <w:rFonts w:ascii="Times New Roman"/>
        </w:rPr>
        <w:t>核算方法</w:t>
      </w:r>
      <w:bookmarkEnd w:id="66"/>
      <w:bookmarkEnd w:id="67"/>
    </w:p>
    <w:p w14:paraId="4B205674" w14:textId="77777777" w:rsidR="003A55C5" w:rsidRPr="00426393" w:rsidRDefault="00000000">
      <w:pPr>
        <w:pStyle w:val="affd"/>
        <w:spacing w:before="156" w:after="156"/>
        <w:rPr>
          <w:rFonts w:ascii="Times New Roman"/>
        </w:rPr>
      </w:pPr>
      <w:bookmarkStart w:id="68" w:name="_Toc179674286"/>
      <w:bookmarkStart w:id="69" w:name="_Toc179690144"/>
      <w:r w:rsidRPr="00426393">
        <w:rPr>
          <w:rFonts w:ascii="Times New Roman"/>
        </w:rPr>
        <w:t>实物量核算</w:t>
      </w:r>
      <w:bookmarkEnd w:id="68"/>
      <w:bookmarkEnd w:id="69"/>
    </w:p>
    <w:p w14:paraId="32A16DEB" w14:textId="77777777" w:rsidR="003A55C5" w:rsidRPr="00426393" w:rsidRDefault="00000000">
      <w:pPr>
        <w:pStyle w:val="affe"/>
        <w:spacing w:before="156" w:after="156"/>
        <w:rPr>
          <w:rFonts w:ascii="Times New Roman"/>
        </w:rPr>
      </w:pPr>
      <w:bookmarkStart w:id="70" w:name="_Toc179674287"/>
      <w:r w:rsidRPr="00426393">
        <w:rPr>
          <w:rFonts w:ascii="Times New Roman"/>
        </w:rPr>
        <w:lastRenderedPageBreak/>
        <w:t>物质供给</w:t>
      </w:r>
      <w:bookmarkEnd w:id="70"/>
    </w:p>
    <w:p w14:paraId="760298AD" w14:textId="77777777" w:rsidR="003A55C5" w:rsidRPr="00426393" w:rsidRDefault="00000000">
      <w:pPr>
        <w:pStyle w:val="afff"/>
        <w:spacing w:before="156" w:after="156"/>
        <w:rPr>
          <w:rFonts w:ascii="Times New Roman"/>
        </w:rPr>
      </w:pPr>
      <w:r w:rsidRPr="00426393">
        <w:rPr>
          <w:rFonts w:ascii="Times New Roman"/>
        </w:rPr>
        <w:t>生物质供给实物量</w:t>
      </w:r>
    </w:p>
    <w:p w14:paraId="5CA8098D" w14:textId="77777777" w:rsidR="003A55C5" w:rsidRPr="00426393" w:rsidRDefault="00000000">
      <w:pPr>
        <w:pStyle w:val="afffff5"/>
        <w:ind w:firstLine="420"/>
        <w:rPr>
          <w:rFonts w:ascii="Times New Roman"/>
        </w:rPr>
      </w:pPr>
      <w:r w:rsidRPr="00426393">
        <w:rPr>
          <w:rFonts w:ascii="Times New Roman"/>
        </w:rPr>
        <w:t>采用核算年份农林牧渔产品产量，作为生物质供给实物量核算指标。按照公式（</w:t>
      </w:r>
      <w:r w:rsidRPr="00426393">
        <w:rPr>
          <w:rFonts w:ascii="Times New Roman"/>
        </w:rPr>
        <w:t>1</w:t>
      </w:r>
      <w:r w:rsidRPr="00426393">
        <w:rPr>
          <w:rFonts w:ascii="Times New Roman"/>
        </w:rPr>
        <w:t>）计算。</w:t>
      </w:r>
    </w:p>
    <w:p w14:paraId="358344DC" w14:textId="77777777"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hAnsi="Cambria Math"/>
                <w:i/>
              </w:rPr>
            </m:ctrlPr>
          </m:sSubPr>
          <m:e>
            <m:r>
              <w:rPr>
                <w:rFonts w:ascii="Cambria Math" w:hAnsi="Cambria Math"/>
              </w:rPr>
              <m:t>E</m:t>
            </m:r>
          </m:e>
          <m:sub>
            <m:r>
              <w:rPr>
                <w:rFonts w:ascii="Cambria Math" w:hAnsi="Cambria Math"/>
              </w:rPr>
              <m:t>ms</m:t>
            </m:r>
          </m:sub>
        </m:sSub>
        <m:r>
          <w:rPr>
            <w:rFonts w:ascii="Cambria Math" w:hAnsi="Cambria Math"/>
          </w:rPr>
          <m:t>=</m:t>
        </m:r>
        <m:nary>
          <m:naryPr>
            <m:chr m:val="∑"/>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E</m:t>
                </m:r>
              </m:e>
              <m:sub>
                <m:r>
                  <w:rPr>
                    <w:rFonts w:ascii="Cambria Math" w:hAnsi="Cambria Math"/>
                  </w:rPr>
                  <m:t>ms i</m:t>
                </m:r>
              </m:sub>
            </m:sSub>
          </m:e>
        </m:nary>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07F56F36" w14:textId="77777777" w:rsidR="003A55C5" w:rsidRPr="00426393" w:rsidRDefault="00000000">
      <w:pPr>
        <w:pStyle w:val="afffff4"/>
        <w:rPr>
          <w:rFonts w:ascii="Times New Roman" w:hAnsi="Times New Roman"/>
        </w:rPr>
      </w:pPr>
      <w:r w:rsidRPr="00426393">
        <w:rPr>
          <w:rFonts w:ascii="Times New Roman" w:hAnsi="Times New Roman"/>
        </w:rPr>
        <w:t>式中：</w:t>
      </w:r>
    </w:p>
    <w:p w14:paraId="6DB82270" w14:textId="77777777" w:rsidR="003A55C5" w:rsidRPr="00426393" w:rsidRDefault="00000000">
      <w:pPr>
        <w:pStyle w:val="afffff4"/>
        <w:rPr>
          <w:rFonts w:ascii="Times New Roman" w:hAnsi="Times New Roman"/>
        </w:rPr>
      </w:pPr>
      <m:oMath>
        <m:sSub>
          <m:sSubPr>
            <m:ctrlPr>
              <w:rPr>
                <w:rFonts w:ascii="Cambria Math" w:hAnsi="Cambria Math"/>
                <w:i/>
                <w:kern w:val="2"/>
              </w:rPr>
            </m:ctrlPr>
          </m:sSubPr>
          <m:e>
            <m:r>
              <w:rPr>
                <w:rFonts w:ascii="Cambria Math" w:hAnsi="Cambria Math"/>
              </w:rPr>
              <m:t>E</m:t>
            </m:r>
          </m:e>
          <m:sub>
            <m:r>
              <w:rPr>
                <w:rFonts w:ascii="Cambria Math" w:hAnsi="Cambria Math"/>
              </w:rPr>
              <m:t>ms</m:t>
            </m:r>
          </m:sub>
        </m:sSub>
      </m:oMath>
      <w:r w:rsidRPr="00426393">
        <w:rPr>
          <w:rFonts w:ascii="Times New Roman" w:hAnsi="Times New Roman"/>
        </w:rPr>
        <w:t>——</w:t>
      </w:r>
      <w:r w:rsidRPr="00426393">
        <w:rPr>
          <w:rFonts w:ascii="Times New Roman" w:hAnsi="Times New Roman"/>
        </w:rPr>
        <w:t>生物质供给实物量，单位：</w:t>
      </w:r>
      <w:r w:rsidRPr="00426393">
        <w:rPr>
          <w:rFonts w:ascii="Times New Roman" w:hAnsi="Times New Roman"/>
        </w:rPr>
        <w:t>t/a;</w:t>
      </w:r>
    </w:p>
    <w:p w14:paraId="4C0E08E4" w14:textId="35EF0B0F" w:rsidR="003A55C5" w:rsidRPr="00426393" w:rsidRDefault="00000000">
      <w:pPr>
        <w:pStyle w:val="afffff5"/>
        <w:ind w:firstLine="420"/>
        <w:rPr>
          <w:rFonts w:ascii="Times New Roman"/>
        </w:rPr>
      </w:pPr>
      <m:oMath>
        <m:sSub>
          <m:sSubPr>
            <m:ctrlPr>
              <w:rPr>
                <w:rFonts w:ascii="Cambria Math" w:hAnsi="Cambria Math"/>
                <w:i/>
                <w:kern w:val="2"/>
                <w:szCs w:val="21"/>
              </w:rPr>
            </m:ctrlPr>
          </m:sSubPr>
          <m:e>
            <m:r>
              <w:rPr>
                <w:rFonts w:ascii="Cambria Math" w:hAnsi="Cambria Math"/>
              </w:rPr>
              <m:t>E</m:t>
            </m:r>
          </m:e>
          <m:sub>
            <m:r>
              <w:rPr>
                <w:rFonts w:ascii="Cambria Math" w:hAnsi="Cambria Math"/>
              </w:rPr>
              <m:t>ms i</m:t>
            </m:r>
          </m:sub>
        </m:sSub>
      </m:oMath>
      <w:r w:rsidRPr="00426393">
        <w:rPr>
          <w:rFonts w:ascii="Times New Roman"/>
        </w:rPr>
        <w:t>——</w:t>
      </w:r>
      <w:r w:rsidRPr="00426393">
        <w:rPr>
          <w:rFonts w:ascii="Times New Roman"/>
        </w:rPr>
        <w:t>第</w:t>
      </w:r>
      <m:oMath>
        <m:r>
          <w:rPr>
            <w:rFonts w:ascii="Cambria Math" w:hAnsi="Cambria Math"/>
          </w:rPr>
          <m:t>i</m:t>
        </m:r>
      </m:oMath>
      <w:r w:rsidRPr="00426393">
        <w:rPr>
          <w:rFonts w:ascii="Times New Roman"/>
        </w:rPr>
        <w:t>种农林牧渔产品年产量，单位：</w:t>
      </w:r>
      <w:r w:rsidRPr="00426393">
        <w:rPr>
          <w:rFonts w:ascii="Times New Roman"/>
        </w:rPr>
        <w:t>t/a;</w:t>
      </w:r>
    </w:p>
    <w:p w14:paraId="5177E360" w14:textId="079918A7" w:rsidR="003A55C5" w:rsidRPr="00426393" w:rsidRDefault="00000000">
      <w:pPr>
        <w:pStyle w:val="afffff5"/>
        <w:ind w:firstLine="420"/>
        <w:rPr>
          <w:rFonts w:ascii="Times New Roman"/>
        </w:rPr>
      </w:pPr>
      <m:oMath>
        <m:r>
          <w:rPr>
            <w:rFonts w:ascii="Cambria Math" w:hAnsi="Cambria Math"/>
          </w:rPr>
          <m:t>i</m:t>
        </m:r>
      </m:oMath>
      <w:r w:rsidRPr="00426393">
        <w:rPr>
          <w:rFonts w:ascii="Times New Roman"/>
        </w:rPr>
        <w:t>——</w:t>
      </w:r>
      <w:r w:rsidRPr="00426393">
        <w:rPr>
          <w:rFonts w:ascii="Times New Roman"/>
        </w:rPr>
        <w:t>农林牧渔产品种类，应按照</w:t>
      </w:r>
      <w:r w:rsidR="00AE1D58" w:rsidRPr="00426393">
        <w:rPr>
          <w:rFonts w:ascii="Times New Roman"/>
        </w:rPr>
        <w:t>GB/T 4754</w:t>
      </w:r>
      <w:r w:rsidR="00AE1D58" w:rsidRPr="00426393">
        <w:rPr>
          <w:rFonts w:ascii="Times New Roman"/>
        </w:rPr>
        <w:t>规定的</w:t>
      </w:r>
      <w:r w:rsidRPr="00426393">
        <w:rPr>
          <w:rFonts w:ascii="Times New Roman"/>
        </w:rPr>
        <w:t>分类体系进行分类；</w:t>
      </w:r>
    </w:p>
    <w:p w14:paraId="7F5ABDD3" w14:textId="77777777" w:rsidR="003A55C5" w:rsidRPr="00426393" w:rsidRDefault="00000000">
      <w:pPr>
        <w:pStyle w:val="afffff5"/>
        <w:ind w:firstLine="420"/>
        <w:rPr>
          <w:rFonts w:ascii="Times New Roman"/>
        </w:rPr>
      </w:pPr>
      <m:oMath>
        <m:r>
          <w:rPr>
            <w:rFonts w:ascii="Cambria Math" w:hAnsi="Cambria Math"/>
          </w:rPr>
          <m:t>n</m:t>
        </m:r>
      </m:oMath>
      <w:r w:rsidRPr="00426393">
        <w:rPr>
          <w:rFonts w:ascii="Times New Roman"/>
        </w:rPr>
        <w:t>——</w:t>
      </w:r>
      <w:r w:rsidRPr="00426393">
        <w:rPr>
          <w:rFonts w:ascii="Times New Roman"/>
        </w:rPr>
        <w:t>农林渔牧产品种类数量。</w:t>
      </w:r>
    </w:p>
    <w:p w14:paraId="573153B1" w14:textId="77777777" w:rsidR="003A55C5" w:rsidRPr="00426393" w:rsidRDefault="00000000">
      <w:pPr>
        <w:pStyle w:val="afff"/>
        <w:spacing w:before="156" w:after="156"/>
        <w:rPr>
          <w:rFonts w:ascii="Times New Roman"/>
        </w:rPr>
      </w:pPr>
      <w:r w:rsidRPr="00426393">
        <w:rPr>
          <w:rFonts w:ascii="Times New Roman"/>
        </w:rPr>
        <w:t>水资源供给实物量</w:t>
      </w:r>
    </w:p>
    <w:p w14:paraId="1A6499E0" w14:textId="3C2A7D48" w:rsidR="003A55C5" w:rsidRPr="00426393" w:rsidRDefault="00000000">
      <w:pPr>
        <w:pStyle w:val="afffff5"/>
        <w:ind w:firstLine="420"/>
        <w:rPr>
          <w:rFonts w:ascii="Times New Roman"/>
        </w:rPr>
      </w:pPr>
      <w:r w:rsidRPr="00426393">
        <w:rPr>
          <w:rFonts w:ascii="Times New Roman"/>
        </w:rPr>
        <w:t>采用达到或优于</w:t>
      </w:r>
      <w:r w:rsidRPr="00426393">
        <w:rPr>
          <w:rFonts w:ascii="Times New Roman"/>
        </w:rPr>
        <w:t>GB 3838</w:t>
      </w:r>
      <w:r w:rsidR="00AE1D58" w:rsidRPr="00426393">
        <w:rPr>
          <w:rFonts w:ascii="Times New Roman"/>
        </w:rPr>
        <w:t>规定的</w:t>
      </w:r>
      <w:r w:rsidRPr="00426393">
        <w:rPr>
          <w:rFonts w:ascii="Times New Roman"/>
        </w:rPr>
        <w:t>Ⅲ</w:t>
      </w:r>
      <w:r w:rsidRPr="00426393">
        <w:rPr>
          <w:rFonts w:ascii="Times New Roman"/>
        </w:rPr>
        <w:t>类标准的水资源供给总量，作为水资源产品供给实物量。水资源产品供给量应包括本地使用量和向下游地区供给量，并扣除上游来水量。按照公式（</w:t>
      </w:r>
      <w:r w:rsidRPr="00426393">
        <w:rPr>
          <w:rFonts w:ascii="Times New Roman"/>
        </w:rPr>
        <w:t>2</w:t>
      </w:r>
      <w:r w:rsidRPr="00426393">
        <w:rPr>
          <w:rFonts w:ascii="Times New Roman"/>
        </w:rPr>
        <w:t>）计算。</w:t>
      </w:r>
    </w:p>
    <w:p w14:paraId="206FE16C" w14:textId="77777777" w:rsidR="003A55C5" w:rsidRPr="00426393" w:rsidRDefault="003A55C5">
      <w:pPr>
        <w:pStyle w:val="afffff5"/>
        <w:ind w:firstLine="420"/>
        <w:rPr>
          <w:rFonts w:ascii="Times New Roman"/>
        </w:rPr>
      </w:pPr>
    </w:p>
    <w:p w14:paraId="7F27A4CD" w14:textId="77777777"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hAnsi="Cambria Math"/>
                <w:i/>
              </w:rPr>
            </m:ctrlPr>
          </m:sSubPr>
          <m:e>
            <m:r>
              <w:rPr>
                <w:rFonts w:ascii="Cambria Math" w:hAnsi="Cambria Math"/>
              </w:rPr>
              <m:t>E</m:t>
            </m:r>
          </m:e>
          <m:sub>
            <m:r>
              <w:rPr>
                <w:rFonts w:ascii="Cambria Math" w:hAnsi="Cambria Math"/>
              </w:rPr>
              <m:t>ws</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LU</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DS</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US</m:t>
            </m:r>
          </m:sub>
        </m:sSub>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2EEA51FF" w14:textId="77777777" w:rsidR="003A55C5" w:rsidRPr="00426393" w:rsidRDefault="00000000">
      <w:pPr>
        <w:pStyle w:val="afffff4"/>
        <w:rPr>
          <w:rFonts w:ascii="Times New Roman" w:hAnsi="Times New Roman"/>
        </w:rPr>
      </w:pPr>
      <w:r w:rsidRPr="00426393">
        <w:rPr>
          <w:rFonts w:ascii="Times New Roman" w:hAnsi="Times New Roman"/>
        </w:rPr>
        <w:t>式中：</w:t>
      </w:r>
    </w:p>
    <w:p w14:paraId="6E58717C" w14:textId="77777777"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E</m:t>
            </m:r>
          </m:e>
          <m:sub>
            <m:r>
              <w:rPr>
                <w:rFonts w:ascii="Cambria Math" w:hAnsi="Cambria Math"/>
              </w:rPr>
              <m:t>ws</m:t>
            </m:r>
          </m:sub>
        </m:sSub>
      </m:oMath>
      <w:r w:rsidRPr="00426393">
        <w:rPr>
          <w:rFonts w:ascii="Times New Roman"/>
        </w:rPr>
        <w:t>——</w:t>
      </w:r>
      <w:r w:rsidRPr="00426393">
        <w:rPr>
          <w:rFonts w:ascii="Times New Roman"/>
        </w:rPr>
        <w:t>水资源产品供给量，单位：</w:t>
      </w:r>
      <w:r w:rsidRPr="00426393">
        <w:rPr>
          <w:rFonts w:ascii="Times New Roman"/>
        </w:rPr>
        <w:t>t/a;</w:t>
      </w:r>
    </w:p>
    <w:p w14:paraId="520697AF" w14:textId="72EEDDD3"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W</m:t>
            </m:r>
          </m:e>
          <m:sub>
            <m:r>
              <w:rPr>
                <w:rFonts w:ascii="Cambria Math" w:hAnsi="Cambria Math"/>
              </w:rPr>
              <m:t>LU</m:t>
            </m:r>
          </m:sub>
        </m:sSub>
      </m:oMath>
      <w:r w:rsidRPr="00426393">
        <w:rPr>
          <w:rFonts w:ascii="Times New Roman"/>
        </w:rPr>
        <w:t>——</w:t>
      </w:r>
      <w:r w:rsidRPr="00426393">
        <w:rPr>
          <w:rFonts w:ascii="Times New Roman"/>
        </w:rPr>
        <w:t>达到或优于</w:t>
      </w:r>
      <w:r w:rsidRPr="00426393">
        <w:rPr>
          <w:rFonts w:ascii="Times New Roman"/>
        </w:rPr>
        <w:t>GB 3838</w:t>
      </w:r>
      <w:r w:rsidR="00AE1D58" w:rsidRPr="00426393">
        <w:rPr>
          <w:rFonts w:ascii="Times New Roman"/>
        </w:rPr>
        <w:t>规定的</w:t>
      </w:r>
      <w:r w:rsidRPr="00426393">
        <w:rPr>
          <w:rFonts w:ascii="Times New Roman"/>
        </w:rPr>
        <w:t>Ⅲ</w:t>
      </w:r>
      <w:r w:rsidRPr="00426393">
        <w:rPr>
          <w:rFonts w:ascii="Times New Roman"/>
        </w:rPr>
        <w:t>类标准的本地生活用水取水量或用水量，单位：</w:t>
      </w:r>
      <w:r w:rsidRPr="00426393">
        <w:rPr>
          <w:rFonts w:ascii="Times New Roman"/>
        </w:rPr>
        <w:t>t/a;</w:t>
      </w:r>
    </w:p>
    <w:p w14:paraId="61F5F54E" w14:textId="426A8D39"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W</m:t>
            </m:r>
          </m:e>
          <m:sub>
            <m:r>
              <w:rPr>
                <w:rFonts w:ascii="Cambria Math" w:hAnsi="Cambria Math"/>
              </w:rPr>
              <m:t>DS</m:t>
            </m:r>
          </m:sub>
        </m:sSub>
      </m:oMath>
      <w:r w:rsidRPr="00426393">
        <w:rPr>
          <w:rFonts w:ascii="Times New Roman"/>
        </w:rPr>
        <w:t>——</w:t>
      </w:r>
      <w:r w:rsidRPr="00426393">
        <w:rPr>
          <w:rFonts w:ascii="Times New Roman"/>
        </w:rPr>
        <w:t>达到或优于</w:t>
      </w:r>
      <w:r w:rsidRPr="00426393">
        <w:rPr>
          <w:rFonts w:ascii="Times New Roman"/>
        </w:rPr>
        <w:t>GB 3838</w:t>
      </w:r>
      <w:r w:rsidR="00AE1D58" w:rsidRPr="00426393">
        <w:rPr>
          <w:rFonts w:ascii="Times New Roman"/>
        </w:rPr>
        <w:t>规定的</w:t>
      </w:r>
      <w:r w:rsidRPr="00426393">
        <w:rPr>
          <w:rFonts w:ascii="Times New Roman"/>
        </w:rPr>
        <w:t>Ⅲ</w:t>
      </w:r>
      <w:r w:rsidRPr="00426393">
        <w:rPr>
          <w:rFonts w:ascii="Times New Roman"/>
        </w:rPr>
        <w:t>类标准的出境水量，单位：</w:t>
      </w:r>
      <w:r w:rsidRPr="00426393">
        <w:rPr>
          <w:rFonts w:ascii="Times New Roman"/>
        </w:rPr>
        <w:t>t/a;</w:t>
      </w:r>
    </w:p>
    <w:p w14:paraId="33D09E48" w14:textId="5B7EA61F"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W</m:t>
            </m:r>
          </m:e>
          <m:sub>
            <m:r>
              <w:rPr>
                <w:rFonts w:ascii="Cambria Math" w:hAnsi="Cambria Math"/>
              </w:rPr>
              <m:t>US</m:t>
            </m:r>
          </m:sub>
        </m:sSub>
      </m:oMath>
      <w:r w:rsidRPr="00426393">
        <w:rPr>
          <w:rFonts w:ascii="Times New Roman"/>
        </w:rPr>
        <w:t>——</w:t>
      </w:r>
      <w:r w:rsidRPr="00426393">
        <w:rPr>
          <w:rFonts w:ascii="Times New Roman"/>
        </w:rPr>
        <w:t>达到或优于</w:t>
      </w:r>
      <w:r w:rsidRPr="00426393">
        <w:rPr>
          <w:rFonts w:ascii="Times New Roman"/>
        </w:rPr>
        <w:t>GB 3838</w:t>
      </w:r>
      <w:r w:rsidR="00AE1D58" w:rsidRPr="00426393">
        <w:rPr>
          <w:rFonts w:ascii="Times New Roman"/>
        </w:rPr>
        <w:t>规定的</w:t>
      </w:r>
      <w:r w:rsidRPr="00426393">
        <w:rPr>
          <w:rFonts w:ascii="Times New Roman"/>
        </w:rPr>
        <w:t>Ⅲ</w:t>
      </w:r>
      <w:r w:rsidRPr="00426393">
        <w:rPr>
          <w:rFonts w:ascii="Times New Roman"/>
        </w:rPr>
        <w:t>类标准的入境水量，单位：</w:t>
      </w:r>
      <w:r w:rsidRPr="00426393">
        <w:rPr>
          <w:rFonts w:ascii="Times New Roman"/>
        </w:rPr>
        <w:t>t/a</w:t>
      </w:r>
      <w:r w:rsidRPr="00426393">
        <w:rPr>
          <w:rFonts w:ascii="Times New Roman"/>
        </w:rPr>
        <w:t>。</w:t>
      </w:r>
    </w:p>
    <w:p w14:paraId="65550E0A" w14:textId="77777777" w:rsidR="003A55C5" w:rsidRPr="00426393" w:rsidRDefault="00000000">
      <w:pPr>
        <w:pStyle w:val="afff"/>
        <w:spacing w:before="156" w:after="156"/>
        <w:rPr>
          <w:rFonts w:ascii="Times New Roman"/>
        </w:rPr>
      </w:pPr>
      <w:r w:rsidRPr="00426393">
        <w:rPr>
          <w:rFonts w:ascii="Times New Roman"/>
        </w:rPr>
        <w:t>生物质能供给实物量</w:t>
      </w:r>
    </w:p>
    <w:p w14:paraId="0B088654" w14:textId="77777777" w:rsidR="003A55C5" w:rsidRPr="00426393" w:rsidRDefault="00000000">
      <w:pPr>
        <w:pStyle w:val="afffff5"/>
        <w:ind w:firstLine="420"/>
        <w:rPr>
          <w:rFonts w:ascii="Times New Roman"/>
        </w:rPr>
      </w:pPr>
      <w:r w:rsidRPr="00426393">
        <w:rPr>
          <w:rFonts w:ascii="Times New Roman"/>
        </w:rPr>
        <w:t>采用核算区域的生物质资源，经转化形成的生物发电量，作为生物质能源供给实物量。按照公式（</w:t>
      </w:r>
      <w:r w:rsidRPr="00426393">
        <w:rPr>
          <w:rFonts w:ascii="Times New Roman"/>
        </w:rPr>
        <w:t>3</w:t>
      </w:r>
      <w:r w:rsidRPr="00426393">
        <w:rPr>
          <w:rFonts w:ascii="Times New Roman"/>
        </w:rPr>
        <w:t>）计算。</w:t>
      </w:r>
    </w:p>
    <w:p w14:paraId="6115FF2F" w14:textId="77777777"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hAnsi="Cambria Math"/>
                <w:i/>
              </w:rPr>
            </m:ctrlPr>
          </m:sSubPr>
          <m:e>
            <m:r>
              <w:rPr>
                <w:rFonts w:ascii="Cambria Math" w:hAnsi="Cambria Math"/>
              </w:rPr>
              <m:t>E</m:t>
            </m:r>
          </m:e>
          <m:sub>
            <m:r>
              <w:rPr>
                <w:rFonts w:ascii="Cambria Math" w:hAnsi="Cambria Math"/>
              </w:rPr>
              <m:t>be</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E</m:t>
                </m:r>
              </m:e>
              <m:sub>
                <m:r>
                  <w:rPr>
                    <w:rFonts w:ascii="Cambria Math" w:hAnsi="Cambria Math"/>
                  </w:rPr>
                  <m:t>be i</m:t>
                </m:r>
              </m:sub>
            </m:sSub>
          </m:e>
        </m:nary>
        <m:r>
          <w:rPr>
            <w:rFonts w:ascii="Cambria Math" w:hAnsi="Cambria Math"/>
          </w:rPr>
          <m:t>×</m:t>
        </m:r>
        <m:sSub>
          <m:sSubPr>
            <m:ctrlPr>
              <w:rPr>
                <w:rFonts w:ascii="Cambria Math" w:hAnsi="Cambria Math"/>
                <w:i/>
              </w:rPr>
            </m:ctrlPr>
          </m:sSubPr>
          <m:e>
            <m:r>
              <w:rPr>
                <w:rFonts w:ascii="Cambria Math" w:hAnsi="Cambria Math"/>
              </w:rPr>
              <m:t>BPG</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i</m:t>
            </m:r>
          </m:sub>
        </m:sSub>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23EB9088" w14:textId="77777777" w:rsidR="003A55C5" w:rsidRPr="00426393" w:rsidRDefault="00000000">
      <w:pPr>
        <w:pStyle w:val="afffff4"/>
        <w:rPr>
          <w:rFonts w:ascii="Times New Roman" w:hAnsi="Times New Roman"/>
        </w:rPr>
      </w:pPr>
      <w:r w:rsidRPr="00426393">
        <w:rPr>
          <w:rFonts w:ascii="Times New Roman" w:hAnsi="Times New Roman"/>
        </w:rPr>
        <w:t>式中：</w:t>
      </w:r>
    </w:p>
    <w:p w14:paraId="1F147ECF" w14:textId="77777777" w:rsidR="003A55C5" w:rsidRPr="00426393" w:rsidRDefault="00000000">
      <w:pPr>
        <w:pStyle w:val="afffff5"/>
        <w:ind w:firstLine="420"/>
        <w:rPr>
          <w:rFonts w:ascii="Times New Roman"/>
        </w:rPr>
      </w:pPr>
      <m:oMath>
        <m:sSub>
          <m:sSubPr>
            <m:ctrlPr>
              <w:rPr>
                <w:rFonts w:ascii="Cambria Math" w:hAnsi="Cambria Math"/>
                <w:i/>
                <w:kern w:val="2"/>
                <w:szCs w:val="21"/>
              </w:rPr>
            </m:ctrlPr>
          </m:sSubPr>
          <m:e>
            <m:r>
              <w:rPr>
                <w:rFonts w:ascii="Cambria Math" w:hAnsi="Cambria Math"/>
              </w:rPr>
              <m:t>E</m:t>
            </m:r>
          </m:e>
          <m:sub>
            <m:r>
              <w:rPr>
                <w:rFonts w:ascii="Cambria Math" w:hAnsi="Cambria Math"/>
              </w:rPr>
              <m:t>be</m:t>
            </m:r>
          </m:sub>
        </m:sSub>
      </m:oMath>
      <w:r w:rsidRPr="00426393">
        <w:rPr>
          <w:rFonts w:ascii="Times New Roman"/>
        </w:rPr>
        <w:t>——</w:t>
      </w:r>
      <w:r w:rsidRPr="00426393">
        <w:rPr>
          <w:rFonts w:ascii="Times New Roman"/>
        </w:rPr>
        <w:t>生物质能供给量，单位：</w:t>
      </w:r>
      <w:proofErr w:type="spellStart"/>
      <w:r w:rsidRPr="00426393">
        <w:rPr>
          <w:rFonts w:ascii="Times New Roman"/>
        </w:rPr>
        <w:t>kW·h</w:t>
      </w:r>
      <w:proofErr w:type="spellEnd"/>
      <w:r w:rsidRPr="00426393">
        <w:rPr>
          <w:rFonts w:ascii="Times New Roman"/>
        </w:rPr>
        <w:t>/a;</w:t>
      </w:r>
    </w:p>
    <w:p w14:paraId="70519706" w14:textId="6021D5FE" w:rsidR="003A55C5" w:rsidRPr="00426393" w:rsidRDefault="00000000">
      <w:pPr>
        <w:pStyle w:val="afffff5"/>
        <w:ind w:firstLine="420"/>
        <w:rPr>
          <w:rFonts w:ascii="Times New Roman"/>
        </w:rPr>
      </w:pPr>
      <m:oMath>
        <m:sSub>
          <m:sSubPr>
            <m:ctrlPr>
              <w:rPr>
                <w:rFonts w:ascii="Cambria Math" w:hAnsi="Cambria Math"/>
                <w:i/>
                <w:kern w:val="2"/>
                <w:szCs w:val="21"/>
              </w:rPr>
            </m:ctrlPr>
          </m:sSubPr>
          <m:e>
            <m:r>
              <w:rPr>
                <w:rFonts w:ascii="Cambria Math" w:hAnsi="Cambria Math"/>
              </w:rPr>
              <m:t>E</m:t>
            </m:r>
          </m:e>
          <m:sub>
            <m:r>
              <w:rPr>
                <w:rFonts w:ascii="Cambria Math" w:hAnsi="Cambria Math"/>
              </w:rPr>
              <m:t>be i</m:t>
            </m:r>
          </m:sub>
        </m:sSub>
      </m:oMath>
      <w:r w:rsidRPr="00426393">
        <w:rPr>
          <w:rFonts w:ascii="Times New Roman"/>
        </w:rPr>
        <w:t>——</w:t>
      </w:r>
      <w:r w:rsidRPr="00426393">
        <w:rPr>
          <w:rFonts w:ascii="Times New Roman"/>
        </w:rPr>
        <w:t>第</w:t>
      </w:r>
      <m:oMath>
        <m:r>
          <w:rPr>
            <w:rFonts w:ascii="Cambria Math" w:hAnsi="Cambria Math"/>
          </w:rPr>
          <m:t>i</m:t>
        </m:r>
      </m:oMath>
      <w:proofErr w:type="gramStart"/>
      <w:r w:rsidRPr="00426393">
        <w:rPr>
          <w:rFonts w:ascii="Times New Roman"/>
        </w:rPr>
        <w:t>个</w:t>
      </w:r>
      <w:proofErr w:type="gramEnd"/>
      <w:r w:rsidRPr="00426393">
        <w:rPr>
          <w:rFonts w:ascii="Times New Roman"/>
        </w:rPr>
        <w:t>使用核算区域生物质作为原料的生物质电厂的年发电总量，单位：</w:t>
      </w:r>
      <w:proofErr w:type="spellStart"/>
      <w:r w:rsidRPr="00426393">
        <w:rPr>
          <w:rFonts w:ascii="Times New Roman"/>
        </w:rPr>
        <w:t>kW·h</w:t>
      </w:r>
      <w:proofErr w:type="spellEnd"/>
      <w:r w:rsidRPr="00426393">
        <w:rPr>
          <w:rFonts w:ascii="Times New Roman"/>
        </w:rPr>
        <w:t>/a;</w:t>
      </w:r>
    </w:p>
    <w:p w14:paraId="051BBA7E" w14:textId="2CF2FA89" w:rsidR="003A55C5" w:rsidRPr="00426393" w:rsidRDefault="00000000">
      <w:pPr>
        <w:pStyle w:val="afffff5"/>
        <w:ind w:firstLine="420"/>
        <w:rPr>
          <w:rFonts w:ascii="Times New Roman"/>
        </w:rPr>
      </w:pPr>
      <m:oMath>
        <m:sSub>
          <m:sSubPr>
            <m:ctrlPr>
              <w:rPr>
                <w:rFonts w:ascii="Cambria Math" w:hAnsi="Cambria Math"/>
                <w:i/>
                <w:kern w:val="2"/>
                <w:szCs w:val="21"/>
              </w:rPr>
            </m:ctrlPr>
          </m:sSubPr>
          <m:e>
            <m:r>
              <w:rPr>
                <w:rFonts w:ascii="Cambria Math" w:hAnsi="Cambria Math"/>
              </w:rPr>
              <m:t>BPG</m:t>
            </m:r>
          </m:e>
          <m:sub>
            <m:r>
              <w:rPr>
                <w:rFonts w:ascii="Cambria Math" w:hAnsi="Cambria Math"/>
              </w:rPr>
              <m:t>i</m:t>
            </m:r>
          </m:sub>
        </m:sSub>
      </m:oMath>
      <w:r w:rsidRPr="00426393">
        <w:rPr>
          <w:rFonts w:ascii="Times New Roman"/>
        </w:rPr>
        <w:t>——</w:t>
      </w:r>
      <w:r w:rsidRPr="00426393">
        <w:rPr>
          <w:rFonts w:ascii="Times New Roman"/>
        </w:rPr>
        <w:t>第</w:t>
      </w:r>
      <m:oMath>
        <m:r>
          <w:rPr>
            <w:rFonts w:ascii="Cambria Math" w:hAnsi="Cambria Math"/>
          </w:rPr>
          <m:t>i</m:t>
        </m:r>
      </m:oMath>
      <w:proofErr w:type="gramStart"/>
      <w:r w:rsidRPr="00426393">
        <w:rPr>
          <w:rFonts w:ascii="Times New Roman"/>
        </w:rPr>
        <w:t>个</w:t>
      </w:r>
      <w:proofErr w:type="gramEnd"/>
      <w:r w:rsidRPr="00426393">
        <w:rPr>
          <w:rFonts w:ascii="Times New Roman"/>
        </w:rPr>
        <w:t>使用核算区域生物质作为原料的生物质电厂，生物质转化形成的发电量占年发电总量的比例，单位</w:t>
      </w:r>
      <w:r w:rsidRPr="00426393">
        <w:rPr>
          <w:rFonts w:ascii="Times New Roman"/>
        </w:rPr>
        <w:t>:%</w:t>
      </w:r>
      <w:r w:rsidRPr="00426393">
        <w:rPr>
          <w:rFonts w:ascii="Times New Roman"/>
        </w:rPr>
        <w:t>；</w:t>
      </w:r>
    </w:p>
    <w:p w14:paraId="13CE2A40" w14:textId="6CE2C7BD" w:rsidR="003A55C5" w:rsidRPr="00426393" w:rsidRDefault="00000000">
      <w:pPr>
        <w:pStyle w:val="afffff5"/>
        <w:ind w:firstLine="420"/>
        <w:rPr>
          <w:rFonts w:ascii="Times New Roman"/>
        </w:rPr>
      </w:pPr>
      <m:oMath>
        <m:sSub>
          <m:sSubPr>
            <m:ctrlPr>
              <w:rPr>
                <w:rFonts w:ascii="Cambria Math" w:hAnsi="Cambria Math"/>
                <w:i/>
                <w:kern w:val="2"/>
                <w:szCs w:val="21"/>
              </w:rPr>
            </m:ctrlPr>
          </m:sSubPr>
          <m:e>
            <m:r>
              <w:rPr>
                <w:rFonts w:ascii="Cambria Math" w:hAnsi="Cambria Math"/>
              </w:rPr>
              <m:t>R</m:t>
            </m:r>
          </m:e>
          <m:sub>
            <m:r>
              <w:rPr>
                <w:rFonts w:ascii="Cambria Math" w:hAnsi="Cambria Math"/>
              </w:rPr>
              <m:t>i</m:t>
            </m:r>
          </m:sub>
        </m:sSub>
      </m:oMath>
      <w:r w:rsidRPr="00426393">
        <w:rPr>
          <w:rFonts w:ascii="Times New Roman"/>
        </w:rPr>
        <w:t>——</w:t>
      </w:r>
      <w:r w:rsidRPr="00426393">
        <w:rPr>
          <w:rFonts w:ascii="Times New Roman"/>
        </w:rPr>
        <w:t>第</w:t>
      </w:r>
      <m:oMath>
        <m:r>
          <w:rPr>
            <w:rFonts w:ascii="Cambria Math" w:hAnsi="Cambria Math"/>
          </w:rPr>
          <m:t>i</m:t>
        </m:r>
      </m:oMath>
      <w:proofErr w:type="gramStart"/>
      <w:r w:rsidRPr="00426393">
        <w:rPr>
          <w:rFonts w:ascii="Times New Roman"/>
        </w:rPr>
        <w:t>个</w:t>
      </w:r>
      <w:proofErr w:type="gramEnd"/>
      <w:r w:rsidRPr="00426393">
        <w:rPr>
          <w:rFonts w:ascii="Times New Roman"/>
        </w:rPr>
        <w:t>使用核算区域生物质作为原料的生物质电厂，生物质原料中，来自核算区域的比例，单位</w:t>
      </w:r>
      <w:r w:rsidRPr="00426393">
        <w:rPr>
          <w:rFonts w:ascii="Times New Roman"/>
        </w:rPr>
        <w:t>:%</w:t>
      </w:r>
      <w:r w:rsidRPr="00426393">
        <w:rPr>
          <w:rFonts w:ascii="Times New Roman"/>
        </w:rPr>
        <w:t>。</w:t>
      </w:r>
    </w:p>
    <w:p w14:paraId="67378EBF" w14:textId="77777777" w:rsidR="003A55C5" w:rsidRPr="00426393" w:rsidRDefault="00000000">
      <w:pPr>
        <w:pStyle w:val="afffff5"/>
        <w:ind w:firstLine="420"/>
        <w:rPr>
          <w:rFonts w:ascii="Times New Roman"/>
        </w:rPr>
      </w:pPr>
      <m:oMath>
        <m:r>
          <w:rPr>
            <w:rFonts w:ascii="Cambria Math" w:hAnsi="Cambria Math"/>
          </w:rPr>
          <m:t>i</m:t>
        </m:r>
      </m:oMath>
      <w:r w:rsidRPr="00426393">
        <w:rPr>
          <w:rFonts w:ascii="Times New Roman"/>
        </w:rPr>
        <w:t>——</w:t>
      </w:r>
      <w:r w:rsidRPr="00426393">
        <w:rPr>
          <w:rFonts w:ascii="Times New Roman"/>
        </w:rPr>
        <w:t>核算区域生物质资源供给的生物质电厂；</w:t>
      </w:r>
    </w:p>
    <w:p w14:paraId="596C29C0" w14:textId="77777777" w:rsidR="003A55C5" w:rsidRPr="00426393" w:rsidRDefault="00000000">
      <w:pPr>
        <w:pStyle w:val="afffff5"/>
        <w:ind w:firstLine="420"/>
        <w:rPr>
          <w:rFonts w:ascii="Times New Roman"/>
        </w:rPr>
      </w:pPr>
      <m:oMath>
        <m:r>
          <w:rPr>
            <w:rFonts w:ascii="Cambria Math" w:hAnsi="Cambria Math"/>
          </w:rPr>
          <m:t>n</m:t>
        </m:r>
      </m:oMath>
      <w:r w:rsidRPr="00426393">
        <w:rPr>
          <w:rFonts w:ascii="Times New Roman"/>
        </w:rPr>
        <w:t>——</w:t>
      </w:r>
      <w:r w:rsidRPr="00426393">
        <w:rPr>
          <w:rFonts w:ascii="Times New Roman"/>
        </w:rPr>
        <w:t>使用核算区域生物质资源进行发电的生物质电厂总数。</w:t>
      </w:r>
    </w:p>
    <w:p w14:paraId="1A5BC37E" w14:textId="6902A333" w:rsidR="00C26420" w:rsidRPr="00426393" w:rsidRDefault="00C26420" w:rsidP="00C26420">
      <w:pPr>
        <w:pStyle w:val="afff2"/>
        <w:rPr>
          <w:rFonts w:ascii="Times New Roman"/>
        </w:rPr>
      </w:pPr>
      <w:r w:rsidRPr="00426393">
        <w:rPr>
          <w:rFonts w:ascii="Times New Roman"/>
        </w:rPr>
        <w:t>因生物质电厂发电往往需要掺烧</w:t>
      </w:r>
      <w:r w:rsidRPr="00426393">
        <w:rPr>
          <w:rFonts w:ascii="Times New Roman"/>
        </w:rPr>
        <w:t>煤等非生物质燃料</w:t>
      </w:r>
      <w:r w:rsidRPr="00426393">
        <w:rPr>
          <w:rFonts w:ascii="Times New Roman"/>
        </w:rPr>
        <w:t>，因此计算生物质</w:t>
      </w:r>
      <w:r w:rsidRPr="00426393">
        <w:rPr>
          <w:rFonts w:ascii="Times New Roman"/>
        </w:rPr>
        <w:t>转化形成的发电量占年发电总量的比例。</w:t>
      </w:r>
    </w:p>
    <w:p w14:paraId="258A87F6" w14:textId="77777777" w:rsidR="003A55C5" w:rsidRPr="00426393" w:rsidRDefault="00000000">
      <w:pPr>
        <w:pStyle w:val="affe"/>
        <w:spacing w:before="156" w:after="156"/>
        <w:rPr>
          <w:rFonts w:ascii="Times New Roman"/>
        </w:rPr>
      </w:pPr>
      <w:bookmarkStart w:id="71" w:name="_Toc179674288"/>
      <w:r w:rsidRPr="00426393">
        <w:rPr>
          <w:rFonts w:ascii="Times New Roman"/>
        </w:rPr>
        <w:t>调节服务</w:t>
      </w:r>
      <w:bookmarkEnd w:id="71"/>
    </w:p>
    <w:p w14:paraId="4E8EC0B5" w14:textId="77777777" w:rsidR="003A55C5" w:rsidRPr="00426393" w:rsidRDefault="00000000">
      <w:pPr>
        <w:pStyle w:val="afff"/>
        <w:spacing w:before="156" w:after="156"/>
        <w:rPr>
          <w:rFonts w:ascii="Times New Roman"/>
        </w:rPr>
      </w:pPr>
      <w:r w:rsidRPr="00426393">
        <w:rPr>
          <w:rFonts w:ascii="Times New Roman"/>
        </w:rPr>
        <w:t>水源涵养服务实物量</w:t>
      </w:r>
    </w:p>
    <w:p w14:paraId="5583BF83" w14:textId="77777777" w:rsidR="003A55C5" w:rsidRPr="00426393" w:rsidRDefault="00000000">
      <w:pPr>
        <w:pStyle w:val="afffff5"/>
        <w:ind w:firstLine="420"/>
        <w:rPr>
          <w:rFonts w:ascii="Times New Roman"/>
        </w:rPr>
      </w:pPr>
      <w:r w:rsidRPr="00426393">
        <w:rPr>
          <w:rFonts w:ascii="Times New Roman"/>
        </w:rPr>
        <w:t>采用核算年份的水源涵养量，作为水源涵养实物量核算指标。水源涵养</w:t>
      </w:r>
      <w:proofErr w:type="gramStart"/>
      <w:r w:rsidRPr="00426393">
        <w:rPr>
          <w:rFonts w:ascii="Times New Roman"/>
        </w:rPr>
        <w:t>量利用</w:t>
      </w:r>
      <w:proofErr w:type="gramEnd"/>
      <w:r w:rsidRPr="00426393">
        <w:rPr>
          <w:rFonts w:ascii="Times New Roman"/>
        </w:rPr>
        <w:t>水量平衡模型计算，即水源涵养量为降水输入量与径流量和生态系统自身水分消耗量的差值。按照公式（</w:t>
      </w:r>
      <w:r w:rsidRPr="00426393">
        <w:rPr>
          <w:rFonts w:ascii="Times New Roman"/>
        </w:rPr>
        <w:t>4</w:t>
      </w:r>
      <w:r w:rsidRPr="00426393">
        <w:rPr>
          <w:rFonts w:ascii="Times New Roman"/>
        </w:rPr>
        <w:t>）计算。</w:t>
      </w:r>
    </w:p>
    <w:p w14:paraId="3A56E3AD" w14:textId="77777777" w:rsidR="003A55C5" w:rsidRPr="00426393" w:rsidRDefault="00000000">
      <w:pPr>
        <w:pStyle w:val="afffffff1"/>
        <w:rPr>
          <w:rFonts w:ascii="Times New Roman" w:hAnsi="Times New Roman"/>
        </w:rPr>
      </w:pPr>
      <w:r w:rsidRPr="00426393">
        <w:rPr>
          <w:rFonts w:ascii="Times New Roman" w:hAnsi="Times New Roman"/>
        </w:rPr>
        <w:lastRenderedPageBreak/>
        <w:tab/>
      </w:r>
      <m:oMath>
        <m:sSub>
          <m:sSubPr>
            <m:ctrlPr>
              <w:rPr>
                <w:rFonts w:ascii="Cambria Math" w:hAnsi="Cambria Math"/>
                <w:i/>
              </w:rPr>
            </m:ctrlPr>
          </m:sSubPr>
          <m:e>
            <m:r>
              <w:rPr>
                <w:rFonts w:ascii="Cambria Math" w:hAnsi="Cambria Math"/>
              </w:rPr>
              <m:t>Q</m:t>
            </m:r>
          </m:e>
          <m:sub>
            <m:r>
              <w:rPr>
                <w:rFonts w:ascii="Cambria Math" w:hAnsi="Cambria Math"/>
              </w:rPr>
              <m:t>wr</m:t>
            </m:r>
          </m:sub>
        </m:sSub>
        <m:r>
          <w:rPr>
            <w:rFonts w:ascii="Cambria Math" w:hAnsi="Cambria Math"/>
          </w:rPr>
          <m:t>=</m:t>
        </m:r>
        <m:nary>
          <m:naryPr>
            <m:chr m:val="∑"/>
            <m:ctrlPr>
              <w:rPr>
                <w:rFonts w:ascii="Cambria Math" w:hAnsi="Cambria Math"/>
              </w:rPr>
            </m:ctrlPr>
          </m:naryPr>
          <m:sub>
            <m:r>
              <w:rPr>
                <w:rFonts w:ascii="Cambria Math" w:hAnsi="Cambria Math"/>
              </w:rPr>
              <m:t>i=1</m:t>
            </m:r>
            <m:ctrlPr>
              <w:rPr>
                <w:rFonts w:ascii="Cambria Math" w:hAnsi="Cambria Math"/>
                <w:i/>
              </w:rPr>
            </m:ctrlPr>
          </m:sub>
          <m:sup>
            <m:r>
              <w:rPr>
                <w:rFonts w:ascii="Cambria Math" w:hAnsi="Cambria Math"/>
              </w:rPr>
              <m:t>n</m:t>
            </m:r>
            <m:ctrlPr>
              <w:rPr>
                <w:rFonts w:ascii="Cambria Math" w:hAnsi="Cambria Math"/>
                <w:i/>
              </w:rPr>
            </m:ctrlPr>
          </m:sup>
          <m:e>
            <m:sSub>
              <m:sSubPr>
                <m:ctrlPr>
                  <w:rPr>
                    <w:rFonts w:ascii="Cambria Math" w:hAnsi="Cambria Math"/>
                    <w:i/>
                  </w:rPr>
                </m:ctrlPr>
              </m:sSubPr>
              <m:e>
                <m:r>
                  <w:rPr>
                    <w:rFonts w:ascii="Cambria Math" w:hAnsi="Cambria Math"/>
                  </w:rPr>
                  <m:t>A</m:t>
                </m:r>
              </m:e>
              <m:sub>
                <m:r>
                  <w:rPr>
                    <w:rFonts w:ascii="Cambria Math" w:hAnsi="Cambria Math"/>
                  </w:rPr>
                  <m:t>i</m:t>
                </m:r>
              </m:sub>
            </m:sSub>
            <m:r>
              <m:rPr>
                <m:sty m:val="p"/>
              </m:rPr>
              <w:rPr>
                <w:rFonts w:ascii="Cambria Math" w:hAnsi="Cambria Math"/>
              </w:rPr>
              <m:t>×</m:t>
            </m:r>
            <m:d>
              <m:dPr>
                <m:ctrlPr>
                  <w:rPr>
                    <w:rFonts w:ascii="Cambria Math" w:hAnsi="Cambria Math"/>
                  </w:rPr>
                </m:ctrlPr>
              </m:dPr>
              <m:e>
                <m:sSub>
                  <m:sSubPr>
                    <m:ctrlPr>
                      <w:rPr>
                        <w:rFonts w:ascii="Cambria Math" w:hAnsi="Cambria Math"/>
                        <w:i/>
                      </w:rPr>
                    </m:ctrlPr>
                  </m:sSubPr>
                  <m:e>
                    <m:r>
                      <w:rPr>
                        <w:rFonts w:ascii="Cambria Math" w:hAnsi="Cambria Math"/>
                      </w:rPr>
                      <m:t>P</m:t>
                    </m:r>
                    <m:ctrlPr>
                      <w:rPr>
                        <w:rFonts w:ascii="Cambria Math" w:hAnsi="Cambria Math"/>
                      </w:rPr>
                    </m:ctrlP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-E</m:t>
                </m:r>
                <m:sSub>
                  <m:sSubPr>
                    <m:ctrlPr>
                      <w:rPr>
                        <w:rFonts w:ascii="Cambria Math" w:hAnsi="Cambria Math"/>
                        <w:i/>
                      </w:rPr>
                    </m:ctrlPr>
                  </m:sSubPr>
                  <m:e>
                    <m:r>
                      <w:rPr>
                        <w:rFonts w:ascii="Cambria Math" w:hAnsi="Cambria Math"/>
                      </w:rPr>
                      <m:t>T</m:t>
                    </m:r>
                  </m:e>
                  <m:sub>
                    <m:r>
                      <w:rPr>
                        <w:rFonts w:ascii="Cambria Math" w:hAnsi="Cambria Math"/>
                      </w:rPr>
                      <m:t>i</m:t>
                    </m:r>
                  </m:sub>
                </m:sSub>
                <m:ctrlPr>
                  <w:rPr>
                    <w:rFonts w:ascii="Cambria Math" w:hAnsi="Cambria Math"/>
                    <w:i/>
                  </w:rPr>
                </m:ctrlPr>
              </m:e>
            </m:d>
            <m:r>
              <m:rPr>
                <m:sty m:val="p"/>
              </m:rPr>
              <w:rPr>
                <w:rFonts w:ascii="Cambria Math" w:hAnsi="Cambria Math"/>
              </w:rPr>
              <m:t>×</m:t>
            </m:r>
            <m:sSup>
              <m:sSupPr>
                <m:ctrlPr>
                  <w:rPr>
                    <w:rFonts w:ascii="Cambria Math" w:hAnsi="Cambria Math"/>
                    <w:i/>
                  </w:rPr>
                </m:ctrlPr>
              </m:sSupPr>
              <m:e>
                <m:r>
                  <w:rPr>
                    <w:rFonts w:ascii="Cambria Math" w:hAnsi="Cambria Math"/>
                  </w:rPr>
                  <m:t>10</m:t>
                </m:r>
                <m:ctrlPr>
                  <w:rPr>
                    <w:rFonts w:ascii="Cambria Math" w:hAnsi="Cambria Math"/>
                  </w:rPr>
                </m:ctrlPr>
              </m:e>
              <m:sup>
                <m:r>
                  <w:rPr>
                    <w:rFonts w:ascii="Cambria Math" w:hAnsi="Cambria Math"/>
                  </w:rPr>
                  <m:t>-3</m:t>
                </m:r>
              </m:sup>
            </m:sSup>
            <m:ctrlPr>
              <w:rPr>
                <w:rFonts w:ascii="Cambria Math" w:hAnsi="Cambria Math"/>
                <w:i/>
              </w:rPr>
            </m:ctrlPr>
          </m:e>
        </m:nary>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32692A95" w14:textId="77777777" w:rsidR="003A55C5" w:rsidRPr="00426393" w:rsidRDefault="00000000">
      <w:pPr>
        <w:pStyle w:val="afffff4"/>
        <w:rPr>
          <w:rFonts w:ascii="Times New Roman" w:hAnsi="Times New Roman"/>
        </w:rPr>
      </w:pPr>
      <w:r w:rsidRPr="00426393">
        <w:rPr>
          <w:rFonts w:ascii="Times New Roman" w:hAnsi="Times New Roman"/>
        </w:rPr>
        <w:t>式中：</w:t>
      </w:r>
    </w:p>
    <w:p w14:paraId="07935B97" w14:textId="77777777"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Q</m:t>
            </m:r>
          </m:e>
          <m:sub>
            <m:r>
              <w:rPr>
                <w:rFonts w:ascii="Cambria Math" w:hAnsi="Cambria Math"/>
              </w:rPr>
              <m:t>wr</m:t>
            </m:r>
          </m:sub>
        </m:sSub>
      </m:oMath>
      <w:r w:rsidRPr="00426393">
        <w:rPr>
          <w:rFonts w:ascii="Times New Roman"/>
        </w:rPr>
        <w:t>——</w:t>
      </w:r>
      <w:r w:rsidRPr="00426393">
        <w:rPr>
          <w:rFonts w:ascii="Times New Roman"/>
        </w:rPr>
        <w:t>核算区域当年水源涵养量，单位：</w:t>
      </w:r>
      <w:r w:rsidRPr="00426393">
        <w:rPr>
          <w:rFonts w:ascii="Times New Roman"/>
        </w:rPr>
        <w:t>m</w:t>
      </w:r>
      <w:r w:rsidRPr="00426393">
        <w:rPr>
          <w:rFonts w:ascii="Times New Roman"/>
          <w:vertAlign w:val="superscript"/>
        </w:rPr>
        <w:t>3</w:t>
      </w:r>
      <w:r w:rsidRPr="00426393">
        <w:rPr>
          <w:rFonts w:ascii="Times New Roman"/>
        </w:rPr>
        <w:t>/a;</w:t>
      </w:r>
    </w:p>
    <w:p w14:paraId="3B2D71F1" w14:textId="0ED34FBC"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A</m:t>
            </m:r>
          </m:e>
          <m:sub>
            <m:r>
              <w:rPr>
                <w:rFonts w:ascii="Cambria Math" w:hAnsi="Cambria Math"/>
              </w:rPr>
              <m:t>i</m:t>
            </m:r>
          </m:sub>
        </m:sSub>
      </m:oMath>
      <w:r w:rsidRPr="00426393">
        <w:rPr>
          <w:rFonts w:ascii="Times New Roman"/>
        </w:rPr>
        <w:t>——</w:t>
      </w:r>
      <w:r w:rsidRPr="00426393">
        <w:rPr>
          <w:rFonts w:ascii="Times New Roman"/>
        </w:rPr>
        <w:t>第</w:t>
      </w:r>
      <m:oMath>
        <m:r>
          <w:rPr>
            <w:rFonts w:ascii="Cambria Math" w:hAnsi="Cambria Math"/>
          </w:rPr>
          <m:t>i</m:t>
        </m:r>
      </m:oMath>
      <w:r w:rsidRPr="00426393">
        <w:rPr>
          <w:rFonts w:ascii="Times New Roman"/>
        </w:rPr>
        <w:t>类生态系统面积，单位</w:t>
      </w:r>
      <w:r w:rsidRPr="00426393">
        <w:rPr>
          <w:rFonts w:ascii="Times New Roman"/>
        </w:rPr>
        <w:t>:m</w:t>
      </w:r>
      <w:r w:rsidRPr="00426393">
        <w:rPr>
          <w:rFonts w:ascii="Times New Roman"/>
          <w:vertAlign w:val="superscript"/>
        </w:rPr>
        <w:t>2</w:t>
      </w:r>
      <w:r w:rsidRPr="00426393">
        <w:rPr>
          <w:rFonts w:ascii="Times New Roman"/>
        </w:rPr>
        <w:t>；</w:t>
      </w:r>
    </w:p>
    <w:p w14:paraId="59790C55" w14:textId="0BC205DC"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P</m:t>
            </m:r>
            <m:ctrlPr>
              <w:rPr>
                <w:rFonts w:ascii="Cambria Math" w:hAnsi="Cambria Math"/>
              </w:rPr>
            </m:ctrlPr>
          </m:e>
          <m:sub>
            <m:r>
              <w:rPr>
                <w:rFonts w:ascii="Cambria Math" w:hAnsi="Cambria Math"/>
              </w:rPr>
              <m:t>i</m:t>
            </m:r>
          </m:sub>
        </m:sSub>
      </m:oMath>
      <w:r w:rsidRPr="00426393">
        <w:rPr>
          <w:rFonts w:ascii="Times New Roman"/>
        </w:rPr>
        <w:t>——</w:t>
      </w:r>
      <w:r w:rsidRPr="00426393">
        <w:rPr>
          <w:rFonts w:ascii="Times New Roman"/>
        </w:rPr>
        <w:t>第</w:t>
      </w:r>
      <m:oMath>
        <m:r>
          <w:rPr>
            <w:rFonts w:ascii="Cambria Math" w:hAnsi="Cambria Math"/>
          </w:rPr>
          <m:t>i</m:t>
        </m:r>
      </m:oMath>
      <w:r w:rsidRPr="00426393">
        <w:rPr>
          <w:rFonts w:ascii="Times New Roman"/>
        </w:rPr>
        <w:t>类生态系统核算年份年降水量，单位：</w:t>
      </w:r>
      <w:r w:rsidRPr="00426393">
        <w:rPr>
          <w:rFonts w:ascii="Times New Roman"/>
        </w:rPr>
        <w:t>mm;</w:t>
      </w:r>
    </w:p>
    <w:p w14:paraId="13DAF44B" w14:textId="6F800A80"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R</m:t>
            </m:r>
          </m:e>
          <m:sub>
            <m:r>
              <w:rPr>
                <w:rFonts w:ascii="Cambria Math" w:hAnsi="Cambria Math"/>
              </w:rPr>
              <m:t>i</m:t>
            </m:r>
          </m:sub>
        </m:sSub>
      </m:oMath>
      <w:r w:rsidRPr="00426393">
        <w:rPr>
          <w:rFonts w:ascii="Times New Roman"/>
        </w:rPr>
        <w:t>——</w:t>
      </w:r>
      <w:r w:rsidRPr="00426393">
        <w:rPr>
          <w:rFonts w:ascii="Times New Roman"/>
        </w:rPr>
        <w:t>第</w:t>
      </w:r>
      <m:oMath>
        <m:r>
          <w:rPr>
            <w:rFonts w:ascii="Cambria Math" w:hAnsi="Cambria Math"/>
          </w:rPr>
          <m:t>i</m:t>
        </m:r>
      </m:oMath>
      <w:r w:rsidRPr="00426393">
        <w:rPr>
          <w:rFonts w:ascii="Times New Roman"/>
        </w:rPr>
        <w:t>类生态系统核算年份径流量，单位：</w:t>
      </w:r>
      <w:r w:rsidRPr="00426393">
        <w:rPr>
          <w:rFonts w:ascii="Times New Roman"/>
        </w:rPr>
        <w:t>mm</w:t>
      </w:r>
      <w:r w:rsidR="00091943" w:rsidRPr="00426393">
        <w:rPr>
          <w:rFonts w:ascii="Times New Roman"/>
        </w:rPr>
        <w:t>，见附录</w:t>
      </w:r>
      <w:r w:rsidR="00091943" w:rsidRPr="00426393">
        <w:rPr>
          <w:rFonts w:ascii="Times New Roman"/>
        </w:rPr>
        <w:t>C.3.1</w:t>
      </w:r>
      <w:r w:rsidRPr="00426393">
        <w:rPr>
          <w:rFonts w:ascii="Times New Roman"/>
        </w:rPr>
        <w:t>;</w:t>
      </w:r>
    </w:p>
    <w:p w14:paraId="51DAABCD" w14:textId="2000D3C9" w:rsidR="003A55C5" w:rsidRPr="00426393" w:rsidRDefault="00000000">
      <w:pPr>
        <w:pStyle w:val="afffff5"/>
        <w:ind w:firstLine="420"/>
        <w:rPr>
          <w:rFonts w:ascii="Times New Roman"/>
        </w:rPr>
      </w:pPr>
      <m:oMath>
        <m:r>
          <w:rPr>
            <w:rFonts w:ascii="Cambria Math" w:hAnsi="Cambria Math"/>
          </w:rPr>
          <m:t>E</m:t>
        </m:r>
        <m:sSub>
          <m:sSubPr>
            <m:ctrlPr>
              <w:rPr>
                <w:rFonts w:ascii="Cambria Math" w:hAnsi="Cambria Math"/>
                <w:i/>
              </w:rPr>
            </m:ctrlPr>
          </m:sSubPr>
          <m:e>
            <m:r>
              <w:rPr>
                <w:rFonts w:ascii="Cambria Math" w:hAnsi="Cambria Math"/>
              </w:rPr>
              <m:t>T</m:t>
            </m:r>
          </m:e>
          <m:sub>
            <m:r>
              <w:rPr>
                <w:rFonts w:ascii="Cambria Math" w:hAnsi="Cambria Math"/>
              </w:rPr>
              <m:t>i</m:t>
            </m:r>
          </m:sub>
        </m:sSub>
      </m:oMath>
      <w:r w:rsidRPr="00426393">
        <w:rPr>
          <w:rFonts w:ascii="Times New Roman"/>
        </w:rPr>
        <w:t>——</w:t>
      </w:r>
      <w:r w:rsidRPr="00426393">
        <w:rPr>
          <w:rFonts w:ascii="Times New Roman"/>
        </w:rPr>
        <w:t>第</w:t>
      </w:r>
      <m:oMath>
        <m:r>
          <w:rPr>
            <w:rFonts w:ascii="Cambria Math" w:hAnsi="Cambria Math"/>
          </w:rPr>
          <m:t>i</m:t>
        </m:r>
      </m:oMath>
      <w:r w:rsidRPr="00426393">
        <w:rPr>
          <w:rFonts w:ascii="Times New Roman"/>
        </w:rPr>
        <w:t>类生态系统核算年份蒸散发量，单位：</w:t>
      </w:r>
      <w:r w:rsidRPr="00426393">
        <w:rPr>
          <w:rFonts w:ascii="Times New Roman"/>
        </w:rPr>
        <w:t>mm</w:t>
      </w:r>
      <w:r w:rsidR="00091943" w:rsidRPr="00426393">
        <w:rPr>
          <w:rFonts w:ascii="Times New Roman"/>
        </w:rPr>
        <w:t>，见附录</w:t>
      </w:r>
      <w:r w:rsidR="00091943" w:rsidRPr="00426393">
        <w:rPr>
          <w:rFonts w:ascii="Times New Roman"/>
        </w:rPr>
        <w:t>C.3.</w:t>
      </w:r>
      <w:r w:rsidR="00091943" w:rsidRPr="00426393">
        <w:rPr>
          <w:rFonts w:ascii="Times New Roman"/>
        </w:rPr>
        <w:t>2</w:t>
      </w:r>
      <w:r w:rsidRPr="00426393">
        <w:rPr>
          <w:rFonts w:ascii="Times New Roman"/>
        </w:rPr>
        <w:t>；</w:t>
      </w:r>
    </w:p>
    <w:p w14:paraId="4CFDA70C" w14:textId="77777777" w:rsidR="003A55C5" w:rsidRPr="00426393" w:rsidRDefault="00000000">
      <w:pPr>
        <w:pStyle w:val="afffff5"/>
        <w:ind w:firstLine="420"/>
        <w:rPr>
          <w:rFonts w:ascii="Times New Roman"/>
        </w:rPr>
      </w:pPr>
      <m:oMath>
        <m:r>
          <w:rPr>
            <w:rFonts w:ascii="Cambria Math" w:hAnsi="Cambria Math"/>
          </w:rPr>
          <m:t>i</m:t>
        </m:r>
      </m:oMath>
      <w:r w:rsidRPr="00426393">
        <w:rPr>
          <w:rFonts w:ascii="Times New Roman"/>
        </w:rPr>
        <w:t>——</w:t>
      </w:r>
      <w:r w:rsidRPr="00426393">
        <w:rPr>
          <w:rFonts w:ascii="Times New Roman"/>
        </w:rPr>
        <w:t>生态系统类型；</w:t>
      </w:r>
    </w:p>
    <w:p w14:paraId="39FE4D74" w14:textId="77777777" w:rsidR="003A55C5" w:rsidRPr="00426393" w:rsidRDefault="00000000">
      <w:pPr>
        <w:pStyle w:val="afffff5"/>
        <w:ind w:firstLine="420"/>
        <w:rPr>
          <w:rFonts w:ascii="Times New Roman"/>
        </w:rPr>
      </w:pPr>
      <m:oMath>
        <m:r>
          <w:rPr>
            <w:rFonts w:ascii="Cambria Math" w:hAnsi="Cambria Math"/>
          </w:rPr>
          <m:t>n</m:t>
        </m:r>
      </m:oMath>
      <w:r w:rsidRPr="00426393">
        <w:rPr>
          <w:rFonts w:ascii="Times New Roman"/>
        </w:rPr>
        <w:t>——</w:t>
      </w:r>
      <w:r w:rsidRPr="00426393">
        <w:rPr>
          <w:rFonts w:ascii="Times New Roman"/>
        </w:rPr>
        <w:t>生态系统类型数量。</w:t>
      </w:r>
    </w:p>
    <w:p w14:paraId="6BEE29AA" w14:textId="77777777" w:rsidR="003A55C5" w:rsidRPr="00426393" w:rsidRDefault="00000000">
      <w:pPr>
        <w:pStyle w:val="afff2"/>
        <w:rPr>
          <w:rFonts w:ascii="Times New Roman"/>
        </w:rPr>
      </w:pPr>
      <w:r w:rsidRPr="00426393">
        <w:rPr>
          <w:rFonts w:ascii="Times New Roman"/>
        </w:rPr>
        <w:t>蒸散发量是指水文循环中自降水到到达地面后由液态或固态转化为水汽返回大气的过程，包括水面、土壤、冰雪和蒸发和植物的散发。</w:t>
      </w:r>
    </w:p>
    <w:p w14:paraId="2AC14663" w14:textId="77777777" w:rsidR="003A55C5" w:rsidRPr="00426393" w:rsidRDefault="00000000">
      <w:pPr>
        <w:pStyle w:val="afff"/>
        <w:spacing w:before="156" w:after="156"/>
        <w:rPr>
          <w:rFonts w:ascii="Times New Roman"/>
        </w:rPr>
      </w:pPr>
      <w:r w:rsidRPr="00426393">
        <w:rPr>
          <w:rFonts w:ascii="Times New Roman"/>
        </w:rPr>
        <w:t>土壤保持服务实物量</w:t>
      </w:r>
    </w:p>
    <w:p w14:paraId="53B5FF88" w14:textId="77777777" w:rsidR="003A55C5" w:rsidRPr="00426393" w:rsidRDefault="00000000">
      <w:pPr>
        <w:pStyle w:val="afffff5"/>
        <w:ind w:firstLine="420"/>
        <w:rPr>
          <w:rFonts w:ascii="Times New Roman"/>
        </w:rPr>
      </w:pPr>
      <w:r w:rsidRPr="00426393">
        <w:rPr>
          <w:rFonts w:ascii="Times New Roman"/>
        </w:rPr>
        <w:t>采用核算年份的土壤保持量，作为土壤保持实物量核算指标。土壤保持</w:t>
      </w:r>
      <w:proofErr w:type="gramStart"/>
      <w:r w:rsidRPr="00426393">
        <w:rPr>
          <w:rFonts w:ascii="Times New Roman"/>
        </w:rPr>
        <w:t>量利用</w:t>
      </w:r>
      <w:proofErr w:type="gramEnd"/>
      <w:r w:rsidRPr="00426393">
        <w:rPr>
          <w:rFonts w:ascii="Times New Roman"/>
        </w:rPr>
        <w:t>通用土壤侵蚀模型计算。按照公式（</w:t>
      </w:r>
      <w:r w:rsidRPr="00426393">
        <w:rPr>
          <w:rFonts w:ascii="Times New Roman"/>
        </w:rPr>
        <w:t>5</w:t>
      </w:r>
      <w:r w:rsidRPr="00426393">
        <w:rPr>
          <w:rFonts w:ascii="Times New Roman"/>
        </w:rPr>
        <w:t>）计算。</w:t>
      </w:r>
    </w:p>
    <w:p w14:paraId="0818EDC2" w14:textId="77777777"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hAnsi="Cambria Math"/>
                <w:i/>
              </w:rPr>
            </m:ctrlPr>
          </m:sSubPr>
          <m:e>
            <m:r>
              <w:rPr>
                <w:rFonts w:ascii="Cambria Math" w:hAnsi="Cambria Math"/>
              </w:rPr>
              <m:t>Q</m:t>
            </m:r>
          </m:e>
          <m:sub>
            <m:r>
              <w:rPr>
                <w:rFonts w:ascii="Cambria Math" w:hAnsi="Cambria Math"/>
              </w:rPr>
              <m:t>sr</m:t>
            </m:r>
          </m:sub>
        </m:sSub>
        <m:r>
          <w:rPr>
            <w:rFonts w:ascii="Cambria Math" w:hAnsi="Cambria Math"/>
          </w:rPr>
          <m:t>=</m:t>
        </m:r>
        <m:nary>
          <m:naryPr>
            <m:chr m:val="∑"/>
            <m:ctrlPr>
              <w:rPr>
                <w:rFonts w:ascii="Cambria Math" w:hAnsi="Cambria Math"/>
              </w:rPr>
            </m:ctrlPr>
          </m:naryPr>
          <m:sub>
            <m:r>
              <w:rPr>
                <w:rFonts w:ascii="Cambria Math" w:hAnsi="Cambria Math"/>
              </w:rPr>
              <m:t>i=1</m:t>
            </m:r>
            <m:ctrlPr>
              <w:rPr>
                <w:rFonts w:ascii="Cambria Math" w:hAnsi="Cambria Math"/>
                <w:i/>
              </w:rPr>
            </m:ctrlPr>
          </m:sub>
          <m:sup>
            <m:r>
              <w:rPr>
                <w:rFonts w:ascii="Cambria Math" w:hAnsi="Cambria Math"/>
              </w:rPr>
              <m:t>n</m:t>
            </m:r>
            <m:ctrlPr>
              <w:rPr>
                <w:rFonts w:ascii="Cambria Math" w:hAnsi="Cambria Math"/>
                <w:i/>
              </w:rPr>
            </m:ctrlPr>
          </m:sup>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i</m:t>
                    </m:r>
                  </m:sub>
                </m:sSub>
                <m:r>
                  <m:rPr>
                    <m:sty m:val="p"/>
                  </m:rPr>
                  <w:rPr>
                    <w:rFonts w:ascii="Cambria Math" w:hAnsi="Cambria Math"/>
                  </w:rPr>
                  <m:t>×</m:t>
                </m:r>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i</m:t>
                    </m:r>
                  </m:sub>
                </m:sSub>
                <m:r>
                  <m:rPr>
                    <m:sty m:val="p"/>
                  </m:rPr>
                  <w:rPr>
                    <w:rFonts w:ascii="Cambria Math" w:hAnsi="Cambria Math"/>
                  </w:rPr>
                  <m:t>×</m:t>
                </m:r>
                <m:sSub>
                  <m:sSubPr>
                    <m:ctrlPr>
                      <w:rPr>
                        <w:rFonts w:ascii="Cambria Math" w:hAnsi="Cambria Math"/>
                        <w:i/>
                      </w:rPr>
                    </m:ctrlPr>
                  </m:sSubPr>
                  <m:e>
                    <m:r>
                      <w:rPr>
                        <w:rFonts w:ascii="Cambria Math" w:hAnsi="Cambria Math"/>
                      </w:rPr>
                      <m:t>L</m:t>
                    </m:r>
                    <m:ctrlPr>
                      <w:rPr>
                        <w:rFonts w:ascii="Cambria Math" w:hAnsi="Cambria Math"/>
                      </w:rPr>
                    </m:ctrlPr>
                  </m:e>
                  <m:sub>
                    <m:r>
                      <w:rPr>
                        <w:rFonts w:ascii="Cambria Math" w:hAnsi="Cambria Math"/>
                      </w:rPr>
                      <m:t>i</m:t>
                    </m:r>
                  </m:sub>
                </m:sSub>
                <m:r>
                  <m:rPr>
                    <m:sty m:val="p"/>
                  </m:rPr>
                  <w:rPr>
                    <w:rFonts w:ascii="Cambria Math" w:hAnsi="Cambria Math"/>
                  </w:rPr>
                  <m:t>×</m:t>
                </m:r>
                <m:sSub>
                  <m:sSubPr>
                    <m:ctrlPr>
                      <w:rPr>
                        <w:rFonts w:ascii="Cambria Math" w:hAnsi="Cambria Math"/>
                        <w:i/>
                      </w:rPr>
                    </m:ctrlPr>
                  </m:sSubPr>
                  <m:e>
                    <m:r>
                      <w:rPr>
                        <w:rFonts w:ascii="Cambria Math" w:hAnsi="Cambria Math"/>
                      </w:rPr>
                      <m:t>S</m:t>
                    </m:r>
                    <m:ctrlPr>
                      <w:rPr>
                        <w:rFonts w:ascii="Cambria Math" w:hAnsi="Cambria Math"/>
                      </w:rPr>
                    </m:ctrlPr>
                  </m:e>
                  <m:sub>
                    <m:r>
                      <w:rPr>
                        <w:rFonts w:ascii="Cambria Math" w:hAnsi="Cambria Math"/>
                      </w:rPr>
                      <m:t>i</m:t>
                    </m:r>
                  </m:sub>
                </m:sSub>
                <m:r>
                  <m:rPr>
                    <m:sty m:val="p"/>
                  </m:rP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i/>
                          </w:rPr>
                        </m:ctrlPr>
                      </m:sSubPr>
                      <m:e>
                        <m:r>
                          <w:rPr>
                            <w:rFonts w:ascii="Cambria Math" w:hAnsi="Cambria Math"/>
                          </w:rPr>
                          <m:t>C</m:t>
                        </m:r>
                      </m:e>
                      <m:sub>
                        <m:r>
                          <w:rPr>
                            <w:rFonts w:ascii="Cambria Math" w:hAnsi="Cambria Math"/>
                          </w:rPr>
                          <m:t>i</m:t>
                        </m:r>
                      </m:sub>
                    </m:sSub>
                    <m:ctrlPr>
                      <w:rPr>
                        <w:rFonts w:ascii="Cambria Math" w:hAnsi="Cambria Math"/>
                        <w:i/>
                      </w:rPr>
                    </m:ctrlPr>
                  </m:e>
                </m:d>
                <m:r>
                  <m:rPr>
                    <m:sty m:val="p"/>
                  </m:rPr>
                  <w:rPr>
                    <w:rFonts w:ascii="Cambria Math" w:hAnsi="Cambria Math"/>
                  </w:rPr>
                  <m:t>×</m:t>
                </m:r>
                <m:sSub>
                  <m:sSubPr>
                    <m:ctrlPr>
                      <w:rPr>
                        <w:rFonts w:ascii="Cambria Math" w:hAnsi="Cambria Math"/>
                        <w:i/>
                      </w:rPr>
                    </m:ctrlPr>
                  </m:sSubPr>
                  <m:e>
                    <m:r>
                      <w:rPr>
                        <w:rFonts w:ascii="Cambria Math" w:hAnsi="Cambria Math"/>
                      </w:rPr>
                      <m:t>A</m:t>
                    </m:r>
                    <m:ctrlPr>
                      <w:rPr>
                        <w:rFonts w:ascii="Cambria Math" w:hAnsi="Cambria Math"/>
                      </w:rPr>
                    </m:ctrlPr>
                  </m:e>
                  <m:sub>
                    <m:r>
                      <w:rPr>
                        <w:rFonts w:ascii="Cambria Math" w:hAnsi="Cambria Math"/>
                      </w:rPr>
                      <m:t>i</m:t>
                    </m:r>
                  </m:sub>
                </m:sSub>
                <m:r>
                  <m:rPr>
                    <m:sty m:val="p"/>
                  </m:rPr>
                  <w:rPr>
                    <w:rFonts w:ascii="Cambria Math" w:hAnsi="Cambria Math"/>
                  </w:rPr>
                  <m:t>×</m:t>
                </m:r>
                <m:sSup>
                  <m:sSupPr>
                    <m:ctrlPr>
                      <w:rPr>
                        <w:rFonts w:ascii="Cambria Math" w:hAnsi="Cambria Math"/>
                        <w:i/>
                      </w:rPr>
                    </m:ctrlPr>
                  </m:sSupPr>
                  <m:e>
                    <m:r>
                      <w:rPr>
                        <w:rFonts w:ascii="Cambria Math" w:hAnsi="Cambria Math"/>
                      </w:rPr>
                      <m:t>10</m:t>
                    </m:r>
                    <m:ctrlPr>
                      <w:rPr>
                        <w:rFonts w:ascii="Cambria Math" w:hAnsi="Cambria Math"/>
                      </w:rPr>
                    </m:ctrlPr>
                  </m:e>
                  <m:sup>
                    <m:r>
                      <w:rPr>
                        <w:rFonts w:ascii="Cambria Math" w:hAnsi="Cambria Math"/>
                      </w:rPr>
                      <m:t>2</m:t>
                    </m:r>
                  </m:sup>
                </m:sSup>
              </m:e>
            </m:d>
          </m:e>
        </m:nary>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3F65EDCA" w14:textId="77777777" w:rsidR="003A55C5" w:rsidRPr="00426393" w:rsidRDefault="00000000">
      <w:pPr>
        <w:pStyle w:val="afffff4"/>
        <w:rPr>
          <w:rFonts w:ascii="Times New Roman" w:hAnsi="Times New Roman"/>
        </w:rPr>
      </w:pPr>
      <w:r w:rsidRPr="00426393">
        <w:rPr>
          <w:rFonts w:ascii="Times New Roman" w:hAnsi="Times New Roman"/>
        </w:rPr>
        <w:t>式中：</w:t>
      </w:r>
    </w:p>
    <w:p w14:paraId="44602EB5" w14:textId="77777777"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Q</m:t>
            </m:r>
          </m:e>
          <m:sub>
            <m:r>
              <w:rPr>
                <w:rFonts w:ascii="Cambria Math" w:hAnsi="Cambria Math"/>
              </w:rPr>
              <m:t>sr</m:t>
            </m:r>
          </m:sub>
        </m:sSub>
      </m:oMath>
      <w:r w:rsidRPr="00426393">
        <w:rPr>
          <w:rFonts w:ascii="Times New Roman"/>
        </w:rPr>
        <w:t>——</w:t>
      </w:r>
      <w:r w:rsidRPr="00426393">
        <w:rPr>
          <w:rFonts w:ascii="Times New Roman"/>
        </w:rPr>
        <w:t>土壤保持量，单位：</w:t>
      </w:r>
      <w:r w:rsidRPr="00426393">
        <w:rPr>
          <w:rFonts w:ascii="Times New Roman"/>
        </w:rPr>
        <w:t>t/a;</w:t>
      </w:r>
    </w:p>
    <w:p w14:paraId="38ECA4CE" w14:textId="57D06890"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R</m:t>
            </m:r>
          </m:e>
          <m:sub>
            <m:r>
              <w:rPr>
                <w:rFonts w:ascii="Cambria Math" w:hAnsi="Cambria Math"/>
              </w:rPr>
              <m:t>i</m:t>
            </m:r>
          </m:sub>
        </m:sSub>
      </m:oMath>
      <w:r w:rsidRPr="00426393">
        <w:rPr>
          <w:rFonts w:ascii="Times New Roman"/>
        </w:rPr>
        <w:t>——</w:t>
      </w:r>
      <w:r w:rsidRPr="00426393">
        <w:rPr>
          <w:rFonts w:ascii="Times New Roman"/>
        </w:rPr>
        <w:t>核算单元</w:t>
      </w:r>
      <m:oMath>
        <m:r>
          <w:rPr>
            <w:rFonts w:ascii="Cambria Math" w:hAnsi="Cambria Math"/>
          </w:rPr>
          <m:t>i</m:t>
        </m:r>
      </m:oMath>
      <w:r w:rsidRPr="00426393">
        <w:rPr>
          <w:rFonts w:ascii="Times New Roman"/>
        </w:rPr>
        <w:t>的降雨侵蚀力因子，单位：</w:t>
      </w:r>
      <w:proofErr w:type="spellStart"/>
      <w:r w:rsidRPr="00426393">
        <w:rPr>
          <w:rFonts w:ascii="Times New Roman"/>
        </w:rPr>
        <w:t>MJ·mm</w:t>
      </w:r>
      <w:proofErr w:type="spellEnd"/>
      <w:r w:rsidRPr="00426393">
        <w:rPr>
          <w:rFonts w:ascii="Times New Roman"/>
        </w:rPr>
        <w:t>/(hm</w:t>
      </w:r>
      <w:r w:rsidRPr="00426393">
        <w:rPr>
          <w:rFonts w:ascii="Times New Roman"/>
          <w:vertAlign w:val="superscript"/>
        </w:rPr>
        <w:t>2</w:t>
      </w:r>
      <w:r w:rsidRPr="00426393">
        <w:rPr>
          <w:rFonts w:ascii="Times New Roman"/>
        </w:rPr>
        <w:t>·h·a)</w:t>
      </w:r>
      <w:r w:rsidR="006C0F1A" w:rsidRPr="00426393">
        <w:rPr>
          <w:rFonts w:ascii="Times New Roman"/>
        </w:rPr>
        <w:t>，见附录</w:t>
      </w:r>
      <w:r w:rsidR="006C0F1A" w:rsidRPr="00426393">
        <w:rPr>
          <w:rFonts w:ascii="Times New Roman"/>
        </w:rPr>
        <w:t>C.</w:t>
      </w:r>
      <w:r w:rsidR="006C0F1A" w:rsidRPr="00426393">
        <w:rPr>
          <w:rFonts w:ascii="Times New Roman"/>
        </w:rPr>
        <w:t>4</w:t>
      </w:r>
      <w:r w:rsidR="006C0F1A" w:rsidRPr="00426393">
        <w:rPr>
          <w:rFonts w:ascii="Times New Roman"/>
        </w:rPr>
        <w:t>.1</w:t>
      </w:r>
      <w:r w:rsidRPr="00426393">
        <w:rPr>
          <w:rFonts w:ascii="Times New Roman"/>
        </w:rPr>
        <w:t>;</w:t>
      </w:r>
    </w:p>
    <w:p w14:paraId="697B3E83" w14:textId="2BFD1E7E"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i</m:t>
            </m:r>
          </m:sub>
        </m:sSub>
      </m:oMath>
      <w:r w:rsidRPr="00426393">
        <w:rPr>
          <w:rFonts w:ascii="Times New Roman"/>
        </w:rPr>
        <w:t>——</w:t>
      </w:r>
      <w:r w:rsidRPr="00426393">
        <w:rPr>
          <w:rFonts w:ascii="Times New Roman"/>
        </w:rPr>
        <w:t>核算单元</w:t>
      </w:r>
      <m:oMath>
        <m:r>
          <w:rPr>
            <w:rFonts w:ascii="Cambria Math" w:hAnsi="Cambria Math"/>
          </w:rPr>
          <m:t>i</m:t>
        </m:r>
      </m:oMath>
      <w:r w:rsidRPr="00426393">
        <w:rPr>
          <w:rFonts w:ascii="Times New Roman"/>
        </w:rPr>
        <w:t>的土壤可蚀性因子，单位：</w:t>
      </w:r>
      <w:r w:rsidRPr="00426393">
        <w:rPr>
          <w:rFonts w:ascii="Times New Roman"/>
        </w:rPr>
        <w:t>t·hm</w:t>
      </w:r>
      <w:r w:rsidRPr="00426393">
        <w:rPr>
          <w:rFonts w:ascii="Times New Roman"/>
          <w:vertAlign w:val="superscript"/>
        </w:rPr>
        <w:t>2</w:t>
      </w:r>
      <w:r w:rsidRPr="00426393">
        <w:rPr>
          <w:rFonts w:ascii="Times New Roman"/>
        </w:rPr>
        <w:t>·h/(hm</w:t>
      </w:r>
      <w:r w:rsidRPr="00426393">
        <w:rPr>
          <w:rFonts w:ascii="Times New Roman"/>
          <w:vertAlign w:val="superscript"/>
        </w:rPr>
        <w:t>2</w:t>
      </w:r>
      <w:r w:rsidRPr="00426393">
        <w:rPr>
          <w:rFonts w:ascii="Times New Roman"/>
        </w:rPr>
        <w:t>·MJ·mm)</w:t>
      </w:r>
      <w:r w:rsidR="006C0F1A" w:rsidRPr="00426393">
        <w:rPr>
          <w:rFonts w:ascii="Times New Roman"/>
        </w:rPr>
        <w:t>，见附录</w:t>
      </w:r>
      <w:r w:rsidR="006C0F1A" w:rsidRPr="00426393">
        <w:rPr>
          <w:rFonts w:ascii="Times New Roman"/>
        </w:rPr>
        <w:t>C.</w:t>
      </w:r>
      <w:r w:rsidR="006C0F1A" w:rsidRPr="00426393">
        <w:rPr>
          <w:rFonts w:ascii="Times New Roman"/>
        </w:rPr>
        <w:t>4</w:t>
      </w:r>
      <w:r w:rsidR="006C0F1A" w:rsidRPr="00426393">
        <w:rPr>
          <w:rFonts w:ascii="Times New Roman"/>
        </w:rPr>
        <w:t>.</w:t>
      </w:r>
      <w:r w:rsidR="006C0F1A" w:rsidRPr="00426393">
        <w:rPr>
          <w:rFonts w:ascii="Times New Roman"/>
        </w:rPr>
        <w:t>2</w:t>
      </w:r>
      <w:r w:rsidRPr="00426393">
        <w:rPr>
          <w:rFonts w:ascii="Times New Roman"/>
        </w:rPr>
        <w:t>;</w:t>
      </w:r>
    </w:p>
    <w:p w14:paraId="381A12F7" w14:textId="7C196652"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L</m:t>
            </m:r>
            <m:ctrlPr>
              <w:rPr>
                <w:rFonts w:ascii="Cambria Math" w:hAnsi="Cambria Math"/>
              </w:rPr>
            </m:ctrlPr>
          </m:e>
          <m:sub>
            <m:r>
              <w:rPr>
                <w:rFonts w:ascii="Cambria Math" w:hAnsi="Cambria Math"/>
              </w:rPr>
              <m:t>i</m:t>
            </m:r>
          </m:sub>
        </m:sSub>
      </m:oMath>
      <w:r w:rsidRPr="00426393">
        <w:rPr>
          <w:rFonts w:ascii="Times New Roman"/>
        </w:rPr>
        <w:t>——</w:t>
      </w:r>
      <w:r w:rsidRPr="00426393">
        <w:rPr>
          <w:rFonts w:ascii="Times New Roman"/>
        </w:rPr>
        <w:t>核算单元</w:t>
      </w:r>
      <m:oMath>
        <m:r>
          <w:rPr>
            <w:rFonts w:ascii="Cambria Math" w:hAnsi="Cambria Math"/>
          </w:rPr>
          <m:t>i</m:t>
        </m:r>
      </m:oMath>
      <w:r w:rsidRPr="00426393">
        <w:rPr>
          <w:rFonts w:ascii="Times New Roman"/>
        </w:rPr>
        <w:t>的坡长因子，单位：无量纲</w:t>
      </w:r>
      <w:r w:rsidR="006C0F1A" w:rsidRPr="00426393">
        <w:rPr>
          <w:rFonts w:ascii="Times New Roman"/>
        </w:rPr>
        <w:t>，</w:t>
      </w:r>
      <w:r w:rsidR="006C0F1A" w:rsidRPr="00426393">
        <w:rPr>
          <w:rFonts w:ascii="Times New Roman"/>
        </w:rPr>
        <w:t>见附录</w:t>
      </w:r>
      <w:r w:rsidR="006C0F1A" w:rsidRPr="00426393">
        <w:rPr>
          <w:rFonts w:ascii="Times New Roman"/>
        </w:rPr>
        <w:t>C.4.</w:t>
      </w:r>
      <w:r w:rsidR="006C0F1A" w:rsidRPr="00426393">
        <w:rPr>
          <w:rFonts w:ascii="Times New Roman"/>
        </w:rPr>
        <w:t>3</w:t>
      </w:r>
      <w:r w:rsidRPr="00426393">
        <w:rPr>
          <w:rFonts w:ascii="Times New Roman"/>
        </w:rPr>
        <w:t>；</w:t>
      </w:r>
    </w:p>
    <w:p w14:paraId="5B564C5F" w14:textId="48C3FEF8"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S</m:t>
            </m:r>
            <m:ctrlPr>
              <w:rPr>
                <w:rFonts w:ascii="Cambria Math" w:hAnsi="Cambria Math"/>
              </w:rPr>
            </m:ctrlPr>
          </m:e>
          <m:sub>
            <m:r>
              <w:rPr>
                <w:rFonts w:ascii="Cambria Math" w:hAnsi="Cambria Math"/>
              </w:rPr>
              <m:t>i</m:t>
            </m:r>
          </m:sub>
        </m:sSub>
      </m:oMath>
      <w:r w:rsidRPr="00426393">
        <w:rPr>
          <w:rFonts w:ascii="Times New Roman"/>
        </w:rPr>
        <w:t>——</w:t>
      </w:r>
      <w:r w:rsidRPr="00426393">
        <w:rPr>
          <w:rFonts w:ascii="Times New Roman"/>
        </w:rPr>
        <w:t>核算单元</w:t>
      </w:r>
      <m:oMath>
        <m:r>
          <w:rPr>
            <w:rFonts w:ascii="Cambria Math" w:hAnsi="Cambria Math"/>
          </w:rPr>
          <m:t>i</m:t>
        </m:r>
      </m:oMath>
      <w:r w:rsidRPr="00426393">
        <w:rPr>
          <w:rFonts w:ascii="Times New Roman"/>
        </w:rPr>
        <w:t>的坡度因子，单位：无量纲</w:t>
      </w:r>
      <w:r w:rsidR="006C0F1A" w:rsidRPr="00426393">
        <w:rPr>
          <w:rFonts w:ascii="Times New Roman"/>
        </w:rPr>
        <w:t>，</w:t>
      </w:r>
      <w:r w:rsidR="006C0F1A" w:rsidRPr="00426393">
        <w:rPr>
          <w:rFonts w:ascii="Times New Roman"/>
        </w:rPr>
        <w:t>见附录</w:t>
      </w:r>
      <w:r w:rsidR="006C0F1A" w:rsidRPr="00426393">
        <w:rPr>
          <w:rFonts w:ascii="Times New Roman"/>
        </w:rPr>
        <w:t>C.4.</w:t>
      </w:r>
      <w:r w:rsidR="006C0F1A" w:rsidRPr="00426393">
        <w:rPr>
          <w:rFonts w:ascii="Times New Roman"/>
        </w:rPr>
        <w:t>3</w:t>
      </w:r>
      <w:r w:rsidRPr="00426393">
        <w:rPr>
          <w:rFonts w:ascii="Times New Roman"/>
        </w:rPr>
        <w:t>；</w:t>
      </w:r>
    </w:p>
    <w:p w14:paraId="18BCACA9" w14:textId="44BFA5F9"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426393">
        <w:rPr>
          <w:rFonts w:ascii="Times New Roman"/>
        </w:rPr>
        <w:t>——</w:t>
      </w:r>
      <w:r w:rsidRPr="00426393">
        <w:rPr>
          <w:rFonts w:ascii="Times New Roman"/>
        </w:rPr>
        <w:t>核算单元</w:t>
      </w:r>
      <m:oMath>
        <m:r>
          <w:rPr>
            <w:rFonts w:ascii="Cambria Math" w:hAnsi="Cambria Math"/>
          </w:rPr>
          <m:t>i</m:t>
        </m:r>
      </m:oMath>
      <w:r w:rsidRPr="00426393">
        <w:rPr>
          <w:rFonts w:ascii="Times New Roman"/>
        </w:rPr>
        <w:t>的植被覆盖因子，单位：无量纲</w:t>
      </w:r>
      <w:r w:rsidR="006C0F1A" w:rsidRPr="00426393">
        <w:rPr>
          <w:rFonts w:ascii="Times New Roman"/>
        </w:rPr>
        <w:t>，</w:t>
      </w:r>
      <w:r w:rsidR="006C0F1A" w:rsidRPr="00426393">
        <w:rPr>
          <w:rFonts w:ascii="Times New Roman"/>
        </w:rPr>
        <w:t>见附录</w:t>
      </w:r>
      <w:r w:rsidR="006C0F1A" w:rsidRPr="00426393">
        <w:rPr>
          <w:rFonts w:ascii="Times New Roman"/>
        </w:rPr>
        <w:t>C.4.</w:t>
      </w:r>
      <w:r w:rsidR="006C0F1A" w:rsidRPr="00426393">
        <w:rPr>
          <w:rFonts w:ascii="Times New Roman"/>
        </w:rPr>
        <w:t>4</w:t>
      </w:r>
      <w:r w:rsidRPr="00426393">
        <w:rPr>
          <w:rFonts w:ascii="Times New Roman"/>
        </w:rPr>
        <w:t>；</w:t>
      </w:r>
    </w:p>
    <w:p w14:paraId="19388233" w14:textId="77777777"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A</m:t>
            </m:r>
            <m:ctrlPr>
              <w:rPr>
                <w:rFonts w:ascii="Cambria Math" w:hAnsi="Cambria Math"/>
              </w:rPr>
            </m:ctrlPr>
          </m:e>
          <m:sub>
            <m:r>
              <w:rPr>
                <w:rFonts w:ascii="Cambria Math" w:hAnsi="Cambria Math"/>
              </w:rPr>
              <m:t>i</m:t>
            </m:r>
          </m:sub>
        </m:sSub>
      </m:oMath>
      <w:r w:rsidRPr="00426393">
        <w:rPr>
          <w:rFonts w:ascii="Times New Roman"/>
        </w:rPr>
        <w:t>——</w:t>
      </w:r>
      <w:r w:rsidRPr="00426393">
        <w:rPr>
          <w:rFonts w:ascii="Times New Roman"/>
        </w:rPr>
        <w:t>核算单元</w:t>
      </w:r>
      <m:oMath>
        <m:r>
          <w:rPr>
            <w:rFonts w:ascii="Cambria Math" w:hAnsi="Cambria Math"/>
          </w:rPr>
          <m:t>i</m:t>
        </m:r>
      </m:oMath>
      <w:r w:rsidRPr="00426393">
        <w:rPr>
          <w:rFonts w:ascii="Times New Roman"/>
        </w:rPr>
        <w:t>的面积，单位：</w:t>
      </w:r>
      <w:r w:rsidRPr="00426393">
        <w:rPr>
          <w:rFonts w:ascii="Times New Roman"/>
        </w:rPr>
        <w:t>km</w:t>
      </w:r>
      <w:r w:rsidRPr="00426393">
        <w:rPr>
          <w:rFonts w:ascii="Times New Roman"/>
          <w:vertAlign w:val="superscript"/>
        </w:rPr>
        <w:t>2</w:t>
      </w:r>
    </w:p>
    <w:p w14:paraId="27E797D9" w14:textId="77777777" w:rsidR="003A55C5" w:rsidRPr="00426393" w:rsidRDefault="00000000">
      <w:pPr>
        <w:pStyle w:val="afffff5"/>
        <w:ind w:firstLine="420"/>
        <w:rPr>
          <w:rFonts w:ascii="Times New Roman"/>
        </w:rPr>
      </w:pPr>
      <m:oMath>
        <m:r>
          <w:rPr>
            <w:rFonts w:ascii="Cambria Math" w:hAnsi="Cambria Math"/>
          </w:rPr>
          <m:t>i</m:t>
        </m:r>
      </m:oMath>
      <w:r w:rsidRPr="00426393">
        <w:rPr>
          <w:rFonts w:ascii="Times New Roman"/>
        </w:rPr>
        <w:t>——</w:t>
      </w:r>
      <w:r w:rsidRPr="00426393">
        <w:rPr>
          <w:rFonts w:ascii="Times New Roman"/>
        </w:rPr>
        <w:t>核算单元；</w:t>
      </w:r>
    </w:p>
    <w:p w14:paraId="7AB937F2" w14:textId="77777777" w:rsidR="003A55C5" w:rsidRPr="00426393" w:rsidRDefault="00000000">
      <w:pPr>
        <w:pStyle w:val="afffff5"/>
        <w:ind w:firstLine="420"/>
        <w:rPr>
          <w:rFonts w:ascii="Times New Roman"/>
        </w:rPr>
      </w:pPr>
      <w:r w:rsidRPr="00426393">
        <w:rPr>
          <w:rFonts w:ascii="Times New Roman"/>
          <w:i/>
          <w:iCs/>
        </w:rPr>
        <w:t>n</w:t>
      </w:r>
      <w:r w:rsidRPr="00426393">
        <w:rPr>
          <w:rFonts w:ascii="Times New Roman"/>
        </w:rPr>
        <w:t>——</w:t>
      </w:r>
      <w:r w:rsidRPr="00426393">
        <w:rPr>
          <w:rFonts w:ascii="Times New Roman"/>
        </w:rPr>
        <w:t>核算单元数量。</w:t>
      </w:r>
    </w:p>
    <w:p w14:paraId="2EA43022" w14:textId="77777777" w:rsidR="003A55C5" w:rsidRPr="00426393" w:rsidRDefault="00000000">
      <w:pPr>
        <w:pStyle w:val="afff2"/>
        <w:rPr>
          <w:rFonts w:ascii="Times New Roman"/>
        </w:rPr>
      </w:pPr>
      <w:r w:rsidRPr="00426393">
        <w:rPr>
          <w:rFonts w:ascii="Times New Roman"/>
        </w:rPr>
        <w:t>土壤保持量，是指因生态系统作用减少的土壤侵蚀量。</w:t>
      </w:r>
    </w:p>
    <w:p w14:paraId="6BD74D82" w14:textId="77777777" w:rsidR="003A55C5" w:rsidRPr="00426393" w:rsidRDefault="00000000">
      <w:pPr>
        <w:pStyle w:val="afff"/>
        <w:spacing w:before="156" w:after="156"/>
        <w:rPr>
          <w:rFonts w:ascii="Times New Roman"/>
        </w:rPr>
      </w:pPr>
      <w:r w:rsidRPr="00426393">
        <w:rPr>
          <w:rFonts w:ascii="Times New Roman"/>
        </w:rPr>
        <w:t>洪水调蓄服务实物量</w:t>
      </w:r>
    </w:p>
    <w:p w14:paraId="3DC5672B" w14:textId="77777777" w:rsidR="003A55C5" w:rsidRPr="00426393" w:rsidRDefault="00000000">
      <w:pPr>
        <w:pStyle w:val="afffff5"/>
        <w:ind w:firstLine="420"/>
        <w:rPr>
          <w:rFonts w:ascii="Times New Roman"/>
        </w:rPr>
      </w:pPr>
      <w:r w:rsidRPr="00426393">
        <w:rPr>
          <w:rFonts w:ascii="Times New Roman"/>
        </w:rPr>
        <w:t>采用核算年份洪水调蓄总量，作为洪水调蓄实物量核算指标。应分别核算植被空间、水田空间、城市水域空间和湿地空间四类空间的洪水调蓄量，按照公式（</w:t>
      </w:r>
      <w:r w:rsidRPr="00426393">
        <w:rPr>
          <w:rFonts w:ascii="Times New Roman"/>
        </w:rPr>
        <w:t>6</w:t>
      </w:r>
      <w:r w:rsidRPr="00426393">
        <w:rPr>
          <w:rFonts w:ascii="Times New Roman"/>
        </w:rPr>
        <w:t>）汇总计算洪水调蓄总量。</w:t>
      </w:r>
    </w:p>
    <w:p w14:paraId="5913A8AC" w14:textId="77777777"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hAnsi="Cambria Math"/>
              </w:rPr>
            </m:ctrlPr>
          </m:sSubPr>
          <m:e>
            <m:r>
              <w:rPr>
                <w:rFonts w:ascii="Cambria Math" w:hAnsi="Cambria Math"/>
              </w:rPr>
              <m:t>Q</m:t>
            </m:r>
          </m:e>
          <m:sub>
            <m:r>
              <w:rPr>
                <w:rFonts w:ascii="Cambria Math" w:hAnsi="Cambria Math"/>
              </w:rPr>
              <m:t>fm</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vfm</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pfm</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cfm</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wfm</m:t>
            </m:r>
          </m:sub>
        </m:sSub>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623AB655" w14:textId="77777777" w:rsidR="003A55C5" w:rsidRPr="00426393" w:rsidRDefault="00000000">
      <w:pPr>
        <w:pStyle w:val="afffff4"/>
        <w:rPr>
          <w:rFonts w:ascii="Times New Roman" w:hAnsi="Times New Roman"/>
        </w:rPr>
      </w:pPr>
      <w:r w:rsidRPr="00426393">
        <w:rPr>
          <w:rFonts w:ascii="Times New Roman" w:hAnsi="Times New Roman"/>
        </w:rPr>
        <w:t>式中：</w:t>
      </w:r>
    </w:p>
    <w:p w14:paraId="0171D1A5" w14:textId="77777777" w:rsidR="003A55C5" w:rsidRPr="00426393" w:rsidRDefault="00000000">
      <w:pPr>
        <w:pStyle w:val="afffff5"/>
        <w:ind w:firstLine="420"/>
        <w:rPr>
          <w:rFonts w:ascii="Times New Roman"/>
        </w:rPr>
      </w:pPr>
      <m:oMath>
        <m:sSub>
          <m:sSubPr>
            <m:ctrlPr>
              <w:rPr>
                <w:rFonts w:ascii="Cambria Math" w:hAnsi="Cambria Math"/>
              </w:rPr>
            </m:ctrlPr>
          </m:sSubPr>
          <m:e>
            <m:r>
              <w:rPr>
                <w:rFonts w:ascii="Cambria Math" w:hAnsi="Cambria Math"/>
              </w:rPr>
              <m:t>Q</m:t>
            </m:r>
          </m:e>
          <m:sub>
            <m:r>
              <w:rPr>
                <w:rFonts w:ascii="Cambria Math" w:hAnsi="Cambria Math"/>
              </w:rPr>
              <m:t>fm</m:t>
            </m:r>
          </m:sub>
        </m:sSub>
      </m:oMath>
      <w:r w:rsidRPr="00426393">
        <w:rPr>
          <w:rFonts w:ascii="Times New Roman"/>
        </w:rPr>
        <w:t>——</w:t>
      </w:r>
      <w:r w:rsidRPr="00426393">
        <w:rPr>
          <w:rFonts w:ascii="Times New Roman"/>
        </w:rPr>
        <w:t>洪水调蓄总量，单位：</w:t>
      </w:r>
      <w:r w:rsidRPr="00426393">
        <w:rPr>
          <w:rFonts w:ascii="Times New Roman"/>
        </w:rPr>
        <w:t>m</w:t>
      </w:r>
      <w:r w:rsidRPr="00426393">
        <w:rPr>
          <w:rFonts w:ascii="Times New Roman"/>
          <w:vertAlign w:val="superscript"/>
        </w:rPr>
        <w:t>3</w:t>
      </w:r>
      <w:r w:rsidRPr="00426393">
        <w:rPr>
          <w:rFonts w:ascii="Times New Roman"/>
        </w:rPr>
        <w:t>/a</w:t>
      </w:r>
      <w:r w:rsidRPr="00426393">
        <w:rPr>
          <w:rFonts w:ascii="Times New Roman"/>
        </w:rPr>
        <w:t>；</w:t>
      </w:r>
    </w:p>
    <w:p w14:paraId="0684569A" w14:textId="77777777"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Q</m:t>
            </m:r>
          </m:e>
          <m:sub>
            <m:r>
              <w:rPr>
                <w:rFonts w:ascii="Cambria Math" w:hAnsi="Cambria Math"/>
              </w:rPr>
              <m:t>vfm</m:t>
            </m:r>
          </m:sub>
        </m:sSub>
      </m:oMath>
      <w:r w:rsidRPr="00426393">
        <w:rPr>
          <w:rFonts w:ascii="Times New Roman"/>
        </w:rPr>
        <w:t>——</w:t>
      </w:r>
      <w:r w:rsidRPr="00426393">
        <w:rPr>
          <w:rFonts w:ascii="Times New Roman"/>
        </w:rPr>
        <w:t>植被洪水调蓄量，单位：</w:t>
      </w:r>
      <w:r w:rsidRPr="00426393">
        <w:rPr>
          <w:rFonts w:ascii="Times New Roman"/>
        </w:rPr>
        <w:t>m</w:t>
      </w:r>
      <w:r w:rsidRPr="00426393">
        <w:rPr>
          <w:rFonts w:ascii="Times New Roman"/>
          <w:vertAlign w:val="superscript"/>
        </w:rPr>
        <w:t>3</w:t>
      </w:r>
      <w:r w:rsidRPr="00426393">
        <w:rPr>
          <w:rFonts w:ascii="Times New Roman"/>
        </w:rPr>
        <w:t>/a</w:t>
      </w:r>
      <w:r w:rsidRPr="00426393">
        <w:rPr>
          <w:rFonts w:ascii="Times New Roman"/>
        </w:rPr>
        <w:t>；</w:t>
      </w:r>
    </w:p>
    <w:p w14:paraId="1DFAF324" w14:textId="77777777"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Q</m:t>
            </m:r>
          </m:e>
          <m:sub>
            <m:r>
              <w:rPr>
                <w:rFonts w:ascii="Cambria Math" w:hAnsi="Cambria Math"/>
              </w:rPr>
              <m:t>pfm</m:t>
            </m:r>
          </m:sub>
        </m:sSub>
      </m:oMath>
      <w:r w:rsidRPr="00426393">
        <w:rPr>
          <w:rFonts w:ascii="Times New Roman"/>
        </w:rPr>
        <w:t>——</w:t>
      </w:r>
      <w:r w:rsidRPr="00426393">
        <w:rPr>
          <w:rFonts w:ascii="Times New Roman"/>
        </w:rPr>
        <w:t>水田洪水调蓄量，单位：</w:t>
      </w:r>
      <w:r w:rsidRPr="00426393">
        <w:rPr>
          <w:rFonts w:ascii="Times New Roman"/>
        </w:rPr>
        <w:t>m</w:t>
      </w:r>
      <w:r w:rsidRPr="00426393">
        <w:rPr>
          <w:rFonts w:ascii="Times New Roman"/>
          <w:vertAlign w:val="superscript"/>
        </w:rPr>
        <w:t>3</w:t>
      </w:r>
      <w:r w:rsidRPr="00426393">
        <w:rPr>
          <w:rFonts w:ascii="Times New Roman"/>
        </w:rPr>
        <w:t>/a</w:t>
      </w:r>
      <w:r w:rsidRPr="00426393">
        <w:rPr>
          <w:rFonts w:ascii="Times New Roman"/>
        </w:rPr>
        <w:t>；</w:t>
      </w:r>
    </w:p>
    <w:p w14:paraId="3F4E7CF5" w14:textId="77777777"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Q</m:t>
            </m:r>
          </m:e>
          <m:sub>
            <m:r>
              <w:rPr>
                <w:rFonts w:ascii="Cambria Math" w:hAnsi="Cambria Math"/>
              </w:rPr>
              <m:t>cfm</m:t>
            </m:r>
          </m:sub>
        </m:sSub>
      </m:oMath>
      <w:r w:rsidRPr="00426393">
        <w:rPr>
          <w:rFonts w:ascii="Times New Roman"/>
        </w:rPr>
        <w:t>——</w:t>
      </w:r>
      <w:r w:rsidRPr="00426393">
        <w:rPr>
          <w:rFonts w:ascii="Times New Roman"/>
        </w:rPr>
        <w:t>城市水域洪水调蓄量，单位：</w:t>
      </w:r>
      <w:r w:rsidRPr="00426393">
        <w:rPr>
          <w:rFonts w:ascii="Times New Roman"/>
        </w:rPr>
        <w:t>m</w:t>
      </w:r>
      <w:r w:rsidRPr="00426393">
        <w:rPr>
          <w:rFonts w:ascii="Times New Roman"/>
          <w:vertAlign w:val="superscript"/>
        </w:rPr>
        <w:t>3</w:t>
      </w:r>
      <w:r w:rsidRPr="00426393">
        <w:rPr>
          <w:rFonts w:ascii="Times New Roman"/>
        </w:rPr>
        <w:t>/a</w:t>
      </w:r>
      <w:r w:rsidRPr="00426393">
        <w:rPr>
          <w:rFonts w:ascii="Times New Roman"/>
        </w:rPr>
        <w:t>；</w:t>
      </w:r>
    </w:p>
    <w:p w14:paraId="411CAB7E" w14:textId="1B93CB23"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Q</m:t>
            </m:r>
          </m:e>
          <m:sub>
            <m:r>
              <w:rPr>
                <w:rFonts w:ascii="Cambria Math" w:hAnsi="Cambria Math"/>
              </w:rPr>
              <m:t>wfm</m:t>
            </m:r>
          </m:sub>
        </m:sSub>
      </m:oMath>
      <w:r w:rsidRPr="00426393">
        <w:rPr>
          <w:rFonts w:ascii="Times New Roman"/>
        </w:rPr>
        <w:t>——</w:t>
      </w:r>
      <w:r w:rsidRPr="00426393">
        <w:rPr>
          <w:rFonts w:ascii="Times New Roman"/>
        </w:rPr>
        <w:t>湿地洪水调蓄量，单位：</w:t>
      </w:r>
      <w:r w:rsidRPr="00426393">
        <w:rPr>
          <w:rFonts w:ascii="Times New Roman"/>
        </w:rPr>
        <w:t>m</w:t>
      </w:r>
      <w:r w:rsidRPr="00426393">
        <w:rPr>
          <w:rFonts w:ascii="Times New Roman"/>
          <w:vertAlign w:val="superscript"/>
        </w:rPr>
        <w:t>3</w:t>
      </w:r>
      <w:r w:rsidRPr="00426393">
        <w:rPr>
          <w:rFonts w:ascii="Times New Roman"/>
        </w:rPr>
        <w:t>/a</w:t>
      </w:r>
      <w:r w:rsidRPr="00426393">
        <w:rPr>
          <w:rFonts w:ascii="Times New Roman"/>
        </w:rPr>
        <w:t>。</w:t>
      </w:r>
    </w:p>
    <w:p w14:paraId="03EBD2E6" w14:textId="77777777" w:rsidR="003A55C5" w:rsidRPr="00426393" w:rsidRDefault="00000000">
      <w:pPr>
        <w:pStyle w:val="afff0"/>
        <w:spacing w:before="156" w:after="156"/>
        <w:rPr>
          <w:rFonts w:ascii="Times New Roman"/>
        </w:rPr>
      </w:pPr>
      <w:r w:rsidRPr="00426393">
        <w:rPr>
          <w:rFonts w:ascii="Times New Roman"/>
        </w:rPr>
        <w:t>植被洪水调蓄量</w:t>
      </w:r>
    </w:p>
    <w:p w14:paraId="09067808" w14:textId="77777777" w:rsidR="003A55C5" w:rsidRPr="00426393" w:rsidRDefault="00000000">
      <w:pPr>
        <w:pStyle w:val="afffff5"/>
        <w:ind w:firstLine="420"/>
        <w:rPr>
          <w:rFonts w:ascii="Times New Roman"/>
        </w:rPr>
      </w:pPr>
      <w:r w:rsidRPr="00426393">
        <w:rPr>
          <w:rFonts w:ascii="Times New Roman"/>
        </w:rPr>
        <w:t>森林生态系统（含灌丛）、草地生态系统、农田生态系统（旱地和园地）、城市生态系统（城市绿地）等植被空间的洪水调蓄量，按照公式（</w:t>
      </w:r>
      <w:r w:rsidRPr="00426393">
        <w:rPr>
          <w:rFonts w:ascii="Times New Roman"/>
        </w:rPr>
        <w:t>7</w:t>
      </w:r>
      <w:r w:rsidRPr="00426393">
        <w:rPr>
          <w:rFonts w:ascii="Times New Roman"/>
        </w:rPr>
        <w:t>）计算。</w:t>
      </w:r>
    </w:p>
    <w:p w14:paraId="58378067" w14:textId="77777777" w:rsidR="003A55C5" w:rsidRPr="00426393" w:rsidRDefault="00000000">
      <w:pPr>
        <w:pStyle w:val="afffffff1"/>
        <w:rPr>
          <w:rFonts w:ascii="Times New Roman" w:hAnsi="Times New Roman"/>
        </w:rPr>
      </w:pPr>
      <w:r w:rsidRPr="00426393">
        <w:rPr>
          <w:rFonts w:ascii="Times New Roman" w:hAnsi="Times New Roman"/>
        </w:rPr>
        <w:lastRenderedPageBreak/>
        <w:tab/>
      </w:r>
      <m:oMath>
        <m:sSub>
          <m:sSubPr>
            <m:ctrlPr>
              <w:rPr>
                <w:rFonts w:ascii="Cambria Math" w:hAnsi="Cambria Math"/>
              </w:rPr>
            </m:ctrlPr>
          </m:sSubPr>
          <m:e>
            <m:r>
              <w:rPr>
                <w:rFonts w:ascii="Cambria Math" w:hAnsi="Cambria Math"/>
              </w:rPr>
              <m:t>Q</m:t>
            </m:r>
          </m:e>
          <m:sub>
            <m:r>
              <w:rPr>
                <w:rFonts w:ascii="Cambria Math" w:hAnsi="Cambria Math"/>
              </w:rPr>
              <m:t>vfm</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fi</m:t>
                    </m:r>
                  </m:sub>
                </m:sSub>
              </m:e>
            </m:d>
          </m:e>
        </m:nary>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i</m:t>
            </m:r>
          </m:sub>
        </m:sSub>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6445E3C8" w14:textId="77777777" w:rsidR="003A55C5" w:rsidRPr="00426393" w:rsidRDefault="00000000">
      <w:pPr>
        <w:pStyle w:val="afffff4"/>
        <w:rPr>
          <w:rFonts w:ascii="Times New Roman" w:hAnsi="Times New Roman"/>
        </w:rPr>
      </w:pPr>
      <w:r w:rsidRPr="00426393">
        <w:rPr>
          <w:rFonts w:ascii="Times New Roman" w:hAnsi="Times New Roman"/>
        </w:rPr>
        <w:t>式中：</w:t>
      </w:r>
    </w:p>
    <w:p w14:paraId="68404CDD" w14:textId="77777777" w:rsidR="003A55C5" w:rsidRPr="00426393" w:rsidRDefault="00000000">
      <w:pPr>
        <w:pStyle w:val="afffff5"/>
        <w:ind w:firstLine="420"/>
        <w:rPr>
          <w:rFonts w:ascii="Times New Roman"/>
        </w:rPr>
      </w:pPr>
      <m:oMath>
        <m:sSub>
          <m:sSubPr>
            <m:ctrlPr>
              <w:rPr>
                <w:rFonts w:ascii="Cambria Math" w:hAnsi="Cambria Math"/>
              </w:rPr>
            </m:ctrlPr>
          </m:sSubPr>
          <m:e>
            <m:r>
              <w:rPr>
                <w:rFonts w:ascii="Cambria Math" w:hAnsi="Cambria Math"/>
              </w:rPr>
              <m:t>Q</m:t>
            </m:r>
          </m:e>
          <m:sub>
            <m:r>
              <w:rPr>
                <w:rFonts w:ascii="Cambria Math" w:hAnsi="Cambria Math"/>
              </w:rPr>
              <m:t>vfm</m:t>
            </m:r>
          </m:sub>
        </m:sSub>
      </m:oMath>
      <w:r w:rsidRPr="00426393">
        <w:rPr>
          <w:rFonts w:ascii="Times New Roman"/>
        </w:rPr>
        <w:t>——</w:t>
      </w:r>
      <w:r w:rsidRPr="00426393">
        <w:rPr>
          <w:rFonts w:ascii="Times New Roman"/>
        </w:rPr>
        <w:t>植被洪水调蓄量，单位：</w:t>
      </w:r>
      <w:r w:rsidRPr="00426393">
        <w:rPr>
          <w:rFonts w:ascii="Times New Roman"/>
        </w:rPr>
        <w:t>m</w:t>
      </w:r>
      <w:r w:rsidRPr="00426393">
        <w:rPr>
          <w:rFonts w:ascii="Times New Roman"/>
          <w:vertAlign w:val="superscript"/>
        </w:rPr>
        <w:t>3</w:t>
      </w:r>
      <w:r w:rsidRPr="00426393">
        <w:rPr>
          <w:rFonts w:ascii="Times New Roman"/>
        </w:rPr>
        <w:t>/a</w:t>
      </w:r>
      <w:r w:rsidRPr="00426393">
        <w:rPr>
          <w:rFonts w:ascii="Times New Roman"/>
        </w:rPr>
        <w:t>；</w:t>
      </w:r>
    </w:p>
    <w:p w14:paraId="05D1B8FE" w14:textId="6320981C"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426393">
        <w:rPr>
          <w:rFonts w:ascii="Times New Roman"/>
        </w:rPr>
        <w:t>——</w:t>
      </w:r>
      <w:r w:rsidRPr="00426393">
        <w:rPr>
          <w:rFonts w:ascii="Times New Roman"/>
        </w:rPr>
        <w:t>第</w:t>
      </w:r>
      <m:oMath>
        <m:r>
          <w:rPr>
            <w:rFonts w:ascii="Cambria Math" w:hAnsi="Cambria Math"/>
          </w:rPr>
          <m:t>i</m:t>
        </m:r>
      </m:oMath>
      <w:r w:rsidRPr="00426393">
        <w:rPr>
          <w:rFonts w:ascii="Times New Roman"/>
        </w:rPr>
        <w:t>类生态系统暴雨降雨量，单位：</w:t>
      </w:r>
      <w:r w:rsidRPr="00426393">
        <w:rPr>
          <w:rFonts w:ascii="Times New Roman"/>
        </w:rPr>
        <w:t>mm/a</w:t>
      </w:r>
      <w:r w:rsidR="006C0F1A" w:rsidRPr="00426393">
        <w:rPr>
          <w:rFonts w:ascii="Times New Roman"/>
        </w:rPr>
        <w:t>，见附录</w:t>
      </w:r>
      <w:r w:rsidR="006C0F1A" w:rsidRPr="00426393">
        <w:rPr>
          <w:rFonts w:ascii="Times New Roman"/>
        </w:rPr>
        <w:t>C.5.1</w:t>
      </w:r>
      <w:r w:rsidRPr="00426393">
        <w:rPr>
          <w:rFonts w:ascii="Times New Roman"/>
        </w:rPr>
        <w:t>；</w:t>
      </w:r>
    </w:p>
    <w:p w14:paraId="59B2A1AB" w14:textId="7A0AB302"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R</m:t>
            </m:r>
          </m:e>
          <m:sub>
            <m:r>
              <w:rPr>
                <w:rFonts w:ascii="Cambria Math" w:hAnsi="Cambria Math"/>
              </w:rPr>
              <m:t>fi</m:t>
            </m:r>
          </m:sub>
        </m:sSub>
      </m:oMath>
      <w:r w:rsidRPr="00426393">
        <w:rPr>
          <w:rFonts w:ascii="Times New Roman"/>
        </w:rPr>
        <w:t>——</w:t>
      </w:r>
      <w:r w:rsidRPr="00426393">
        <w:rPr>
          <w:rFonts w:ascii="Times New Roman"/>
        </w:rPr>
        <w:t>第</w:t>
      </w:r>
      <m:oMath>
        <m:r>
          <w:rPr>
            <w:rFonts w:ascii="Cambria Math" w:hAnsi="Cambria Math"/>
          </w:rPr>
          <m:t>i</m:t>
        </m:r>
      </m:oMath>
      <w:r w:rsidRPr="00426393">
        <w:rPr>
          <w:rFonts w:ascii="Times New Roman"/>
        </w:rPr>
        <w:t>类生态系统的暴雨径流量，单位：</w:t>
      </w:r>
      <w:r w:rsidRPr="00426393">
        <w:rPr>
          <w:rFonts w:ascii="Times New Roman"/>
        </w:rPr>
        <w:t>mm/a</w:t>
      </w:r>
      <w:r w:rsidR="006C0F1A" w:rsidRPr="00426393">
        <w:rPr>
          <w:rFonts w:ascii="Times New Roman"/>
        </w:rPr>
        <w:t>，见附录</w:t>
      </w:r>
      <w:r w:rsidR="006C0F1A" w:rsidRPr="00426393">
        <w:rPr>
          <w:rFonts w:ascii="Times New Roman"/>
        </w:rPr>
        <w:t>C.5.</w:t>
      </w:r>
      <w:r w:rsidR="006C0F1A" w:rsidRPr="00426393">
        <w:rPr>
          <w:rFonts w:ascii="Times New Roman"/>
        </w:rPr>
        <w:t>2</w:t>
      </w:r>
      <w:r w:rsidRPr="00426393">
        <w:rPr>
          <w:rFonts w:ascii="Times New Roman"/>
        </w:rPr>
        <w:t>；</w:t>
      </w:r>
    </w:p>
    <w:p w14:paraId="34F0FC35" w14:textId="77777777"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A</m:t>
            </m:r>
          </m:e>
          <m:sub>
            <m:r>
              <w:rPr>
                <w:rFonts w:ascii="Cambria Math" w:hAnsi="Cambria Math"/>
              </w:rPr>
              <m:t>i</m:t>
            </m:r>
          </m:sub>
        </m:sSub>
      </m:oMath>
      <w:r w:rsidRPr="00426393">
        <w:rPr>
          <w:rFonts w:ascii="Times New Roman"/>
        </w:rPr>
        <w:t>——</w:t>
      </w:r>
      <w:r w:rsidRPr="00426393">
        <w:rPr>
          <w:rFonts w:ascii="Times New Roman"/>
        </w:rPr>
        <w:t>第</w:t>
      </w:r>
      <m:oMath>
        <m:r>
          <w:rPr>
            <w:rFonts w:ascii="Cambria Math" w:hAnsi="Cambria Math"/>
          </w:rPr>
          <m:t>i</m:t>
        </m:r>
      </m:oMath>
      <w:r w:rsidRPr="00426393">
        <w:rPr>
          <w:rFonts w:ascii="Times New Roman"/>
        </w:rPr>
        <w:t>类生态系统的面积，单位：</w:t>
      </w:r>
      <w:r w:rsidRPr="00426393">
        <w:rPr>
          <w:rFonts w:ascii="Times New Roman"/>
        </w:rPr>
        <w:t>km</w:t>
      </w:r>
      <w:r w:rsidRPr="00426393">
        <w:rPr>
          <w:rFonts w:ascii="Times New Roman"/>
          <w:vertAlign w:val="superscript"/>
        </w:rPr>
        <w:t>2</w:t>
      </w:r>
      <w:r w:rsidRPr="00426393">
        <w:rPr>
          <w:rFonts w:ascii="Times New Roman"/>
        </w:rPr>
        <w:t>；</w:t>
      </w:r>
    </w:p>
    <w:p w14:paraId="1C0843FD" w14:textId="77777777" w:rsidR="003A55C5" w:rsidRPr="00426393" w:rsidRDefault="00000000">
      <w:pPr>
        <w:pStyle w:val="afffff5"/>
        <w:ind w:firstLine="420"/>
        <w:rPr>
          <w:rFonts w:ascii="Times New Roman"/>
        </w:rPr>
      </w:pPr>
      <m:oMath>
        <m:r>
          <w:rPr>
            <w:rFonts w:ascii="Cambria Math" w:hAnsi="Cambria Math"/>
          </w:rPr>
          <m:t>i</m:t>
        </m:r>
      </m:oMath>
      <w:r w:rsidRPr="00426393">
        <w:rPr>
          <w:rFonts w:ascii="Times New Roman"/>
        </w:rPr>
        <w:t>——</w:t>
      </w:r>
      <w:r w:rsidRPr="00426393">
        <w:rPr>
          <w:rFonts w:ascii="Times New Roman"/>
        </w:rPr>
        <w:t>生态系统类型；</w:t>
      </w:r>
    </w:p>
    <w:p w14:paraId="0425065F" w14:textId="77777777" w:rsidR="003A55C5" w:rsidRPr="00426393" w:rsidRDefault="00000000">
      <w:pPr>
        <w:pStyle w:val="afffff5"/>
        <w:ind w:firstLine="420"/>
        <w:rPr>
          <w:rFonts w:ascii="Times New Roman"/>
        </w:rPr>
      </w:pPr>
      <m:oMath>
        <m:r>
          <w:rPr>
            <w:rFonts w:ascii="Cambria Math" w:hAnsi="Cambria Math"/>
          </w:rPr>
          <m:t>n</m:t>
        </m:r>
      </m:oMath>
      <w:r w:rsidRPr="00426393">
        <w:rPr>
          <w:rFonts w:ascii="Times New Roman"/>
        </w:rPr>
        <w:t>——</w:t>
      </w:r>
      <w:r w:rsidRPr="00426393">
        <w:rPr>
          <w:rFonts w:ascii="Times New Roman"/>
        </w:rPr>
        <w:t>生态系统类型数量。</w:t>
      </w:r>
    </w:p>
    <w:p w14:paraId="1B722C9A" w14:textId="77777777" w:rsidR="003A55C5" w:rsidRPr="00426393" w:rsidRDefault="00000000">
      <w:pPr>
        <w:pStyle w:val="afff0"/>
        <w:spacing w:before="156" w:after="156"/>
        <w:rPr>
          <w:rFonts w:ascii="Times New Roman"/>
        </w:rPr>
      </w:pPr>
      <w:r w:rsidRPr="00426393">
        <w:rPr>
          <w:rFonts w:ascii="Times New Roman"/>
        </w:rPr>
        <w:t>水田洪水调蓄量</w:t>
      </w:r>
    </w:p>
    <w:p w14:paraId="0625CB5E" w14:textId="77777777" w:rsidR="003A55C5" w:rsidRPr="00426393" w:rsidRDefault="00000000">
      <w:pPr>
        <w:pStyle w:val="afffff5"/>
        <w:ind w:firstLine="420"/>
        <w:rPr>
          <w:rFonts w:ascii="Times New Roman"/>
        </w:rPr>
      </w:pPr>
      <w:r w:rsidRPr="00426393">
        <w:rPr>
          <w:rFonts w:ascii="Times New Roman"/>
        </w:rPr>
        <w:t>农田生态系统中水田空间的洪水调蓄量，按照公式（</w:t>
      </w:r>
      <w:r w:rsidRPr="00426393">
        <w:rPr>
          <w:rFonts w:ascii="Times New Roman"/>
        </w:rPr>
        <w:t>8</w:t>
      </w:r>
      <w:r w:rsidRPr="00426393">
        <w:rPr>
          <w:rFonts w:ascii="Times New Roman"/>
        </w:rPr>
        <w:t>）计算。</w:t>
      </w:r>
    </w:p>
    <w:p w14:paraId="72F78A32" w14:textId="77777777"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hAnsi="Cambria Math"/>
              </w:rPr>
            </m:ctrlPr>
          </m:sSubPr>
          <m:e>
            <m:r>
              <w:rPr>
                <w:rFonts w:ascii="Cambria Math" w:hAnsi="Cambria Math"/>
              </w:rPr>
              <m:t>Q</m:t>
            </m:r>
          </m:e>
          <m:sub>
            <m:r>
              <w:rPr>
                <w:rFonts w:ascii="Cambria Math" w:hAnsi="Cambria Math"/>
              </w:rPr>
              <m:t>pfm</m:t>
            </m:r>
          </m:sub>
        </m:sSub>
        <m:r>
          <m:rPr>
            <m:sty m:val="p"/>
          </m:rPr>
          <w:rPr>
            <w:rFonts w:ascii="Cambria Math" w:hAnsi="Cambria Math"/>
          </w:rPr>
          <m:t>=</m:t>
        </m:r>
        <m:d>
          <m:dPr>
            <m:ctrlPr>
              <w:rPr>
                <w:rFonts w:ascii="Cambria Math" w:hAnsi="Cambria Math"/>
              </w:rPr>
            </m:ctrlPr>
          </m:dPr>
          <m:e>
            <m:r>
              <w:rPr>
                <w:rFonts w:ascii="Cambria Math" w:hAnsi="Cambria Math"/>
              </w:rPr>
              <m:t>H</m:t>
            </m:r>
            <m:r>
              <m:rPr>
                <m:sty m:val="p"/>
              </m:rPr>
              <w:rPr>
                <w:rFonts w:ascii="Cambria Math" w:eastAsia="MS Gothic" w:hAnsi="Cambria Math"/>
              </w:rPr>
              <m:t>-</m:t>
            </m:r>
            <m:r>
              <w:rPr>
                <w:rFonts w:ascii="Cambria Math" w:hAnsi="Cambria Math"/>
              </w:rPr>
              <m:t>h</m:t>
            </m:r>
          </m:e>
        </m:d>
        <m:r>
          <w:rPr>
            <w:rFonts w:ascii="Cambria Math" w:hAnsi="Cambria Math"/>
          </w:rPr>
          <m:t>×S×d×</m:t>
        </m:r>
        <m:sSup>
          <m:sSupPr>
            <m:ctrlPr>
              <w:rPr>
                <w:rFonts w:ascii="Cambria Math" w:hAnsi="Cambria Math"/>
                <w:i/>
              </w:rPr>
            </m:ctrlPr>
          </m:sSupPr>
          <m:e>
            <m:r>
              <w:rPr>
                <w:rFonts w:ascii="Cambria Math" w:hAnsi="Cambria Math"/>
              </w:rPr>
              <m:t>10</m:t>
            </m:r>
          </m:e>
          <m:sup>
            <m:r>
              <w:rPr>
                <w:rFonts w:ascii="Cambria Math" w:hAnsi="Cambria Math"/>
              </w:rPr>
              <m:t>6</m:t>
            </m:r>
          </m:sup>
        </m:sSup>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1D7D9115" w14:textId="77777777" w:rsidR="003A55C5" w:rsidRPr="00426393" w:rsidRDefault="00000000">
      <w:pPr>
        <w:pStyle w:val="afffff4"/>
        <w:rPr>
          <w:rFonts w:ascii="Times New Roman" w:hAnsi="Times New Roman"/>
        </w:rPr>
      </w:pPr>
      <w:r w:rsidRPr="00426393">
        <w:rPr>
          <w:rFonts w:ascii="Times New Roman" w:hAnsi="Times New Roman"/>
        </w:rPr>
        <w:t>式中：</w:t>
      </w:r>
    </w:p>
    <w:p w14:paraId="7533A246" w14:textId="77777777" w:rsidR="003A55C5" w:rsidRPr="00426393" w:rsidRDefault="00000000">
      <w:pPr>
        <w:pStyle w:val="afffff5"/>
        <w:ind w:firstLine="420"/>
        <w:rPr>
          <w:rFonts w:ascii="Times New Roman"/>
        </w:rPr>
      </w:pPr>
      <m:oMath>
        <m:sSub>
          <m:sSubPr>
            <m:ctrlPr>
              <w:rPr>
                <w:rFonts w:ascii="Cambria Math" w:hAnsi="Cambria Math"/>
              </w:rPr>
            </m:ctrlPr>
          </m:sSubPr>
          <m:e>
            <m:r>
              <w:rPr>
                <w:rFonts w:ascii="Cambria Math" w:hAnsi="Cambria Math"/>
              </w:rPr>
              <m:t>Q</m:t>
            </m:r>
          </m:e>
          <m:sub>
            <m:r>
              <w:rPr>
                <w:rFonts w:ascii="Cambria Math" w:hAnsi="Cambria Math"/>
              </w:rPr>
              <m:t>pfm</m:t>
            </m:r>
          </m:sub>
        </m:sSub>
      </m:oMath>
      <w:r w:rsidRPr="00426393">
        <w:rPr>
          <w:rFonts w:ascii="Times New Roman"/>
        </w:rPr>
        <w:t>——</w:t>
      </w:r>
      <w:r w:rsidRPr="00426393">
        <w:rPr>
          <w:rFonts w:ascii="Times New Roman"/>
        </w:rPr>
        <w:t>水田洪水调蓄量，单位：</w:t>
      </w:r>
      <w:r w:rsidRPr="00426393">
        <w:rPr>
          <w:rFonts w:ascii="Times New Roman"/>
        </w:rPr>
        <w:t>m</w:t>
      </w:r>
      <w:r w:rsidRPr="00426393">
        <w:rPr>
          <w:rFonts w:ascii="Times New Roman"/>
          <w:vertAlign w:val="superscript"/>
        </w:rPr>
        <w:t>3</w:t>
      </w:r>
      <w:r w:rsidRPr="00426393">
        <w:rPr>
          <w:rFonts w:ascii="Times New Roman"/>
        </w:rPr>
        <w:t>/a</w:t>
      </w:r>
      <w:r w:rsidRPr="00426393">
        <w:rPr>
          <w:rFonts w:ascii="Times New Roman"/>
        </w:rPr>
        <w:t>；</w:t>
      </w:r>
    </w:p>
    <w:p w14:paraId="58E55ADA" w14:textId="488DB610" w:rsidR="003A55C5" w:rsidRPr="00426393" w:rsidRDefault="00000000">
      <w:pPr>
        <w:pStyle w:val="afffff5"/>
        <w:ind w:firstLine="420"/>
        <w:rPr>
          <w:rFonts w:ascii="Times New Roman"/>
        </w:rPr>
      </w:pPr>
      <m:oMath>
        <m:r>
          <w:rPr>
            <w:rFonts w:ascii="Cambria Math" w:hAnsi="Cambria Math"/>
          </w:rPr>
          <m:t>H</m:t>
        </m:r>
      </m:oMath>
      <w:r w:rsidRPr="00426393">
        <w:rPr>
          <w:rFonts w:ascii="Times New Roman"/>
        </w:rPr>
        <w:t>——</w:t>
      </w:r>
      <w:r w:rsidRPr="00426393">
        <w:rPr>
          <w:rFonts w:ascii="Times New Roman"/>
        </w:rPr>
        <w:t>水田田埂高度，单位：</w:t>
      </w:r>
      <w:r w:rsidRPr="00426393">
        <w:rPr>
          <w:rFonts w:ascii="Times New Roman"/>
        </w:rPr>
        <w:t>m</w:t>
      </w:r>
      <w:r w:rsidR="006C0F1A" w:rsidRPr="00426393">
        <w:rPr>
          <w:rFonts w:ascii="Times New Roman"/>
        </w:rPr>
        <w:t>，见附录</w:t>
      </w:r>
      <w:r w:rsidR="006C0F1A" w:rsidRPr="00426393">
        <w:rPr>
          <w:rFonts w:ascii="Times New Roman"/>
        </w:rPr>
        <w:t>C.5.</w:t>
      </w:r>
      <w:r w:rsidR="006C0F1A" w:rsidRPr="00426393">
        <w:rPr>
          <w:rFonts w:ascii="Times New Roman"/>
        </w:rPr>
        <w:t>3</w:t>
      </w:r>
      <w:r w:rsidRPr="00426393">
        <w:rPr>
          <w:rFonts w:ascii="Times New Roman"/>
        </w:rPr>
        <w:t>；</w:t>
      </w:r>
    </w:p>
    <w:p w14:paraId="71DB4E1C" w14:textId="2149C08C" w:rsidR="003A55C5" w:rsidRPr="00426393" w:rsidRDefault="00000000">
      <w:pPr>
        <w:pStyle w:val="afffff5"/>
        <w:ind w:firstLine="420"/>
        <w:rPr>
          <w:rFonts w:ascii="Times New Roman"/>
        </w:rPr>
      </w:pPr>
      <m:oMath>
        <m:r>
          <w:rPr>
            <w:rFonts w:ascii="Cambria Math" w:hAnsi="Cambria Math"/>
          </w:rPr>
          <m:t>h</m:t>
        </m:r>
      </m:oMath>
      <w:r w:rsidRPr="00426393">
        <w:rPr>
          <w:rFonts w:ascii="Times New Roman"/>
        </w:rPr>
        <w:t>——</w:t>
      </w:r>
      <w:r w:rsidRPr="00426393">
        <w:rPr>
          <w:rFonts w:ascii="Times New Roman"/>
        </w:rPr>
        <w:t>水稻生育期平均蓄水高度，单位：</w:t>
      </w:r>
      <w:r w:rsidRPr="00426393">
        <w:rPr>
          <w:rFonts w:ascii="Times New Roman"/>
        </w:rPr>
        <w:t>m</w:t>
      </w:r>
      <w:r w:rsidR="006C0F1A" w:rsidRPr="00426393">
        <w:rPr>
          <w:rFonts w:ascii="Times New Roman"/>
        </w:rPr>
        <w:t>，</w:t>
      </w:r>
      <w:r w:rsidR="006C0F1A" w:rsidRPr="00426393">
        <w:rPr>
          <w:rFonts w:ascii="Times New Roman"/>
        </w:rPr>
        <w:t>见附录</w:t>
      </w:r>
      <w:r w:rsidR="006C0F1A" w:rsidRPr="00426393">
        <w:rPr>
          <w:rFonts w:ascii="Times New Roman"/>
        </w:rPr>
        <w:t>C.5.</w:t>
      </w:r>
      <w:r w:rsidR="006C0F1A" w:rsidRPr="00426393">
        <w:rPr>
          <w:rFonts w:ascii="Times New Roman"/>
        </w:rPr>
        <w:t>4</w:t>
      </w:r>
      <w:r w:rsidRPr="00426393">
        <w:rPr>
          <w:rFonts w:ascii="Times New Roman"/>
        </w:rPr>
        <w:t>；</w:t>
      </w:r>
    </w:p>
    <w:p w14:paraId="05507E1D" w14:textId="77777777" w:rsidR="003A55C5" w:rsidRPr="00426393" w:rsidRDefault="00000000">
      <w:pPr>
        <w:pStyle w:val="afffff5"/>
        <w:ind w:firstLine="420"/>
        <w:rPr>
          <w:rFonts w:ascii="Times New Roman"/>
        </w:rPr>
      </w:pPr>
      <m:oMath>
        <m:r>
          <w:rPr>
            <w:rFonts w:ascii="Cambria Math" w:hAnsi="Cambria Math"/>
          </w:rPr>
          <m:t>S</m:t>
        </m:r>
      </m:oMath>
      <w:r w:rsidRPr="00426393">
        <w:rPr>
          <w:rFonts w:ascii="Times New Roman"/>
        </w:rPr>
        <w:t>——</w:t>
      </w:r>
      <w:r w:rsidRPr="00426393">
        <w:rPr>
          <w:rFonts w:ascii="Times New Roman"/>
        </w:rPr>
        <w:t>水田面积，单位：</w:t>
      </w:r>
      <w:r w:rsidRPr="00426393">
        <w:rPr>
          <w:rFonts w:ascii="Times New Roman"/>
        </w:rPr>
        <w:t>km</w:t>
      </w:r>
      <w:r w:rsidRPr="00426393">
        <w:rPr>
          <w:rFonts w:ascii="Times New Roman"/>
          <w:vertAlign w:val="superscript"/>
        </w:rPr>
        <w:t>2</w:t>
      </w:r>
      <w:r w:rsidRPr="00426393">
        <w:rPr>
          <w:rFonts w:ascii="Times New Roman"/>
        </w:rPr>
        <w:t>；</w:t>
      </w:r>
    </w:p>
    <w:p w14:paraId="7C02CE69" w14:textId="77777777" w:rsidR="003A55C5" w:rsidRPr="00426393" w:rsidRDefault="00000000">
      <w:pPr>
        <w:pStyle w:val="afffff5"/>
        <w:ind w:firstLine="420"/>
        <w:rPr>
          <w:rFonts w:ascii="Times New Roman"/>
        </w:rPr>
      </w:pPr>
      <m:oMath>
        <m:r>
          <w:rPr>
            <w:rFonts w:ascii="Cambria Math" w:hAnsi="Cambria Math"/>
          </w:rPr>
          <m:t>d</m:t>
        </m:r>
      </m:oMath>
      <w:r w:rsidRPr="00426393">
        <w:rPr>
          <w:rFonts w:ascii="Times New Roman"/>
        </w:rPr>
        <w:t>——</w:t>
      </w:r>
      <w:r w:rsidRPr="00426393">
        <w:rPr>
          <w:rFonts w:ascii="Times New Roman"/>
        </w:rPr>
        <w:t>洪水发生次数，单位：次。</w:t>
      </w:r>
    </w:p>
    <w:p w14:paraId="12B594F9" w14:textId="77777777" w:rsidR="003A55C5" w:rsidRPr="00426393" w:rsidRDefault="00000000">
      <w:pPr>
        <w:pStyle w:val="afff0"/>
        <w:spacing w:before="156" w:after="156"/>
        <w:rPr>
          <w:rFonts w:ascii="Times New Roman"/>
        </w:rPr>
      </w:pPr>
      <w:r w:rsidRPr="00426393">
        <w:rPr>
          <w:rFonts w:ascii="Times New Roman"/>
        </w:rPr>
        <w:t>城市水域洪水调蓄量</w:t>
      </w:r>
    </w:p>
    <w:p w14:paraId="5B20CDA0" w14:textId="77777777" w:rsidR="003A55C5" w:rsidRPr="00426393" w:rsidRDefault="00000000">
      <w:pPr>
        <w:pStyle w:val="afffff5"/>
        <w:ind w:firstLine="420"/>
        <w:rPr>
          <w:rFonts w:ascii="Times New Roman"/>
        </w:rPr>
      </w:pPr>
      <w:r w:rsidRPr="00426393">
        <w:rPr>
          <w:rFonts w:ascii="Times New Roman"/>
        </w:rPr>
        <w:t>城市生态系统中城市水体空间的洪水调蓄量，按照公式（</w:t>
      </w:r>
      <w:r w:rsidRPr="00426393">
        <w:rPr>
          <w:rFonts w:ascii="Times New Roman"/>
        </w:rPr>
        <w:t>9</w:t>
      </w:r>
      <w:r w:rsidRPr="00426393">
        <w:rPr>
          <w:rFonts w:ascii="Times New Roman"/>
        </w:rPr>
        <w:t>）计算。</w:t>
      </w:r>
    </w:p>
    <w:p w14:paraId="147D63AC" w14:textId="77777777"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hAnsi="Cambria Math"/>
                <w:i/>
              </w:rPr>
            </m:ctrlPr>
          </m:sSubPr>
          <m:e>
            <m:r>
              <w:rPr>
                <w:rFonts w:ascii="Cambria Math" w:hAnsi="Cambria Math"/>
              </w:rPr>
              <m:t>Q</m:t>
            </m:r>
          </m:e>
          <m:sub>
            <m:r>
              <w:rPr>
                <w:rFonts w:ascii="Cambria Math" w:hAnsi="Cambria Math"/>
              </w:rPr>
              <m:t>cfm</m:t>
            </m:r>
          </m:sub>
        </m:sSub>
        <m:r>
          <w:rPr>
            <w:rFonts w:ascii="Cambria Math" w:hAnsi="Cambria Math"/>
          </w:rPr>
          <m:t>=S×H×</m:t>
        </m:r>
        <m:sSup>
          <m:sSupPr>
            <m:ctrlPr>
              <w:rPr>
                <w:rFonts w:ascii="Cambria Math" w:hAnsi="Cambria Math"/>
                <w:i/>
              </w:rPr>
            </m:ctrlPr>
          </m:sSupPr>
          <m:e>
            <m:r>
              <w:rPr>
                <w:rFonts w:ascii="Cambria Math" w:hAnsi="Cambria Math"/>
              </w:rPr>
              <m:t>10</m:t>
            </m:r>
          </m:e>
          <m:sup>
            <m:r>
              <w:rPr>
                <w:rFonts w:ascii="Cambria Math" w:hAnsi="Cambria Math"/>
              </w:rPr>
              <m:t>6</m:t>
            </m:r>
          </m:sup>
        </m:sSup>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29656A38" w14:textId="77777777" w:rsidR="003A55C5" w:rsidRPr="00426393" w:rsidRDefault="00000000">
      <w:pPr>
        <w:pStyle w:val="afffff4"/>
        <w:rPr>
          <w:rFonts w:ascii="Times New Roman" w:hAnsi="Times New Roman"/>
        </w:rPr>
      </w:pPr>
      <w:r w:rsidRPr="00426393">
        <w:rPr>
          <w:rFonts w:ascii="Times New Roman" w:hAnsi="Times New Roman"/>
        </w:rPr>
        <w:t>式中：</w:t>
      </w:r>
      <w:r w:rsidRPr="00426393">
        <w:rPr>
          <w:rFonts w:ascii="Times New Roman" w:hAnsi="Times New Roman"/>
        </w:rPr>
        <w:t xml:space="preserve">               </w:t>
      </w:r>
    </w:p>
    <w:p w14:paraId="32A8AAAE" w14:textId="77777777"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Q</m:t>
            </m:r>
          </m:e>
          <m:sub>
            <m:r>
              <w:rPr>
                <w:rFonts w:ascii="Cambria Math" w:hAnsi="Cambria Math"/>
              </w:rPr>
              <m:t>cfm</m:t>
            </m:r>
          </m:sub>
        </m:sSub>
      </m:oMath>
      <w:r w:rsidRPr="00426393">
        <w:rPr>
          <w:rFonts w:ascii="Times New Roman"/>
        </w:rPr>
        <w:t>——</w:t>
      </w:r>
      <w:r w:rsidRPr="00426393">
        <w:rPr>
          <w:rFonts w:ascii="Times New Roman"/>
        </w:rPr>
        <w:t>城市水域洪水调蓄量，单位：</w:t>
      </w:r>
      <w:r w:rsidRPr="00426393">
        <w:rPr>
          <w:rFonts w:ascii="Times New Roman"/>
        </w:rPr>
        <w:t>m</w:t>
      </w:r>
      <w:r w:rsidRPr="00426393">
        <w:rPr>
          <w:rFonts w:ascii="Times New Roman"/>
          <w:vertAlign w:val="superscript"/>
        </w:rPr>
        <w:t>3</w:t>
      </w:r>
      <w:r w:rsidRPr="00426393">
        <w:rPr>
          <w:rFonts w:ascii="Times New Roman"/>
        </w:rPr>
        <w:t>/a</w:t>
      </w:r>
      <w:r w:rsidRPr="00426393">
        <w:rPr>
          <w:rFonts w:ascii="Times New Roman"/>
        </w:rPr>
        <w:t>；</w:t>
      </w:r>
    </w:p>
    <w:p w14:paraId="0BA8A1DE" w14:textId="77777777" w:rsidR="003A55C5" w:rsidRPr="00426393" w:rsidRDefault="00000000">
      <w:pPr>
        <w:pStyle w:val="afffff5"/>
        <w:ind w:firstLine="420"/>
        <w:rPr>
          <w:rFonts w:ascii="Times New Roman"/>
        </w:rPr>
      </w:pPr>
      <m:oMath>
        <m:r>
          <w:rPr>
            <w:rFonts w:ascii="Cambria Math" w:hAnsi="Cambria Math"/>
          </w:rPr>
          <m:t>S</m:t>
        </m:r>
      </m:oMath>
      <w:r w:rsidRPr="00426393">
        <w:rPr>
          <w:rFonts w:ascii="Times New Roman"/>
        </w:rPr>
        <w:t>——</w:t>
      </w:r>
      <w:r w:rsidRPr="00426393">
        <w:rPr>
          <w:rFonts w:ascii="Times New Roman"/>
        </w:rPr>
        <w:t>城市水体面积，单位：</w:t>
      </w:r>
      <w:r w:rsidRPr="00426393">
        <w:rPr>
          <w:rFonts w:ascii="Times New Roman"/>
        </w:rPr>
        <w:t>km</w:t>
      </w:r>
      <w:r w:rsidRPr="00426393">
        <w:rPr>
          <w:rFonts w:ascii="Times New Roman"/>
          <w:vertAlign w:val="superscript"/>
        </w:rPr>
        <w:t>2</w:t>
      </w:r>
      <w:r w:rsidRPr="00426393">
        <w:rPr>
          <w:rFonts w:ascii="Times New Roman"/>
        </w:rPr>
        <w:t>；</w:t>
      </w:r>
    </w:p>
    <w:p w14:paraId="5F566E27" w14:textId="4B26A439" w:rsidR="003A55C5" w:rsidRPr="00426393" w:rsidRDefault="00000000">
      <w:pPr>
        <w:pStyle w:val="afffff5"/>
        <w:ind w:firstLine="420"/>
        <w:rPr>
          <w:rFonts w:ascii="Times New Roman"/>
        </w:rPr>
      </w:pPr>
      <m:oMath>
        <m:r>
          <w:rPr>
            <w:rFonts w:ascii="Cambria Math" w:hAnsi="Cambria Math"/>
          </w:rPr>
          <m:t>H</m:t>
        </m:r>
      </m:oMath>
      <w:r w:rsidRPr="00426393">
        <w:rPr>
          <w:rFonts w:ascii="Times New Roman"/>
        </w:rPr>
        <w:t>——</w:t>
      </w:r>
      <w:r w:rsidRPr="00426393">
        <w:rPr>
          <w:rFonts w:ascii="Times New Roman"/>
        </w:rPr>
        <w:t>洪水</w:t>
      </w:r>
      <w:proofErr w:type="gramStart"/>
      <w:r w:rsidRPr="00426393">
        <w:rPr>
          <w:rFonts w:ascii="Times New Roman"/>
        </w:rPr>
        <w:t>期城市</w:t>
      </w:r>
      <w:proofErr w:type="gramEnd"/>
      <w:r w:rsidRPr="00426393">
        <w:rPr>
          <w:rFonts w:ascii="Times New Roman"/>
        </w:rPr>
        <w:t>水体平均滞水高度，单位：</w:t>
      </w:r>
      <w:r w:rsidRPr="00426393">
        <w:rPr>
          <w:rFonts w:ascii="Times New Roman"/>
        </w:rPr>
        <w:t>m</w:t>
      </w:r>
      <w:r w:rsidR="006C0F1A" w:rsidRPr="00426393">
        <w:rPr>
          <w:rFonts w:ascii="Times New Roman"/>
        </w:rPr>
        <w:t>，</w:t>
      </w:r>
      <w:r w:rsidR="006C0F1A" w:rsidRPr="00426393">
        <w:rPr>
          <w:rFonts w:ascii="Times New Roman"/>
        </w:rPr>
        <w:t>，见附录</w:t>
      </w:r>
      <w:r w:rsidR="006C0F1A" w:rsidRPr="00426393">
        <w:rPr>
          <w:rFonts w:ascii="Times New Roman"/>
        </w:rPr>
        <w:t>C.5.</w:t>
      </w:r>
      <w:r w:rsidR="006C0F1A" w:rsidRPr="00426393">
        <w:rPr>
          <w:rFonts w:ascii="Times New Roman"/>
        </w:rPr>
        <w:t>5</w:t>
      </w:r>
      <w:r w:rsidRPr="00426393">
        <w:rPr>
          <w:rFonts w:ascii="Times New Roman"/>
        </w:rPr>
        <w:t>。</w:t>
      </w:r>
    </w:p>
    <w:p w14:paraId="11CCCA54" w14:textId="77777777" w:rsidR="003A55C5" w:rsidRPr="00426393" w:rsidRDefault="00000000">
      <w:pPr>
        <w:pStyle w:val="afff0"/>
        <w:spacing w:before="156" w:after="156"/>
        <w:rPr>
          <w:rFonts w:ascii="Times New Roman"/>
        </w:rPr>
      </w:pPr>
      <w:r w:rsidRPr="00426393">
        <w:rPr>
          <w:rFonts w:ascii="Times New Roman"/>
        </w:rPr>
        <w:t>湿地洪水调蓄量</w:t>
      </w:r>
    </w:p>
    <w:p w14:paraId="787AAB2A" w14:textId="431E2F80" w:rsidR="003A55C5" w:rsidRPr="00426393" w:rsidRDefault="00000000">
      <w:pPr>
        <w:pStyle w:val="afffff5"/>
        <w:ind w:firstLine="420"/>
        <w:rPr>
          <w:rFonts w:ascii="Times New Roman"/>
        </w:rPr>
      </w:pPr>
      <w:r w:rsidRPr="00426393">
        <w:rPr>
          <w:rFonts w:ascii="Times New Roman"/>
        </w:rPr>
        <w:t>湿地洪水调蓄量应汇总湖泊</w:t>
      </w:r>
      <w:r w:rsidR="0009346A" w:rsidRPr="00426393">
        <w:rPr>
          <w:rFonts w:ascii="Times New Roman"/>
        </w:rPr>
        <w:t>、</w:t>
      </w:r>
      <w:r w:rsidRPr="00426393">
        <w:rPr>
          <w:rFonts w:ascii="Times New Roman"/>
        </w:rPr>
        <w:t>水库、沼泽三类湿地空间的洪水调蓄量，按照公式（</w:t>
      </w:r>
      <w:r w:rsidRPr="00426393">
        <w:rPr>
          <w:rFonts w:ascii="Times New Roman"/>
        </w:rPr>
        <w:t>10</w:t>
      </w:r>
      <w:r w:rsidRPr="00426393">
        <w:rPr>
          <w:rFonts w:ascii="Times New Roman"/>
        </w:rPr>
        <w:t>）（</w:t>
      </w:r>
      <w:r w:rsidRPr="00426393">
        <w:rPr>
          <w:rFonts w:ascii="Times New Roman"/>
        </w:rPr>
        <w:t>11</w:t>
      </w:r>
      <w:r w:rsidRPr="00426393">
        <w:rPr>
          <w:rFonts w:ascii="Times New Roman"/>
        </w:rPr>
        <w:t>）（</w:t>
      </w:r>
      <w:r w:rsidRPr="00426393">
        <w:rPr>
          <w:rFonts w:ascii="Times New Roman"/>
        </w:rPr>
        <w:t>12</w:t>
      </w:r>
      <w:r w:rsidRPr="00426393">
        <w:rPr>
          <w:rFonts w:ascii="Times New Roman"/>
        </w:rPr>
        <w:t>）（</w:t>
      </w:r>
      <w:r w:rsidRPr="00426393">
        <w:rPr>
          <w:rFonts w:ascii="Times New Roman"/>
        </w:rPr>
        <w:t>13</w:t>
      </w:r>
      <w:r w:rsidRPr="00426393">
        <w:rPr>
          <w:rFonts w:ascii="Times New Roman"/>
        </w:rPr>
        <w:t>）（</w:t>
      </w:r>
      <w:r w:rsidRPr="00426393">
        <w:rPr>
          <w:rFonts w:ascii="Times New Roman"/>
        </w:rPr>
        <w:t>14</w:t>
      </w:r>
      <w:r w:rsidRPr="00426393">
        <w:rPr>
          <w:rFonts w:ascii="Times New Roman"/>
        </w:rPr>
        <w:t>）（</w:t>
      </w:r>
      <w:r w:rsidRPr="00426393">
        <w:rPr>
          <w:rFonts w:ascii="Times New Roman"/>
        </w:rPr>
        <w:t>15</w:t>
      </w:r>
      <w:r w:rsidRPr="00426393">
        <w:rPr>
          <w:rFonts w:ascii="Times New Roman"/>
        </w:rPr>
        <w:t>）计算。</w:t>
      </w:r>
    </w:p>
    <w:p w14:paraId="1505625F" w14:textId="77777777"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hAnsi="Cambria Math"/>
              </w:rPr>
            </m:ctrlPr>
          </m:sSubPr>
          <m:e>
            <m:r>
              <w:rPr>
                <w:rFonts w:ascii="Cambria Math" w:hAnsi="Cambria Math"/>
              </w:rPr>
              <m:t>Q</m:t>
            </m:r>
          </m:e>
          <m:sub>
            <m:r>
              <w:rPr>
                <w:rFonts w:ascii="Cambria Math" w:hAnsi="Cambria Math"/>
              </w:rPr>
              <m:t>wfm</m:t>
            </m:r>
          </m:sub>
        </m:sSub>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rfm</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lfm</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mfm</m:t>
            </m:r>
          </m:sub>
        </m:sSub>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0A9B9096" w14:textId="451334C0"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hAnsi="Cambria Math"/>
              </w:rPr>
            </m:ctrlPr>
          </m:sSubPr>
          <m:e>
            <m:r>
              <w:rPr>
                <w:rFonts w:ascii="Cambria Math" w:hAnsi="Cambria Math"/>
              </w:rPr>
              <m:t>C</m:t>
            </m:r>
          </m:e>
          <m:sub>
            <m:r>
              <w:rPr>
                <w:rFonts w:ascii="Cambria Math" w:hAnsi="Cambria Math"/>
              </w:rPr>
              <m:t>rfm</m:t>
            </m:r>
          </m:sub>
        </m:sSub>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fct</m:t>
            </m:r>
          </m:sub>
        </m:sSub>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0D067534" w14:textId="14B1BBDB"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hAnsi="Cambria Math"/>
              </w:rPr>
            </m:ctrlPr>
          </m:sSubPr>
          <m:e>
            <m:r>
              <w:rPr>
                <w:rFonts w:ascii="Cambria Math" w:hAnsi="Cambria Math"/>
              </w:rPr>
              <m:t>C</m:t>
            </m:r>
          </m:e>
          <m:sub>
            <m:r>
              <w:rPr>
                <w:rFonts w:ascii="Cambria Math" w:hAnsi="Cambria Math"/>
              </w:rPr>
              <m:t>lfm</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e</m:t>
            </m:r>
          </m:e>
          <m:sup>
            <m:r>
              <m:rPr>
                <m:sty m:val="p"/>
              </m:rPr>
              <w:rPr>
                <w:rFonts w:ascii="Cambria Math" w:hAnsi="Cambria Math"/>
              </w:rPr>
              <m:t>4.924</m:t>
            </m:r>
          </m:sup>
        </m:sSup>
        <m:r>
          <w:rPr>
            <w:rFonts w:ascii="Cambria Math" w:hAnsi="Cambria Math"/>
          </w:rPr>
          <m:t>×</m:t>
        </m:r>
        <m:sSup>
          <m:sSupPr>
            <m:ctrlPr>
              <w:rPr>
                <w:rFonts w:ascii="Cambria Math" w:hAnsi="Cambria Math"/>
                <w:i/>
              </w:rPr>
            </m:ctrlPr>
          </m:sSupPr>
          <m:e>
            <m:r>
              <w:rPr>
                <w:rFonts w:ascii="Cambria Math" w:hAnsi="Cambria Math"/>
              </w:rPr>
              <m:t>A</m:t>
            </m:r>
          </m:e>
          <m:sup>
            <m:r>
              <w:rPr>
                <w:rFonts w:ascii="Cambria Math" w:hAnsi="Cambria Math"/>
              </w:rPr>
              <m:t>1.128</m:t>
            </m:r>
          </m:sup>
        </m:sSup>
        <m:r>
          <w:rPr>
            <w:rFonts w:ascii="Cambria Math" w:hAnsi="Cambria Math"/>
          </w:rPr>
          <m:t>×d×</m:t>
        </m:r>
        <m:sSup>
          <m:sSupPr>
            <m:ctrlPr>
              <w:rPr>
                <w:rFonts w:ascii="Cambria Math" w:hAnsi="Cambria Math"/>
                <w:i/>
              </w:rPr>
            </m:ctrlPr>
          </m:sSupPr>
          <m:e>
            <m:r>
              <w:rPr>
                <w:rFonts w:ascii="Cambria Math" w:hAnsi="Cambria Math"/>
              </w:rPr>
              <m:t>10</m:t>
            </m:r>
          </m:e>
          <m:sup>
            <m:r>
              <w:rPr>
                <w:rFonts w:ascii="Cambria Math" w:hAnsi="Cambria Math"/>
              </w:rPr>
              <m:t>4</m:t>
            </m:r>
          </m:sup>
        </m:sSup>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4BCB13E5" w14:textId="77777777"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hAnsi="Cambria Math"/>
              </w:rPr>
            </m:ctrlPr>
          </m:sSubPr>
          <m:e>
            <m:r>
              <w:rPr>
                <w:rFonts w:ascii="Cambria Math" w:hAnsi="Cambria Math"/>
              </w:rPr>
              <m:t>C</m:t>
            </m:r>
          </m:e>
          <m:sub>
            <m:r>
              <w:rPr>
                <w:rFonts w:ascii="Cambria Math" w:hAnsi="Cambria Math"/>
              </w:rPr>
              <m:t>mfm</m:t>
            </m:r>
          </m:sub>
        </m:sSub>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sws</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sr</m:t>
            </m:r>
          </m:sub>
        </m:sSub>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48C72763" w14:textId="77777777"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hAnsi="Cambria Math"/>
                <w:i/>
              </w:rPr>
            </m:ctrlPr>
          </m:sSubPr>
          <m:e>
            <m:r>
              <w:rPr>
                <w:rFonts w:ascii="Cambria Math" w:hAnsi="Cambria Math"/>
              </w:rPr>
              <m:t>C</m:t>
            </m:r>
          </m:e>
          <m:sub>
            <m:r>
              <w:rPr>
                <w:rFonts w:ascii="Cambria Math" w:hAnsi="Cambria Math"/>
              </w:rPr>
              <m:t>sws</m:t>
            </m:r>
          </m:sub>
        </m:sSub>
        <m:r>
          <w:rPr>
            <w:rFonts w:ascii="Cambria Math" w:hAnsi="Cambria Math"/>
          </w:rPr>
          <m:t>=S×h×ρ×DMC×</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sSub>
          <m:sSubPr>
            <m:ctrlPr>
              <w:rPr>
                <w:rFonts w:ascii="Cambria Math" w:hAnsi="Cambria Math"/>
                <w:i/>
              </w:rPr>
            </m:ctrlPr>
          </m:sSubPr>
          <m:e>
            <m:r>
              <w:rPr>
                <w:rFonts w:ascii="Cambria Math" w:hAnsi="Cambria Math"/>
              </w:rPr>
              <m:t>ρ</m:t>
            </m:r>
          </m:e>
          <m:sub>
            <m:r>
              <w:rPr>
                <w:rFonts w:ascii="Cambria Math" w:hAnsi="Cambria Math"/>
              </w:rPr>
              <m:t>w</m:t>
            </m:r>
          </m:sub>
        </m:sSub>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1B3EC9B9" w14:textId="77777777"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hAnsi="Cambria Math"/>
                <w:i/>
              </w:rPr>
            </m:ctrlPr>
          </m:sSubPr>
          <m:e>
            <m:r>
              <w:rPr>
                <w:rFonts w:ascii="Cambria Math" w:hAnsi="Cambria Math"/>
              </w:rPr>
              <m:t>C</m:t>
            </m:r>
          </m:e>
          <m:sub>
            <m:r>
              <w:rPr>
                <w:rFonts w:ascii="Cambria Math" w:hAnsi="Cambria Math"/>
              </w:rPr>
              <m:t>sr</m:t>
            </m:r>
          </m:sub>
        </m:sSub>
        <m:r>
          <w:rPr>
            <w:rFonts w:ascii="Cambria Math" w:hAnsi="Cambria Math"/>
          </w:rPr>
          <m:t>=S×H×</m:t>
        </m:r>
        <m:sSup>
          <m:sSupPr>
            <m:ctrlPr>
              <w:rPr>
                <w:rFonts w:ascii="Cambria Math" w:hAnsi="Cambria Math"/>
                <w:i/>
              </w:rPr>
            </m:ctrlPr>
          </m:sSupPr>
          <m:e>
            <m:r>
              <w:rPr>
                <w:rFonts w:ascii="Cambria Math" w:hAnsi="Cambria Math"/>
              </w:rPr>
              <m:t>10</m:t>
            </m:r>
          </m:e>
          <m:sup>
            <m:r>
              <w:rPr>
                <w:rFonts w:ascii="Cambria Math" w:hAnsi="Cambria Math"/>
              </w:rPr>
              <m:t>6</m:t>
            </m:r>
          </m:sup>
        </m:sSup>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52CD7FFE" w14:textId="77777777" w:rsidR="003A55C5" w:rsidRPr="00426393" w:rsidRDefault="00000000">
      <w:pPr>
        <w:pStyle w:val="afffff4"/>
        <w:rPr>
          <w:rFonts w:ascii="Times New Roman" w:hAnsi="Times New Roman"/>
        </w:rPr>
      </w:pPr>
      <w:r w:rsidRPr="00426393">
        <w:rPr>
          <w:rFonts w:ascii="Times New Roman" w:hAnsi="Times New Roman"/>
        </w:rPr>
        <w:t>式中：</w:t>
      </w:r>
    </w:p>
    <w:p w14:paraId="30B41F8C" w14:textId="77777777" w:rsidR="003A55C5" w:rsidRPr="00426393" w:rsidRDefault="00000000">
      <w:pPr>
        <w:pStyle w:val="afffff5"/>
        <w:ind w:firstLine="420"/>
        <w:rPr>
          <w:rFonts w:ascii="Times New Roman"/>
        </w:rPr>
      </w:pPr>
      <m:oMath>
        <m:sSub>
          <m:sSubPr>
            <m:ctrlPr>
              <w:rPr>
                <w:rFonts w:ascii="Cambria Math" w:hAnsi="Cambria Math"/>
              </w:rPr>
            </m:ctrlPr>
          </m:sSubPr>
          <m:e>
            <m:r>
              <w:rPr>
                <w:rFonts w:ascii="Cambria Math" w:hAnsi="Cambria Math"/>
              </w:rPr>
              <m:t>Q</m:t>
            </m:r>
          </m:e>
          <m:sub>
            <m:r>
              <w:rPr>
                <w:rFonts w:ascii="Cambria Math" w:hAnsi="Cambria Math"/>
              </w:rPr>
              <m:t>wfm</m:t>
            </m:r>
          </m:sub>
        </m:sSub>
      </m:oMath>
      <w:r w:rsidRPr="00426393">
        <w:rPr>
          <w:rFonts w:ascii="Times New Roman"/>
        </w:rPr>
        <w:t>——</w:t>
      </w:r>
      <w:r w:rsidRPr="00426393">
        <w:rPr>
          <w:rFonts w:ascii="Times New Roman"/>
        </w:rPr>
        <w:t>湿地生态系统洪水调蓄量，单位：</w:t>
      </w:r>
      <w:r w:rsidRPr="00426393">
        <w:rPr>
          <w:rFonts w:ascii="Times New Roman"/>
        </w:rPr>
        <w:t>m</w:t>
      </w:r>
      <w:r w:rsidRPr="00426393">
        <w:rPr>
          <w:rFonts w:ascii="Times New Roman"/>
          <w:vertAlign w:val="superscript"/>
        </w:rPr>
        <w:t>3</w:t>
      </w:r>
      <w:r w:rsidRPr="00426393">
        <w:rPr>
          <w:rFonts w:ascii="Times New Roman"/>
        </w:rPr>
        <w:t>/a</w:t>
      </w:r>
      <w:r w:rsidRPr="00426393">
        <w:rPr>
          <w:rFonts w:ascii="Times New Roman"/>
        </w:rPr>
        <w:t>；</w:t>
      </w:r>
    </w:p>
    <w:p w14:paraId="092B0366" w14:textId="77777777" w:rsidR="003A55C5" w:rsidRPr="00426393" w:rsidRDefault="00000000">
      <w:pPr>
        <w:pStyle w:val="afffff5"/>
        <w:ind w:firstLine="420"/>
        <w:rPr>
          <w:rFonts w:ascii="Times New Roman"/>
        </w:rPr>
      </w:pPr>
      <m:oMath>
        <m:sSub>
          <m:sSubPr>
            <m:ctrlPr>
              <w:rPr>
                <w:rFonts w:ascii="Cambria Math" w:hAnsi="Cambria Math"/>
              </w:rPr>
            </m:ctrlPr>
          </m:sSubPr>
          <m:e>
            <m:r>
              <w:rPr>
                <w:rFonts w:ascii="Cambria Math" w:hAnsi="Cambria Math"/>
              </w:rPr>
              <m:t>C</m:t>
            </m:r>
          </m:e>
          <m:sub>
            <m:r>
              <w:rPr>
                <w:rFonts w:ascii="Cambria Math" w:hAnsi="Cambria Math"/>
              </w:rPr>
              <m:t>rfm</m:t>
            </m:r>
          </m:sub>
        </m:sSub>
      </m:oMath>
      <w:r w:rsidRPr="00426393">
        <w:rPr>
          <w:rFonts w:ascii="Times New Roman"/>
        </w:rPr>
        <w:t>——</w:t>
      </w:r>
      <w:r w:rsidRPr="00426393">
        <w:rPr>
          <w:rFonts w:ascii="Times New Roman"/>
        </w:rPr>
        <w:t>水库洪水调蓄量，单位：</w:t>
      </w:r>
      <w:r w:rsidRPr="00426393">
        <w:rPr>
          <w:rFonts w:ascii="Times New Roman"/>
        </w:rPr>
        <w:t>m</w:t>
      </w:r>
      <w:r w:rsidRPr="00426393">
        <w:rPr>
          <w:rFonts w:ascii="Times New Roman"/>
          <w:vertAlign w:val="superscript"/>
        </w:rPr>
        <w:t>3</w:t>
      </w:r>
      <w:r w:rsidRPr="00426393">
        <w:rPr>
          <w:rFonts w:ascii="Times New Roman"/>
        </w:rPr>
        <w:t>/a</w:t>
      </w:r>
      <w:r w:rsidRPr="00426393">
        <w:rPr>
          <w:rFonts w:ascii="Times New Roman"/>
        </w:rPr>
        <w:t>；</w:t>
      </w:r>
    </w:p>
    <w:p w14:paraId="522E02BF" w14:textId="4454AD5F"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C</m:t>
            </m:r>
          </m:e>
          <m:sub>
            <m:r>
              <w:rPr>
                <w:rFonts w:ascii="Cambria Math" w:hAnsi="Cambria Math"/>
              </w:rPr>
              <m:t>lfm</m:t>
            </m:r>
          </m:sub>
        </m:sSub>
      </m:oMath>
      <w:r w:rsidRPr="00426393">
        <w:rPr>
          <w:rFonts w:ascii="Times New Roman"/>
        </w:rPr>
        <w:t>——</w:t>
      </w:r>
      <w:r w:rsidRPr="00426393">
        <w:rPr>
          <w:rFonts w:ascii="Times New Roman"/>
        </w:rPr>
        <w:t>湖泊洪水调蓄量，单位：</w:t>
      </w:r>
      <w:r w:rsidRPr="00426393">
        <w:rPr>
          <w:rFonts w:ascii="Times New Roman"/>
        </w:rPr>
        <w:t>m</w:t>
      </w:r>
      <w:r w:rsidRPr="00426393">
        <w:rPr>
          <w:rFonts w:ascii="Times New Roman"/>
          <w:vertAlign w:val="superscript"/>
        </w:rPr>
        <w:t>3</w:t>
      </w:r>
      <w:r w:rsidRPr="00426393">
        <w:rPr>
          <w:rFonts w:ascii="Times New Roman"/>
        </w:rPr>
        <w:t>/a</w:t>
      </w:r>
      <w:r w:rsidRPr="00426393">
        <w:rPr>
          <w:rFonts w:ascii="Times New Roman"/>
        </w:rPr>
        <w:t>；</w:t>
      </w:r>
    </w:p>
    <w:p w14:paraId="4A2C370C" w14:textId="77777777"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C</m:t>
            </m:r>
          </m:e>
          <m:sub>
            <m:r>
              <w:rPr>
                <w:rFonts w:ascii="Cambria Math" w:hAnsi="Cambria Math"/>
              </w:rPr>
              <m:t>mfm</m:t>
            </m:r>
          </m:sub>
        </m:sSub>
      </m:oMath>
      <w:r w:rsidRPr="00426393">
        <w:rPr>
          <w:rFonts w:ascii="Times New Roman"/>
        </w:rPr>
        <w:t>——</w:t>
      </w:r>
      <w:r w:rsidRPr="00426393">
        <w:rPr>
          <w:rFonts w:ascii="Times New Roman"/>
        </w:rPr>
        <w:t>沼泽洪水调蓄量，单位：</w:t>
      </w:r>
      <w:r w:rsidRPr="00426393">
        <w:rPr>
          <w:rFonts w:ascii="Times New Roman"/>
        </w:rPr>
        <w:t>m</w:t>
      </w:r>
      <w:r w:rsidRPr="00426393">
        <w:rPr>
          <w:rFonts w:ascii="Times New Roman"/>
          <w:vertAlign w:val="superscript"/>
        </w:rPr>
        <w:t>3</w:t>
      </w:r>
      <w:r w:rsidRPr="00426393">
        <w:rPr>
          <w:rFonts w:ascii="Times New Roman"/>
        </w:rPr>
        <w:t>/a</w:t>
      </w:r>
      <w:r w:rsidRPr="00426393">
        <w:rPr>
          <w:rFonts w:ascii="Times New Roman"/>
        </w:rPr>
        <w:t>；</w:t>
      </w:r>
    </w:p>
    <w:p w14:paraId="1D48A326" w14:textId="5C1D537D" w:rsidR="003A55C5" w:rsidRPr="00426393" w:rsidRDefault="00000000">
      <w:pPr>
        <w:pStyle w:val="afffff5"/>
        <w:ind w:firstLine="420"/>
        <w:rPr>
          <w:rFonts w:ascii="Times New Roman"/>
        </w:rPr>
      </w:pPr>
      <m:oMath>
        <m:sSub>
          <m:sSubPr>
            <m:ctrlPr>
              <w:rPr>
                <w:rFonts w:ascii="Cambria Math" w:hAnsi="Cambria Math"/>
              </w:rPr>
            </m:ctrlPr>
          </m:sSubPr>
          <m:e>
            <m:r>
              <w:rPr>
                <w:rFonts w:ascii="Cambria Math" w:hAnsi="Cambria Math"/>
              </w:rPr>
              <m:t>C</m:t>
            </m:r>
          </m:e>
          <m:sub>
            <m:r>
              <w:rPr>
                <w:rFonts w:ascii="Cambria Math" w:hAnsi="Cambria Math"/>
              </w:rPr>
              <m:t>fcs</m:t>
            </m:r>
          </m:sub>
        </m:sSub>
      </m:oMath>
      <w:r w:rsidRPr="00426393">
        <w:rPr>
          <w:rFonts w:ascii="Times New Roman"/>
        </w:rPr>
        <w:t>——</w:t>
      </w:r>
      <w:r w:rsidRPr="00426393">
        <w:rPr>
          <w:rFonts w:ascii="Times New Roman"/>
        </w:rPr>
        <w:t>水库</w:t>
      </w:r>
      <w:r w:rsidR="00367EBA" w:rsidRPr="00426393">
        <w:rPr>
          <w:rFonts w:ascii="Times New Roman"/>
        </w:rPr>
        <w:t>防洪库容</w:t>
      </w:r>
      <w:r w:rsidRPr="00426393">
        <w:rPr>
          <w:rFonts w:ascii="Times New Roman"/>
        </w:rPr>
        <w:t>，单位：</w:t>
      </w:r>
      <w:r w:rsidRPr="00426393">
        <w:rPr>
          <w:rFonts w:ascii="Times New Roman"/>
        </w:rPr>
        <w:t>m</w:t>
      </w:r>
      <w:r w:rsidRPr="00426393">
        <w:rPr>
          <w:rFonts w:ascii="Times New Roman"/>
          <w:vertAlign w:val="superscript"/>
        </w:rPr>
        <w:t>3</w:t>
      </w:r>
      <w:r w:rsidR="006C0F1A" w:rsidRPr="00426393">
        <w:rPr>
          <w:rFonts w:ascii="Times New Roman"/>
        </w:rPr>
        <w:t>，</w:t>
      </w:r>
      <w:r w:rsidR="006C0F1A" w:rsidRPr="00426393">
        <w:rPr>
          <w:rFonts w:ascii="Times New Roman"/>
        </w:rPr>
        <w:t>，见附录</w:t>
      </w:r>
      <w:r w:rsidR="006C0F1A" w:rsidRPr="00426393">
        <w:rPr>
          <w:rFonts w:ascii="Times New Roman"/>
        </w:rPr>
        <w:t>C.5.</w:t>
      </w:r>
      <w:r w:rsidR="006C0F1A" w:rsidRPr="00426393">
        <w:rPr>
          <w:rFonts w:ascii="Times New Roman"/>
        </w:rPr>
        <w:t>6</w:t>
      </w:r>
      <w:r w:rsidRPr="00426393">
        <w:rPr>
          <w:rFonts w:ascii="Times New Roman"/>
        </w:rPr>
        <w:t>；</w:t>
      </w:r>
    </w:p>
    <w:p w14:paraId="6A118612" w14:textId="015F3B40" w:rsidR="003A55C5" w:rsidRPr="00426393" w:rsidRDefault="00000000">
      <w:pPr>
        <w:pStyle w:val="afffff5"/>
        <w:ind w:firstLine="420"/>
        <w:rPr>
          <w:rFonts w:ascii="Times New Roman"/>
        </w:rPr>
      </w:pPr>
      <m:oMath>
        <m:r>
          <w:rPr>
            <w:rFonts w:ascii="Cambria Math" w:hAnsi="Cambria Math"/>
          </w:rPr>
          <w:lastRenderedPageBreak/>
          <m:t>A</m:t>
        </m:r>
      </m:oMath>
      <w:r w:rsidRPr="00426393">
        <w:rPr>
          <w:rFonts w:ascii="Times New Roman"/>
        </w:rPr>
        <w:t>——</w:t>
      </w:r>
      <w:r w:rsidRPr="00426393">
        <w:rPr>
          <w:rFonts w:ascii="Times New Roman"/>
        </w:rPr>
        <w:t>湖泊面积，单位：</w:t>
      </w:r>
      <w:r w:rsidRPr="00426393">
        <w:rPr>
          <w:rFonts w:ascii="Times New Roman"/>
        </w:rPr>
        <w:t>km</w:t>
      </w:r>
      <w:r w:rsidRPr="00426393">
        <w:rPr>
          <w:rFonts w:ascii="Times New Roman"/>
          <w:vertAlign w:val="superscript"/>
        </w:rPr>
        <w:t>2</w:t>
      </w:r>
      <w:r w:rsidRPr="00426393">
        <w:rPr>
          <w:rFonts w:ascii="Times New Roman"/>
        </w:rPr>
        <w:t>；</w:t>
      </w:r>
    </w:p>
    <w:p w14:paraId="112D0AB0" w14:textId="7F1BEFFB" w:rsidR="00ED10E9" w:rsidRPr="00426393" w:rsidRDefault="00ED10E9" w:rsidP="00ED10E9">
      <w:pPr>
        <w:pStyle w:val="afffff5"/>
        <w:ind w:firstLine="420"/>
        <w:rPr>
          <w:rFonts w:ascii="Times New Roman"/>
        </w:rPr>
      </w:pPr>
      <m:oMath>
        <m:r>
          <w:rPr>
            <w:rFonts w:ascii="Cambria Math" w:hAnsi="Cambria Math"/>
          </w:rPr>
          <m:t>d</m:t>
        </m:r>
      </m:oMath>
      <w:r w:rsidRPr="00426393">
        <w:rPr>
          <w:rFonts w:ascii="Times New Roman"/>
        </w:rPr>
        <w:t>——</w:t>
      </w:r>
      <w:r w:rsidRPr="00426393">
        <w:rPr>
          <w:rFonts w:ascii="Times New Roman"/>
        </w:rPr>
        <w:t>湖泊换水次数，单位：次</w:t>
      </w:r>
      <w:r w:rsidRPr="00426393">
        <w:rPr>
          <w:rFonts w:ascii="Times New Roman"/>
        </w:rPr>
        <w:t>/a</w:t>
      </w:r>
      <w:r w:rsidR="006C0F1A" w:rsidRPr="00426393">
        <w:rPr>
          <w:rFonts w:ascii="Times New Roman"/>
        </w:rPr>
        <w:t>，</w:t>
      </w:r>
      <w:r w:rsidR="006C0F1A" w:rsidRPr="00426393">
        <w:rPr>
          <w:rFonts w:ascii="Times New Roman"/>
        </w:rPr>
        <w:t>见附录</w:t>
      </w:r>
      <w:r w:rsidR="006C0F1A" w:rsidRPr="00426393">
        <w:rPr>
          <w:rFonts w:ascii="Times New Roman"/>
        </w:rPr>
        <w:t>C.5.</w:t>
      </w:r>
      <w:r w:rsidR="006C0F1A" w:rsidRPr="00426393">
        <w:rPr>
          <w:rFonts w:ascii="Times New Roman"/>
        </w:rPr>
        <w:t>7</w:t>
      </w:r>
      <w:r w:rsidRPr="00426393">
        <w:rPr>
          <w:rFonts w:ascii="Times New Roman"/>
        </w:rPr>
        <w:t>；</w:t>
      </w:r>
    </w:p>
    <w:p w14:paraId="3D515EDE" w14:textId="77777777" w:rsidR="003A55C5" w:rsidRPr="00426393" w:rsidRDefault="00000000">
      <w:pPr>
        <w:pStyle w:val="afffff5"/>
        <w:ind w:firstLine="420"/>
        <w:rPr>
          <w:rFonts w:ascii="Times New Roman"/>
        </w:rPr>
      </w:pPr>
      <m:oMath>
        <m:sSub>
          <m:sSubPr>
            <m:ctrlPr>
              <w:rPr>
                <w:rFonts w:ascii="Cambria Math" w:hAnsi="Cambria Math"/>
              </w:rPr>
            </m:ctrlPr>
          </m:sSubPr>
          <m:e>
            <m:r>
              <w:rPr>
                <w:rFonts w:ascii="Cambria Math" w:hAnsi="Cambria Math"/>
              </w:rPr>
              <m:t>C</m:t>
            </m:r>
          </m:e>
          <m:sub>
            <m:r>
              <w:rPr>
                <w:rFonts w:ascii="Cambria Math" w:hAnsi="Cambria Math"/>
              </w:rPr>
              <m:t>sws</m:t>
            </m:r>
          </m:sub>
        </m:sSub>
      </m:oMath>
      <w:r w:rsidRPr="00426393">
        <w:rPr>
          <w:rFonts w:ascii="Times New Roman"/>
        </w:rPr>
        <w:t>——</w:t>
      </w:r>
      <w:r w:rsidRPr="00426393">
        <w:rPr>
          <w:rFonts w:ascii="Times New Roman"/>
        </w:rPr>
        <w:t>沼泽土壤蓄水量，单位：</w:t>
      </w:r>
      <w:r w:rsidRPr="00426393">
        <w:rPr>
          <w:rFonts w:ascii="Times New Roman"/>
        </w:rPr>
        <w:t>m</w:t>
      </w:r>
      <w:r w:rsidRPr="00426393">
        <w:rPr>
          <w:rFonts w:ascii="Times New Roman"/>
          <w:vertAlign w:val="superscript"/>
        </w:rPr>
        <w:t>3</w:t>
      </w:r>
      <w:r w:rsidRPr="00426393">
        <w:rPr>
          <w:rFonts w:ascii="Times New Roman"/>
        </w:rPr>
        <w:t>/a</w:t>
      </w:r>
      <w:r w:rsidRPr="00426393">
        <w:rPr>
          <w:rFonts w:ascii="Times New Roman"/>
        </w:rPr>
        <w:t>；</w:t>
      </w:r>
    </w:p>
    <w:p w14:paraId="75B14DED" w14:textId="77777777"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C</m:t>
            </m:r>
          </m:e>
          <m:sub>
            <m:r>
              <w:rPr>
                <w:rFonts w:ascii="Cambria Math" w:hAnsi="Cambria Math"/>
              </w:rPr>
              <m:t>sr</m:t>
            </m:r>
          </m:sub>
        </m:sSub>
      </m:oMath>
      <w:r w:rsidRPr="00426393">
        <w:rPr>
          <w:rFonts w:ascii="Times New Roman"/>
        </w:rPr>
        <w:t>——</w:t>
      </w:r>
      <w:r w:rsidRPr="00426393">
        <w:rPr>
          <w:rFonts w:ascii="Times New Roman"/>
        </w:rPr>
        <w:t>沼泽地表</w:t>
      </w:r>
      <w:proofErr w:type="gramStart"/>
      <w:r w:rsidRPr="00426393">
        <w:rPr>
          <w:rFonts w:ascii="Times New Roman"/>
        </w:rPr>
        <w:t>滞</w:t>
      </w:r>
      <w:proofErr w:type="gramEnd"/>
      <w:r w:rsidRPr="00426393">
        <w:rPr>
          <w:rFonts w:ascii="Times New Roman"/>
        </w:rPr>
        <w:t>水量，单位：</w:t>
      </w:r>
      <w:r w:rsidRPr="00426393">
        <w:rPr>
          <w:rFonts w:ascii="Times New Roman"/>
        </w:rPr>
        <w:t>m</w:t>
      </w:r>
      <w:r w:rsidRPr="00426393">
        <w:rPr>
          <w:rFonts w:ascii="Times New Roman"/>
          <w:vertAlign w:val="superscript"/>
        </w:rPr>
        <w:t>3</w:t>
      </w:r>
      <w:r w:rsidRPr="00426393">
        <w:rPr>
          <w:rFonts w:ascii="Times New Roman"/>
        </w:rPr>
        <w:t>/a</w:t>
      </w:r>
      <w:r w:rsidRPr="00426393">
        <w:rPr>
          <w:rFonts w:ascii="Times New Roman"/>
        </w:rPr>
        <w:t>；</w:t>
      </w:r>
    </w:p>
    <w:p w14:paraId="2E0770CA" w14:textId="77777777" w:rsidR="003A55C5" w:rsidRPr="00426393" w:rsidRDefault="00000000">
      <w:pPr>
        <w:pStyle w:val="afffff5"/>
        <w:ind w:firstLine="420"/>
        <w:rPr>
          <w:rFonts w:ascii="Times New Roman"/>
        </w:rPr>
      </w:pPr>
      <m:oMath>
        <m:r>
          <w:rPr>
            <w:rFonts w:ascii="Cambria Math" w:hAnsi="Cambria Math"/>
          </w:rPr>
          <m:t>S</m:t>
        </m:r>
      </m:oMath>
      <w:r w:rsidRPr="00426393">
        <w:rPr>
          <w:rFonts w:ascii="Times New Roman"/>
        </w:rPr>
        <w:t>——</w:t>
      </w:r>
      <w:r w:rsidRPr="00426393">
        <w:rPr>
          <w:rFonts w:ascii="Times New Roman"/>
        </w:rPr>
        <w:t>沼泽面积，单位：</w:t>
      </w:r>
      <w:r w:rsidRPr="00426393">
        <w:rPr>
          <w:rFonts w:ascii="Times New Roman"/>
        </w:rPr>
        <w:t>km</w:t>
      </w:r>
      <w:r w:rsidRPr="00426393">
        <w:rPr>
          <w:rFonts w:ascii="Times New Roman"/>
          <w:vertAlign w:val="superscript"/>
        </w:rPr>
        <w:t>2</w:t>
      </w:r>
      <w:r w:rsidRPr="00426393">
        <w:rPr>
          <w:rFonts w:ascii="Times New Roman"/>
        </w:rPr>
        <w:t>；</w:t>
      </w:r>
    </w:p>
    <w:p w14:paraId="6E7EBA3D" w14:textId="1579039C" w:rsidR="003A55C5" w:rsidRPr="00426393" w:rsidRDefault="00000000">
      <w:pPr>
        <w:pStyle w:val="afffff5"/>
        <w:ind w:firstLine="420"/>
        <w:rPr>
          <w:rFonts w:ascii="Times New Roman"/>
        </w:rPr>
      </w:pPr>
      <m:oMath>
        <m:r>
          <w:rPr>
            <w:rFonts w:ascii="Cambria Math" w:hAnsi="Cambria Math"/>
          </w:rPr>
          <m:t>h</m:t>
        </m:r>
      </m:oMath>
      <w:r w:rsidRPr="00426393">
        <w:rPr>
          <w:rFonts w:ascii="Times New Roman"/>
        </w:rPr>
        <w:t>——</w:t>
      </w:r>
      <w:r w:rsidRPr="00426393">
        <w:rPr>
          <w:rFonts w:ascii="Times New Roman"/>
        </w:rPr>
        <w:t>沼泽湿地土壤蓄水深度，单位：</w:t>
      </w:r>
      <w:r w:rsidRPr="00426393">
        <w:rPr>
          <w:rFonts w:ascii="Times New Roman"/>
        </w:rPr>
        <w:t>m</w:t>
      </w:r>
      <w:r w:rsidR="006C0F1A" w:rsidRPr="00426393">
        <w:rPr>
          <w:rFonts w:ascii="Times New Roman"/>
        </w:rPr>
        <w:t>，</w:t>
      </w:r>
      <w:r w:rsidR="006C0F1A" w:rsidRPr="00426393">
        <w:rPr>
          <w:rFonts w:ascii="Times New Roman"/>
        </w:rPr>
        <w:t>见附录</w:t>
      </w:r>
      <w:r w:rsidR="006C0F1A" w:rsidRPr="00426393">
        <w:rPr>
          <w:rFonts w:ascii="Times New Roman"/>
        </w:rPr>
        <w:t>C.5.</w:t>
      </w:r>
      <w:r w:rsidR="006C0F1A" w:rsidRPr="00426393">
        <w:rPr>
          <w:rFonts w:ascii="Times New Roman"/>
        </w:rPr>
        <w:t>8</w:t>
      </w:r>
      <w:r w:rsidRPr="00426393">
        <w:rPr>
          <w:rFonts w:ascii="Times New Roman"/>
        </w:rPr>
        <w:t>；</w:t>
      </w:r>
    </w:p>
    <w:p w14:paraId="0EBBB398" w14:textId="77777777" w:rsidR="003A55C5" w:rsidRPr="00426393" w:rsidRDefault="00000000">
      <w:pPr>
        <w:pStyle w:val="afffff5"/>
        <w:ind w:firstLine="420"/>
        <w:rPr>
          <w:rFonts w:ascii="Times New Roman"/>
        </w:rPr>
      </w:pPr>
      <m:oMath>
        <m:r>
          <w:rPr>
            <w:rFonts w:ascii="Cambria Math" w:hAnsi="Cambria Math"/>
          </w:rPr>
          <m:t>ρ</m:t>
        </m:r>
      </m:oMath>
      <w:r w:rsidRPr="00426393">
        <w:rPr>
          <w:rFonts w:ascii="Times New Roman"/>
        </w:rPr>
        <w:t>——</w:t>
      </w:r>
      <w:r w:rsidRPr="00426393">
        <w:rPr>
          <w:rFonts w:ascii="Times New Roman"/>
        </w:rPr>
        <w:t>沼泽湿地土壤容重，单位：</w:t>
      </w:r>
      <w:r w:rsidRPr="00426393">
        <w:rPr>
          <w:rFonts w:ascii="Times New Roman"/>
        </w:rPr>
        <w:t>t/ m</w:t>
      </w:r>
      <w:r w:rsidRPr="00426393">
        <w:rPr>
          <w:rFonts w:ascii="Times New Roman"/>
          <w:vertAlign w:val="superscript"/>
        </w:rPr>
        <w:t>3</w:t>
      </w:r>
      <w:r w:rsidRPr="00426393">
        <w:rPr>
          <w:rFonts w:ascii="Times New Roman"/>
        </w:rPr>
        <w:t>；</w:t>
      </w:r>
    </w:p>
    <w:p w14:paraId="51E58464" w14:textId="2EB428B6" w:rsidR="003A55C5" w:rsidRPr="00426393" w:rsidRDefault="00000000">
      <w:pPr>
        <w:pStyle w:val="afffff5"/>
        <w:ind w:firstLine="420"/>
        <w:rPr>
          <w:rFonts w:ascii="Times New Roman"/>
        </w:rPr>
      </w:pPr>
      <m:oMath>
        <m:r>
          <w:rPr>
            <w:rFonts w:ascii="Cambria Math" w:hAnsi="Cambria Math"/>
          </w:rPr>
          <m:t>DMC</m:t>
        </m:r>
      </m:oMath>
      <w:r w:rsidRPr="00426393">
        <w:rPr>
          <w:rFonts w:ascii="Times New Roman"/>
        </w:rPr>
        <w:t>——</w:t>
      </w:r>
      <w:r w:rsidRPr="00426393">
        <w:rPr>
          <w:rFonts w:ascii="Times New Roman"/>
        </w:rPr>
        <w:t>汛期前后沼泽土壤含水率差值含水率差值，单位：无量纲</w:t>
      </w:r>
      <w:r w:rsidR="006C0F1A" w:rsidRPr="00426393">
        <w:rPr>
          <w:rFonts w:ascii="Times New Roman"/>
        </w:rPr>
        <w:t>，</w:t>
      </w:r>
      <w:r w:rsidR="006C0F1A" w:rsidRPr="00426393">
        <w:rPr>
          <w:rFonts w:ascii="Times New Roman"/>
        </w:rPr>
        <w:t>见附录</w:t>
      </w:r>
      <w:r w:rsidR="006C0F1A" w:rsidRPr="00426393">
        <w:rPr>
          <w:rFonts w:ascii="Times New Roman"/>
        </w:rPr>
        <w:t>C.5.</w:t>
      </w:r>
      <w:r w:rsidR="006C0F1A" w:rsidRPr="00426393">
        <w:rPr>
          <w:rFonts w:ascii="Times New Roman"/>
        </w:rPr>
        <w:t>9</w:t>
      </w:r>
      <w:r w:rsidRPr="00426393">
        <w:rPr>
          <w:rFonts w:ascii="Times New Roman"/>
        </w:rPr>
        <w:t>；</w:t>
      </w:r>
    </w:p>
    <w:p w14:paraId="6D14D6AE" w14:textId="77777777"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ρ</m:t>
            </m:r>
          </m:e>
          <m:sub>
            <m:r>
              <w:rPr>
                <w:rFonts w:ascii="Cambria Math" w:hAnsi="Cambria Math"/>
              </w:rPr>
              <m:t>w</m:t>
            </m:r>
          </m:sub>
        </m:sSub>
      </m:oMath>
      <w:r w:rsidRPr="00426393">
        <w:rPr>
          <w:rFonts w:ascii="Times New Roman"/>
        </w:rPr>
        <w:t>——</w:t>
      </w:r>
      <w:r w:rsidRPr="00426393">
        <w:rPr>
          <w:rFonts w:ascii="Times New Roman"/>
        </w:rPr>
        <w:t>水的密度，单位：</w:t>
      </w:r>
      <w:r w:rsidRPr="00426393">
        <w:rPr>
          <w:rFonts w:ascii="Times New Roman"/>
        </w:rPr>
        <w:t>t/ m</w:t>
      </w:r>
      <w:r w:rsidRPr="00426393">
        <w:rPr>
          <w:rFonts w:ascii="Times New Roman"/>
          <w:vertAlign w:val="superscript"/>
        </w:rPr>
        <w:t>3</w:t>
      </w:r>
      <w:r w:rsidRPr="00426393">
        <w:rPr>
          <w:rFonts w:ascii="Times New Roman"/>
        </w:rPr>
        <w:t>，取值</w:t>
      </w:r>
      <w:r w:rsidRPr="00426393">
        <w:rPr>
          <w:rFonts w:ascii="Times New Roman"/>
        </w:rPr>
        <w:t>1 t/ m</w:t>
      </w:r>
      <w:r w:rsidRPr="00426393">
        <w:rPr>
          <w:rFonts w:ascii="Times New Roman"/>
          <w:vertAlign w:val="superscript"/>
        </w:rPr>
        <w:t>3</w:t>
      </w:r>
      <w:r w:rsidRPr="00426393">
        <w:rPr>
          <w:rFonts w:ascii="Times New Roman"/>
        </w:rPr>
        <w:t>。</w:t>
      </w:r>
    </w:p>
    <w:p w14:paraId="537CAFB2" w14:textId="1F506B84" w:rsidR="003A55C5" w:rsidRPr="00426393" w:rsidRDefault="00000000">
      <w:pPr>
        <w:pStyle w:val="afffff5"/>
        <w:ind w:firstLine="420"/>
        <w:rPr>
          <w:rFonts w:ascii="Times New Roman"/>
        </w:rPr>
      </w:pPr>
      <m:oMath>
        <m:r>
          <w:rPr>
            <w:rFonts w:ascii="Cambria Math" w:hAnsi="Cambria Math"/>
          </w:rPr>
          <m:t>H</m:t>
        </m:r>
      </m:oMath>
      <w:r w:rsidRPr="00426393">
        <w:rPr>
          <w:rFonts w:ascii="Times New Roman"/>
        </w:rPr>
        <w:t>——</w:t>
      </w:r>
      <w:r w:rsidR="00ED10E9" w:rsidRPr="00426393">
        <w:rPr>
          <w:rFonts w:ascii="Times New Roman"/>
        </w:rPr>
        <w:t>洪水期</w:t>
      </w:r>
      <w:r w:rsidRPr="00426393">
        <w:rPr>
          <w:rFonts w:ascii="Times New Roman"/>
        </w:rPr>
        <w:t>沼泽湿地地表滞水高度，单位：</w:t>
      </w:r>
      <w:r w:rsidRPr="00426393">
        <w:rPr>
          <w:rFonts w:ascii="Times New Roman"/>
        </w:rPr>
        <w:t>m</w:t>
      </w:r>
      <w:r w:rsidR="006C0F1A" w:rsidRPr="00426393">
        <w:rPr>
          <w:rFonts w:ascii="Times New Roman"/>
        </w:rPr>
        <w:t>，</w:t>
      </w:r>
      <w:r w:rsidR="006C0F1A" w:rsidRPr="00426393">
        <w:rPr>
          <w:rFonts w:ascii="Times New Roman"/>
        </w:rPr>
        <w:t>见附录</w:t>
      </w:r>
      <w:r w:rsidR="006C0F1A" w:rsidRPr="00426393">
        <w:rPr>
          <w:rFonts w:ascii="Times New Roman"/>
        </w:rPr>
        <w:t>C.5.</w:t>
      </w:r>
      <w:r w:rsidR="006C0F1A" w:rsidRPr="00426393">
        <w:rPr>
          <w:rFonts w:ascii="Times New Roman"/>
        </w:rPr>
        <w:t>10</w:t>
      </w:r>
      <w:r w:rsidRPr="00426393">
        <w:rPr>
          <w:rFonts w:ascii="Times New Roman"/>
        </w:rPr>
        <w:t>；</w:t>
      </w:r>
    </w:p>
    <w:p w14:paraId="716D1B73" w14:textId="77777777" w:rsidR="003A55C5" w:rsidRPr="00426393" w:rsidRDefault="00000000">
      <w:pPr>
        <w:pStyle w:val="afff"/>
        <w:spacing w:before="156" w:after="156"/>
        <w:rPr>
          <w:rFonts w:ascii="Times New Roman"/>
        </w:rPr>
      </w:pPr>
      <w:r w:rsidRPr="00426393">
        <w:rPr>
          <w:rFonts w:ascii="Times New Roman"/>
        </w:rPr>
        <w:t>空气净化服务实物量</w:t>
      </w:r>
    </w:p>
    <w:p w14:paraId="01C2F82D" w14:textId="77777777" w:rsidR="003A55C5" w:rsidRPr="00426393" w:rsidRDefault="00000000">
      <w:pPr>
        <w:pStyle w:val="afffff5"/>
        <w:ind w:firstLine="420"/>
        <w:rPr>
          <w:rFonts w:ascii="Times New Roman"/>
        </w:rPr>
      </w:pPr>
      <w:r w:rsidRPr="00426393">
        <w:rPr>
          <w:rFonts w:ascii="Times New Roman"/>
        </w:rPr>
        <w:t>采用生态系统对大气污染物的自净能力，作为空气净化服务实物量核算指标。按照公式（</w:t>
      </w:r>
      <w:r w:rsidRPr="00426393">
        <w:rPr>
          <w:rFonts w:ascii="Times New Roman"/>
        </w:rPr>
        <w:t>16</w:t>
      </w:r>
      <w:r w:rsidRPr="00426393">
        <w:rPr>
          <w:rFonts w:ascii="Times New Roman"/>
        </w:rPr>
        <w:t>）计算。</w:t>
      </w:r>
    </w:p>
    <w:p w14:paraId="2FB79151" w14:textId="77777777"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hAnsi="Cambria Math"/>
                <w:i/>
              </w:rPr>
            </m:ctrlPr>
          </m:sSubPr>
          <m:e>
            <m:r>
              <w:rPr>
                <w:rFonts w:ascii="Cambria Math" w:hAnsi="Cambria Math"/>
              </w:rPr>
              <m:t>Q</m:t>
            </m:r>
          </m:e>
          <m:sub>
            <m:r>
              <w:rPr>
                <w:rFonts w:ascii="Cambria Math" w:hAnsi="Cambria Math"/>
              </w:rPr>
              <m:t>ap</m:t>
            </m:r>
          </m:sub>
        </m:sSub>
        <m:r>
          <w:rPr>
            <w:rFonts w:ascii="Cambria Math" w:hAnsi="Cambria Math"/>
          </w:rPr>
          <m:t>=</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subSup"/>
                <m:ctrlPr>
                  <w:rPr>
                    <w:rFonts w:ascii="Cambria Math" w:hAnsi="Cambria Math"/>
                    <w:i/>
                  </w:rPr>
                </m:ctrlPr>
              </m:naryPr>
              <m:sub>
                <m:r>
                  <w:rPr>
                    <w:rFonts w:ascii="Cambria Math" w:hAnsi="Cambria Math"/>
                  </w:rPr>
                  <m:t>j=1</m:t>
                </m:r>
              </m:sub>
              <m:sup>
                <m:r>
                  <w:rPr>
                    <w:rFonts w:ascii="Cambria Math" w:hAnsi="Cambria Math"/>
                  </w:rPr>
                  <m:t>m</m:t>
                </m:r>
              </m:sup>
              <m:e>
                <m:sSub>
                  <m:sSubPr>
                    <m:ctrlPr>
                      <w:rPr>
                        <w:rFonts w:ascii="Cambria Math" w:hAnsi="Cambria Math"/>
                        <w:i/>
                      </w:rPr>
                    </m:ctrlPr>
                  </m:sSubPr>
                  <m:e>
                    <m:r>
                      <w:rPr>
                        <w:rFonts w:ascii="Cambria Math" w:hAnsi="Cambria Math"/>
                      </w:rPr>
                      <m:t>P</m:t>
                    </m:r>
                  </m:e>
                  <m:sub>
                    <m:r>
                      <w:rPr>
                        <w:rFonts w:ascii="Cambria Math" w:hAnsi="Cambria Math"/>
                      </w:rPr>
                      <m:t>ij</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j</m:t>
                    </m:r>
                  </m:sub>
                </m:sSub>
              </m:e>
            </m:nary>
          </m:e>
        </m:nary>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304EA865" w14:textId="77777777" w:rsidR="003A55C5" w:rsidRPr="00426393" w:rsidRDefault="00000000">
      <w:pPr>
        <w:pStyle w:val="afffff4"/>
        <w:rPr>
          <w:rFonts w:ascii="Times New Roman" w:hAnsi="Times New Roman"/>
        </w:rPr>
      </w:pPr>
      <w:r w:rsidRPr="00426393">
        <w:rPr>
          <w:rFonts w:ascii="Times New Roman" w:hAnsi="Times New Roman"/>
        </w:rPr>
        <w:t>式中：</w:t>
      </w:r>
    </w:p>
    <w:p w14:paraId="549EFE9C" w14:textId="77777777"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Q</m:t>
            </m:r>
          </m:e>
          <m:sub>
            <m:r>
              <w:rPr>
                <w:rFonts w:ascii="Cambria Math" w:hAnsi="Cambria Math"/>
              </w:rPr>
              <m:t>ap</m:t>
            </m:r>
          </m:sub>
        </m:sSub>
      </m:oMath>
      <w:r w:rsidRPr="00426393">
        <w:rPr>
          <w:rFonts w:ascii="Times New Roman"/>
        </w:rPr>
        <w:t>——</w:t>
      </w:r>
      <w:r w:rsidRPr="00426393">
        <w:rPr>
          <w:rFonts w:ascii="Times New Roman"/>
        </w:rPr>
        <w:t>生态系统空气净化量，单位：</w:t>
      </w:r>
      <w:r w:rsidRPr="00426393">
        <w:rPr>
          <w:rFonts w:ascii="Times New Roman"/>
        </w:rPr>
        <w:t>t/a</w:t>
      </w:r>
      <w:r w:rsidRPr="00426393">
        <w:rPr>
          <w:rFonts w:ascii="Times New Roman"/>
        </w:rPr>
        <w:t>；</w:t>
      </w:r>
    </w:p>
    <w:p w14:paraId="729A914B" w14:textId="042045B5"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P</m:t>
            </m:r>
          </m:e>
          <m:sub>
            <m:r>
              <w:rPr>
                <w:rFonts w:ascii="Cambria Math" w:hAnsi="Cambria Math"/>
              </w:rPr>
              <m:t>ij</m:t>
            </m:r>
          </m:sub>
        </m:sSub>
      </m:oMath>
      <w:r w:rsidRPr="00426393">
        <w:rPr>
          <w:rFonts w:ascii="Times New Roman"/>
        </w:rPr>
        <w:t>——</w:t>
      </w:r>
      <w:r w:rsidRPr="00426393">
        <w:rPr>
          <w:rFonts w:ascii="Times New Roman"/>
        </w:rPr>
        <w:t>第</w:t>
      </w:r>
      <m:oMath>
        <m:r>
          <w:rPr>
            <w:rFonts w:ascii="Cambria Math" w:hAnsi="Cambria Math"/>
          </w:rPr>
          <m:t>j</m:t>
        </m:r>
      </m:oMath>
      <w:r w:rsidRPr="00426393">
        <w:rPr>
          <w:rFonts w:ascii="Times New Roman"/>
        </w:rPr>
        <w:t>类生态系统对第</w:t>
      </w:r>
      <m:oMath>
        <m:r>
          <w:rPr>
            <w:rFonts w:ascii="Cambria Math" w:hAnsi="Cambria Math"/>
          </w:rPr>
          <m:t>i</m:t>
        </m:r>
      </m:oMath>
      <w:r w:rsidRPr="00426393">
        <w:rPr>
          <w:rFonts w:ascii="Times New Roman"/>
        </w:rPr>
        <w:t>种大气污染物的单位面积净化量，单位：</w:t>
      </w:r>
      <w:r w:rsidRPr="00426393">
        <w:rPr>
          <w:rFonts w:ascii="Times New Roman"/>
        </w:rPr>
        <w:t>t/(km</w:t>
      </w:r>
      <w:r w:rsidRPr="00426393">
        <w:rPr>
          <w:rFonts w:ascii="Times New Roman"/>
          <w:vertAlign w:val="superscript"/>
        </w:rPr>
        <w:t>2</w:t>
      </w:r>
      <w:r w:rsidRPr="00426393">
        <w:rPr>
          <w:rFonts w:ascii="Times New Roman"/>
        </w:rPr>
        <w:t>·a)</w:t>
      </w:r>
      <w:r w:rsidR="006C0F1A" w:rsidRPr="00426393">
        <w:rPr>
          <w:rFonts w:ascii="Times New Roman"/>
        </w:rPr>
        <w:t>，</w:t>
      </w:r>
      <w:r w:rsidR="006C0F1A" w:rsidRPr="00426393">
        <w:rPr>
          <w:rFonts w:ascii="Times New Roman"/>
        </w:rPr>
        <w:t>见附录</w:t>
      </w:r>
      <w:r w:rsidR="006C0F1A" w:rsidRPr="00426393">
        <w:rPr>
          <w:rFonts w:ascii="Times New Roman"/>
        </w:rPr>
        <w:t>C.</w:t>
      </w:r>
      <w:r w:rsidR="006C0F1A" w:rsidRPr="00426393">
        <w:rPr>
          <w:rFonts w:ascii="Times New Roman"/>
        </w:rPr>
        <w:t>6</w:t>
      </w:r>
      <w:r w:rsidR="006C0F1A" w:rsidRPr="00426393">
        <w:rPr>
          <w:rFonts w:ascii="Times New Roman"/>
        </w:rPr>
        <w:t>；</w:t>
      </w:r>
    </w:p>
    <w:p w14:paraId="2EC4D64B" w14:textId="77777777" w:rsidR="003A55C5" w:rsidRPr="00426393" w:rsidRDefault="00000000">
      <w:pPr>
        <w:pStyle w:val="afffff5"/>
        <w:ind w:firstLine="420"/>
        <w:rPr>
          <w:rFonts w:ascii="Times New Roman"/>
        </w:rPr>
      </w:pPr>
      <m:oMath>
        <m:r>
          <w:rPr>
            <w:rFonts w:ascii="Cambria Math" w:hAnsi="Cambria Math"/>
          </w:rPr>
          <m:t>i</m:t>
        </m:r>
      </m:oMath>
      <w:r w:rsidRPr="00426393">
        <w:rPr>
          <w:rFonts w:ascii="Times New Roman"/>
        </w:rPr>
        <w:t>——</w:t>
      </w:r>
      <w:r w:rsidRPr="00426393">
        <w:rPr>
          <w:rFonts w:ascii="Times New Roman"/>
        </w:rPr>
        <w:t>主要大气污染物类别，默认为</w:t>
      </w:r>
      <w:r w:rsidRPr="00426393">
        <w:rPr>
          <w:rFonts w:ascii="Times New Roman"/>
        </w:rPr>
        <w:t>SO</w:t>
      </w:r>
      <w:r w:rsidRPr="00426393">
        <w:rPr>
          <w:rFonts w:ascii="Times New Roman"/>
          <w:vertAlign w:val="subscript"/>
        </w:rPr>
        <w:t>2</w:t>
      </w:r>
      <w:r w:rsidRPr="00426393">
        <w:rPr>
          <w:rFonts w:ascii="Times New Roman"/>
        </w:rPr>
        <w:t>、</w:t>
      </w:r>
      <w:r w:rsidRPr="00426393">
        <w:rPr>
          <w:rFonts w:ascii="Times New Roman"/>
        </w:rPr>
        <w:t>NO</w:t>
      </w:r>
      <w:r w:rsidRPr="00426393">
        <w:rPr>
          <w:rFonts w:ascii="Times New Roman"/>
          <w:vertAlign w:val="subscript"/>
        </w:rPr>
        <w:t>x</w:t>
      </w:r>
      <w:r w:rsidRPr="00426393">
        <w:rPr>
          <w:rFonts w:ascii="Times New Roman"/>
        </w:rPr>
        <w:t>、烟粉尘三类，可根据核算区域实际情况增加污染物类型。</w:t>
      </w:r>
    </w:p>
    <w:p w14:paraId="505DD263" w14:textId="77777777" w:rsidR="003A55C5" w:rsidRPr="00426393" w:rsidRDefault="00000000">
      <w:pPr>
        <w:pStyle w:val="afffff5"/>
        <w:ind w:firstLine="420"/>
        <w:rPr>
          <w:rFonts w:ascii="Times New Roman"/>
        </w:rPr>
      </w:pPr>
      <m:oMath>
        <m:r>
          <w:rPr>
            <w:rFonts w:ascii="Cambria Math" w:hAnsi="Cambria Math"/>
          </w:rPr>
          <m:t>n</m:t>
        </m:r>
      </m:oMath>
      <w:r w:rsidRPr="00426393">
        <w:rPr>
          <w:rFonts w:ascii="Times New Roman"/>
        </w:rPr>
        <w:t>——</w:t>
      </w:r>
      <w:r w:rsidRPr="00426393">
        <w:rPr>
          <w:rFonts w:ascii="Times New Roman"/>
        </w:rPr>
        <w:t>大气污染物类别的数量；</w:t>
      </w:r>
    </w:p>
    <w:p w14:paraId="3A5D0352" w14:textId="77777777" w:rsidR="003A55C5" w:rsidRPr="00426393" w:rsidRDefault="00000000">
      <w:pPr>
        <w:pStyle w:val="afffff5"/>
        <w:ind w:firstLine="420"/>
        <w:rPr>
          <w:rFonts w:ascii="Times New Roman"/>
        </w:rPr>
      </w:pPr>
      <m:oMath>
        <m:r>
          <w:rPr>
            <w:rFonts w:ascii="Cambria Math" w:hAnsi="Cambria Math"/>
          </w:rPr>
          <m:t>j</m:t>
        </m:r>
      </m:oMath>
      <w:r w:rsidRPr="00426393">
        <w:rPr>
          <w:rFonts w:ascii="Times New Roman"/>
        </w:rPr>
        <w:t>——</w:t>
      </w:r>
      <w:r w:rsidRPr="00426393">
        <w:rPr>
          <w:rFonts w:ascii="Times New Roman"/>
        </w:rPr>
        <w:t>生态系统类型；</w:t>
      </w:r>
    </w:p>
    <w:p w14:paraId="1D553516" w14:textId="77777777" w:rsidR="003A55C5" w:rsidRPr="00426393" w:rsidRDefault="00000000">
      <w:pPr>
        <w:pStyle w:val="afffff5"/>
        <w:ind w:firstLine="420"/>
        <w:rPr>
          <w:rFonts w:ascii="Times New Roman"/>
        </w:rPr>
      </w:pPr>
      <m:oMath>
        <m:r>
          <w:rPr>
            <w:rFonts w:ascii="Cambria Math" w:hAnsi="Cambria Math"/>
          </w:rPr>
          <m:t>m</m:t>
        </m:r>
      </m:oMath>
      <w:r w:rsidRPr="00426393">
        <w:rPr>
          <w:rFonts w:ascii="Times New Roman"/>
        </w:rPr>
        <w:t>——</w:t>
      </w:r>
      <w:r w:rsidRPr="00426393">
        <w:rPr>
          <w:rFonts w:ascii="Times New Roman"/>
        </w:rPr>
        <w:t>生态系统类型数量；</w:t>
      </w:r>
    </w:p>
    <w:p w14:paraId="68E24DBA" w14:textId="77777777"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A</m:t>
            </m:r>
          </m:e>
          <m:sub>
            <m:r>
              <w:rPr>
                <w:rFonts w:ascii="Cambria Math" w:hAnsi="Cambria Math"/>
              </w:rPr>
              <m:t>j</m:t>
            </m:r>
          </m:sub>
        </m:sSub>
      </m:oMath>
      <w:r w:rsidRPr="00426393">
        <w:rPr>
          <w:rFonts w:ascii="Times New Roman"/>
        </w:rPr>
        <w:t>——</w:t>
      </w:r>
      <w:r w:rsidRPr="00426393">
        <w:rPr>
          <w:rFonts w:ascii="Times New Roman"/>
        </w:rPr>
        <w:t>第</w:t>
      </w:r>
      <m:oMath>
        <m:r>
          <w:rPr>
            <w:rFonts w:ascii="Cambria Math" w:hAnsi="Cambria Math"/>
          </w:rPr>
          <m:t>j</m:t>
        </m:r>
      </m:oMath>
      <w:r w:rsidRPr="00426393">
        <w:rPr>
          <w:rFonts w:ascii="Times New Roman"/>
        </w:rPr>
        <w:t>类生态系统面积，单位：</w:t>
      </w:r>
      <w:r w:rsidRPr="00426393">
        <w:rPr>
          <w:rFonts w:ascii="Times New Roman"/>
        </w:rPr>
        <w:t>km</w:t>
      </w:r>
      <w:r w:rsidRPr="00426393">
        <w:rPr>
          <w:rFonts w:ascii="Times New Roman"/>
          <w:vertAlign w:val="superscript"/>
        </w:rPr>
        <w:t>2</w:t>
      </w:r>
      <w:r w:rsidRPr="00426393">
        <w:rPr>
          <w:rFonts w:ascii="Times New Roman"/>
        </w:rPr>
        <w:t>。</w:t>
      </w:r>
    </w:p>
    <w:p w14:paraId="4CCCD660" w14:textId="77777777" w:rsidR="003A55C5" w:rsidRPr="00426393" w:rsidRDefault="00000000">
      <w:pPr>
        <w:pStyle w:val="afff"/>
        <w:spacing w:before="156" w:after="156"/>
        <w:rPr>
          <w:rFonts w:ascii="Times New Roman"/>
        </w:rPr>
      </w:pPr>
      <w:r w:rsidRPr="00426393">
        <w:rPr>
          <w:rFonts w:ascii="Times New Roman"/>
        </w:rPr>
        <w:t>水质净化服务实物量</w:t>
      </w:r>
    </w:p>
    <w:p w14:paraId="6948F9BD" w14:textId="77777777" w:rsidR="003A55C5" w:rsidRPr="00426393" w:rsidRDefault="00000000">
      <w:pPr>
        <w:pStyle w:val="afffff5"/>
        <w:ind w:firstLine="420"/>
        <w:rPr>
          <w:rFonts w:ascii="Times New Roman"/>
        </w:rPr>
      </w:pPr>
      <w:r w:rsidRPr="00426393">
        <w:rPr>
          <w:rFonts w:ascii="Times New Roman"/>
        </w:rPr>
        <w:t>采用生态系统对水体污染物的自净能力，作为水质净化服务实物量核算指标。按照公式（</w:t>
      </w:r>
      <w:r w:rsidRPr="00426393">
        <w:rPr>
          <w:rFonts w:ascii="Times New Roman"/>
        </w:rPr>
        <w:t>17</w:t>
      </w:r>
      <w:r w:rsidRPr="00426393">
        <w:rPr>
          <w:rFonts w:ascii="Times New Roman"/>
        </w:rPr>
        <w:t>）计算。</w:t>
      </w:r>
    </w:p>
    <w:p w14:paraId="2FA1B1D6" w14:textId="77777777"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hAnsi="Cambria Math"/>
              </w:rPr>
            </m:ctrlPr>
          </m:sSubPr>
          <m:e>
            <m:r>
              <w:rPr>
                <w:rFonts w:ascii="Cambria Math" w:hAnsi="Cambria Math"/>
              </w:rPr>
              <m:t>Q</m:t>
            </m:r>
          </m:e>
          <m:sub>
            <m:r>
              <w:rPr>
                <w:rFonts w:ascii="Cambria Math" w:hAnsi="Cambria Math"/>
              </w:rPr>
              <m:t>wp</m:t>
            </m:r>
          </m:sub>
        </m:sSub>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i=1</m:t>
            </m:r>
          </m:sub>
          <m:sup>
            <m:r>
              <w:rPr>
                <w:rFonts w:ascii="Cambria Math" w:hAnsi="Cambria Math"/>
              </w:rPr>
              <m:t>n</m:t>
            </m:r>
          </m:sup>
          <m:e>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m</m:t>
                </m:r>
              </m:sup>
              <m:e>
                <m:sSub>
                  <m:sSubPr>
                    <m:ctrlPr>
                      <w:rPr>
                        <w:rFonts w:ascii="Cambria Math" w:hAnsi="Cambria Math"/>
                      </w:rPr>
                    </m:ctrlPr>
                  </m:sSubPr>
                  <m:e>
                    <m:r>
                      <w:rPr>
                        <w:rFonts w:ascii="Cambria Math" w:hAnsi="Cambria Math"/>
                      </w:rPr>
                      <m:t>P</m:t>
                    </m:r>
                  </m:e>
                  <m:sub>
                    <m:r>
                      <w:rPr>
                        <w:rFonts w:ascii="Cambria Math" w:hAnsi="Cambria Math"/>
                      </w:rPr>
                      <m:t>ij</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j</m:t>
                    </m:r>
                  </m:sub>
                </m:sSub>
              </m:e>
            </m:nary>
          </m:e>
        </m:nary>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693020FA" w14:textId="77777777" w:rsidR="003A55C5" w:rsidRPr="00426393" w:rsidRDefault="00000000">
      <w:pPr>
        <w:pStyle w:val="afffff4"/>
        <w:rPr>
          <w:rFonts w:ascii="Times New Roman" w:hAnsi="Times New Roman"/>
        </w:rPr>
      </w:pPr>
      <w:r w:rsidRPr="00426393">
        <w:rPr>
          <w:rFonts w:ascii="Times New Roman" w:hAnsi="Times New Roman"/>
        </w:rPr>
        <w:t>式中：</w:t>
      </w:r>
    </w:p>
    <w:p w14:paraId="766E0689" w14:textId="12D1D40B" w:rsidR="003A55C5" w:rsidRPr="00426393" w:rsidRDefault="00000000">
      <w:pPr>
        <w:pStyle w:val="afffff5"/>
        <w:ind w:firstLine="420"/>
        <w:rPr>
          <w:rFonts w:ascii="Times New Roman"/>
        </w:rPr>
      </w:pPr>
      <m:oMath>
        <m:sSub>
          <m:sSubPr>
            <m:ctrlPr>
              <w:rPr>
                <w:rFonts w:ascii="Cambria Math" w:hAnsi="Cambria Math"/>
              </w:rPr>
            </m:ctrlPr>
          </m:sSubPr>
          <m:e>
            <m:r>
              <w:rPr>
                <w:rFonts w:ascii="Cambria Math" w:hAnsi="Cambria Math"/>
              </w:rPr>
              <m:t>Q</m:t>
            </m:r>
          </m:e>
          <m:sub>
            <m:r>
              <w:rPr>
                <w:rFonts w:ascii="Cambria Math" w:hAnsi="Cambria Math"/>
              </w:rPr>
              <m:t>wp</m:t>
            </m:r>
          </m:sub>
        </m:sSub>
      </m:oMath>
      <w:r w:rsidRPr="00426393">
        <w:rPr>
          <w:rFonts w:ascii="Times New Roman"/>
        </w:rPr>
        <w:t>——</w:t>
      </w:r>
      <w:r w:rsidRPr="00426393">
        <w:rPr>
          <w:rFonts w:ascii="Times New Roman"/>
        </w:rPr>
        <w:t>生态系统</w:t>
      </w:r>
      <w:r w:rsidR="000259EC" w:rsidRPr="00426393">
        <w:rPr>
          <w:rFonts w:ascii="Times New Roman"/>
        </w:rPr>
        <w:t>水质</w:t>
      </w:r>
      <w:r w:rsidRPr="00426393">
        <w:rPr>
          <w:rFonts w:ascii="Times New Roman"/>
        </w:rPr>
        <w:t>净化量，单位：</w:t>
      </w:r>
      <w:r w:rsidRPr="00426393">
        <w:rPr>
          <w:rFonts w:ascii="Times New Roman"/>
        </w:rPr>
        <w:t>t/a</w:t>
      </w:r>
      <w:r w:rsidRPr="00426393">
        <w:rPr>
          <w:rFonts w:ascii="Times New Roman"/>
        </w:rPr>
        <w:t>；</w:t>
      </w:r>
    </w:p>
    <w:p w14:paraId="75FDAF4D" w14:textId="652BB641"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P</m:t>
            </m:r>
          </m:e>
          <m:sub>
            <m:r>
              <w:rPr>
                <w:rFonts w:ascii="Cambria Math" w:hAnsi="Cambria Math"/>
              </w:rPr>
              <m:t>ij</m:t>
            </m:r>
          </m:sub>
        </m:sSub>
      </m:oMath>
      <w:r w:rsidRPr="00426393">
        <w:rPr>
          <w:rFonts w:ascii="Times New Roman"/>
        </w:rPr>
        <w:t>——</w:t>
      </w:r>
      <w:r w:rsidRPr="00426393">
        <w:rPr>
          <w:rFonts w:ascii="Times New Roman"/>
        </w:rPr>
        <w:t>第</w:t>
      </w:r>
      <m:oMath>
        <m:r>
          <w:rPr>
            <w:rFonts w:ascii="Cambria Math" w:hAnsi="Cambria Math"/>
          </w:rPr>
          <m:t>j</m:t>
        </m:r>
      </m:oMath>
      <w:r w:rsidRPr="00426393">
        <w:rPr>
          <w:rFonts w:ascii="Times New Roman"/>
        </w:rPr>
        <w:t>类生态系统对第</w:t>
      </w:r>
      <m:oMath>
        <m:r>
          <w:rPr>
            <w:rFonts w:ascii="Cambria Math" w:hAnsi="Cambria Math"/>
          </w:rPr>
          <m:t>i</m:t>
        </m:r>
      </m:oMath>
      <w:r w:rsidRPr="00426393">
        <w:rPr>
          <w:rFonts w:ascii="Times New Roman"/>
        </w:rPr>
        <w:t>种</w:t>
      </w:r>
      <w:r w:rsidR="000259EC" w:rsidRPr="00426393">
        <w:rPr>
          <w:rFonts w:ascii="Times New Roman"/>
        </w:rPr>
        <w:t>水体</w:t>
      </w:r>
      <w:r w:rsidRPr="00426393">
        <w:rPr>
          <w:rFonts w:ascii="Times New Roman"/>
        </w:rPr>
        <w:t>污染物的单位面积净化量，单位：</w:t>
      </w:r>
      <w:r w:rsidRPr="00426393">
        <w:rPr>
          <w:rFonts w:ascii="Times New Roman"/>
        </w:rPr>
        <w:t>t/(km</w:t>
      </w:r>
      <w:r w:rsidRPr="00426393">
        <w:rPr>
          <w:rFonts w:ascii="Times New Roman"/>
          <w:vertAlign w:val="superscript"/>
        </w:rPr>
        <w:t>2</w:t>
      </w:r>
      <w:r w:rsidRPr="00426393">
        <w:rPr>
          <w:rFonts w:ascii="Times New Roman"/>
        </w:rPr>
        <w:t>·a)</w:t>
      </w:r>
      <w:r w:rsidR="006C0F1A" w:rsidRPr="00426393">
        <w:rPr>
          <w:rFonts w:ascii="Times New Roman"/>
        </w:rPr>
        <w:t>，</w:t>
      </w:r>
      <w:r w:rsidR="006C0F1A" w:rsidRPr="00426393">
        <w:rPr>
          <w:rFonts w:ascii="Times New Roman"/>
        </w:rPr>
        <w:t>见附录</w:t>
      </w:r>
      <w:r w:rsidR="006C0F1A" w:rsidRPr="00426393">
        <w:rPr>
          <w:rFonts w:ascii="Times New Roman"/>
        </w:rPr>
        <w:t>C.</w:t>
      </w:r>
      <w:r w:rsidR="006C0F1A" w:rsidRPr="00426393">
        <w:rPr>
          <w:rFonts w:ascii="Times New Roman"/>
        </w:rPr>
        <w:t>7</w:t>
      </w:r>
      <w:r w:rsidR="006C0F1A" w:rsidRPr="00426393">
        <w:rPr>
          <w:rFonts w:ascii="Times New Roman"/>
        </w:rPr>
        <w:t>）</w:t>
      </w:r>
    </w:p>
    <w:p w14:paraId="203B0ECA" w14:textId="79174521" w:rsidR="003A55C5" w:rsidRPr="00426393" w:rsidRDefault="00000000">
      <w:pPr>
        <w:pStyle w:val="afffff5"/>
        <w:ind w:firstLine="420"/>
        <w:rPr>
          <w:rFonts w:ascii="Times New Roman"/>
        </w:rPr>
      </w:pPr>
      <m:oMath>
        <m:r>
          <w:rPr>
            <w:rFonts w:ascii="Cambria Math" w:hAnsi="Cambria Math"/>
          </w:rPr>
          <m:t>i</m:t>
        </m:r>
      </m:oMath>
      <w:r w:rsidRPr="00426393">
        <w:rPr>
          <w:rFonts w:ascii="Times New Roman"/>
        </w:rPr>
        <w:t>——</w:t>
      </w:r>
      <w:r w:rsidRPr="00426393">
        <w:rPr>
          <w:rFonts w:ascii="Times New Roman"/>
        </w:rPr>
        <w:t>主要水体污染物类别，默认为</w:t>
      </w:r>
      <w:r w:rsidR="009F6293" w:rsidRPr="00426393">
        <w:rPr>
          <w:rFonts w:ascii="Times New Roman"/>
        </w:rPr>
        <w:t>化学需氧量</w:t>
      </w:r>
      <w:r w:rsidRPr="00426393">
        <w:rPr>
          <w:rFonts w:ascii="Times New Roman"/>
        </w:rPr>
        <w:t>、总氮、总磷三类，可根据核算区域实际情况增加污染物类型。</w:t>
      </w:r>
    </w:p>
    <w:p w14:paraId="14B331EE" w14:textId="77777777" w:rsidR="003A55C5" w:rsidRPr="00426393" w:rsidRDefault="00000000">
      <w:pPr>
        <w:pStyle w:val="afffff5"/>
        <w:ind w:firstLine="420"/>
        <w:rPr>
          <w:rFonts w:ascii="Times New Roman"/>
        </w:rPr>
      </w:pPr>
      <m:oMath>
        <m:r>
          <w:rPr>
            <w:rFonts w:ascii="Cambria Math" w:hAnsi="Cambria Math"/>
          </w:rPr>
          <m:t>n</m:t>
        </m:r>
      </m:oMath>
      <w:r w:rsidRPr="00426393">
        <w:rPr>
          <w:rFonts w:ascii="Times New Roman"/>
        </w:rPr>
        <w:t>——</w:t>
      </w:r>
      <w:r w:rsidRPr="00426393">
        <w:rPr>
          <w:rFonts w:ascii="Times New Roman"/>
        </w:rPr>
        <w:t>水体污染物类别的数量；</w:t>
      </w:r>
    </w:p>
    <w:p w14:paraId="398F2312" w14:textId="77777777" w:rsidR="003A55C5" w:rsidRPr="00426393" w:rsidRDefault="00000000">
      <w:pPr>
        <w:pStyle w:val="afffff5"/>
        <w:ind w:firstLine="420"/>
        <w:rPr>
          <w:rFonts w:ascii="Times New Roman"/>
        </w:rPr>
      </w:pPr>
      <m:oMath>
        <m:r>
          <w:rPr>
            <w:rFonts w:ascii="Cambria Math" w:hAnsi="Cambria Math"/>
          </w:rPr>
          <m:t>j</m:t>
        </m:r>
      </m:oMath>
      <w:r w:rsidRPr="00426393">
        <w:rPr>
          <w:rFonts w:ascii="Times New Roman"/>
        </w:rPr>
        <w:t>——</w:t>
      </w:r>
      <w:r w:rsidRPr="00426393">
        <w:rPr>
          <w:rFonts w:ascii="Times New Roman"/>
        </w:rPr>
        <w:t>生态系统类型；</w:t>
      </w:r>
    </w:p>
    <w:p w14:paraId="43413870" w14:textId="77777777" w:rsidR="003A55C5" w:rsidRPr="00426393" w:rsidRDefault="00000000">
      <w:pPr>
        <w:pStyle w:val="afffff5"/>
        <w:ind w:firstLine="420"/>
        <w:rPr>
          <w:rFonts w:ascii="Times New Roman"/>
        </w:rPr>
      </w:pPr>
      <m:oMath>
        <m:r>
          <w:rPr>
            <w:rFonts w:ascii="Cambria Math" w:hAnsi="Cambria Math"/>
          </w:rPr>
          <m:t>m</m:t>
        </m:r>
      </m:oMath>
      <w:r w:rsidRPr="00426393">
        <w:rPr>
          <w:rFonts w:ascii="Times New Roman"/>
        </w:rPr>
        <w:t>——</w:t>
      </w:r>
      <w:r w:rsidRPr="00426393">
        <w:rPr>
          <w:rFonts w:ascii="Times New Roman"/>
        </w:rPr>
        <w:t>生态系统类型数量；</w:t>
      </w:r>
    </w:p>
    <w:p w14:paraId="381F04CB" w14:textId="77777777"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A</m:t>
            </m:r>
          </m:e>
          <m:sub>
            <m:r>
              <w:rPr>
                <w:rFonts w:ascii="Cambria Math" w:hAnsi="Cambria Math"/>
              </w:rPr>
              <m:t>j</m:t>
            </m:r>
          </m:sub>
        </m:sSub>
      </m:oMath>
      <w:r w:rsidRPr="00426393">
        <w:rPr>
          <w:rFonts w:ascii="Times New Roman"/>
        </w:rPr>
        <w:t>——</w:t>
      </w:r>
      <w:r w:rsidRPr="00426393">
        <w:rPr>
          <w:rFonts w:ascii="Times New Roman"/>
        </w:rPr>
        <w:t>第</w:t>
      </w:r>
      <m:oMath>
        <m:r>
          <w:rPr>
            <w:rFonts w:ascii="Cambria Math" w:hAnsi="Cambria Math"/>
          </w:rPr>
          <m:t>j</m:t>
        </m:r>
      </m:oMath>
      <w:r w:rsidRPr="00426393">
        <w:rPr>
          <w:rFonts w:ascii="Times New Roman"/>
        </w:rPr>
        <w:t>类生态系统面积，单位：</w:t>
      </w:r>
      <w:r w:rsidRPr="00426393">
        <w:rPr>
          <w:rFonts w:ascii="Times New Roman"/>
        </w:rPr>
        <w:t>km</w:t>
      </w:r>
      <w:r w:rsidRPr="00426393">
        <w:rPr>
          <w:rFonts w:ascii="Times New Roman"/>
          <w:vertAlign w:val="superscript"/>
        </w:rPr>
        <w:t>2</w:t>
      </w:r>
      <w:r w:rsidRPr="00426393">
        <w:rPr>
          <w:rFonts w:ascii="Times New Roman"/>
        </w:rPr>
        <w:t>。</w:t>
      </w:r>
    </w:p>
    <w:p w14:paraId="1907AD00" w14:textId="77777777" w:rsidR="003A55C5" w:rsidRPr="00426393" w:rsidRDefault="00000000">
      <w:pPr>
        <w:pStyle w:val="afff"/>
        <w:spacing w:before="156" w:after="156"/>
        <w:rPr>
          <w:rFonts w:ascii="Times New Roman"/>
        </w:rPr>
      </w:pPr>
      <w:bookmarkStart w:id="72" w:name="_Hlk179645608"/>
      <w:proofErr w:type="gramStart"/>
      <w:r w:rsidRPr="00426393">
        <w:rPr>
          <w:rFonts w:ascii="Times New Roman"/>
        </w:rPr>
        <w:t>固碳服务</w:t>
      </w:r>
      <w:proofErr w:type="gramEnd"/>
      <w:r w:rsidRPr="00426393">
        <w:rPr>
          <w:rFonts w:ascii="Times New Roman"/>
        </w:rPr>
        <w:t>实物量</w:t>
      </w:r>
    </w:p>
    <w:p w14:paraId="568496E4" w14:textId="77777777" w:rsidR="003A55C5" w:rsidRPr="00426393" w:rsidRDefault="00000000">
      <w:pPr>
        <w:pStyle w:val="afffff5"/>
        <w:ind w:firstLine="420"/>
        <w:rPr>
          <w:rFonts w:ascii="Times New Roman"/>
        </w:rPr>
      </w:pPr>
      <w:r w:rsidRPr="00426393">
        <w:rPr>
          <w:rFonts w:ascii="Times New Roman"/>
        </w:rPr>
        <w:t>采用核算年份</w:t>
      </w:r>
      <w:proofErr w:type="gramStart"/>
      <w:r w:rsidRPr="00426393">
        <w:rPr>
          <w:rFonts w:ascii="Times New Roman"/>
        </w:rPr>
        <w:t>生态系统固碳总量</w:t>
      </w:r>
      <w:proofErr w:type="gramEnd"/>
      <w:r w:rsidRPr="00426393">
        <w:rPr>
          <w:rFonts w:ascii="Times New Roman"/>
        </w:rPr>
        <w:t>，作为</w:t>
      </w:r>
      <w:proofErr w:type="gramStart"/>
      <w:r w:rsidRPr="00426393">
        <w:rPr>
          <w:rFonts w:ascii="Times New Roman"/>
        </w:rPr>
        <w:t>固碳服务</w:t>
      </w:r>
      <w:proofErr w:type="gramEnd"/>
      <w:r w:rsidRPr="00426393">
        <w:rPr>
          <w:rFonts w:ascii="Times New Roman"/>
        </w:rPr>
        <w:t>实物量核算指标。应分别核算森林、草地、湿地、农田四类生态系统的</w:t>
      </w:r>
      <w:proofErr w:type="gramStart"/>
      <w:r w:rsidRPr="00426393">
        <w:rPr>
          <w:rFonts w:ascii="Times New Roman"/>
        </w:rPr>
        <w:t>固碳量</w:t>
      </w:r>
      <w:proofErr w:type="gramEnd"/>
      <w:r w:rsidRPr="00426393">
        <w:rPr>
          <w:rFonts w:ascii="Times New Roman"/>
        </w:rPr>
        <w:t>，按照公式（</w:t>
      </w:r>
      <w:r w:rsidRPr="00426393">
        <w:rPr>
          <w:rFonts w:ascii="Times New Roman"/>
        </w:rPr>
        <w:t>18</w:t>
      </w:r>
      <w:r w:rsidRPr="00426393">
        <w:rPr>
          <w:rFonts w:ascii="Times New Roman"/>
        </w:rPr>
        <w:t>）汇总计算</w:t>
      </w:r>
      <w:proofErr w:type="gramStart"/>
      <w:r w:rsidRPr="00426393">
        <w:rPr>
          <w:rFonts w:ascii="Times New Roman"/>
        </w:rPr>
        <w:t>生态系统固碳总量</w:t>
      </w:r>
      <w:proofErr w:type="gramEnd"/>
      <w:r w:rsidRPr="00426393">
        <w:rPr>
          <w:rFonts w:ascii="Times New Roman"/>
        </w:rPr>
        <w:t>。</w:t>
      </w:r>
    </w:p>
    <w:p w14:paraId="379D8404" w14:textId="77777777"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hAnsi="Cambria Math"/>
                <w:i/>
              </w:rPr>
            </m:ctrlPr>
          </m:sSubPr>
          <m:e>
            <m:r>
              <w:rPr>
                <w:rFonts w:ascii="Cambria Math" w:hAnsi="Cambria Math"/>
              </w:rPr>
              <m:t>Q</m:t>
            </m:r>
          </m:e>
          <m:sub>
            <m:r>
              <w:rPr>
                <w:rFonts w:ascii="Cambria Math" w:hAnsi="Cambria Math"/>
              </w:rPr>
              <m:t>C</m:t>
            </m:r>
            <m:sSub>
              <m:sSubPr>
                <m:ctrlPr>
                  <w:rPr>
                    <w:rFonts w:ascii="Cambria Math" w:hAnsi="Cambria Math"/>
                    <w:i/>
                  </w:rPr>
                </m:ctrlPr>
              </m:sSubPr>
              <m:e>
                <m:r>
                  <w:rPr>
                    <w:rFonts w:ascii="Cambria Math" w:hAnsi="Cambria Math"/>
                  </w:rPr>
                  <m:t>O</m:t>
                </m:r>
              </m:e>
              <m:sub>
                <m:r>
                  <w:rPr>
                    <w:rFonts w:ascii="Cambria Math" w:hAnsi="Cambria Math"/>
                  </w:rPr>
                  <m:t>2</m:t>
                </m:r>
              </m:sub>
            </m:sSub>
          </m:sub>
        </m:sSub>
        <m:r>
          <w:rPr>
            <w:rFonts w:ascii="Cambria Math" w:hAnsi="Cambria Math"/>
          </w:rPr>
          <m:t>=FGS+GCS+WCS+ACS</m:t>
        </m:r>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30DE6977" w14:textId="77777777" w:rsidR="003A55C5" w:rsidRPr="00426393" w:rsidRDefault="00000000">
      <w:pPr>
        <w:pStyle w:val="afffff4"/>
        <w:rPr>
          <w:rFonts w:ascii="Times New Roman" w:hAnsi="Times New Roman"/>
        </w:rPr>
      </w:pPr>
      <w:r w:rsidRPr="00426393">
        <w:rPr>
          <w:rFonts w:ascii="Times New Roman" w:hAnsi="Times New Roman"/>
        </w:rPr>
        <w:t>式中：</w:t>
      </w:r>
    </w:p>
    <w:p w14:paraId="5F80D62A" w14:textId="77777777" w:rsidR="003A55C5" w:rsidRPr="00426393" w:rsidRDefault="00000000">
      <w:pPr>
        <w:pStyle w:val="afffff5"/>
        <w:ind w:firstLine="420"/>
        <w:rPr>
          <w:rFonts w:ascii="Times New Roman"/>
        </w:rPr>
      </w:pPr>
      <m:oMath>
        <m:sSub>
          <m:sSubPr>
            <m:ctrlPr>
              <w:rPr>
                <w:rFonts w:ascii="Cambria Math" w:hAnsi="Cambria Math"/>
                <w:kern w:val="2"/>
                <w:szCs w:val="21"/>
              </w:rPr>
            </m:ctrlPr>
          </m:sSubPr>
          <m:e>
            <m:r>
              <w:rPr>
                <w:rFonts w:ascii="Cambria Math" w:hAnsi="Cambria Math"/>
              </w:rPr>
              <m:t>Q</m:t>
            </m:r>
          </m:e>
          <m:sub>
            <m:r>
              <w:rPr>
                <w:rFonts w:ascii="Cambria Math" w:hAnsi="Cambria Math"/>
              </w:rPr>
              <m:t>C</m:t>
            </m:r>
            <m:sSub>
              <m:sSubPr>
                <m:ctrlPr>
                  <w:rPr>
                    <w:rFonts w:ascii="Cambria Math" w:hAnsi="Cambria Math"/>
                    <w:i/>
                    <w:kern w:val="2"/>
                    <w:szCs w:val="21"/>
                  </w:rPr>
                </m:ctrlPr>
              </m:sSubPr>
              <m:e>
                <m:r>
                  <w:rPr>
                    <w:rFonts w:ascii="Cambria Math" w:hAnsi="Cambria Math"/>
                  </w:rPr>
                  <m:t>O</m:t>
                </m:r>
              </m:e>
              <m:sub>
                <m:r>
                  <w:rPr>
                    <w:rFonts w:ascii="Cambria Math" w:hAnsi="Cambria Math"/>
                  </w:rPr>
                  <m:t>2</m:t>
                </m:r>
              </m:sub>
            </m:sSub>
          </m:sub>
        </m:sSub>
      </m:oMath>
      <w:r w:rsidRPr="00426393">
        <w:rPr>
          <w:rFonts w:ascii="Times New Roman"/>
        </w:rPr>
        <w:t>——</w:t>
      </w:r>
      <w:proofErr w:type="gramStart"/>
      <w:r w:rsidRPr="00426393">
        <w:rPr>
          <w:rFonts w:ascii="Times New Roman"/>
        </w:rPr>
        <w:t>生态系统固碳总量</w:t>
      </w:r>
      <w:proofErr w:type="gramEnd"/>
      <w:r w:rsidRPr="00426393">
        <w:rPr>
          <w:rFonts w:ascii="Times New Roman"/>
        </w:rPr>
        <w:t>，单位：</w:t>
      </w:r>
      <w:bookmarkStart w:id="73" w:name="_Hlk178707010"/>
      <w:proofErr w:type="spellStart"/>
      <w:r w:rsidRPr="00426393">
        <w:rPr>
          <w:rFonts w:ascii="Times New Roman"/>
        </w:rPr>
        <w:t>tC</w:t>
      </w:r>
      <w:proofErr w:type="spellEnd"/>
      <w:r w:rsidRPr="00426393">
        <w:rPr>
          <w:rFonts w:ascii="Times New Roman"/>
        </w:rPr>
        <w:t>/</w:t>
      </w:r>
      <w:bookmarkEnd w:id="73"/>
      <w:r w:rsidRPr="00426393">
        <w:rPr>
          <w:rFonts w:ascii="Times New Roman"/>
        </w:rPr>
        <w:t>a</w:t>
      </w:r>
      <w:r w:rsidRPr="00426393">
        <w:rPr>
          <w:rFonts w:ascii="Times New Roman"/>
        </w:rPr>
        <w:t>；</w:t>
      </w:r>
    </w:p>
    <w:p w14:paraId="6CA50496" w14:textId="77777777" w:rsidR="003A55C5" w:rsidRPr="00426393" w:rsidRDefault="00000000">
      <w:pPr>
        <w:pStyle w:val="afffff5"/>
        <w:ind w:firstLine="420"/>
        <w:rPr>
          <w:rFonts w:ascii="Times New Roman"/>
        </w:rPr>
      </w:pPr>
      <m:oMath>
        <m:r>
          <w:rPr>
            <w:rFonts w:ascii="Cambria Math" w:hAnsi="Cambria Math"/>
          </w:rPr>
          <m:t>FGS</m:t>
        </m:r>
      </m:oMath>
      <w:r w:rsidRPr="00426393">
        <w:rPr>
          <w:rFonts w:ascii="Times New Roman"/>
        </w:rPr>
        <w:t xml:space="preserve"> ——</w:t>
      </w:r>
      <w:r w:rsidRPr="00426393">
        <w:rPr>
          <w:rFonts w:ascii="Times New Roman"/>
        </w:rPr>
        <w:t>森林生态系统</w:t>
      </w:r>
      <w:proofErr w:type="gramStart"/>
      <w:r w:rsidRPr="00426393">
        <w:rPr>
          <w:rFonts w:ascii="Times New Roman"/>
        </w:rPr>
        <w:t>固碳量</w:t>
      </w:r>
      <w:proofErr w:type="gramEnd"/>
      <w:r w:rsidRPr="00426393">
        <w:rPr>
          <w:rFonts w:ascii="Times New Roman"/>
        </w:rPr>
        <w:t>，单位：</w:t>
      </w:r>
      <w:proofErr w:type="spellStart"/>
      <w:r w:rsidRPr="00426393">
        <w:rPr>
          <w:rFonts w:ascii="Times New Roman"/>
        </w:rPr>
        <w:t>tC</w:t>
      </w:r>
      <w:proofErr w:type="spellEnd"/>
      <w:r w:rsidRPr="00426393">
        <w:rPr>
          <w:rFonts w:ascii="Times New Roman"/>
        </w:rPr>
        <w:t>/a</w:t>
      </w:r>
      <w:r w:rsidRPr="00426393">
        <w:rPr>
          <w:rFonts w:ascii="Times New Roman"/>
        </w:rPr>
        <w:t>；</w:t>
      </w:r>
    </w:p>
    <w:p w14:paraId="11ADEDF3" w14:textId="77777777" w:rsidR="003A55C5" w:rsidRPr="00426393" w:rsidRDefault="00000000">
      <w:pPr>
        <w:pStyle w:val="afffff5"/>
        <w:ind w:firstLine="420"/>
        <w:rPr>
          <w:rFonts w:ascii="Times New Roman"/>
        </w:rPr>
      </w:pPr>
      <m:oMath>
        <m:r>
          <w:rPr>
            <w:rFonts w:ascii="Cambria Math" w:hAnsi="Cambria Math"/>
          </w:rPr>
          <m:t>GCS</m:t>
        </m:r>
      </m:oMath>
      <w:r w:rsidRPr="00426393">
        <w:rPr>
          <w:rFonts w:ascii="Times New Roman"/>
        </w:rPr>
        <w:t xml:space="preserve"> ——</w:t>
      </w:r>
      <w:r w:rsidRPr="00426393">
        <w:rPr>
          <w:rFonts w:ascii="Times New Roman"/>
        </w:rPr>
        <w:t>草地生态系统</w:t>
      </w:r>
      <w:proofErr w:type="gramStart"/>
      <w:r w:rsidRPr="00426393">
        <w:rPr>
          <w:rFonts w:ascii="Times New Roman"/>
        </w:rPr>
        <w:t>固碳量</w:t>
      </w:r>
      <w:proofErr w:type="gramEnd"/>
      <w:r w:rsidRPr="00426393">
        <w:rPr>
          <w:rFonts w:ascii="Times New Roman"/>
        </w:rPr>
        <w:t>，单位：</w:t>
      </w:r>
      <w:proofErr w:type="spellStart"/>
      <w:r w:rsidRPr="00426393">
        <w:rPr>
          <w:rFonts w:ascii="Times New Roman"/>
        </w:rPr>
        <w:t>tC</w:t>
      </w:r>
      <w:proofErr w:type="spellEnd"/>
      <w:r w:rsidRPr="00426393">
        <w:rPr>
          <w:rFonts w:ascii="Times New Roman"/>
        </w:rPr>
        <w:t>/a</w:t>
      </w:r>
      <w:r w:rsidRPr="00426393">
        <w:rPr>
          <w:rFonts w:ascii="Times New Roman"/>
        </w:rPr>
        <w:t>；</w:t>
      </w:r>
    </w:p>
    <w:p w14:paraId="588E35B4" w14:textId="77777777" w:rsidR="003A55C5" w:rsidRPr="00426393" w:rsidRDefault="00000000">
      <w:pPr>
        <w:pStyle w:val="afffff5"/>
        <w:ind w:firstLine="420"/>
        <w:rPr>
          <w:rFonts w:ascii="Times New Roman"/>
        </w:rPr>
      </w:pPr>
      <m:oMath>
        <m:r>
          <w:rPr>
            <w:rFonts w:ascii="Cambria Math" w:hAnsi="Cambria Math"/>
          </w:rPr>
          <m:t>WCS</m:t>
        </m:r>
      </m:oMath>
      <w:r w:rsidRPr="00426393">
        <w:rPr>
          <w:rFonts w:ascii="Times New Roman"/>
        </w:rPr>
        <w:t>——</w:t>
      </w:r>
      <w:r w:rsidRPr="00426393">
        <w:rPr>
          <w:rFonts w:ascii="Times New Roman"/>
        </w:rPr>
        <w:t>湿地生态系统</w:t>
      </w:r>
      <w:proofErr w:type="gramStart"/>
      <w:r w:rsidRPr="00426393">
        <w:rPr>
          <w:rFonts w:ascii="Times New Roman"/>
        </w:rPr>
        <w:t>固碳量</w:t>
      </w:r>
      <w:proofErr w:type="gramEnd"/>
      <w:r w:rsidRPr="00426393">
        <w:rPr>
          <w:rFonts w:ascii="Times New Roman"/>
        </w:rPr>
        <w:t>，单位：</w:t>
      </w:r>
      <w:proofErr w:type="spellStart"/>
      <w:r w:rsidRPr="00426393">
        <w:rPr>
          <w:rFonts w:ascii="Times New Roman"/>
        </w:rPr>
        <w:t>tC</w:t>
      </w:r>
      <w:proofErr w:type="spellEnd"/>
      <w:r w:rsidRPr="00426393">
        <w:rPr>
          <w:rFonts w:ascii="Times New Roman"/>
        </w:rPr>
        <w:t>/a</w:t>
      </w:r>
      <w:r w:rsidRPr="00426393">
        <w:rPr>
          <w:rFonts w:ascii="Times New Roman"/>
        </w:rPr>
        <w:t>；</w:t>
      </w:r>
    </w:p>
    <w:p w14:paraId="62AF1D98" w14:textId="77777777" w:rsidR="003A55C5" w:rsidRPr="00426393" w:rsidRDefault="00000000">
      <w:pPr>
        <w:pStyle w:val="afffff5"/>
        <w:ind w:firstLine="420"/>
        <w:rPr>
          <w:rFonts w:ascii="Times New Roman"/>
        </w:rPr>
      </w:pPr>
      <m:oMath>
        <m:r>
          <w:rPr>
            <w:rFonts w:ascii="Cambria Math" w:hAnsi="Cambria Math"/>
          </w:rPr>
          <m:t>ACS</m:t>
        </m:r>
      </m:oMath>
      <w:r w:rsidRPr="00426393">
        <w:rPr>
          <w:rFonts w:ascii="Times New Roman"/>
        </w:rPr>
        <w:t>——</w:t>
      </w:r>
      <w:r w:rsidRPr="00426393">
        <w:rPr>
          <w:rFonts w:ascii="Times New Roman"/>
        </w:rPr>
        <w:t>农田生态系统</w:t>
      </w:r>
      <w:proofErr w:type="gramStart"/>
      <w:r w:rsidRPr="00426393">
        <w:rPr>
          <w:rFonts w:ascii="Times New Roman"/>
        </w:rPr>
        <w:t>固碳量</w:t>
      </w:r>
      <w:proofErr w:type="gramEnd"/>
      <w:r w:rsidRPr="00426393">
        <w:rPr>
          <w:rFonts w:ascii="Times New Roman"/>
        </w:rPr>
        <w:t>，单位：</w:t>
      </w:r>
      <w:proofErr w:type="spellStart"/>
      <w:r w:rsidRPr="00426393">
        <w:rPr>
          <w:rFonts w:ascii="Times New Roman"/>
        </w:rPr>
        <w:t>tC</w:t>
      </w:r>
      <w:proofErr w:type="spellEnd"/>
      <w:r w:rsidRPr="00426393">
        <w:rPr>
          <w:rFonts w:ascii="Times New Roman"/>
        </w:rPr>
        <w:t>/a</w:t>
      </w:r>
      <w:r w:rsidRPr="00426393">
        <w:rPr>
          <w:rFonts w:ascii="Times New Roman"/>
        </w:rPr>
        <w:t>。</w:t>
      </w:r>
    </w:p>
    <w:p w14:paraId="730F3CF0" w14:textId="77777777" w:rsidR="003A55C5" w:rsidRPr="00426393" w:rsidRDefault="00000000">
      <w:pPr>
        <w:pStyle w:val="afff0"/>
        <w:spacing w:before="156" w:after="156"/>
        <w:rPr>
          <w:rFonts w:ascii="Times New Roman"/>
        </w:rPr>
      </w:pPr>
      <w:r w:rsidRPr="00426393">
        <w:rPr>
          <w:rFonts w:ascii="Times New Roman"/>
        </w:rPr>
        <w:t>森林生态系统</w:t>
      </w:r>
      <w:proofErr w:type="gramStart"/>
      <w:r w:rsidRPr="00426393">
        <w:rPr>
          <w:rFonts w:ascii="Times New Roman"/>
        </w:rPr>
        <w:t>固碳量</w:t>
      </w:r>
      <w:proofErr w:type="gramEnd"/>
    </w:p>
    <w:p w14:paraId="2AA1B288" w14:textId="77777777" w:rsidR="003A55C5" w:rsidRPr="00426393" w:rsidRDefault="00000000">
      <w:pPr>
        <w:pStyle w:val="afffff5"/>
        <w:ind w:firstLine="420"/>
        <w:rPr>
          <w:rFonts w:ascii="Times New Roman"/>
        </w:rPr>
      </w:pPr>
      <w:r w:rsidRPr="00426393">
        <w:rPr>
          <w:rFonts w:ascii="Times New Roman"/>
        </w:rPr>
        <w:t>宜</w:t>
      </w:r>
      <w:proofErr w:type="gramStart"/>
      <w:r w:rsidRPr="00426393">
        <w:rPr>
          <w:rFonts w:ascii="Times New Roman"/>
        </w:rPr>
        <w:t>采用固碳速率</w:t>
      </w:r>
      <w:proofErr w:type="gramEnd"/>
      <w:r w:rsidRPr="00426393">
        <w:rPr>
          <w:rFonts w:ascii="Times New Roman"/>
        </w:rPr>
        <w:t>法，计算森林生态系统（含灌木林）</w:t>
      </w:r>
      <w:proofErr w:type="gramStart"/>
      <w:r w:rsidRPr="00426393">
        <w:rPr>
          <w:rFonts w:ascii="Times New Roman"/>
        </w:rPr>
        <w:t>固碳量</w:t>
      </w:r>
      <w:proofErr w:type="gramEnd"/>
      <w:r w:rsidRPr="00426393">
        <w:rPr>
          <w:rFonts w:ascii="Times New Roman"/>
        </w:rPr>
        <w:t>。按照公式（</w:t>
      </w:r>
      <w:r w:rsidRPr="00426393">
        <w:rPr>
          <w:rFonts w:ascii="Times New Roman"/>
        </w:rPr>
        <w:t>19</w:t>
      </w:r>
      <w:r w:rsidRPr="00426393">
        <w:rPr>
          <w:rFonts w:ascii="Times New Roman"/>
        </w:rPr>
        <w:t>）计算。</w:t>
      </w:r>
    </w:p>
    <w:p w14:paraId="184AE240" w14:textId="77777777" w:rsidR="003A55C5" w:rsidRPr="00426393" w:rsidRDefault="00000000">
      <w:pPr>
        <w:pStyle w:val="afffffff1"/>
        <w:rPr>
          <w:rFonts w:ascii="Times New Roman" w:hAnsi="Times New Roman"/>
        </w:rPr>
      </w:pPr>
      <w:r w:rsidRPr="00426393">
        <w:rPr>
          <w:rFonts w:ascii="Times New Roman" w:hAnsi="Times New Roman"/>
        </w:rPr>
        <w:tab/>
      </w:r>
      <m:oMath>
        <m:r>
          <w:rPr>
            <w:rFonts w:ascii="Cambria Math" w:hAnsi="Cambria Math"/>
          </w:rPr>
          <m:t>FCS=</m:t>
        </m:r>
        <m:d>
          <m:dPr>
            <m:ctrlPr>
              <w:rPr>
                <w:rFonts w:ascii="Cambria Math" w:hAnsi="Cambria Math"/>
                <w:i/>
                <w:iCs/>
              </w:rPr>
            </m:ctrlPr>
          </m:dPr>
          <m:e>
            <m:sSub>
              <m:sSubPr>
                <m:ctrlPr>
                  <w:rPr>
                    <w:rFonts w:ascii="Cambria Math" w:hAnsi="Cambria Math"/>
                    <w:i/>
                    <w:iCs/>
                  </w:rPr>
                </m:ctrlPr>
              </m:sSubPr>
              <m:e>
                <m:r>
                  <w:rPr>
                    <w:rFonts w:ascii="Cambria Math" w:hAnsi="Cambria Math"/>
                  </w:rPr>
                  <m:t>V</m:t>
                </m:r>
              </m:e>
              <m:sub>
                <m:r>
                  <w:rPr>
                    <w:rFonts w:ascii="Cambria Math" w:hAnsi="Cambria Math"/>
                  </w:rPr>
                  <m:t>FCS</m:t>
                </m:r>
              </m:sub>
            </m:sSub>
            <m:r>
              <w:rPr>
                <w:rFonts w:ascii="Cambria Math" w:hAnsi="Cambria Math"/>
              </w:rPr>
              <m:t>+</m:t>
            </m:r>
            <m:sSub>
              <m:sSubPr>
                <m:ctrlPr>
                  <w:rPr>
                    <w:rFonts w:ascii="Cambria Math" w:hAnsi="Cambria Math"/>
                    <w:i/>
                    <w:iCs/>
                  </w:rPr>
                </m:ctrlPr>
              </m:sSubPr>
              <m:e>
                <m:r>
                  <w:rPr>
                    <w:rFonts w:ascii="Cambria Math" w:hAnsi="Cambria Math"/>
                  </w:rPr>
                  <m:t>S</m:t>
                </m:r>
              </m:e>
              <m:sub>
                <m:r>
                  <w:rPr>
                    <w:rFonts w:ascii="Cambria Math" w:hAnsi="Cambria Math"/>
                  </w:rPr>
                  <m:t>FCS</m:t>
                </m:r>
              </m:sub>
            </m:sSub>
          </m:e>
        </m:d>
        <m:r>
          <w:rPr>
            <w:rFonts w:ascii="Cambria Math" w:hAnsi="Cambria Math"/>
          </w:rPr>
          <m:t>×</m:t>
        </m:r>
        <m:sSub>
          <m:sSubPr>
            <m:ctrlPr>
              <w:rPr>
                <w:rFonts w:ascii="Cambria Math" w:hAnsi="Cambria Math"/>
                <w:i/>
                <w:iCs/>
              </w:rPr>
            </m:ctrlPr>
          </m:sSubPr>
          <m:e>
            <m:r>
              <w:rPr>
                <w:rFonts w:ascii="Cambria Math" w:hAnsi="Cambria Math"/>
              </w:rPr>
              <m:t>A</m:t>
            </m:r>
          </m:e>
          <m:sub>
            <m:r>
              <w:rPr>
                <w:rFonts w:ascii="Cambria Math" w:hAnsi="Cambria Math"/>
              </w:rPr>
              <m:t>f</m:t>
            </m:r>
          </m:sub>
        </m:sSub>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C</m:t>
                </m:r>
                <m:sSub>
                  <m:sSubPr>
                    <m:ctrlPr>
                      <w:rPr>
                        <w:rFonts w:ascii="Cambria Math" w:hAnsi="Cambria Math"/>
                        <w:i/>
                      </w:rPr>
                    </m:ctrlPr>
                  </m:sSubPr>
                  <m:e>
                    <m:r>
                      <w:rPr>
                        <w:rFonts w:ascii="Cambria Math" w:hAnsi="Cambria Math"/>
                      </w:rPr>
                      <m:t>O</m:t>
                    </m:r>
                  </m:e>
                  <m:sub>
                    <m:r>
                      <w:rPr>
                        <w:rFonts w:ascii="Cambria Math" w:hAnsi="Cambria Math"/>
                      </w:rPr>
                      <m:t>2</m:t>
                    </m:r>
                  </m:sub>
                </m:sSub>
              </m:sub>
            </m:sSub>
          </m:num>
          <m:den>
            <m:sSub>
              <m:sSubPr>
                <m:ctrlPr>
                  <w:rPr>
                    <w:rFonts w:ascii="Cambria Math" w:hAnsi="Cambria Math"/>
                    <w:i/>
                  </w:rPr>
                </m:ctrlPr>
              </m:sSubPr>
              <m:e>
                <m:r>
                  <w:rPr>
                    <w:rFonts w:ascii="Cambria Math" w:hAnsi="Cambria Math"/>
                  </w:rPr>
                  <m:t>M</m:t>
                </m:r>
              </m:e>
              <m:sub>
                <m:r>
                  <w:rPr>
                    <w:rFonts w:ascii="Cambria Math" w:hAnsi="Cambria Math"/>
                  </w:rPr>
                  <m:t>c</m:t>
                </m:r>
              </m:sub>
            </m:sSub>
          </m:den>
        </m:f>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0BD678BC" w14:textId="77777777" w:rsidR="003A55C5" w:rsidRPr="00426393" w:rsidRDefault="00000000">
      <w:pPr>
        <w:pStyle w:val="afffff4"/>
        <w:rPr>
          <w:rFonts w:ascii="Times New Roman" w:hAnsi="Times New Roman"/>
        </w:rPr>
      </w:pPr>
      <w:r w:rsidRPr="00426393">
        <w:rPr>
          <w:rFonts w:ascii="Times New Roman" w:hAnsi="Times New Roman"/>
        </w:rPr>
        <w:t>式中：</w:t>
      </w:r>
    </w:p>
    <w:p w14:paraId="3DE282B6" w14:textId="77777777" w:rsidR="003A55C5" w:rsidRPr="00426393" w:rsidRDefault="00000000">
      <w:pPr>
        <w:pStyle w:val="afffff5"/>
        <w:ind w:firstLine="420"/>
        <w:rPr>
          <w:rFonts w:ascii="Times New Roman"/>
        </w:rPr>
      </w:pPr>
      <m:oMath>
        <m:r>
          <w:rPr>
            <w:rFonts w:ascii="Cambria Math" w:hAnsi="Cambria Math"/>
          </w:rPr>
          <m:t>FCS</m:t>
        </m:r>
      </m:oMath>
      <w:r w:rsidRPr="00426393">
        <w:rPr>
          <w:rFonts w:ascii="Times New Roman"/>
        </w:rPr>
        <w:t>——</w:t>
      </w:r>
      <w:r w:rsidRPr="00426393">
        <w:rPr>
          <w:rFonts w:ascii="Times New Roman"/>
        </w:rPr>
        <w:t>森林生态系统</w:t>
      </w:r>
      <w:proofErr w:type="gramStart"/>
      <w:r w:rsidRPr="00426393">
        <w:rPr>
          <w:rFonts w:ascii="Times New Roman"/>
        </w:rPr>
        <w:t>固碳量</w:t>
      </w:r>
      <w:proofErr w:type="gramEnd"/>
      <w:r w:rsidRPr="00426393">
        <w:rPr>
          <w:rFonts w:ascii="Times New Roman"/>
        </w:rPr>
        <w:t>，单位：</w:t>
      </w:r>
      <w:proofErr w:type="spellStart"/>
      <w:r w:rsidRPr="00426393">
        <w:rPr>
          <w:rFonts w:ascii="Times New Roman"/>
        </w:rPr>
        <w:t>tC</w:t>
      </w:r>
      <w:proofErr w:type="spellEnd"/>
      <w:r w:rsidRPr="00426393">
        <w:rPr>
          <w:rFonts w:ascii="Times New Roman"/>
        </w:rPr>
        <w:t>/a</w:t>
      </w:r>
      <w:r w:rsidRPr="00426393">
        <w:rPr>
          <w:rFonts w:ascii="Times New Roman"/>
        </w:rPr>
        <w:t>；</w:t>
      </w:r>
    </w:p>
    <w:p w14:paraId="35BD65B9" w14:textId="20739196" w:rsidR="003A55C5" w:rsidRPr="00426393" w:rsidRDefault="00000000">
      <w:pPr>
        <w:pStyle w:val="afffff5"/>
        <w:ind w:firstLine="420"/>
        <w:rPr>
          <w:rFonts w:ascii="Times New Roman"/>
        </w:rPr>
      </w:pPr>
      <m:oMath>
        <m:sSub>
          <m:sSubPr>
            <m:ctrlPr>
              <w:rPr>
                <w:rFonts w:ascii="Cambria Math" w:hAnsi="Cambria Math"/>
                <w:i/>
                <w:iCs/>
              </w:rPr>
            </m:ctrlPr>
          </m:sSubPr>
          <m:e>
            <m:r>
              <w:rPr>
                <w:rFonts w:ascii="Cambria Math" w:hAnsi="Cambria Math"/>
              </w:rPr>
              <m:t>V</m:t>
            </m:r>
          </m:e>
          <m:sub>
            <m:r>
              <w:rPr>
                <w:rFonts w:ascii="Cambria Math" w:hAnsi="Cambria Math"/>
              </w:rPr>
              <m:t>FCS</m:t>
            </m:r>
          </m:sub>
        </m:sSub>
      </m:oMath>
      <w:r w:rsidRPr="00426393">
        <w:rPr>
          <w:rFonts w:ascii="Times New Roman"/>
        </w:rPr>
        <w:t>——</w:t>
      </w:r>
      <w:r w:rsidRPr="00426393">
        <w:rPr>
          <w:rFonts w:ascii="Times New Roman"/>
        </w:rPr>
        <w:t>森林生态系统</w:t>
      </w:r>
      <w:proofErr w:type="gramStart"/>
      <w:r w:rsidRPr="00426393">
        <w:rPr>
          <w:rFonts w:ascii="Times New Roman"/>
        </w:rPr>
        <w:t>植被固碳速率</w:t>
      </w:r>
      <w:proofErr w:type="gramEnd"/>
      <w:r w:rsidRPr="00426393">
        <w:rPr>
          <w:rFonts w:ascii="Times New Roman"/>
        </w:rPr>
        <w:t>，单位：</w:t>
      </w:r>
      <w:proofErr w:type="spellStart"/>
      <w:r w:rsidRPr="00426393">
        <w:rPr>
          <w:rFonts w:ascii="Times New Roman"/>
        </w:rPr>
        <w:t>tC</w:t>
      </w:r>
      <w:proofErr w:type="spellEnd"/>
      <w:r w:rsidRPr="00426393">
        <w:rPr>
          <w:rFonts w:ascii="Times New Roman"/>
        </w:rPr>
        <w:t>/(hm</w:t>
      </w:r>
      <w:r w:rsidRPr="00426393">
        <w:rPr>
          <w:rFonts w:ascii="Times New Roman"/>
          <w:vertAlign w:val="superscript"/>
        </w:rPr>
        <w:t>2</w:t>
      </w:r>
      <w:r w:rsidRPr="00426393">
        <w:rPr>
          <w:rFonts w:ascii="Times New Roman"/>
        </w:rPr>
        <w:t>·a)</w:t>
      </w:r>
      <w:r w:rsidR="006C0F1A" w:rsidRPr="00426393">
        <w:rPr>
          <w:rFonts w:ascii="Times New Roman"/>
        </w:rPr>
        <w:t>，见附录</w:t>
      </w:r>
      <w:r w:rsidR="006C0F1A" w:rsidRPr="00426393">
        <w:rPr>
          <w:rFonts w:ascii="Times New Roman"/>
        </w:rPr>
        <w:t>C8.1</w:t>
      </w:r>
      <w:r w:rsidRPr="00426393">
        <w:rPr>
          <w:rFonts w:ascii="Times New Roman"/>
        </w:rPr>
        <w:t>；</w:t>
      </w:r>
    </w:p>
    <w:p w14:paraId="3DF4295F" w14:textId="7C514AE7" w:rsidR="003A55C5" w:rsidRPr="00426393" w:rsidRDefault="00000000">
      <w:pPr>
        <w:pStyle w:val="afffff5"/>
        <w:ind w:firstLine="420"/>
        <w:rPr>
          <w:rFonts w:ascii="Times New Roman"/>
        </w:rPr>
      </w:pPr>
      <m:oMath>
        <m:sSub>
          <m:sSubPr>
            <m:ctrlPr>
              <w:rPr>
                <w:rFonts w:ascii="Cambria Math" w:hAnsi="Cambria Math"/>
                <w:i/>
                <w:iCs/>
              </w:rPr>
            </m:ctrlPr>
          </m:sSubPr>
          <m:e>
            <m:r>
              <w:rPr>
                <w:rFonts w:ascii="Cambria Math" w:hAnsi="Cambria Math"/>
              </w:rPr>
              <m:t>S</m:t>
            </m:r>
          </m:e>
          <m:sub>
            <m:r>
              <w:rPr>
                <w:rFonts w:ascii="Cambria Math" w:hAnsi="Cambria Math"/>
              </w:rPr>
              <m:t>FCS</m:t>
            </m:r>
          </m:sub>
        </m:sSub>
      </m:oMath>
      <w:r w:rsidRPr="00426393">
        <w:rPr>
          <w:rFonts w:ascii="Times New Roman"/>
        </w:rPr>
        <w:t>——</w:t>
      </w:r>
      <w:r w:rsidRPr="00426393">
        <w:rPr>
          <w:rFonts w:ascii="Times New Roman"/>
        </w:rPr>
        <w:t>森林生态系统</w:t>
      </w:r>
      <w:proofErr w:type="gramStart"/>
      <w:r w:rsidRPr="00426393">
        <w:rPr>
          <w:rFonts w:ascii="Times New Roman"/>
        </w:rPr>
        <w:t>土壤固碳速率</w:t>
      </w:r>
      <w:proofErr w:type="gramEnd"/>
      <w:r w:rsidRPr="00426393">
        <w:rPr>
          <w:rFonts w:ascii="Times New Roman"/>
        </w:rPr>
        <w:t>，单位：</w:t>
      </w:r>
      <w:proofErr w:type="spellStart"/>
      <w:r w:rsidRPr="00426393">
        <w:rPr>
          <w:rFonts w:ascii="Times New Roman"/>
        </w:rPr>
        <w:t>tC</w:t>
      </w:r>
      <w:proofErr w:type="spellEnd"/>
      <w:r w:rsidRPr="00426393">
        <w:rPr>
          <w:rFonts w:ascii="Times New Roman"/>
        </w:rPr>
        <w:t>/(hm</w:t>
      </w:r>
      <w:r w:rsidRPr="00426393">
        <w:rPr>
          <w:rFonts w:ascii="Times New Roman"/>
          <w:vertAlign w:val="superscript"/>
        </w:rPr>
        <w:t>2</w:t>
      </w:r>
      <w:r w:rsidRPr="00426393">
        <w:rPr>
          <w:rFonts w:ascii="Times New Roman"/>
        </w:rPr>
        <w:t>·a)</w:t>
      </w:r>
      <w:r w:rsidR="006C0F1A" w:rsidRPr="00426393">
        <w:rPr>
          <w:rFonts w:ascii="Times New Roman"/>
        </w:rPr>
        <w:t>，见附录</w:t>
      </w:r>
      <w:r w:rsidR="006C0F1A" w:rsidRPr="00426393">
        <w:rPr>
          <w:rFonts w:ascii="Times New Roman"/>
        </w:rPr>
        <w:t>C8.1</w:t>
      </w:r>
      <w:r w:rsidRPr="00426393">
        <w:rPr>
          <w:rFonts w:ascii="Times New Roman"/>
        </w:rPr>
        <w:t>；</w:t>
      </w:r>
    </w:p>
    <w:p w14:paraId="5AE40012" w14:textId="77777777" w:rsidR="003A55C5" w:rsidRPr="00426393" w:rsidRDefault="00000000">
      <w:pPr>
        <w:pStyle w:val="afffff5"/>
        <w:ind w:firstLine="420"/>
        <w:rPr>
          <w:rFonts w:ascii="Times New Roman"/>
        </w:rPr>
      </w:pPr>
      <m:oMath>
        <m:sSub>
          <m:sSubPr>
            <m:ctrlPr>
              <w:rPr>
                <w:rFonts w:ascii="Cambria Math" w:hAnsi="Cambria Math"/>
                <w:i/>
                <w:iCs/>
              </w:rPr>
            </m:ctrlPr>
          </m:sSubPr>
          <m:e>
            <m:r>
              <w:rPr>
                <w:rFonts w:ascii="Cambria Math" w:hAnsi="Cambria Math"/>
              </w:rPr>
              <m:t>A</m:t>
            </m:r>
          </m:e>
          <m:sub>
            <m:r>
              <w:rPr>
                <w:rFonts w:ascii="Cambria Math" w:hAnsi="Cambria Math"/>
              </w:rPr>
              <m:t>f</m:t>
            </m:r>
          </m:sub>
        </m:sSub>
      </m:oMath>
      <w:r w:rsidRPr="00426393">
        <w:rPr>
          <w:rFonts w:ascii="Times New Roman"/>
        </w:rPr>
        <w:t>——</w:t>
      </w:r>
      <w:r w:rsidRPr="00426393">
        <w:rPr>
          <w:rFonts w:ascii="Times New Roman"/>
        </w:rPr>
        <w:t>森林生态系统面积，单位：</w:t>
      </w:r>
      <w:r w:rsidRPr="00426393">
        <w:rPr>
          <w:rFonts w:ascii="Times New Roman"/>
        </w:rPr>
        <w:t>hm</w:t>
      </w:r>
      <w:r w:rsidRPr="00426393">
        <w:rPr>
          <w:rFonts w:ascii="Times New Roman"/>
          <w:vertAlign w:val="superscript"/>
        </w:rPr>
        <w:t>2</w:t>
      </w:r>
      <w:r w:rsidRPr="00426393">
        <w:rPr>
          <w:rFonts w:ascii="Times New Roman"/>
        </w:rPr>
        <w:t>；</w:t>
      </w:r>
    </w:p>
    <w:p w14:paraId="77E39537" w14:textId="77777777" w:rsidR="003A55C5" w:rsidRPr="00426393" w:rsidRDefault="00000000">
      <w:pPr>
        <w:pStyle w:val="afffff5"/>
        <w:ind w:firstLine="420"/>
        <w:rPr>
          <w:rFonts w:ascii="Times New Roman"/>
        </w:rPr>
      </w:pPr>
      <m:oMath>
        <m:f>
          <m:fPr>
            <m:type m:val="lin"/>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C</m:t>
                </m:r>
                <m:sSub>
                  <m:sSubPr>
                    <m:ctrlPr>
                      <w:rPr>
                        <w:rFonts w:ascii="Cambria Math" w:hAnsi="Cambria Math"/>
                        <w:i/>
                      </w:rPr>
                    </m:ctrlPr>
                  </m:sSubPr>
                  <m:e>
                    <m:r>
                      <w:rPr>
                        <w:rFonts w:ascii="Cambria Math" w:hAnsi="Cambria Math"/>
                      </w:rPr>
                      <m:t>O</m:t>
                    </m:r>
                  </m:e>
                  <m:sub>
                    <m:r>
                      <w:rPr>
                        <w:rFonts w:ascii="Cambria Math" w:hAnsi="Cambria Math"/>
                      </w:rPr>
                      <m:t>2</m:t>
                    </m:r>
                  </m:sub>
                </m:sSub>
              </m:sub>
            </m:sSub>
          </m:num>
          <m:den>
            <m:sSub>
              <m:sSubPr>
                <m:ctrlPr>
                  <w:rPr>
                    <w:rFonts w:ascii="Cambria Math" w:hAnsi="Cambria Math"/>
                    <w:i/>
                  </w:rPr>
                </m:ctrlPr>
              </m:sSubPr>
              <m:e>
                <m:r>
                  <w:rPr>
                    <w:rFonts w:ascii="Cambria Math" w:hAnsi="Cambria Math"/>
                  </w:rPr>
                  <m:t>M</m:t>
                </m:r>
              </m:e>
              <m:sub>
                <m:r>
                  <w:rPr>
                    <w:rFonts w:ascii="Cambria Math" w:hAnsi="Cambria Math"/>
                  </w:rPr>
                  <m:t>c</m:t>
                </m:r>
              </m:sub>
            </m:sSub>
          </m:den>
        </m:f>
      </m:oMath>
      <w:r w:rsidRPr="00426393">
        <w:rPr>
          <w:rFonts w:ascii="Times New Roman"/>
        </w:rPr>
        <w:t>——</w:t>
      </w:r>
      <w:r w:rsidRPr="00426393">
        <w:rPr>
          <w:rFonts w:ascii="Times New Roman"/>
        </w:rPr>
        <w:t>碳转化为二氧化碳的系数，单位：无量纲，取值</w:t>
      </w:r>
      <w:r w:rsidRPr="00426393">
        <w:rPr>
          <w:rFonts w:ascii="Times New Roman"/>
        </w:rPr>
        <w:t>44/12</w:t>
      </w:r>
      <w:r w:rsidRPr="00426393">
        <w:rPr>
          <w:rFonts w:ascii="Times New Roman"/>
        </w:rPr>
        <w:t>。</w:t>
      </w:r>
    </w:p>
    <w:p w14:paraId="70E067A6" w14:textId="77777777" w:rsidR="003A55C5" w:rsidRPr="00426393" w:rsidRDefault="00000000">
      <w:pPr>
        <w:pStyle w:val="afff0"/>
        <w:spacing w:before="156" w:after="156"/>
        <w:rPr>
          <w:rFonts w:ascii="Times New Roman"/>
        </w:rPr>
      </w:pPr>
      <w:r w:rsidRPr="00426393">
        <w:rPr>
          <w:rFonts w:ascii="Times New Roman"/>
        </w:rPr>
        <w:t>草地生态系统</w:t>
      </w:r>
      <w:proofErr w:type="gramStart"/>
      <w:r w:rsidRPr="00426393">
        <w:rPr>
          <w:rFonts w:ascii="Times New Roman"/>
        </w:rPr>
        <w:t>固碳量</w:t>
      </w:r>
      <w:proofErr w:type="gramEnd"/>
    </w:p>
    <w:p w14:paraId="6BF53121" w14:textId="77777777" w:rsidR="003A55C5" w:rsidRPr="00426393" w:rsidRDefault="00000000">
      <w:pPr>
        <w:pStyle w:val="afffff5"/>
        <w:ind w:firstLine="420"/>
        <w:rPr>
          <w:rFonts w:ascii="Times New Roman"/>
        </w:rPr>
      </w:pPr>
      <w:r w:rsidRPr="00426393">
        <w:rPr>
          <w:rFonts w:ascii="Times New Roman"/>
        </w:rPr>
        <w:t>宜</w:t>
      </w:r>
      <w:proofErr w:type="gramStart"/>
      <w:r w:rsidRPr="00426393">
        <w:rPr>
          <w:rFonts w:ascii="Times New Roman"/>
        </w:rPr>
        <w:t>采用固碳速率</w:t>
      </w:r>
      <w:proofErr w:type="gramEnd"/>
      <w:r w:rsidRPr="00426393">
        <w:rPr>
          <w:rFonts w:ascii="Times New Roman"/>
        </w:rPr>
        <w:t>法，计算草地生态系统</w:t>
      </w:r>
      <w:proofErr w:type="gramStart"/>
      <w:r w:rsidRPr="00426393">
        <w:rPr>
          <w:rFonts w:ascii="Times New Roman"/>
        </w:rPr>
        <w:t>固碳量</w:t>
      </w:r>
      <w:proofErr w:type="gramEnd"/>
      <w:r w:rsidRPr="00426393">
        <w:rPr>
          <w:rFonts w:ascii="Times New Roman"/>
        </w:rPr>
        <w:t>。因草地植被每年枯落，</w:t>
      </w:r>
      <w:proofErr w:type="gramStart"/>
      <w:r w:rsidRPr="00426393">
        <w:rPr>
          <w:rFonts w:ascii="Times New Roman"/>
        </w:rPr>
        <w:t>固碳量</w:t>
      </w:r>
      <w:proofErr w:type="gramEnd"/>
      <w:r w:rsidRPr="00426393">
        <w:rPr>
          <w:rFonts w:ascii="Times New Roman"/>
        </w:rPr>
        <w:t>不考虑植被固碳，仅计算土壤固碳。按照公式（</w:t>
      </w:r>
      <w:r w:rsidRPr="00426393">
        <w:rPr>
          <w:rFonts w:ascii="Times New Roman"/>
        </w:rPr>
        <w:t>20</w:t>
      </w:r>
      <w:r w:rsidRPr="00426393">
        <w:rPr>
          <w:rFonts w:ascii="Times New Roman"/>
        </w:rPr>
        <w:t>）计算。</w:t>
      </w:r>
    </w:p>
    <w:p w14:paraId="386AB97F" w14:textId="7ACC5BDF" w:rsidR="003A55C5" w:rsidRPr="00426393" w:rsidRDefault="00000000">
      <w:pPr>
        <w:pStyle w:val="afffffff1"/>
        <w:rPr>
          <w:rFonts w:ascii="Times New Roman" w:hAnsi="Times New Roman"/>
        </w:rPr>
      </w:pPr>
      <w:r w:rsidRPr="00426393">
        <w:rPr>
          <w:rFonts w:ascii="Times New Roman" w:hAnsi="Times New Roman"/>
        </w:rPr>
        <w:tab/>
      </w:r>
      <m:oMath>
        <m:r>
          <w:rPr>
            <w:rFonts w:ascii="Cambria Math" w:hAnsi="Cambria Math"/>
          </w:rPr>
          <m:t>GCS=</m:t>
        </m:r>
        <m:sSub>
          <m:sSubPr>
            <m:ctrlPr>
              <w:rPr>
                <w:rFonts w:ascii="Cambria Math" w:hAnsi="Cambria Math"/>
                <w:i/>
                <w:iCs/>
              </w:rPr>
            </m:ctrlPr>
          </m:sSubPr>
          <m:e>
            <m:r>
              <w:rPr>
                <w:rFonts w:ascii="Cambria Math" w:hAnsi="Cambria Math"/>
              </w:rPr>
              <m:t>R</m:t>
            </m:r>
          </m:e>
          <m:sub>
            <m:r>
              <w:rPr>
                <w:rFonts w:ascii="Cambria Math" w:hAnsi="Cambria Math"/>
              </w:rPr>
              <m:t>GCS</m:t>
            </m:r>
          </m:sub>
        </m:sSub>
        <m:r>
          <w:rPr>
            <w:rFonts w:ascii="Cambria Math" w:hAnsi="Cambria Math"/>
          </w:rPr>
          <m:t>×</m:t>
        </m:r>
        <m:sSub>
          <m:sSubPr>
            <m:ctrlPr>
              <w:rPr>
                <w:rFonts w:ascii="Cambria Math" w:hAnsi="Cambria Math"/>
                <w:i/>
                <w:iCs/>
              </w:rPr>
            </m:ctrlPr>
          </m:sSubPr>
          <m:e>
            <m:r>
              <w:rPr>
                <w:rFonts w:ascii="Cambria Math" w:hAnsi="Cambria Math"/>
              </w:rPr>
              <m:t>A</m:t>
            </m:r>
          </m:e>
          <m:sub>
            <m:r>
              <w:rPr>
                <w:rFonts w:ascii="Cambria Math" w:hAnsi="Cambria Math"/>
              </w:rPr>
              <m:t>g</m:t>
            </m:r>
          </m:sub>
        </m:sSub>
        <m:r>
          <w:rPr>
            <w:rFonts w:ascii="Cambria Math" w:hAnsi="Cambria Math"/>
          </w:rPr>
          <m:t>×</m:t>
        </m:r>
        <m:f>
          <m:fPr>
            <m:type m:val="lin"/>
            <m:ctrlPr>
              <w:rPr>
                <w:rFonts w:ascii="Cambria Math" w:hAnsi="Cambria Math"/>
                <w:i/>
                <w:iCs/>
              </w:rPr>
            </m:ctrlPr>
          </m:fPr>
          <m:num>
            <m:sSub>
              <m:sSubPr>
                <m:ctrlPr>
                  <w:rPr>
                    <w:rFonts w:ascii="Cambria Math" w:hAnsi="Cambria Math"/>
                    <w:i/>
                    <w:iCs/>
                  </w:rPr>
                </m:ctrlPr>
              </m:sSubPr>
              <m:e>
                <m:r>
                  <w:rPr>
                    <w:rFonts w:ascii="Cambria Math" w:hAnsi="Cambria Math"/>
                  </w:rPr>
                  <m:t>M</m:t>
                </m:r>
              </m:e>
              <m:sub>
                <m:r>
                  <w:rPr>
                    <w:rFonts w:ascii="Cambria Math" w:hAnsi="Cambria Math"/>
                  </w:rPr>
                  <m:t>C</m:t>
                </m:r>
                <m:sSub>
                  <m:sSubPr>
                    <m:ctrlPr>
                      <w:rPr>
                        <w:rFonts w:ascii="Cambria Math" w:hAnsi="Cambria Math"/>
                        <w:i/>
                        <w:iCs/>
                      </w:rPr>
                    </m:ctrlPr>
                  </m:sSubPr>
                  <m:e>
                    <m:r>
                      <w:rPr>
                        <w:rFonts w:ascii="Cambria Math" w:hAnsi="Cambria Math"/>
                      </w:rPr>
                      <m:t>O</m:t>
                    </m:r>
                  </m:e>
                  <m:sub>
                    <m:r>
                      <w:rPr>
                        <w:rFonts w:ascii="Cambria Math" w:hAnsi="Cambria Math"/>
                      </w:rPr>
                      <m:t>2</m:t>
                    </m:r>
                  </m:sub>
                </m:sSub>
              </m:sub>
            </m:sSub>
          </m:num>
          <m:den>
            <m:sSub>
              <m:sSubPr>
                <m:ctrlPr>
                  <w:rPr>
                    <w:rFonts w:ascii="Cambria Math" w:hAnsi="Cambria Math"/>
                    <w:i/>
                    <w:iCs/>
                  </w:rPr>
                </m:ctrlPr>
              </m:sSubPr>
              <m:e>
                <m:r>
                  <w:rPr>
                    <w:rFonts w:ascii="Cambria Math" w:hAnsi="Cambria Math"/>
                  </w:rPr>
                  <m:t>M</m:t>
                </m:r>
              </m:e>
              <m:sub>
                <m:r>
                  <w:rPr>
                    <w:rFonts w:ascii="Cambria Math" w:hAnsi="Cambria Math"/>
                  </w:rPr>
                  <m:t>c</m:t>
                </m:r>
              </m:sub>
            </m:sSub>
          </m:den>
        </m:f>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715B1660" w14:textId="77777777" w:rsidR="003A55C5" w:rsidRPr="00426393" w:rsidRDefault="00000000">
      <w:pPr>
        <w:pStyle w:val="afffff4"/>
        <w:rPr>
          <w:rFonts w:ascii="Times New Roman" w:hAnsi="Times New Roman"/>
        </w:rPr>
      </w:pPr>
      <w:r w:rsidRPr="00426393">
        <w:rPr>
          <w:rFonts w:ascii="Times New Roman" w:hAnsi="Times New Roman"/>
        </w:rPr>
        <w:t>式中：</w:t>
      </w:r>
    </w:p>
    <w:p w14:paraId="4E764787" w14:textId="77777777" w:rsidR="003A55C5" w:rsidRPr="00426393" w:rsidRDefault="00000000">
      <w:pPr>
        <w:pStyle w:val="afffff5"/>
        <w:ind w:firstLine="420"/>
        <w:rPr>
          <w:rFonts w:ascii="Times New Roman"/>
        </w:rPr>
      </w:pPr>
      <w:r w:rsidRPr="00426393">
        <w:rPr>
          <w:rFonts w:ascii="Times New Roman"/>
        </w:rPr>
        <w:t>GCS——</w:t>
      </w:r>
      <w:r w:rsidRPr="00426393">
        <w:rPr>
          <w:rFonts w:ascii="Times New Roman"/>
        </w:rPr>
        <w:t>草地生态系统</w:t>
      </w:r>
      <w:proofErr w:type="gramStart"/>
      <w:r w:rsidRPr="00426393">
        <w:rPr>
          <w:rFonts w:ascii="Times New Roman"/>
        </w:rPr>
        <w:t>固碳量</w:t>
      </w:r>
      <w:proofErr w:type="gramEnd"/>
      <w:r w:rsidRPr="00426393">
        <w:rPr>
          <w:rFonts w:ascii="Times New Roman"/>
        </w:rPr>
        <w:t>，单位：</w:t>
      </w:r>
      <w:proofErr w:type="spellStart"/>
      <w:r w:rsidRPr="00426393">
        <w:rPr>
          <w:rFonts w:ascii="Times New Roman"/>
        </w:rPr>
        <w:t>tC</w:t>
      </w:r>
      <w:proofErr w:type="spellEnd"/>
      <w:r w:rsidRPr="00426393">
        <w:rPr>
          <w:rFonts w:ascii="Times New Roman"/>
        </w:rPr>
        <w:t>/a</w:t>
      </w:r>
      <w:r w:rsidRPr="00426393">
        <w:rPr>
          <w:rFonts w:ascii="Times New Roman"/>
        </w:rPr>
        <w:t>；</w:t>
      </w:r>
    </w:p>
    <w:p w14:paraId="2AA2DA30" w14:textId="2CC8CAC9" w:rsidR="003A55C5" w:rsidRPr="00426393" w:rsidRDefault="007E5385">
      <w:pPr>
        <w:pStyle w:val="afffff5"/>
        <w:ind w:firstLine="420"/>
        <w:rPr>
          <w:rFonts w:ascii="Times New Roman"/>
        </w:rPr>
      </w:pPr>
      <w:r w:rsidRPr="00426393">
        <w:rPr>
          <w:rFonts w:ascii="Times New Roman"/>
          <w:i/>
          <w:iCs/>
        </w:rPr>
        <w:t>R</w:t>
      </w:r>
      <w:r w:rsidRPr="00426393">
        <w:rPr>
          <w:rFonts w:ascii="Times New Roman"/>
          <w:i/>
          <w:iCs/>
          <w:vertAlign w:val="subscript"/>
        </w:rPr>
        <w:t>GCS</w:t>
      </w:r>
      <w:r w:rsidRPr="00426393">
        <w:rPr>
          <w:rFonts w:ascii="Times New Roman"/>
        </w:rPr>
        <w:t xml:space="preserve"> ——</w:t>
      </w:r>
      <w:r w:rsidRPr="00426393">
        <w:rPr>
          <w:rFonts w:ascii="Times New Roman"/>
        </w:rPr>
        <w:t>草地生态系统</w:t>
      </w:r>
      <w:proofErr w:type="gramStart"/>
      <w:r w:rsidRPr="00426393">
        <w:rPr>
          <w:rFonts w:ascii="Times New Roman"/>
        </w:rPr>
        <w:t>土壤固碳速率</w:t>
      </w:r>
      <w:proofErr w:type="gramEnd"/>
      <w:r w:rsidRPr="00426393">
        <w:rPr>
          <w:rFonts w:ascii="Times New Roman"/>
        </w:rPr>
        <w:t>，单位：</w:t>
      </w:r>
      <w:proofErr w:type="spellStart"/>
      <w:r w:rsidRPr="00426393">
        <w:rPr>
          <w:rFonts w:ascii="Times New Roman"/>
        </w:rPr>
        <w:t>tC</w:t>
      </w:r>
      <w:proofErr w:type="spellEnd"/>
      <w:r w:rsidRPr="00426393">
        <w:rPr>
          <w:rFonts w:ascii="Times New Roman"/>
        </w:rPr>
        <w:t>/(hm</w:t>
      </w:r>
      <w:r w:rsidRPr="00426393">
        <w:rPr>
          <w:rFonts w:ascii="Times New Roman"/>
          <w:vertAlign w:val="superscript"/>
        </w:rPr>
        <w:t>2</w:t>
      </w:r>
      <w:r w:rsidRPr="00426393">
        <w:rPr>
          <w:rFonts w:ascii="Times New Roman"/>
        </w:rPr>
        <w:t>·a)</w:t>
      </w:r>
      <w:r w:rsidR="006C0F1A" w:rsidRPr="00426393">
        <w:rPr>
          <w:rFonts w:ascii="Times New Roman"/>
        </w:rPr>
        <w:t xml:space="preserve"> </w:t>
      </w:r>
      <w:r w:rsidR="006C0F1A" w:rsidRPr="00426393">
        <w:rPr>
          <w:rFonts w:ascii="Times New Roman"/>
        </w:rPr>
        <w:t>，见附录</w:t>
      </w:r>
      <w:r w:rsidR="006C0F1A" w:rsidRPr="00426393">
        <w:rPr>
          <w:rFonts w:ascii="Times New Roman"/>
        </w:rPr>
        <w:t>C8.</w:t>
      </w:r>
      <w:r w:rsidR="006C0F1A" w:rsidRPr="00426393">
        <w:rPr>
          <w:rFonts w:ascii="Times New Roman"/>
        </w:rPr>
        <w:t>2</w:t>
      </w:r>
      <w:r w:rsidRPr="00426393">
        <w:rPr>
          <w:rFonts w:ascii="Times New Roman"/>
        </w:rPr>
        <w:t>；</w:t>
      </w:r>
    </w:p>
    <w:p w14:paraId="44993C9A" w14:textId="77777777" w:rsidR="003A55C5" w:rsidRPr="00426393" w:rsidRDefault="00000000">
      <w:pPr>
        <w:pStyle w:val="afffff5"/>
        <w:ind w:firstLine="420"/>
        <w:rPr>
          <w:rFonts w:ascii="Times New Roman"/>
        </w:rPr>
      </w:pPr>
      <w:r w:rsidRPr="00426393">
        <w:rPr>
          <w:rFonts w:ascii="Times New Roman"/>
          <w:i/>
          <w:iCs/>
        </w:rPr>
        <w:t>A</w:t>
      </w:r>
      <w:r w:rsidRPr="00426393">
        <w:rPr>
          <w:rFonts w:ascii="Times New Roman"/>
          <w:i/>
          <w:iCs/>
          <w:vertAlign w:val="subscript"/>
        </w:rPr>
        <w:t>g</w:t>
      </w:r>
      <w:r w:rsidRPr="00426393">
        <w:rPr>
          <w:rFonts w:ascii="Times New Roman"/>
        </w:rPr>
        <w:t>——</w:t>
      </w:r>
      <w:r w:rsidRPr="00426393">
        <w:rPr>
          <w:rFonts w:ascii="Times New Roman"/>
        </w:rPr>
        <w:t>草地生态系统面积，单位：</w:t>
      </w:r>
      <w:r w:rsidRPr="00426393">
        <w:rPr>
          <w:rFonts w:ascii="Times New Roman"/>
        </w:rPr>
        <w:t>hm</w:t>
      </w:r>
      <w:r w:rsidRPr="00426393">
        <w:rPr>
          <w:rFonts w:ascii="Times New Roman"/>
          <w:vertAlign w:val="superscript"/>
        </w:rPr>
        <w:t>2</w:t>
      </w:r>
      <w:r w:rsidRPr="00426393">
        <w:rPr>
          <w:rFonts w:ascii="Times New Roman"/>
        </w:rPr>
        <w:t>；</w:t>
      </w:r>
    </w:p>
    <w:p w14:paraId="45B6BFA1" w14:textId="77777777" w:rsidR="003A55C5" w:rsidRPr="00426393" w:rsidRDefault="00000000">
      <w:pPr>
        <w:pStyle w:val="afffff5"/>
        <w:ind w:firstLine="420"/>
        <w:rPr>
          <w:rFonts w:ascii="Times New Roman"/>
        </w:rPr>
      </w:pPr>
      <m:oMath>
        <m:f>
          <m:fPr>
            <m:type m:val="lin"/>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C</m:t>
                </m:r>
                <m:sSub>
                  <m:sSubPr>
                    <m:ctrlPr>
                      <w:rPr>
                        <w:rFonts w:ascii="Cambria Math" w:hAnsi="Cambria Math"/>
                        <w:i/>
                      </w:rPr>
                    </m:ctrlPr>
                  </m:sSubPr>
                  <m:e>
                    <m:r>
                      <w:rPr>
                        <w:rFonts w:ascii="Cambria Math" w:hAnsi="Cambria Math"/>
                      </w:rPr>
                      <m:t>O</m:t>
                    </m:r>
                  </m:e>
                  <m:sub>
                    <m:r>
                      <w:rPr>
                        <w:rFonts w:ascii="Cambria Math" w:hAnsi="Cambria Math"/>
                      </w:rPr>
                      <m:t>2</m:t>
                    </m:r>
                  </m:sub>
                </m:sSub>
              </m:sub>
            </m:sSub>
          </m:num>
          <m:den>
            <m:sSub>
              <m:sSubPr>
                <m:ctrlPr>
                  <w:rPr>
                    <w:rFonts w:ascii="Cambria Math" w:hAnsi="Cambria Math"/>
                    <w:i/>
                  </w:rPr>
                </m:ctrlPr>
              </m:sSubPr>
              <m:e>
                <m:r>
                  <w:rPr>
                    <w:rFonts w:ascii="Cambria Math" w:hAnsi="Cambria Math"/>
                  </w:rPr>
                  <m:t>M</m:t>
                </m:r>
              </m:e>
              <m:sub>
                <m:r>
                  <w:rPr>
                    <w:rFonts w:ascii="Cambria Math" w:hAnsi="Cambria Math"/>
                  </w:rPr>
                  <m:t>c</m:t>
                </m:r>
              </m:sub>
            </m:sSub>
          </m:den>
        </m:f>
      </m:oMath>
      <w:r w:rsidRPr="00426393">
        <w:rPr>
          <w:rFonts w:ascii="Times New Roman"/>
        </w:rPr>
        <w:t>——</w:t>
      </w:r>
      <w:r w:rsidRPr="00426393">
        <w:rPr>
          <w:rFonts w:ascii="Times New Roman"/>
        </w:rPr>
        <w:t>碳转化为二氧化碳的系数，单位：无量纲，取值</w:t>
      </w:r>
      <w:r w:rsidRPr="00426393">
        <w:rPr>
          <w:rFonts w:ascii="Times New Roman"/>
        </w:rPr>
        <w:t>44/12</w:t>
      </w:r>
      <w:r w:rsidRPr="00426393">
        <w:rPr>
          <w:rFonts w:ascii="Times New Roman"/>
        </w:rPr>
        <w:t>。</w:t>
      </w:r>
    </w:p>
    <w:p w14:paraId="0EE25B9B" w14:textId="77777777" w:rsidR="003A55C5" w:rsidRPr="00426393" w:rsidRDefault="00000000">
      <w:pPr>
        <w:pStyle w:val="afff0"/>
        <w:spacing w:before="156" w:after="156"/>
        <w:rPr>
          <w:rFonts w:ascii="Times New Roman"/>
        </w:rPr>
      </w:pPr>
      <w:r w:rsidRPr="00426393">
        <w:rPr>
          <w:rFonts w:ascii="Times New Roman"/>
        </w:rPr>
        <w:t>湿地生态系统</w:t>
      </w:r>
      <w:proofErr w:type="gramStart"/>
      <w:r w:rsidRPr="00426393">
        <w:rPr>
          <w:rFonts w:ascii="Times New Roman"/>
        </w:rPr>
        <w:t>固碳量</w:t>
      </w:r>
      <w:proofErr w:type="gramEnd"/>
    </w:p>
    <w:p w14:paraId="1CE1142A" w14:textId="77777777" w:rsidR="003A55C5" w:rsidRPr="00426393" w:rsidRDefault="00000000">
      <w:pPr>
        <w:pStyle w:val="afffff5"/>
        <w:ind w:firstLine="420"/>
        <w:rPr>
          <w:rFonts w:ascii="Times New Roman"/>
        </w:rPr>
      </w:pPr>
      <w:r w:rsidRPr="00426393">
        <w:rPr>
          <w:rFonts w:ascii="Times New Roman"/>
        </w:rPr>
        <w:t>宜</w:t>
      </w:r>
      <w:proofErr w:type="gramStart"/>
      <w:r w:rsidRPr="00426393">
        <w:rPr>
          <w:rFonts w:ascii="Times New Roman"/>
        </w:rPr>
        <w:t>采用固碳速率</w:t>
      </w:r>
      <w:proofErr w:type="gramEnd"/>
      <w:r w:rsidRPr="00426393">
        <w:rPr>
          <w:rFonts w:ascii="Times New Roman"/>
        </w:rPr>
        <w:t>法，计算湿地生态系统</w:t>
      </w:r>
      <w:proofErr w:type="gramStart"/>
      <w:r w:rsidRPr="00426393">
        <w:rPr>
          <w:rFonts w:ascii="Times New Roman"/>
        </w:rPr>
        <w:t>固碳量</w:t>
      </w:r>
      <w:proofErr w:type="gramEnd"/>
      <w:r w:rsidRPr="00426393">
        <w:rPr>
          <w:rFonts w:ascii="Times New Roman"/>
        </w:rPr>
        <w:t>。按照公式（</w:t>
      </w:r>
      <w:r w:rsidRPr="00426393">
        <w:rPr>
          <w:rFonts w:ascii="Times New Roman"/>
        </w:rPr>
        <w:t>21</w:t>
      </w:r>
      <w:r w:rsidRPr="00426393">
        <w:rPr>
          <w:rFonts w:ascii="Times New Roman"/>
        </w:rPr>
        <w:t>）计算。</w:t>
      </w:r>
    </w:p>
    <w:p w14:paraId="01CF5459" w14:textId="2BE63A0B" w:rsidR="003A55C5" w:rsidRPr="00426393" w:rsidRDefault="00000000">
      <w:pPr>
        <w:pStyle w:val="afffffff1"/>
        <w:rPr>
          <w:rFonts w:ascii="Times New Roman" w:hAnsi="Times New Roman"/>
        </w:rPr>
      </w:pPr>
      <w:r w:rsidRPr="00426393">
        <w:rPr>
          <w:rFonts w:ascii="Times New Roman" w:hAnsi="Times New Roman"/>
        </w:rPr>
        <w:tab/>
      </w:r>
      <m:oMath>
        <m:r>
          <w:rPr>
            <w:rFonts w:ascii="Cambria Math" w:hAnsi="Cambria Math"/>
          </w:rPr>
          <m:t>WCS=</m:t>
        </m:r>
        <m:sSub>
          <m:sSubPr>
            <m:ctrlPr>
              <w:rPr>
                <w:rFonts w:ascii="Cambria Math" w:hAnsi="Cambria Math"/>
                <w:i/>
                <w:iCs/>
              </w:rPr>
            </m:ctrlPr>
          </m:sSubPr>
          <m:e>
            <m:r>
              <w:rPr>
                <w:rFonts w:ascii="Cambria Math" w:hAnsi="Cambria Math"/>
              </w:rPr>
              <m:t>R</m:t>
            </m:r>
          </m:e>
          <m:sub>
            <m:r>
              <w:rPr>
                <w:rFonts w:ascii="Cambria Math" w:hAnsi="Cambria Math"/>
              </w:rPr>
              <m:t>wcs</m:t>
            </m:r>
          </m:sub>
        </m:sSub>
        <m:r>
          <w:rPr>
            <w:rFonts w:ascii="Cambria Math" w:hAnsi="Cambria Math"/>
          </w:rPr>
          <m:t>×</m:t>
        </m:r>
        <m:sSub>
          <m:sSubPr>
            <m:ctrlPr>
              <w:rPr>
                <w:rFonts w:ascii="Cambria Math" w:hAnsi="Cambria Math"/>
                <w:i/>
                <w:iCs/>
              </w:rPr>
            </m:ctrlPr>
          </m:sSubPr>
          <m:e>
            <m:r>
              <w:rPr>
                <w:rFonts w:ascii="Cambria Math" w:hAnsi="Cambria Math"/>
              </w:rPr>
              <m:t>A</m:t>
            </m:r>
          </m:e>
          <m:sub>
            <m:r>
              <w:rPr>
                <w:rFonts w:ascii="Cambria Math" w:hAnsi="Cambria Math"/>
              </w:rPr>
              <m:t>w</m:t>
            </m:r>
          </m:sub>
        </m:sSub>
        <m:r>
          <w:rPr>
            <w:rFonts w:ascii="Cambria Math" w:hAnsi="Cambria Math"/>
          </w:rPr>
          <m:t>×</m:t>
        </m:r>
        <m:f>
          <m:fPr>
            <m:type m:val="lin"/>
            <m:ctrlPr>
              <w:rPr>
                <w:rFonts w:ascii="Cambria Math" w:hAnsi="Cambria Math"/>
                <w:i/>
                <w:iCs/>
              </w:rPr>
            </m:ctrlPr>
          </m:fPr>
          <m:num>
            <m:sSub>
              <m:sSubPr>
                <m:ctrlPr>
                  <w:rPr>
                    <w:rFonts w:ascii="Cambria Math" w:hAnsi="Cambria Math"/>
                    <w:i/>
                    <w:iCs/>
                  </w:rPr>
                </m:ctrlPr>
              </m:sSubPr>
              <m:e>
                <m:r>
                  <w:rPr>
                    <w:rFonts w:ascii="Cambria Math" w:hAnsi="Cambria Math"/>
                  </w:rPr>
                  <m:t>M</m:t>
                </m:r>
              </m:e>
              <m:sub>
                <m:r>
                  <w:rPr>
                    <w:rFonts w:ascii="Cambria Math" w:hAnsi="Cambria Math"/>
                  </w:rPr>
                  <m:t>C</m:t>
                </m:r>
                <m:sSub>
                  <m:sSubPr>
                    <m:ctrlPr>
                      <w:rPr>
                        <w:rFonts w:ascii="Cambria Math" w:hAnsi="Cambria Math"/>
                        <w:i/>
                        <w:iCs/>
                      </w:rPr>
                    </m:ctrlPr>
                  </m:sSubPr>
                  <m:e>
                    <m:r>
                      <w:rPr>
                        <w:rFonts w:ascii="Cambria Math" w:hAnsi="Cambria Math"/>
                      </w:rPr>
                      <m:t>O</m:t>
                    </m:r>
                  </m:e>
                  <m:sub>
                    <m:r>
                      <w:rPr>
                        <w:rFonts w:ascii="Cambria Math" w:hAnsi="Cambria Math"/>
                      </w:rPr>
                      <m:t>2</m:t>
                    </m:r>
                  </m:sub>
                </m:sSub>
              </m:sub>
            </m:sSub>
          </m:num>
          <m:den>
            <m:sSub>
              <m:sSubPr>
                <m:ctrlPr>
                  <w:rPr>
                    <w:rFonts w:ascii="Cambria Math" w:hAnsi="Cambria Math"/>
                    <w:i/>
                    <w:iCs/>
                  </w:rPr>
                </m:ctrlPr>
              </m:sSubPr>
              <m:e>
                <m:r>
                  <w:rPr>
                    <w:rFonts w:ascii="Cambria Math" w:hAnsi="Cambria Math"/>
                  </w:rPr>
                  <m:t>M</m:t>
                </m:r>
              </m:e>
              <m:sub>
                <m:r>
                  <w:rPr>
                    <w:rFonts w:ascii="Cambria Math" w:hAnsi="Cambria Math"/>
                  </w:rPr>
                  <m:t>c</m:t>
                </m:r>
              </m:sub>
            </m:sSub>
          </m:den>
        </m:f>
        <m:r>
          <w:rPr>
            <w:rFonts w:ascii="Cambria Math" w:hAnsi="Cambria Math"/>
          </w:rPr>
          <m:t>×</m:t>
        </m:r>
        <m:sSup>
          <m:sSupPr>
            <m:ctrlPr>
              <w:rPr>
                <w:rFonts w:ascii="Cambria Math" w:hAnsi="Cambria Math"/>
                <w:i/>
                <w:iCs/>
              </w:rPr>
            </m:ctrlPr>
          </m:sSupPr>
          <m:e>
            <m:r>
              <w:rPr>
                <w:rFonts w:ascii="Cambria Math" w:hAnsi="Cambria Math"/>
              </w:rPr>
              <m:t>10</m:t>
            </m:r>
          </m:e>
          <m:sup>
            <m:r>
              <w:rPr>
                <w:rFonts w:ascii="Cambria Math" w:hAnsi="Cambria Math"/>
              </w:rPr>
              <m:t>-2</m:t>
            </m:r>
          </m:sup>
        </m:sSup>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09E37995" w14:textId="77777777" w:rsidR="003A55C5" w:rsidRPr="00426393" w:rsidRDefault="00000000">
      <w:pPr>
        <w:pStyle w:val="afffff4"/>
        <w:rPr>
          <w:rFonts w:ascii="Times New Roman" w:hAnsi="Times New Roman"/>
        </w:rPr>
      </w:pPr>
      <w:r w:rsidRPr="00426393">
        <w:rPr>
          <w:rFonts w:ascii="Times New Roman" w:hAnsi="Times New Roman"/>
        </w:rPr>
        <w:t>式中：</w:t>
      </w:r>
    </w:p>
    <w:p w14:paraId="76BBF2CA" w14:textId="77777777" w:rsidR="003A55C5" w:rsidRPr="00426393" w:rsidRDefault="00000000">
      <w:pPr>
        <w:pStyle w:val="afffff5"/>
        <w:ind w:firstLine="420"/>
        <w:rPr>
          <w:rFonts w:ascii="Times New Roman"/>
        </w:rPr>
      </w:pPr>
      <m:oMath>
        <m:r>
          <w:rPr>
            <w:rFonts w:ascii="Cambria Math" w:hAnsi="Cambria Math"/>
          </w:rPr>
          <m:t>WCS</m:t>
        </m:r>
      </m:oMath>
      <w:r w:rsidRPr="00426393">
        <w:rPr>
          <w:rFonts w:ascii="Times New Roman"/>
        </w:rPr>
        <w:t>——</w:t>
      </w:r>
      <w:r w:rsidRPr="00426393">
        <w:rPr>
          <w:rFonts w:ascii="Times New Roman"/>
        </w:rPr>
        <w:t>湿地生态系统</w:t>
      </w:r>
      <w:proofErr w:type="gramStart"/>
      <w:r w:rsidRPr="00426393">
        <w:rPr>
          <w:rFonts w:ascii="Times New Roman"/>
        </w:rPr>
        <w:t>固碳量</w:t>
      </w:r>
      <w:proofErr w:type="gramEnd"/>
      <w:r w:rsidRPr="00426393">
        <w:rPr>
          <w:rFonts w:ascii="Times New Roman"/>
        </w:rPr>
        <w:t>，单位：</w:t>
      </w:r>
      <w:proofErr w:type="spellStart"/>
      <w:r w:rsidRPr="00426393">
        <w:rPr>
          <w:rFonts w:ascii="Times New Roman"/>
        </w:rPr>
        <w:t>tC</w:t>
      </w:r>
      <w:proofErr w:type="spellEnd"/>
      <w:r w:rsidRPr="00426393">
        <w:rPr>
          <w:rFonts w:ascii="Times New Roman"/>
        </w:rPr>
        <w:t>/a</w:t>
      </w:r>
      <w:r w:rsidRPr="00426393">
        <w:rPr>
          <w:rFonts w:ascii="Times New Roman"/>
        </w:rPr>
        <w:t>；</w:t>
      </w:r>
    </w:p>
    <w:p w14:paraId="235E1FEB" w14:textId="14E634DE"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R</m:t>
            </m:r>
          </m:e>
          <m:sub>
            <m:sSub>
              <m:sSubPr>
                <m:ctrlPr>
                  <w:rPr>
                    <w:rFonts w:ascii="Cambria Math" w:hAnsi="Cambria Math"/>
                    <w:i/>
                  </w:rPr>
                </m:ctrlPr>
              </m:sSubPr>
              <m:e>
                <m:r>
                  <w:rPr>
                    <w:rFonts w:ascii="Cambria Math" w:hAnsi="Cambria Math"/>
                  </w:rPr>
                  <m:t>WCS</m:t>
                </m:r>
              </m:e>
              <m:sub>
                <m:r>
                  <w:rPr>
                    <w:rFonts w:ascii="Cambria Math" w:hAnsi="Cambria Math"/>
                  </w:rPr>
                  <m:t>i</m:t>
                </m:r>
              </m:sub>
            </m:sSub>
          </m:sub>
        </m:sSub>
      </m:oMath>
      <w:r w:rsidRPr="00426393">
        <w:rPr>
          <w:rFonts w:ascii="Times New Roman"/>
        </w:rPr>
        <w:t xml:space="preserve"> ——</w:t>
      </w:r>
      <w:r w:rsidRPr="00426393">
        <w:rPr>
          <w:rFonts w:ascii="Times New Roman"/>
        </w:rPr>
        <w:t>第</w:t>
      </w:r>
      <m:oMath>
        <m:r>
          <w:rPr>
            <w:rFonts w:ascii="Cambria Math" w:hAnsi="Cambria Math"/>
          </w:rPr>
          <m:t>i</m:t>
        </m:r>
      </m:oMath>
      <w:r w:rsidRPr="00426393">
        <w:rPr>
          <w:rFonts w:ascii="Times New Roman"/>
          <w:iCs/>
        </w:rPr>
        <w:t>类</w:t>
      </w:r>
      <w:r w:rsidRPr="00426393">
        <w:rPr>
          <w:rFonts w:ascii="Times New Roman"/>
        </w:rPr>
        <w:t>湿地</w:t>
      </w:r>
      <w:proofErr w:type="gramStart"/>
      <w:r w:rsidRPr="00426393">
        <w:rPr>
          <w:rFonts w:ascii="Times New Roman"/>
        </w:rPr>
        <w:t>生态系统固碳速率</w:t>
      </w:r>
      <w:proofErr w:type="gramEnd"/>
      <w:r w:rsidRPr="00426393">
        <w:rPr>
          <w:rFonts w:ascii="Times New Roman"/>
        </w:rPr>
        <w:t>，单位：</w:t>
      </w:r>
      <w:proofErr w:type="spellStart"/>
      <w:r w:rsidR="009876D4" w:rsidRPr="00426393">
        <w:rPr>
          <w:rFonts w:ascii="Times New Roman"/>
        </w:rPr>
        <w:t>g</w:t>
      </w:r>
      <w:r w:rsidRPr="00426393">
        <w:rPr>
          <w:rFonts w:ascii="Times New Roman"/>
        </w:rPr>
        <w:t>C</w:t>
      </w:r>
      <w:proofErr w:type="spellEnd"/>
      <w:r w:rsidRPr="00426393">
        <w:rPr>
          <w:rFonts w:ascii="Times New Roman"/>
        </w:rPr>
        <w:t>/(m</w:t>
      </w:r>
      <w:r w:rsidRPr="00426393">
        <w:rPr>
          <w:rFonts w:ascii="Times New Roman"/>
          <w:vertAlign w:val="superscript"/>
        </w:rPr>
        <w:t>2</w:t>
      </w:r>
      <w:r w:rsidRPr="00426393">
        <w:rPr>
          <w:rFonts w:ascii="Times New Roman"/>
        </w:rPr>
        <w:t>·a)</w:t>
      </w:r>
      <w:r w:rsidR="006C0F1A" w:rsidRPr="00426393">
        <w:rPr>
          <w:rFonts w:ascii="Times New Roman"/>
        </w:rPr>
        <w:t>，</w:t>
      </w:r>
      <w:r w:rsidR="006C0F1A" w:rsidRPr="00426393">
        <w:rPr>
          <w:rFonts w:ascii="Times New Roman"/>
        </w:rPr>
        <w:t>见附录</w:t>
      </w:r>
      <w:r w:rsidR="006C0F1A" w:rsidRPr="00426393">
        <w:rPr>
          <w:rFonts w:ascii="Times New Roman"/>
        </w:rPr>
        <w:t>C8.</w:t>
      </w:r>
      <w:r w:rsidR="006C0F1A" w:rsidRPr="00426393">
        <w:rPr>
          <w:rFonts w:ascii="Times New Roman"/>
        </w:rPr>
        <w:t>3</w:t>
      </w:r>
      <w:r w:rsidRPr="00426393">
        <w:rPr>
          <w:rFonts w:ascii="Times New Roman"/>
        </w:rPr>
        <w:t>；</w:t>
      </w:r>
    </w:p>
    <w:p w14:paraId="6CFB3E54" w14:textId="77777777"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A</m:t>
            </m:r>
          </m:e>
          <m:sub>
            <m:sSub>
              <m:sSubPr>
                <m:ctrlPr>
                  <w:rPr>
                    <w:rFonts w:ascii="Cambria Math" w:hAnsi="Cambria Math"/>
                    <w:i/>
                  </w:rPr>
                </m:ctrlPr>
              </m:sSubPr>
              <m:e>
                <m:r>
                  <w:rPr>
                    <w:rFonts w:ascii="Cambria Math" w:hAnsi="Cambria Math"/>
                  </w:rPr>
                  <m:t>w</m:t>
                </m:r>
              </m:e>
              <m:sub>
                <m:r>
                  <w:rPr>
                    <w:rFonts w:ascii="Cambria Math" w:hAnsi="Cambria Math"/>
                  </w:rPr>
                  <m:t>i</m:t>
                </m:r>
              </m:sub>
            </m:sSub>
          </m:sub>
        </m:sSub>
      </m:oMath>
      <w:r w:rsidRPr="00426393">
        <w:rPr>
          <w:rFonts w:ascii="Times New Roman"/>
        </w:rPr>
        <w:t>——</w:t>
      </w:r>
      <w:r w:rsidRPr="00426393">
        <w:rPr>
          <w:rFonts w:ascii="Times New Roman"/>
        </w:rPr>
        <w:t>第</w:t>
      </w:r>
      <m:oMath>
        <m:r>
          <w:rPr>
            <w:rFonts w:ascii="Cambria Math" w:hAnsi="Cambria Math"/>
          </w:rPr>
          <m:t>i</m:t>
        </m:r>
      </m:oMath>
      <w:r w:rsidRPr="00426393">
        <w:rPr>
          <w:rFonts w:ascii="Times New Roman"/>
        </w:rPr>
        <w:t>类湿地生态系统面积，单位：</w:t>
      </w:r>
      <w:r w:rsidRPr="00426393">
        <w:rPr>
          <w:rFonts w:ascii="Times New Roman"/>
        </w:rPr>
        <w:t>hm</w:t>
      </w:r>
      <w:r w:rsidRPr="00426393">
        <w:rPr>
          <w:rFonts w:ascii="Times New Roman"/>
          <w:vertAlign w:val="superscript"/>
        </w:rPr>
        <w:t>2</w:t>
      </w:r>
      <w:r w:rsidRPr="00426393">
        <w:rPr>
          <w:rFonts w:ascii="Times New Roman"/>
        </w:rPr>
        <w:t>；</w:t>
      </w:r>
    </w:p>
    <w:p w14:paraId="7D93130C" w14:textId="77777777" w:rsidR="003A55C5" w:rsidRPr="00426393" w:rsidRDefault="00000000">
      <w:pPr>
        <w:pStyle w:val="afffff5"/>
        <w:ind w:firstLine="420"/>
        <w:rPr>
          <w:rFonts w:ascii="Times New Roman"/>
        </w:rPr>
      </w:pPr>
      <m:oMath>
        <m:f>
          <m:fPr>
            <m:type m:val="lin"/>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C</m:t>
                </m:r>
                <m:sSub>
                  <m:sSubPr>
                    <m:ctrlPr>
                      <w:rPr>
                        <w:rFonts w:ascii="Cambria Math" w:hAnsi="Cambria Math"/>
                        <w:i/>
                      </w:rPr>
                    </m:ctrlPr>
                  </m:sSubPr>
                  <m:e>
                    <m:r>
                      <w:rPr>
                        <w:rFonts w:ascii="Cambria Math" w:hAnsi="Cambria Math"/>
                      </w:rPr>
                      <m:t>O</m:t>
                    </m:r>
                  </m:e>
                  <m:sub>
                    <m:r>
                      <w:rPr>
                        <w:rFonts w:ascii="Cambria Math" w:hAnsi="Cambria Math"/>
                      </w:rPr>
                      <m:t>2</m:t>
                    </m:r>
                  </m:sub>
                </m:sSub>
              </m:sub>
            </m:sSub>
          </m:num>
          <m:den>
            <m:sSub>
              <m:sSubPr>
                <m:ctrlPr>
                  <w:rPr>
                    <w:rFonts w:ascii="Cambria Math" w:hAnsi="Cambria Math"/>
                    <w:i/>
                  </w:rPr>
                </m:ctrlPr>
              </m:sSubPr>
              <m:e>
                <m:r>
                  <w:rPr>
                    <w:rFonts w:ascii="Cambria Math" w:hAnsi="Cambria Math"/>
                  </w:rPr>
                  <m:t>M</m:t>
                </m:r>
              </m:e>
              <m:sub>
                <m:r>
                  <w:rPr>
                    <w:rFonts w:ascii="Cambria Math" w:hAnsi="Cambria Math"/>
                  </w:rPr>
                  <m:t>c</m:t>
                </m:r>
              </m:sub>
            </m:sSub>
          </m:den>
        </m:f>
      </m:oMath>
      <w:r w:rsidRPr="00426393">
        <w:rPr>
          <w:rFonts w:ascii="Times New Roman"/>
        </w:rPr>
        <w:t>——</w:t>
      </w:r>
      <w:r w:rsidRPr="00426393">
        <w:rPr>
          <w:rFonts w:ascii="Times New Roman"/>
        </w:rPr>
        <w:t>碳转化为二氧化碳的系数，单位：无量纲，取值</w:t>
      </w:r>
      <w:r w:rsidRPr="00426393">
        <w:rPr>
          <w:rFonts w:ascii="Times New Roman"/>
        </w:rPr>
        <w:t>44/12</w:t>
      </w:r>
      <w:r w:rsidRPr="00426393">
        <w:rPr>
          <w:rFonts w:ascii="Times New Roman"/>
        </w:rPr>
        <w:t>；</w:t>
      </w:r>
    </w:p>
    <w:p w14:paraId="0E4EC15A" w14:textId="77777777" w:rsidR="003A55C5" w:rsidRPr="00426393" w:rsidRDefault="00000000">
      <w:pPr>
        <w:pStyle w:val="afffff5"/>
        <w:ind w:firstLine="420"/>
        <w:rPr>
          <w:rFonts w:ascii="Times New Roman"/>
        </w:rPr>
      </w:pPr>
      <m:oMath>
        <m:r>
          <w:rPr>
            <w:rFonts w:ascii="Cambria Math" w:hAnsi="Cambria Math"/>
          </w:rPr>
          <m:t>i</m:t>
        </m:r>
      </m:oMath>
      <w:r w:rsidRPr="00426393">
        <w:rPr>
          <w:rFonts w:ascii="Times New Roman"/>
        </w:rPr>
        <w:t>——</w:t>
      </w:r>
      <w:r w:rsidRPr="00426393">
        <w:rPr>
          <w:rFonts w:ascii="Times New Roman"/>
        </w:rPr>
        <w:t>湿地生态系统类型；</w:t>
      </w:r>
    </w:p>
    <w:p w14:paraId="7E5C5543" w14:textId="77777777" w:rsidR="003A55C5" w:rsidRPr="00426393" w:rsidRDefault="00000000">
      <w:pPr>
        <w:pStyle w:val="afffff5"/>
        <w:ind w:firstLine="420"/>
        <w:rPr>
          <w:rFonts w:ascii="Times New Roman"/>
        </w:rPr>
      </w:pPr>
      <m:oMath>
        <m:r>
          <w:rPr>
            <w:rFonts w:ascii="Cambria Math" w:hAnsi="Cambria Math"/>
          </w:rPr>
          <m:t>n</m:t>
        </m:r>
      </m:oMath>
      <w:r w:rsidRPr="00426393">
        <w:rPr>
          <w:rFonts w:ascii="Times New Roman"/>
        </w:rPr>
        <w:t>——</w:t>
      </w:r>
      <w:r w:rsidRPr="00426393">
        <w:rPr>
          <w:rFonts w:ascii="Times New Roman"/>
        </w:rPr>
        <w:t>湿地生态系统类型数量。</w:t>
      </w:r>
    </w:p>
    <w:p w14:paraId="373FD4B1" w14:textId="77777777" w:rsidR="003A55C5" w:rsidRPr="00426393" w:rsidRDefault="00000000">
      <w:pPr>
        <w:pStyle w:val="afff0"/>
        <w:spacing w:before="156" w:after="156"/>
        <w:rPr>
          <w:rFonts w:ascii="Times New Roman"/>
        </w:rPr>
      </w:pPr>
      <w:r w:rsidRPr="00426393">
        <w:rPr>
          <w:rFonts w:ascii="Times New Roman"/>
        </w:rPr>
        <w:t>农田生态系统</w:t>
      </w:r>
      <w:proofErr w:type="gramStart"/>
      <w:r w:rsidRPr="00426393">
        <w:rPr>
          <w:rFonts w:ascii="Times New Roman"/>
        </w:rPr>
        <w:t>固碳量</w:t>
      </w:r>
      <w:proofErr w:type="gramEnd"/>
    </w:p>
    <w:p w14:paraId="26CF4CC4" w14:textId="399A2C27" w:rsidR="003A55C5" w:rsidRPr="00426393" w:rsidRDefault="00000000">
      <w:pPr>
        <w:pStyle w:val="afffff5"/>
        <w:ind w:firstLine="420"/>
        <w:rPr>
          <w:rFonts w:ascii="Times New Roman"/>
        </w:rPr>
      </w:pPr>
      <w:r w:rsidRPr="00426393">
        <w:rPr>
          <w:rFonts w:ascii="Times New Roman"/>
        </w:rPr>
        <w:t>宜</w:t>
      </w:r>
      <w:proofErr w:type="gramStart"/>
      <w:r w:rsidRPr="00426393">
        <w:rPr>
          <w:rFonts w:ascii="Times New Roman"/>
        </w:rPr>
        <w:t>采用固碳速率</w:t>
      </w:r>
      <w:proofErr w:type="gramEnd"/>
      <w:r w:rsidRPr="00426393">
        <w:rPr>
          <w:rFonts w:ascii="Times New Roman"/>
        </w:rPr>
        <w:t>法，计算农田生态系统</w:t>
      </w:r>
      <w:proofErr w:type="gramStart"/>
      <w:r w:rsidRPr="00426393">
        <w:rPr>
          <w:rFonts w:ascii="Times New Roman"/>
        </w:rPr>
        <w:t>固碳量</w:t>
      </w:r>
      <w:proofErr w:type="gramEnd"/>
      <w:r w:rsidRPr="00426393">
        <w:rPr>
          <w:rFonts w:ascii="Times New Roman"/>
        </w:rPr>
        <w:t>。</w:t>
      </w:r>
      <w:r w:rsidR="005A5FB5" w:rsidRPr="00426393">
        <w:rPr>
          <w:rFonts w:ascii="Times New Roman"/>
        </w:rPr>
        <w:t>农田植被每年都会被收获，其固定的</w:t>
      </w:r>
      <w:proofErr w:type="gramStart"/>
      <w:r w:rsidR="005A5FB5" w:rsidRPr="00426393">
        <w:rPr>
          <w:rFonts w:ascii="Times New Roman"/>
        </w:rPr>
        <w:t>碳又返还回</w:t>
      </w:r>
      <w:proofErr w:type="gramEnd"/>
      <w:r w:rsidR="005A5FB5" w:rsidRPr="00426393">
        <w:rPr>
          <w:rFonts w:ascii="Times New Roman"/>
        </w:rPr>
        <w:t>大气或者进入土壤中，故不考虑农田植被的</w:t>
      </w:r>
      <w:proofErr w:type="gramStart"/>
      <w:r w:rsidR="005A5FB5" w:rsidRPr="00426393">
        <w:rPr>
          <w:rFonts w:ascii="Times New Roman"/>
        </w:rPr>
        <w:t>固碳量</w:t>
      </w:r>
      <w:proofErr w:type="gramEnd"/>
      <w:r w:rsidR="005A5FB5" w:rsidRPr="00426393">
        <w:rPr>
          <w:rFonts w:ascii="Times New Roman"/>
        </w:rPr>
        <w:t>，只考虑农田的土壤</w:t>
      </w:r>
      <w:proofErr w:type="gramStart"/>
      <w:r w:rsidR="005A5FB5" w:rsidRPr="00426393">
        <w:rPr>
          <w:rFonts w:ascii="Times New Roman"/>
        </w:rPr>
        <w:t>固碳量</w:t>
      </w:r>
      <w:proofErr w:type="gramEnd"/>
      <w:r w:rsidR="005A5FB5" w:rsidRPr="00426393">
        <w:rPr>
          <w:rFonts w:ascii="Times New Roman"/>
        </w:rPr>
        <w:t>。</w:t>
      </w:r>
      <w:proofErr w:type="gramStart"/>
      <w:r w:rsidRPr="00426393">
        <w:rPr>
          <w:rFonts w:ascii="Times New Roman"/>
        </w:rPr>
        <w:t>农田生态系统固碳速率</w:t>
      </w:r>
      <w:proofErr w:type="gramEnd"/>
      <w:r w:rsidRPr="00426393">
        <w:rPr>
          <w:rFonts w:ascii="Times New Roman"/>
        </w:rPr>
        <w:t>应考虑秸秆还田等</w:t>
      </w:r>
      <w:proofErr w:type="gramStart"/>
      <w:r w:rsidRPr="00426393">
        <w:rPr>
          <w:rFonts w:ascii="Times New Roman"/>
        </w:rPr>
        <w:t>固碳措施</w:t>
      </w:r>
      <w:proofErr w:type="gramEnd"/>
      <w:r w:rsidRPr="00426393">
        <w:rPr>
          <w:rFonts w:ascii="Times New Roman"/>
        </w:rPr>
        <w:t>影响。按照公式（</w:t>
      </w:r>
      <w:r w:rsidRPr="00426393">
        <w:rPr>
          <w:rFonts w:ascii="Times New Roman"/>
        </w:rPr>
        <w:t>22</w:t>
      </w:r>
      <w:r w:rsidRPr="00426393">
        <w:rPr>
          <w:rFonts w:ascii="Times New Roman"/>
        </w:rPr>
        <w:t>）计算。</w:t>
      </w:r>
    </w:p>
    <w:p w14:paraId="79C0B319" w14:textId="77777777" w:rsidR="003A55C5" w:rsidRPr="00426393" w:rsidRDefault="00000000">
      <w:pPr>
        <w:pStyle w:val="afffffff1"/>
        <w:rPr>
          <w:rFonts w:ascii="Times New Roman" w:hAnsi="Times New Roman"/>
        </w:rPr>
      </w:pPr>
      <w:r w:rsidRPr="00426393">
        <w:rPr>
          <w:rFonts w:ascii="Times New Roman" w:hAnsi="Times New Roman"/>
        </w:rPr>
        <w:tab/>
      </w:r>
      <m:oMath>
        <m:r>
          <w:rPr>
            <w:rFonts w:ascii="Cambria Math" w:hAnsi="Cambria Math"/>
          </w:rPr>
          <m:t>ACS=</m:t>
        </m:r>
        <m:d>
          <m:dPr>
            <m:ctrlPr>
              <w:rPr>
                <w:rFonts w:ascii="Cambria Math" w:hAnsi="Cambria Math"/>
                <w:i/>
                <w:kern w:val="0"/>
                <w:szCs w:val="20"/>
              </w:rPr>
            </m:ctrlPr>
          </m:dPr>
          <m:e>
            <m:sSub>
              <m:sSubPr>
                <m:ctrlPr>
                  <w:rPr>
                    <w:rFonts w:ascii="Cambria Math" w:hAnsi="Cambria Math"/>
                    <w:i/>
                  </w:rPr>
                </m:ctrlPr>
              </m:sSubPr>
              <m:e>
                <m:r>
                  <w:rPr>
                    <w:rFonts w:ascii="Cambria Math" w:hAnsi="Cambria Math"/>
                  </w:rPr>
                  <m:t>ACSR</m:t>
                </m:r>
              </m:e>
              <m:sub>
                <m:r>
                  <w:rPr>
                    <w:rFonts w:ascii="Cambria Math" w:hAnsi="Cambria Math"/>
                  </w:rPr>
                  <m:t>N</m:t>
                </m:r>
              </m:sub>
            </m:sSub>
            <m:r>
              <w:rPr>
                <w:rFonts w:ascii="Cambria Math" w:hAnsi="Cambria Math"/>
              </w:rPr>
              <m:t>×</m:t>
            </m:r>
            <m:sSub>
              <m:sSubPr>
                <m:ctrlPr>
                  <w:rPr>
                    <w:rFonts w:ascii="Cambria Math" w:hAnsi="Cambria Math"/>
                    <w:i/>
                    <w:kern w:val="0"/>
                    <w:szCs w:val="20"/>
                  </w:rPr>
                </m:ctrlPr>
              </m:sSubPr>
              <m:e>
                <m:r>
                  <w:rPr>
                    <w:rFonts w:ascii="Cambria Math" w:hAnsi="Cambria Math"/>
                  </w:rPr>
                  <m:t>SC</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ACSR</m:t>
                </m:r>
              </m:e>
              <m:sub>
                <m:r>
                  <w:rPr>
                    <w:rFonts w:ascii="Cambria Math" w:hAnsi="Cambria Math"/>
                  </w:rPr>
                  <m:t>S</m:t>
                </m:r>
              </m:sub>
            </m:sSub>
            <m:r>
              <w:rPr>
                <w:rFonts w:ascii="Cambria Math" w:hAnsi="Cambria Math"/>
              </w:rPr>
              <m:t>×</m:t>
            </m:r>
            <m:sSub>
              <m:sSubPr>
                <m:ctrlPr>
                  <w:rPr>
                    <w:rFonts w:ascii="Cambria Math" w:hAnsi="Cambria Math"/>
                    <w:i/>
                    <w:kern w:val="0"/>
                    <w:szCs w:val="20"/>
                  </w:rPr>
                </m:ctrlPr>
              </m:sSubPr>
              <m:e>
                <m:r>
                  <w:rPr>
                    <w:rFonts w:ascii="Cambria Math" w:hAnsi="Cambria Math"/>
                  </w:rPr>
                  <m:t>SC</m:t>
                </m:r>
              </m:e>
              <m:sub>
                <m:r>
                  <w:rPr>
                    <w:rFonts w:ascii="Cambria Math" w:hAnsi="Cambria Math"/>
                  </w:rPr>
                  <m:t>S</m:t>
                </m:r>
              </m:sub>
            </m:sSub>
          </m:e>
        </m:d>
        <m:r>
          <w:rPr>
            <w:rFonts w:ascii="Cambria Math" w:hAnsi="Cambria Math"/>
          </w:rPr>
          <m:t>×</m:t>
        </m:r>
        <m:f>
          <m:fPr>
            <m:type m:val="lin"/>
            <m:ctrlPr>
              <w:rPr>
                <w:rFonts w:ascii="Cambria Math" w:hAnsi="Cambria Math"/>
                <w:i/>
                <w:iCs/>
              </w:rPr>
            </m:ctrlPr>
          </m:fPr>
          <m:num>
            <m:sSub>
              <m:sSubPr>
                <m:ctrlPr>
                  <w:rPr>
                    <w:rFonts w:ascii="Cambria Math" w:hAnsi="Cambria Math"/>
                    <w:i/>
                    <w:iCs/>
                  </w:rPr>
                </m:ctrlPr>
              </m:sSubPr>
              <m:e>
                <m:r>
                  <w:rPr>
                    <w:rFonts w:ascii="Cambria Math" w:hAnsi="Cambria Math"/>
                  </w:rPr>
                  <m:t>M</m:t>
                </m:r>
              </m:e>
              <m:sub>
                <m:r>
                  <w:rPr>
                    <w:rFonts w:ascii="Cambria Math" w:hAnsi="Cambria Math"/>
                  </w:rPr>
                  <m:t>C</m:t>
                </m:r>
                <m:sSub>
                  <m:sSubPr>
                    <m:ctrlPr>
                      <w:rPr>
                        <w:rFonts w:ascii="Cambria Math" w:hAnsi="Cambria Math"/>
                        <w:i/>
                        <w:iCs/>
                      </w:rPr>
                    </m:ctrlPr>
                  </m:sSubPr>
                  <m:e>
                    <m:r>
                      <w:rPr>
                        <w:rFonts w:ascii="Cambria Math" w:hAnsi="Cambria Math"/>
                      </w:rPr>
                      <m:t>O</m:t>
                    </m:r>
                  </m:e>
                  <m:sub>
                    <m:r>
                      <w:rPr>
                        <w:rFonts w:ascii="Cambria Math" w:hAnsi="Cambria Math"/>
                      </w:rPr>
                      <m:t>2</m:t>
                    </m:r>
                  </m:sub>
                </m:sSub>
              </m:sub>
            </m:sSub>
          </m:num>
          <m:den>
            <m:sSub>
              <m:sSubPr>
                <m:ctrlPr>
                  <w:rPr>
                    <w:rFonts w:ascii="Cambria Math" w:hAnsi="Cambria Math"/>
                    <w:i/>
                    <w:iCs/>
                  </w:rPr>
                </m:ctrlPr>
              </m:sSubPr>
              <m:e>
                <m:r>
                  <w:rPr>
                    <w:rFonts w:ascii="Cambria Math" w:hAnsi="Cambria Math"/>
                  </w:rPr>
                  <m:t>M</m:t>
                </m:r>
              </m:e>
              <m:sub>
                <m:r>
                  <w:rPr>
                    <w:rFonts w:ascii="Cambria Math" w:hAnsi="Cambria Math"/>
                  </w:rPr>
                  <m:t>c</m:t>
                </m:r>
              </m:sub>
            </m:sSub>
          </m:den>
        </m:f>
        <m:r>
          <w:rPr>
            <w:rFonts w:ascii="Cambria Math" w:hAnsi="Cambria Math"/>
          </w:rPr>
          <m:t xml:space="preserve"> </m:t>
        </m:r>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70A3B340" w14:textId="77777777" w:rsidR="003A55C5" w:rsidRPr="00426393" w:rsidRDefault="00000000">
      <w:pPr>
        <w:pStyle w:val="afffff4"/>
        <w:rPr>
          <w:rFonts w:ascii="Times New Roman" w:hAnsi="Times New Roman"/>
        </w:rPr>
      </w:pPr>
      <w:r w:rsidRPr="00426393">
        <w:rPr>
          <w:rFonts w:ascii="Times New Roman" w:hAnsi="Times New Roman"/>
        </w:rPr>
        <w:lastRenderedPageBreak/>
        <w:t>式中：</w:t>
      </w:r>
    </w:p>
    <w:p w14:paraId="5320911D" w14:textId="77777777" w:rsidR="003A55C5" w:rsidRPr="00426393" w:rsidRDefault="00000000">
      <w:pPr>
        <w:pStyle w:val="afffff5"/>
        <w:ind w:firstLine="420"/>
        <w:rPr>
          <w:rFonts w:ascii="Times New Roman"/>
        </w:rPr>
      </w:pPr>
      <w:r w:rsidRPr="00426393">
        <w:rPr>
          <w:rFonts w:ascii="Times New Roman"/>
        </w:rPr>
        <w:t>ACS ——</w:t>
      </w:r>
      <w:r w:rsidRPr="00426393">
        <w:rPr>
          <w:rFonts w:ascii="Times New Roman"/>
        </w:rPr>
        <w:t>农田生态系统</w:t>
      </w:r>
      <w:proofErr w:type="gramStart"/>
      <w:r w:rsidRPr="00426393">
        <w:rPr>
          <w:rFonts w:ascii="Times New Roman"/>
        </w:rPr>
        <w:t>固碳量</w:t>
      </w:r>
      <w:proofErr w:type="gramEnd"/>
      <w:r w:rsidRPr="00426393">
        <w:rPr>
          <w:rFonts w:ascii="Times New Roman"/>
        </w:rPr>
        <w:t>，单位：</w:t>
      </w:r>
      <w:proofErr w:type="spellStart"/>
      <w:r w:rsidRPr="00426393">
        <w:rPr>
          <w:rFonts w:ascii="Times New Roman"/>
        </w:rPr>
        <w:t>tC</w:t>
      </w:r>
      <w:proofErr w:type="spellEnd"/>
      <w:r w:rsidRPr="00426393">
        <w:rPr>
          <w:rFonts w:ascii="Times New Roman"/>
        </w:rPr>
        <w:t>/a</w:t>
      </w:r>
      <w:r w:rsidRPr="00426393">
        <w:rPr>
          <w:rFonts w:ascii="Times New Roman"/>
        </w:rPr>
        <w:t>；</w:t>
      </w:r>
    </w:p>
    <w:p w14:paraId="236BF0E9" w14:textId="30C4E268" w:rsidR="003A55C5" w:rsidRPr="00426393" w:rsidRDefault="00000000">
      <w:pPr>
        <w:pStyle w:val="afffff5"/>
        <w:ind w:firstLine="420"/>
        <w:rPr>
          <w:rFonts w:ascii="Times New Roman"/>
        </w:rPr>
      </w:pPr>
      <m:oMath>
        <m:sSub>
          <m:sSubPr>
            <m:ctrlPr>
              <w:rPr>
                <w:rFonts w:ascii="Cambria Math" w:hAnsi="Cambria Math"/>
                <w:i/>
                <w:kern w:val="2"/>
                <w:szCs w:val="21"/>
              </w:rPr>
            </m:ctrlPr>
          </m:sSubPr>
          <m:e>
            <m:r>
              <w:rPr>
                <w:rFonts w:ascii="Cambria Math" w:hAnsi="Cambria Math"/>
              </w:rPr>
              <m:t>ACSR</m:t>
            </m:r>
          </m:e>
          <m:sub>
            <m:r>
              <w:rPr>
                <w:rFonts w:ascii="Cambria Math" w:hAnsi="Cambria Math"/>
              </w:rPr>
              <m:t>N</m:t>
            </m:r>
          </m:sub>
        </m:sSub>
      </m:oMath>
      <w:r w:rsidRPr="00426393">
        <w:rPr>
          <w:rFonts w:ascii="Times New Roman"/>
        </w:rPr>
        <w:t>——</w:t>
      </w:r>
      <w:r w:rsidR="009876D4" w:rsidRPr="00426393">
        <w:rPr>
          <w:rFonts w:ascii="Times New Roman"/>
        </w:rPr>
        <w:t>未秸秆还田的</w:t>
      </w:r>
      <w:r w:rsidRPr="00426393">
        <w:rPr>
          <w:rFonts w:ascii="Times New Roman"/>
        </w:rPr>
        <w:t>农田</w:t>
      </w:r>
      <w:proofErr w:type="gramStart"/>
      <w:r w:rsidRPr="00426393">
        <w:rPr>
          <w:rFonts w:ascii="Times New Roman"/>
        </w:rPr>
        <w:t>土壤固碳速率</w:t>
      </w:r>
      <w:proofErr w:type="gramEnd"/>
      <w:r w:rsidRPr="00426393">
        <w:rPr>
          <w:rFonts w:ascii="Times New Roman"/>
        </w:rPr>
        <w:t>，单位：</w:t>
      </w:r>
      <w:proofErr w:type="spellStart"/>
      <w:r w:rsidRPr="00426393">
        <w:rPr>
          <w:rFonts w:ascii="Times New Roman"/>
        </w:rPr>
        <w:t>tC</w:t>
      </w:r>
      <w:proofErr w:type="spellEnd"/>
      <w:r w:rsidRPr="00426393">
        <w:rPr>
          <w:rFonts w:ascii="Times New Roman"/>
        </w:rPr>
        <w:t>/(hm</w:t>
      </w:r>
      <w:r w:rsidRPr="00426393">
        <w:rPr>
          <w:rFonts w:ascii="Times New Roman"/>
          <w:vertAlign w:val="superscript"/>
        </w:rPr>
        <w:t>2</w:t>
      </w:r>
      <w:r w:rsidRPr="00426393">
        <w:rPr>
          <w:rFonts w:ascii="Times New Roman"/>
        </w:rPr>
        <w:t>·a)</w:t>
      </w:r>
      <w:r w:rsidR="006C0F1A" w:rsidRPr="00426393">
        <w:rPr>
          <w:rFonts w:ascii="Times New Roman"/>
        </w:rPr>
        <w:t>，</w:t>
      </w:r>
      <w:r w:rsidR="0041581D" w:rsidRPr="00426393">
        <w:rPr>
          <w:rFonts w:ascii="Times New Roman"/>
        </w:rPr>
        <w:t>见附录</w:t>
      </w:r>
      <w:r w:rsidR="0041581D" w:rsidRPr="00426393">
        <w:rPr>
          <w:rFonts w:ascii="Times New Roman"/>
        </w:rPr>
        <w:t>C8.4</w:t>
      </w:r>
      <w:r w:rsidRPr="00426393">
        <w:rPr>
          <w:rFonts w:ascii="Times New Roman"/>
        </w:rPr>
        <w:t>；</w:t>
      </w:r>
    </w:p>
    <w:p w14:paraId="7F05D948" w14:textId="15D1612B" w:rsidR="003A55C5" w:rsidRPr="00426393" w:rsidRDefault="00000000">
      <w:pPr>
        <w:pStyle w:val="afffff5"/>
        <w:ind w:firstLine="420"/>
        <w:rPr>
          <w:rFonts w:ascii="Times New Roman"/>
        </w:rPr>
      </w:pPr>
      <m:oMath>
        <m:sSub>
          <m:sSubPr>
            <m:ctrlPr>
              <w:rPr>
                <w:rFonts w:ascii="Cambria Math" w:hAnsi="Cambria Math"/>
                <w:i/>
                <w:kern w:val="2"/>
                <w:szCs w:val="21"/>
              </w:rPr>
            </m:ctrlPr>
          </m:sSubPr>
          <m:e>
            <m:r>
              <w:rPr>
                <w:rFonts w:ascii="Cambria Math" w:hAnsi="Cambria Math"/>
              </w:rPr>
              <m:t>ACSR</m:t>
            </m:r>
          </m:e>
          <m:sub>
            <m:r>
              <w:rPr>
                <w:rFonts w:ascii="Cambria Math" w:hAnsi="Cambria Math"/>
              </w:rPr>
              <m:t>S</m:t>
            </m:r>
          </m:sub>
        </m:sSub>
      </m:oMath>
      <w:r w:rsidRPr="00426393">
        <w:rPr>
          <w:rFonts w:ascii="Times New Roman"/>
        </w:rPr>
        <w:t>——</w:t>
      </w:r>
      <w:r w:rsidRPr="00426393">
        <w:rPr>
          <w:rFonts w:ascii="Times New Roman"/>
        </w:rPr>
        <w:t>秸秆还田的农田</w:t>
      </w:r>
      <w:proofErr w:type="gramStart"/>
      <w:r w:rsidRPr="00426393">
        <w:rPr>
          <w:rFonts w:ascii="Times New Roman"/>
        </w:rPr>
        <w:t>土壤固碳速率</w:t>
      </w:r>
      <w:proofErr w:type="gramEnd"/>
      <w:r w:rsidRPr="00426393">
        <w:rPr>
          <w:rFonts w:ascii="Times New Roman"/>
        </w:rPr>
        <w:t>，单位：</w:t>
      </w:r>
      <w:proofErr w:type="spellStart"/>
      <w:r w:rsidRPr="00426393">
        <w:rPr>
          <w:rFonts w:ascii="Times New Roman"/>
        </w:rPr>
        <w:t>tC</w:t>
      </w:r>
      <w:proofErr w:type="spellEnd"/>
      <w:r w:rsidRPr="00426393">
        <w:rPr>
          <w:rFonts w:ascii="Times New Roman"/>
        </w:rPr>
        <w:t>/(hm</w:t>
      </w:r>
      <w:r w:rsidRPr="00426393">
        <w:rPr>
          <w:rFonts w:ascii="Times New Roman"/>
          <w:vertAlign w:val="superscript"/>
        </w:rPr>
        <w:t>2</w:t>
      </w:r>
      <w:r w:rsidRPr="00426393">
        <w:rPr>
          <w:rFonts w:ascii="Times New Roman"/>
        </w:rPr>
        <w:t>·a</w:t>
      </w:r>
      <w:r w:rsidR="0041581D" w:rsidRPr="00426393">
        <w:rPr>
          <w:rFonts w:ascii="Times New Roman"/>
        </w:rPr>
        <w:t>)</w:t>
      </w:r>
      <w:r w:rsidR="0041581D" w:rsidRPr="00426393">
        <w:rPr>
          <w:rFonts w:ascii="Times New Roman"/>
        </w:rPr>
        <w:t>，见附录</w:t>
      </w:r>
      <w:r w:rsidR="0041581D" w:rsidRPr="00426393">
        <w:rPr>
          <w:rFonts w:ascii="Times New Roman"/>
        </w:rPr>
        <w:t>C8.5</w:t>
      </w:r>
      <w:r w:rsidR="0041581D" w:rsidRPr="00426393">
        <w:rPr>
          <w:rFonts w:ascii="Times New Roman"/>
        </w:rPr>
        <w:t>；</w:t>
      </w:r>
    </w:p>
    <w:p w14:paraId="1E6D99AB" w14:textId="67E03E63"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SC</m:t>
            </m:r>
          </m:e>
          <m:sub>
            <m:r>
              <w:rPr>
                <w:rFonts w:ascii="Cambria Math" w:hAnsi="Cambria Math"/>
              </w:rPr>
              <m:t>N</m:t>
            </m:r>
          </m:sub>
        </m:sSub>
      </m:oMath>
      <w:r w:rsidRPr="00426393">
        <w:rPr>
          <w:rFonts w:ascii="Times New Roman"/>
        </w:rPr>
        <w:t>——</w:t>
      </w:r>
      <w:r w:rsidR="009876D4" w:rsidRPr="00426393">
        <w:rPr>
          <w:rFonts w:ascii="Times New Roman"/>
        </w:rPr>
        <w:t>未秸秆还田的农田面积</w:t>
      </w:r>
      <w:r w:rsidRPr="00426393">
        <w:rPr>
          <w:rFonts w:ascii="Times New Roman"/>
        </w:rPr>
        <w:t>，单位：</w:t>
      </w:r>
      <w:r w:rsidRPr="00426393">
        <w:rPr>
          <w:rFonts w:ascii="Times New Roman"/>
        </w:rPr>
        <w:t>hm</w:t>
      </w:r>
      <w:r w:rsidRPr="00426393">
        <w:rPr>
          <w:rFonts w:ascii="Times New Roman"/>
          <w:vertAlign w:val="superscript"/>
        </w:rPr>
        <w:t>2</w:t>
      </w:r>
      <w:r w:rsidRPr="00426393">
        <w:rPr>
          <w:rFonts w:ascii="Times New Roman"/>
        </w:rPr>
        <w:t>；</w:t>
      </w:r>
    </w:p>
    <w:p w14:paraId="6DACE7FF" w14:textId="01006ECF"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SC</m:t>
            </m:r>
          </m:e>
          <m:sub>
            <m:r>
              <w:rPr>
                <w:rFonts w:ascii="Cambria Math" w:hAnsi="Cambria Math"/>
              </w:rPr>
              <m:t>S</m:t>
            </m:r>
          </m:sub>
        </m:sSub>
      </m:oMath>
      <w:r w:rsidRPr="00426393">
        <w:rPr>
          <w:rFonts w:ascii="Times New Roman"/>
        </w:rPr>
        <w:t>——</w:t>
      </w:r>
      <w:r w:rsidRPr="00426393">
        <w:rPr>
          <w:rFonts w:ascii="Times New Roman"/>
        </w:rPr>
        <w:t>秸秆还田的农田面积，单位：</w:t>
      </w:r>
      <w:r w:rsidRPr="00426393">
        <w:rPr>
          <w:rFonts w:ascii="Times New Roman"/>
        </w:rPr>
        <w:t xml:space="preserve"> hm</w:t>
      </w:r>
      <w:r w:rsidRPr="00426393">
        <w:rPr>
          <w:rFonts w:ascii="Times New Roman"/>
          <w:vertAlign w:val="superscript"/>
        </w:rPr>
        <w:t>2</w:t>
      </w:r>
      <w:r w:rsidRPr="00426393">
        <w:rPr>
          <w:rFonts w:ascii="Times New Roman"/>
        </w:rPr>
        <w:t>；</w:t>
      </w:r>
    </w:p>
    <w:p w14:paraId="1D4D084A" w14:textId="77777777" w:rsidR="003A55C5" w:rsidRPr="00426393" w:rsidRDefault="00000000">
      <w:pPr>
        <w:pStyle w:val="afffff5"/>
        <w:ind w:firstLine="420"/>
        <w:rPr>
          <w:rFonts w:ascii="Times New Roman"/>
        </w:rPr>
      </w:pPr>
      <m:oMath>
        <m:f>
          <m:fPr>
            <m:type m:val="lin"/>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C</m:t>
                </m:r>
                <m:sSub>
                  <m:sSubPr>
                    <m:ctrlPr>
                      <w:rPr>
                        <w:rFonts w:ascii="Cambria Math" w:hAnsi="Cambria Math"/>
                        <w:i/>
                      </w:rPr>
                    </m:ctrlPr>
                  </m:sSubPr>
                  <m:e>
                    <m:r>
                      <w:rPr>
                        <w:rFonts w:ascii="Cambria Math" w:hAnsi="Cambria Math"/>
                      </w:rPr>
                      <m:t>O</m:t>
                    </m:r>
                  </m:e>
                  <m:sub>
                    <m:r>
                      <w:rPr>
                        <w:rFonts w:ascii="Cambria Math" w:hAnsi="Cambria Math"/>
                      </w:rPr>
                      <m:t>2</m:t>
                    </m:r>
                  </m:sub>
                </m:sSub>
              </m:sub>
            </m:sSub>
          </m:num>
          <m:den>
            <m:sSub>
              <m:sSubPr>
                <m:ctrlPr>
                  <w:rPr>
                    <w:rFonts w:ascii="Cambria Math" w:hAnsi="Cambria Math"/>
                    <w:i/>
                  </w:rPr>
                </m:ctrlPr>
              </m:sSubPr>
              <m:e>
                <m:r>
                  <w:rPr>
                    <w:rFonts w:ascii="Cambria Math" w:hAnsi="Cambria Math"/>
                  </w:rPr>
                  <m:t>M</m:t>
                </m:r>
              </m:e>
              <m:sub>
                <m:r>
                  <w:rPr>
                    <w:rFonts w:ascii="Cambria Math" w:hAnsi="Cambria Math"/>
                  </w:rPr>
                  <m:t>c</m:t>
                </m:r>
              </m:sub>
            </m:sSub>
          </m:den>
        </m:f>
      </m:oMath>
      <w:r w:rsidRPr="00426393">
        <w:rPr>
          <w:rFonts w:ascii="Times New Roman"/>
        </w:rPr>
        <w:t>——</w:t>
      </w:r>
      <w:r w:rsidRPr="00426393">
        <w:rPr>
          <w:rFonts w:ascii="Times New Roman"/>
        </w:rPr>
        <w:t>碳转化为二氧化碳的系数，单位：无量纲，取值</w:t>
      </w:r>
      <w:r w:rsidRPr="00426393">
        <w:rPr>
          <w:rFonts w:ascii="Times New Roman"/>
        </w:rPr>
        <w:t>44/12</w:t>
      </w:r>
      <w:r w:rsidRPr="00426393">
        <w:rPr>
          <w:rFonts w:ascii="Times New Roman"/>
        </w:rPr>
        <w:t>。</w:t>
      </w:r>
    </w:p>
    <w:p w14:paraId="2F43D307" w14:textId="77777777" w:rsidR="003A55C5" w:rsidRPr="00426393" w:rsidRDefault="00000000">
      <w:pPr>
        <w:pStyle w:val="afff"/>
        <w:spacing w:before="156" w:after="156"/>
        <w:rPr>
          <w:rFonts w:ascii="Times New Roman"/>
        </w:rPr>
      </w:pPr>
      <w:proofErr w:type="gramStart"/>
      <w:r w:rsidRPr="00426393">
        <w:rPr>
          <w:rFonts w:ascii="Times New Roman"/>
        </w:rPr>
        <w:t>释氧服务</w:t>
      </w:r>
      <w:proofErr w:type="gramEnd"/>
      <w:r w:rsidRPr="00426393">
        <w:rPr>
          <w:rFonts w:ascii="Times New Roman"/>
        </w:rPr>
        <w:t>实物量</w:t>
      </w:r>
    </w:p>
    <w:p w14:paraId="58038CB5" w14:textId="77777777" w:rsidR="003A55C5" w:rsidRPr="00426393" w:rsidRDefault="00000000">
      <w:pPr>
        <w:pStyle w:val="afffff5"/>
        <w:ind w:firstLine="420"/>
        <w:rPr>
          <w:rFonts w:ascii="Times New Roman"/>
        </w:rPr>
      </w:pPr>
      <w:r w:rsidRPr="00426393">
        <w:rPr>
          <w:rFonts w:ascii="Times New Roman"/>
        </w:rPr>
        <w:t>采用核算年份森林、草地、湿地、农田等</w:t>
      </w:r>
      <w:proofErr w:type="gramStart"/>
      <w:r w:rsidRPr="00426393">
        <w:rPr>
          <w:rFonts w:ascii="Times New Roman"/>
        </w:rPr>
        <w:t>生态系统释氧总量</w:t>
      </w:r>
      <w:proofErr w:type="gramEnd"/>
      <w:r w:rsidRPr="00426393">
        <w:rPr>
          <w:rFonts w:ascii="Times New Roman"/>
        </w:rPr>
        <w:t>作为</w:t>
      </w:r>
      <w:proofErr w:type="gramStart"/>
      <w:r w:rsidRPr="00426393">
        <w:rPr>
          <w:rFonts w:ascii="Times New Roman"/>
        </w:rPr>
        <w:t>释氧服务</w:t>
      </w:r>
      <w:proofErr w:type="gramEnd"/>
      <w:r w:rsidRPr="00426393">
        <w:rPr>
          <w:rFonts w:ascii="Times New Roman"/>
        </w:rPr>
        <w:t>实物量核算指标。按照公式（</w:t>
      </w:r>
      <w:r w:rsidRPr="00426393">
        <w:rPr>
          <w:rFonts w:ascii="Times New Roman"/>
        </w:rPr>
        <w:t>23</w:t>
      </w:r>
      <w:r w:rsidRPr="00426393">
        <w:rPr>
          <w:rFonts w:ascii="Times New Roman"/>
        </w:rPr>
        <w:t>）计算。</w:t>
      </w:r>
    </w:p>
    <w:p w14:paraId="1B39DB71" w14:textId="77777777"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hAnsi="Cambria Math"/>
                <w:i/>
              </w:rPr>
            </m:ctrlPr>
          </m:sSubPr>
          <m:e>
            <m:r>
              <w:rPr>
                <w:rFonts w:ascii="Cambria Math" w:hAnsi="Cambria Math"/>
              </w:rPr>
              <m:t>Q</m:t>
            </m:r>
          </m:e>
          <m:sub>
            <m:sSub>
              <m:sSubPr>
                <m:ctrlPr>
                  <w:rPr>
                    <w:rFonts w:ascii="Cambria Math" w:hAnsi="Cambria Math"/>
                    <w:i/>
                  </w:rPr>
                </m:ctrlPr>
              </m:sSubPr>
              <m:e>
                <m:r>
                  <w:rPr>
                    <w:rFonts w:ascii="Cambria Math" w:hAnsi="Cambria Math"/>
                  </w:rPr>
                  <m:t>O</m:t>
                </m:r>
              </m:e>
              <m:sub>
                <m:r>
                  <w:rPr>
                    <w:rFonts w:ascii="Cambria Math" w:hAnsi="Cambria Math"/>
                  </w:rPr>
                  <m:t>2</m:t>
                </m:r>
              </m:sub>
            </m:sSub>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C</m:t>
            </m:r>
            <m:sSub>
              <m:sSubPr>
                <m:ctrlPr>
                  <w:rPr>
                    <w:rFonts w:ascii="Cambria Math" w:hAnsi="Cambria Math"/>
                    <w:i/>
                  </w:rPr>
                </m:ctrlPr>
              </m:sSubPr>
              <m:e>
                <m:r>
                  <w:rPr>
                    <w:rFonts w:ascii="Cambria Math" w:hAnsi="Cambria Math"/>
                  </w:rPr>
                  <m:t>O</m:t>
                </m:r>
              </m:e>
              <m:sub>
                <m:r>
                  <w:rPr>
                    <w:rFonts w:ascii="Cambria Math" w:hAnsi="Cambria Math"/>
                  </w:rPr>
                  <m:t>2</m:t>
                </m:r>
              </m:sub>
            </m:sSub>
          </m:sub>
        </m:sSub>
        <m:r>
          <w:rPr>
            <w:rFonts w:ascii="Cambria Math" w:hAnsi="Cambria Math"/>
          </w:rPr>
          <m:t>×</m:t>
        </m:r>
        <m:f>
          <m:fPr>
            <m:type m:val="lin"/>
            <m:ctrlPr>
              <w:rPr>
                <w:rFonts w:ascii="Cambria Math" w:hAnsi="Cambria Math"/>
                <w:i/>
                <w:iCs/>
              </w:rPr>
            </m:ctrlPr>
          </m:fPr>
          <m:num>
            <m:sSub>
              <m:sSubPr>
                <m:ctrlPr>
                  <w:rPr>
                    <w:rFonts w:ascii="Cambria Math" w:hAnsi="Cambria Math"/>
                    <w:i/>
                    <w:iCs/>
                  </w:rPr>
                </m:ctrlPr>
              </m:sSubPr>
              <m:e>
                <m:r>
                  <w:rPr>
                    <w:rFonts w:ascii="Cambria Math" w:hAnsi="Cambria Math"/>
                  </w:rPr>
                  <m:t>M</m:t>
                </m:r>
              </m:e>
              <m:sub>
                <m:sSub>
                  <m:sSubPr>
                    <m:ctrlPr>
                      <w:rPr>
                        <w:rFonts w:ascii="Cambria Math" w:hAnsi="Cambria Math"/>
                        <w:i/>
                        <w:iCs/>
                      </w:rPr>
                    </m:ctrlPr>
                  </m:sSubPr>
                  <m:e>
                    <m:r>
                      <w:rPr>
                        <w:rFonts w:ascii="Cambria Math" w:hAnsi="Cambria Math"/>
                      </w:rPr>
                      <m:t>O</m:t>
                    </m:r>
                  </m:e>
                  <m:sub>
                    <m:r>
                      <w:rPr>
                        <w:rFonts w:ascii="Cambria Math" w:hAnsi="Cambria Math"/>
                      </w:rPr>
                      <m:t>2</m:t>
                    </m:r>
                  </m:sub>
                </m:sSub>
              </m:sub>
            </m:sSub>
          </m:num>
          <m:den>
            <m:sSub>
              <m:sSubPr>
                <m:ctrlPr>
                  <w:rPr>
                    <w:rFonts w:ascii="Cambria Math" w:hAnsi="Cambria Math"/>
                    <w:i/>
                    <w:iCs/>
                  </w:rPr>
                </m:ctrlPr>
              </m:sSubPr>
              <m:e>
                <m:r>
                  <w:rPr>
                    <w:rFonts w:ascii="Cambria Math" w:hAnsi="Cambria Math"/>
                  </w:rPr>
                  <m:t>M</m:t>
                </m:r>
              </m:e>
              <m:sub>
                <m:r>
                  <w:rPr>
                    <w:rFonts w:ascii="Cambria Math" w:hAnsi="Cambria Math"/>
                  </w:rPr>
                  <m:t>C</m:t>
                </m:r>
                <m:sSub>
                  <m:sSubPr>
                    <m:ctrlPr>
                      <w:rPr>
                        <w:rFonts w:ascii="Cambria Math" w:hAnsi="Cambria Math"/>
                        <w:i/>
                        <w:iCs/>
                      </w:rPr>
                    </m:ctrlPr>
                  </m:sSubPr>
                  <m:e>
                    <m:r>
                      <w:rPr>
                        <w:rFonts w:ascii="Cambria Math" w:hAnsi="Cambria Math"/>
                      </w:rPr>
                      <m:t>O</m:t>
                    </m:r>
                  </m:e>
                  <m:sub>
                    <m:r>
                      <w:rPr>
                        <w:rFonts w:ascii="Cambria Math" w:hAnsi="Cambria Math"/>
                      </w:rPr>
                      <m:t>2</m:t>
                    </m:r>
                  </m:sub>
                </m:sSub>
              </m:sub>
            </m:sSub>
          </m:den>
        </m:f>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15A42FCE" w14:textId="77777777" w:rsidR="003A55C5" w:rsidRPr="00426393" w:rsidRDefault="00000000">
      <w:pPr>
        <w:pStyle w:val="afffff4"/>
        <w:rPr>
          <w:rFonts w:ascii="Times New Roman" w:hAnsi="Times New Roman"/>
        </w:rPr>
      </w:pPr>
      <w:r w:rsidRPr="00426393">
        <w:rPr>
          <w:rFonts w:ascii="Times New Roman" w:hAnsi="Times New Roman"/>
        </w:rPr>
        <w:t>式中：</w:t>
      </w:r>
    </w:p>
    <w:p w14:paraId="56CABCB0" w14:textId="77777777" w:rsidR="003A55C5" w:rsidRPr="00426393" w:rsidRDefault="00000000">
      <w:pPr>
        <w:pStyle w:val="afffff5"/>
        <w:ind w:firstLine="420"/>
        <w:rPr>
          <w:rFonts w:ascii="Times New Roman"/>
        </w:rPr>
      </w:pPr>
      <m:oMath>
        <m:sSub>
          <m:sSubPr>
            <m:ctrlPr>
              <w:rPr>
                <w:rFonts w:ascii="Cambria Math" w:hAnsi="Cambria Math"/>
                <w:i/>
                <w:kern w:val="2"/>
                <w:szCs w:val="21"/>
              </w:rPr>
            </m:ctrlPr>
          </m:sSubPr>
          <m:e>
            <m:r>
              <w:rPr>
                <w:rFonts w:ascii="Cambria Math" w:hAnsi="Cambria Math"/>
              </w:rPr>
              <m:t>Q</m:t>
            </m:r>
          </m:e>
          <m:sub>
            <m:sSub>
              <m:sSubPr>
                <m:ctrlPr>
                  <w:rPr>
                    <w:rFonts w:ascii="Cambria Math" w:hAnsi="Cambria Math"/>
                    <w:i/>
                    <w:kern w:val="2"/>
                    <w:szCs w:val="21"/>
                  </w:rPr>
                </m:ctrlPr>
              </m:sSubPr>
              <m:e>
                <m:r>
                  <w:rPr>
                    <w:rFonts w:ascii="Cambria Math" w:hAnsi="Cambria Math"/>
                  </w:rPr>
                  <m:t>O</m:t>
                </m:r>
              </m:e>
              <m:sub>
                <m:r>
                  <w:rPr>
                    <w:rFonts w:ascii="Cambria Math" w:hAnsi="Cambria Math"/>
                  </w:rPr>
                  <m:t>2</m:t>
                </m:r>
              </m:sub>
            </m:sSub>
          </m:sub>
        </m:sSub>
      </m:oMath>
      <w:r w:rsidRPr="00426393">
        <w:rPr>
          <w:rFonts w:ascii="Times New Roman"/>
        </w:rPr>
        <w:t>——</w:t>
      </w:r>
      <w:proofErr w:type="gramStart"/>
      <w:r w:rsidRPr="00426393">
        <w:rPr>
          <w:rFonts w:ascii="Times New Roman"/>
        </w:rPr>
        <w:t>生态系统释氧总量</w:t>
      </w:r>
      <w:proofErr w:type="gramEnd"/>
      <w:r w:rsidRPr="00426393">
        <w:rPr>
          <w:rFonts w:ascii="Times New Roman"/>
        </w:rPr>
        <w:t>，单位：</w:t>
      </w:r>
      <w:r w:rsidRPr="00426393">
        <w:rPr>
          <w:rFonts w:ascii="Times New Roman"/>
        </w:rPr>
        <w:t>t/a</w:t>
      </w:r>
      <w:r w:rsidRPr="00426393">
        <w:rPr>
          <w:rFonts w:ascii="Times New Roman"/>
        </w:rPr>
        <w:t>；</w:t>
      </w:r>
    </w:p>
    <w:p w14:paraId="3AB59763" w14:textId="77777777" w:rsidR="003A55C5" w:rsidRPr="00426393" w:rsidRDefault="00000000">
      <w:pPr>
        <w:pStyle w:val="afffff5"/>
        <w:ind w:firstLine="420"/>
        <w:rPr>
          <w:rFonts w:ascii="Times New Roman"/>
        </w:rPr>
      </w:pPr>
      <m:oMath>
        <m:sSub>
          <m:sSubPr>
            <m:ctrlPr>
              <w:rPr>
                <w:rFonts w:ascii="Cambria Math" w:hAnsi="Cambria Math"/>
                <w:kern w:val="2"/>
                <w:szCs w:val="21"/>
              </w:rPr>
            </m:ctrlPr>
          </m:sSubPr>
          <m:e>
            <m:r>
              <w:rPr>
                <w:rFonts w:ascii="Cambria Math" w:hAnsi="Cambria Math"/>
              </w:rPr>
              <m:t>Q</m:t>
            </m:r>
          </m:e>
          <m:sub>
            <m:r>
              <w:rPr>
                <w:rFonts w:ascii="Cambria Math" w:hAnsi="Cambria Math"/>
              </w:rPr>
              <m:t>C</m:t>
            </m:r>
            <m:sSub>
              <m:sSubPr>
                <m:ctrlPr>
                  <w:rPr>
                    <w:rFonts w:ascii="Cambria Math" w:hAnsi="Cambria Math"/>
                    <w:i/>
                    <w:kern w:val="2"/>
                    <w:szCs w:val="21"/>
                  </w:rPr>
                </m:ctrlPr>
              </m:sSubPr>
              <m:e>
                <m:r>
                  <w:rPr>
                    <w:rFonts w:ascii="Cambria Math" w:hAnsi="Cambria Math"/>
                  </w:rPr>
                  <m:t>O</m:t>
                </m:r>
              </m:e>
              <m:sub>
                <m:r>
                  <w:rPr>
                    <w:rFonts w:ascii="Cambria Math" w:hAnsi="Cambria Math"/>
                  </w:rPr>
                  <m:t>2</m:t>
                </m:r>
              </m:sub>
            </m:sSub>
          </m:sub>
        </m:sSub>
      </m:oMath>
      <w:r w:rsidRPr="00426393">
        <w:rPr>
          <w:rFonts w:ascii="Times New Roman"/>
        </w:rPr>
        <w:t>——</w:t>
      </w:r>
      <w:proofErr w:type="gramStart"/>
      <w:r w:rsidRPr="00426393">
        <w:rPr>
          <w:rFonts w:ascii="Times New Roman"/>
        </w:rPr>
        <w:t>生态系统固碳总量</w:t>
      </w:r>
      <w:proofErr w:type="gramEnd"/>
      <w:r w:rsidRPr="00426393">
        <w:rPr>
          <w:rFonts w:ascii="Times New Roman"/>
        </w:rPr>
        <w:t>，单位：</w:t>
      </w:r>
      <w:proofErr w:type="spellStart"/>
      <w:r w:rsidRPr="00426393">
        <w:rPr>
          <w:rFonts w:ascii="Times New Roman"/>
        </w:rPr>
        <w:t>tC</w:t>
      </w:r>
      <w:proofErr w:type="spellEnd"/>
      <w:r w:rsidRPr="00426393">
        <w:rPr>
          <w:rFonts w:ascii="Times New Roman"/>
        </w:rPr>
        <w:t>/a</w:t>
      </w:r>
      <w:r w:rsidRPr="00426393">
        <w:rPr>
          <w:rFonts w:ascii="Times New Roman"/>
        </w:rPr>
        <w:t>；</w:t>
      </w:r>
    </w:p>
    <w:p w14:paraId="637D7692" w14:textId="77777777" w:rsidR="003A55C5" w:rsidRPr="00426393" w:rsidRDefault="00000000">
      <w:pPr>
        <w:pStyle w:val="afffff5"/>
        <w:ind w:firstLine="420"/>
        <w:rPr>
          <w:rFonts w:ascii="Times New Roman"/>
        </w:rPr>
      </w:pPr>
      <m:oMath>
        <m:f>
          <m:fPr>
            <m:type m:val="lin"/>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C</m:t>
                </m:r>
                <m:sSub>
                  <m:sSubPr>
                    <m:ctrlPr>
                      <w:rPr>
                        <w:rFonts w:ascii="Cambria Math" w:hAnsi="Cambria Math"/>
                        <w:i/>
                      </w:rPr>
                    </m:ctrlPr>
                  </m:sSubPr>
                  <m:e>
                    <m:r>
                      <w:rPr>
                        <w:rFonts w:ascii="Cambria Math" w:hAnsi="Cambria Math"/>
                      </w:rPr>
                      <m:t>O</m:t>
                    </m:r>
                  </m:e>
                  <m:sub>
                    <m:r>
                      <w:rPr>
                        <w:rFonts w:ascii="Cambria Math" w:hAnsi="Cambria Math"/>
                      </w:rPr>
                      <m:t>2</m:t>
                    </m:r>
                  </m:sub>
                </m:sSub>
              </m:sub>
            </m:sSub>
          </m:num>
          <m:den>
            <m:sSub>
              <m:sSubPr>
                <m:ctrlPr>
                  <w:rPr>
                    <w:rFonts w:ascii="Cambria Math" w:hAnsi="Cambria Math"/>
                    <w:i/>
                  </w:rPr>
                </m:ctrlPr>
              </m:sSubPr>
              <m:e>
                <m:r>
                  <w:rPr>
                    <w:rFonts w:ascii="Cambria Math" w:hAnsi="Cambria Math"/>
                  </w:rPr>
                  <m:t>M</m:t>
                </m:r>
              </m:e>
              <m:sub>
                <m:r>
                  <w:rPr>
                    <w:rFonts w:ascii="Cambria Math" w:hAnsi="Cambria Math"/>
                  </w:rPr>
                  <m:t>c</m:t>
                </m:r>
              </m:sub>
            </m:sSub>
          </m:den>
        </m:f>
      </m:oMath>
      <w:r w:rsidRPr="00426393">
        <w:rPr>
          <w:rFonts w:ascii="Times New Roman"/>
        </w:rPr>
        <w:t>——</w:t>
      </w:r>
      <w:r w:rsidRPr="00426393">
        <w:rPr>
          <w:rFonts w:ascii="Times New Roman"/>
        </w:rPr>
        <w:t>二氧化碳转化为氧气的系数，单位：无量纲，取值</w:t>
      </w:r>
      <w:r w:rsidRPr="00426393">
        <w:rPr>
          <w:rFonts w:ascii="Times New Roman"/>
        </w:rPr>
        <w:t>32/44</w:t>
      </w:r>
      <w:r w:rsidRPr="00426393">
        <w:rPr>
          <w:rFonts w:ascii="Times New Roman"/>
        </w:rPr>
        <w:t>。</w:t>
      </w:r>
    </w:p>
    <w:p w14:paraId="5F3AB56D" w14:textId="730C7ED4" w:rsidR="003A55C5" w:rsidRPr="00426393" w:rsidRDefault="000C03CD">
      <w:pPr>
        <w:pStyle w:val="afff"/>
        <w:spacing w:before="156" w:after="156"/>
        <w:rPr>
          <w:rFonts w:ascii="Times New Roman"/>
        </w:rPr>
      </w:pPr>
      <w:r w:rsidRPr="00426393">
        <w:rPr>
          <w:rFonts w:ascii="Times New Roman"/>
        </w:rPr>
        <w:t>局部候调节服务实物量</w:t>
      </w:r>
    </w:p>
    <w:p w14:paraId="6A4EF022" w14:textId="77777777" w:rsidR="003A55C5" w:rsidRPr="00426393" w:rsidRDefault="00000000">
      <w:pPr>
        <w:pStyle w:val="afffff5"/>
        <w:ind w:firstLine="420"/>
        <w:rPr>
          <w:rFonts w:ascii="Times New Roman"/>
        </w:rPr>
      </w:pPr>
      <w:r w:rsidRPr="00426393">
        <w:rPr>
          <w:rFonts w:ascii="Times New Roman"/>
        </w:rPr>
        <w:t>采用生态系统通过蒸腾和蒸发作用，调节温和湿度所消耗的总能量，作为局部气候调节服务实物量核算指标。为便于核算局部气候调节服务的价值量，生态系统蒸散发过程中消耗的总能量宜采用空调和加湿器消耗等量能量所需要的能量予以替代。按照公式（</w:t>
      </w:r>
      <w:r w:rsidRPr="00426393">
        <w:rPr>
          <w:rFonts w:ascii="Times New Roman"/>
        </w:rPr>
        <w:t>24</w:t>
      </w:r>
      <w:r w:rsidRPr="00426393">
        <w:rPr>
          <w:rFonts w:ascii="Times New Roman"/>
        </w:rPr>
        <w:t>）（</w:t>
      </w:r>
      <w:r w:rsidRPr="00426393">
        <w:rPr>
          <w:rFonts w:ascii="Times New Roman"/>
        </w:rPr>
        <w:t>25</w:t>
      </w:r>
      <w:r w:rsidRPr="00426393">
        <w:rPr>
          <w:rFonts w:ascii="Times New Roman"/>
        </w:rPr>
        <w:t>）（</w:t>
      </w:r>
      <w:r w:rsidRPr="00426393">
        <w:rPr>
          <w:rFonts w:ascii="Times New Roman"/>
        </w:rPr>
        <w:t>26</w:t>
      </w:r>
      <w:r w:rsidRPr="00426393">
        <w:rPr>
          <w:rFonts w:ascii="Times New Roman"/>
        </w:rPr>
        <w:t>）计算。</w:t>
      </w:r>
    </w:p>
    <w:p w14:paraId="715F4AE0" w14:textId="77777777"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eastAsia="方正仿宋_GBK" w:hAnsi="Cambria Math"/>
                <w:color w:val="000000" w:themeColor="text1"/>
                <w:kern w:val="15"/>
              </w:rPr>
            </m:ctrlPr>
          </m:sSubPr>
          <m:e>
            <m:r>
              <w:rPr>
                <w:rFonts w:ascii="Cambria Math" w:eastAsia="方正仿宋_GBK" w:hAnsi="Cambria Math"/>
                <w:color w:val="000000" w:themeColor="text1"/>
                <w:kern w:val="15"/>
              </w:rPr>
              <m:t>Q</m:t>
            </m:r>
          </m:e>
          <m:sub>
            <m:r>
              <w:rPr>
                <w:rFonts w:ascii="Cambria Math" w:eastAsia="方正仿宋_GBK" w:hAnsi="Cambria Math"/>
                <w:color w:val="000000" w:themeColor="text1"/>
                <w:kern w:val="15"/>
              </w:rPr>
              <m:t>tt</m:t>
            </m:r>
          </m:sub>
        </m:sSub>
        <m:r>
          <w:rPr>
            <w:rFonts w:ascii="Cambria Math" w:eastAsia="方正仿宋_GBK" w:hAnsi="Cambria Math"/>
            <w:color w:val="000000" w:themeColor="text1"/>
            <w:kern w:val="15"/>
          </w:rPr>
          <m:t>=</m:t>
        </m:r>
        <m:sSub>
          <m:sSubPr>
            <m:ctrlPr>
              <w:rPr>
                <w:rFonts w:ascii="Cambria Math" w:eastAsia="方正仿宋_GBK" w:hAnsi="Cambria Math"/>
                <w:i/>
                <w:color w:val="000000" w:themeColor="text1"/>
                <w:kern w:val="15"/>
              </w:rPr>
            </m:ctrlPr>
          </m:sSubPr>
          <m:e>
            <m:r>
              <w:rPr>
                <w:rFonts w:ascii="Cambria Math" w:eastAsia="方正仿宋_GBK" w:hAnsi="Cambria Math"/>
                <w:color w:val="000000" w:themeColor="text1"/>
                <w:kern w:val="15"/>
              </w:rPr>
              <m:t>Q</m:t>
            </m:r>
          </m:e>
          <m:sub>
            <m:r>
              <w:rPr>
                <w:rFonts w:ascii="Cambria Math" w:eastAsia="方正仿宋_GBK" w:hAnsi="Cambria Math"/>
                <w:color w:val="000000" w:themeColor="text1"/>
                <w:kern w:val="15"/>
              </w:rPr>
              <m:t>pt</m:t>
            </m:r>
          </m:sub>
        </m:sSub>
        <m:r>
          <w:rPr>
            <w:rFonts w:ascii="Cambria Math" w:eastAsia="方正仿宋_GBK" w:hAnsi="Cambria Math"/>
            <w:color w:val="000000" w:themeColor="text1"/>
            <w:kern w:val="15"/>
          </w:rPr>
          <m:t>+</m:t>
        </m:r>
        <m:sSub>
          <m:sSubPr>
            <m:ctrlPr>
              <w:rPr>
                <w:rFonts w:ascii="Cambria Math" w:eastAsia="方正仿宋_GBK" w:hAnsi="Cambria Math"/>
                <w:i/>
                <w:color w:val="000000" w:themeColor="text1"/>
                <w:kern w:val="15"/>
              </w:rPr>
            </m:ctrlPr>
          </m:sSubPr>
          <m:e>
            <m:r>
              <w:rPr>
                <w:rFonts w:ascii="Cambria Math" w:eastAsia="方正仿宋_GBK" w:hAnsi="Cambria Math"/>
                <w:color w:val="000000" w:themeColor="text1"/>
                <w:kern w:val="15"/>
              </w:rPr>
              <m:t>Q</m:t>
            </m:r>
          </m:e>
          <m:sub>
            <m:r>
              <w:rPr>
                <w:rFonts w:ascii="Cambria Math" w:eastAsia="方正仿宋_GBK" w:hAnsi="Cambria Math"/>
                <w:color w:val="000000" w:themeColor="text1"/>
                <w:kern w:val="15"/>
              </w:rPr>
              <m:t>we</m:t>
            </m:r>
          </m:sub>
        </m:sSub>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6FC85D3F" w14:textId="77777777"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hAnsi="Cambria Math"/>
                <w:kern w:val="0"/>
                <w:szCs w:val="20"/>
              </w:rPr>
            </m:ctrlPr>
          </m:sSubPr>
          <m:e>
            <m:r>
              <w:rPr>
                <w:rFonts w:ascii="Cambria Math" w:hAnsi="Cambria Math"/>
                <w:kern w:val="0"/>
                <w:szCs w:val="20"/>
              </w:rPr>
              <m:t>Q</m:t>
            </m:r>
          </m:e>
          <m:sub>
            <m:r>
              <w:rPr>
                <w:rFonts w:ascii="Cambria Math" w:hAnsi="Cambria Math"/>
                <w:kern w:val="0"/>
                <w:szCs w:val="20"/>
              </w:rPr>
              <m:t>pt</m:t>
            </m:r>
          </m:sub>
        </m:sSub>
        <m:r>
          <m:rPr>
            <m:sty m:val="p"/>
          </m:rPr>
          <w:rPr>
            <w:rFonts w:ascii="Cambria Math" w:hAnsi="Cambria Math"/>
            <w:kern w:val="0"/>
            <w:szCs w:val="20"/>
          </w:rPr>
          <m:t>=</m:t>
        </m:r>
        <m:nary>
          <m:naryPr>
            <m:chr m:val="∑"/>
            <m:limLoc m:val="subSup"/>
            <m:ctrlPr>
              <w:rPr>
                <w:rFonts w:ascii="Cambria Math" w:hAnsi="Cambria Math"/>
                <w:kern w:val="0"/>
                <w:szCs w:val="20"/>
              </w:rPr>
            </m:ctrlPr>
          </m:naryPr>
          <m:sub>
            <m:r>
              <w:rPr>
                <w:rFonts w:ascii="Cambria Math" w:hAnsi="Cambria Math"/>
                <w:kern w:val="0"/>
                <w:szCs w:val="20"/>
              </w:rPr>
              <m:t>i</m:t>
            </m:r>
          </m:sub>
          <m:sup>
            <m:r>
              <w:rPr>
                <w:rFonts w:ascii="Cambria Math" w:hAnsi="Cambria Math"/>
                <w:kern w:val="0"/>
                <w:szCs w:val="20"/>
              </w:rPr>
              <m:t>n</m:t>
            </m:r>
          </m:sup>
          <m:e>
            <m:sSub>
              <m:sSubPr>
                <m:ctrlPr>
                  <w:rPr>
                    <w:rFonts w:ascii="Cambria Math" w:hAnsi="Cambria Math"/>
                    <w:kern w:val="0"/>
                    <w:szCs w:val="20"/>
                  </w:rPr>
                </m:ctrlPr>
              </m:sSubPr>
              <m:e>
                <m:r>
                  <w:rPr>
                    <w:rFonts w:ascii="Cambria Math" w:hAnsi="Cambria Math"/>
                    <w:kern w:val="0"/>
                    <w:szCs w:val="20"/>
                  </w:rPr>
                  <m:t>EPP</m:t>
                </m:r>
              </m:e>
              <m:sub>
                <m:r>
                  <w:rPr>
                    <w:rFonts w:ascii="Cambria Math" w:hAnsi="Cambria Math"/>
                    <w:kern w:val="0"/>
                    <w:szCs w:val="20"/>
                  </w:rPr>
                  <m:t>i</m:t>
                </m:r>
              </m:sub>
            </m:sSub>
            <m:r>
              <m:rPr>
                <m:sty m:val="p"/>
              </m:rPr>
              <w:rPr>
                <w:rFonts w:ascii="Cambria Math" w:hAnsi="Cambria Math"/>
                <w:kern w:val="0"/>
                <w:szCs w:val="20"/>
              </w:rPr>
              <m:t>×</m:t>
            </m:r>
            <m:sSub>
              <m:sSubPr>
                <m:ctrlPr>
                  <w:rPr>
                    <w:rFonts w:ascii="Cambria Math" w:hAnsi="Cambria Math"/>
                    <w:kern w:val="0"/>
                    <w:szCs w:val="20"/>
                  </w:rPr>
                </m:ctrlPr>
              </m:sSubPr>
              <m:e>
                <m:r>
                  <w:rPr>
                    <w:rFonts w:ascii="Cambria Math" w:hAnsi="Cambria Math"/>
                    <w:kern w:val="0"/>
                    <w:szCs w:val="20"/>
                  </w:rPr>
                  <m:t>S</m:t>
                </m:r>
              </m:e>
              <m:sub>
                <m:r>
                  <w:rPr>
                    <w:rFonts w:ascii="Cambria Math" w:hAnsi="Cambria Math"/>
                    <w:kern w:val="0"/>
                    <w:szCs w:val="20"/>
                  </w:rPr>
                  <m:t>i</m:t>
                </m:r>
              </m:sub>
            </m:sSub>
            <m:r>
              <m:rPr>
                <m:sty m:val="p"/>
              </m:rPr>
              <w:rPr>
                <w:rFonts w:ascii="Cambria Math" w:hAnsi="Cambria Math"/>
                <w:kern w:val="0"/>
                <w:szCs w:val="20"/>
              </w:rPr>
              <m:t>×</m:t>
            </m:r>
            <m:r>
              <w:rPr>
                <w:rFonts w:ascii="Cambria Math" w:hAnsi="Cambria Math"/>
                <w:kern w:val="0"/>
                <w:szCs w:val="20"/>
              </w:rPr>
              <m:t>D</m:t>
            </m:r>
          </m:e>
        </m:nary>
        <m:r>
          <m:rPr>
            <m:sty m:val="p"/>
          </m:rPr>
          <w:rPr>
            <w:rFonts w:ascii="Cambria Math" w:hAnsi="Cambria Math"/>
            <w:kern w:val="0"/>
            <w:szCs w:val="20"/>
          </w:rPr>
          <m:t>×</m:t>
        </m:r>
        <m:sSup>
          <m:sSupPr>
            <m:ctrlPr>
              <w:rPr>
                <w:rFonts w:ascii="Cambria Math" w:hAnsi="Cambria Math"/>
                <w:kern w:val="0"/>
                <w:szCs w:val="20"/>
              </w:rPr>
            </m:ctrlPr>
          </m:sSupPr>
          <m:e>
            <m:r>
              <m:rPr>
                <m:sty m:val="p"/>
              </m:rPr>
              <w:rPr>
                <w:rFonts w:ascii="Cambria Math" w:hAnsi="Cambria Math"/>
                <w:kern w:val="0"/>
                <w:szCs w:val="20"/>
              </w:rPr>
              <m:t>10</m:t>
            </m:r>
          </m:e>
          <m:sup>
            <m:r>
              <m:rPr>
                <m:sty m:val="p"/>
              </m:rPr>
              <w:rPr>
                <w:rFonts w:ascii="Cambria Math" w:hAnsi="Cambria Math"/>
                <w:kern w:val="0"/>
                <w:szCs w:val="20"/>
              </w:rPr>
              <m:t>6</m:t>
            </m:r>
          </m:sup>
        </m:sSup>
        <m:r>
          <m:rPr>
            <m:sty m:val="p"/>
          </m:rPr>
          <w:rPr>
            <w:rFonts w:ascii="Cambria Math" w:hAnsi="Cambria Math"/>
            <w:kern w:val="0"/>
            <w:szCs w:val="20"/>
          </w:rPr>
          <m:t>/(3600×</m:t>
        </m:r>
        <m:r>
          <w:rPr>
            <w:rFonts w:ascii="Cambria Math" w:hAnsi="Cambria Math"/>
            <w:kern w:val="0"/>
            <w:szCs w:val="20"/>
          </w:rPr>
          <m:t>r</m:t>
        </m:r>
        <m:r>
          <m:rPr>
            <m:sty m:val="p"/>
          </m:rPr>
          <w:rPr>
            <w:rFonts w:ascii="Cambria Math" w:hAnsi="Cambria Math"/>
            <w:kern w:val="0"/>
            <w:szCs w:val="20"/>
          </w:rPr>
          <m:t>)</m:t>
        </m:r>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74AE2D0C" w14:textId="77777777"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eastAsia="方正仿宋_GBK" w:hAnsi="Cambria Math"/>
                <w:color w:val="000000" w:themeColor="text1"/>
                <w:kern w:val="15"/>
              </w:rPr>
            </m:ctrlPr>
          </m:sSubPr>
          <m:e>
            <m:r>
              <w:rPr>
                <w:rFonts w:ascii="Cambria Math" w:eastAsia="方正仿宋_GBK" w:hAnsi="Cambria Math"/>
                <w:color w:val="000000" w:themeColor="text1"/>
                <w:kern w:val="15"/>
              </w:rPr>
              <m:t>Q</m:t>
            </m:r>
          </m:e>
          <m:sub>
            <m:r>
              <w:rPr>
                <w:rFonts w:ascii="Cambria Math" w:eastAsia="方正仿宋_GBK" w:hAnsi="Cambria Math"/>
                <w:color w:val="000000" w:themeColor="text1"/>
                <w:kern w:val="15"/>
              </w:rPr>
              <m:t>we</m:t>
            </m:r>
          </m:sub>
        </m:sSub>
        <m:r>
          <w:rPr>
            <w:rFonts w:ascii="Cambria Math" w:eastAsia="方正仿宋_GBK" w:hAnsi="Cambria Math"/>
            <w:color w:val="000000" w:themeColor="text1"/>
            <w:kern w:val="15"/>
          </w:rPr>
          <m:t>=</m:t>
        </m:r>
        <m:sSub>
          <m:sSubPr>
            <m:ctrlPr>
              <w:rPr>
                <w:rFonts w:ascii="Cambria Math" w:eastAsia="方正仿宋_GBK" w:hAnsi="Cambria Math"/>
                <w:i/>
                <w:color w:val="000000" w:themeColor="text1"/>
                <w:kern w:val="15"/>
              </w:rPr>
            </m:ctrlPr>
          </m:sSubPr>
          <m:e>
            <m:r>
              <w:rPr>
                <w:rFonts w:ascii="Cambria Math" w:eastAsia="方正仿宋_GBK" w:hAnsi="Cambria Math"/>
                <w:color w:val="000000" w:themeColor="text1"/>
                <w:kern w:val="15"/>
              </w:rPr>
              <m:t>E</m:t>
            </m:r>
          </m:e>
          <m:sub>
            <m:r>
              <w:rPr>
                <w:rFonts w:ascii="Cambria Math" w:eastAsia="方正仿宋_GBK" w:hAnsi="Cambria Math"/>
                <w:color w:val="000000" w:themeColor="text1"/>
                <w:kern w:val="15"/>
              </w:rPr>
              <m:t>wt</m:t>
            </m:r>
          </m:sub>
        </m:sSub>
        <m:r>
          <w:rPr>
            <w:rFonts w:ascii="Cambria Math" w:eastAsia="方正仿宋_GBK" w:hAnsi="Cambria Math"/>
            <w:color w:val="000000" w:themeColor="text1"/>
            <w:kern w:val="15"/>
          </w:rPr>
          <m:t>×</m:t>
        </m:r>
        <m:sSub>
          <m:sSubPr>
            <m:ctrlPr>
              <w:rPr>
                <w:rFonts w:ascii="Cambria Math" w:eastAsia="方正仿宋_GBK" w:hAnsi="Cambria Math"/>
                <w:i/>
                <w:iCs/>
                <w:color w:val="000000" w:themeColor="text1"/>
                <w:kern w:val="15"/>
              </w:rPr>
            </m:ctrlPr>
          </m:sSubPr>
          <m:e>
            <m:r>
              <w:rPr>
                <w:rFonts w:ascii="Cambria Math" w:eastAsia="方正仿宋_GBK" w:hAnsi="Cambria Math"/>
                <w:color w:val="000000" w:themeColor="text1"/>
                <w:kern w:val="15"/>
              </w:rPr>
              <m:t>ρ</m:t>
            </m:r>
          </m:e>
          <m:sub>
            <m:r>
              <w:rPr>
                <w:rFonts w:ascii="Cambria Math" w:eastAsia="方正仿宋_GBK" w:hAnsi="Cambria Math"/>
                <w:color w:val="000000" w:themeColor="text1"/>
                <w:kern w:val="15"/>
                <w:vertAlign w:val="subscript"/>
              </w:rPr>
              <m:t>w</m:t>
            </m:r>
          </m:sub>
        </m:sSub>
        <m:r>
          <w:rPr>
            <w:rFonts w:ascii="Cambria Math" w:eastAsia="方正仿宋_GBK" w:hAnsi="Cambria Math"/>
            <w:color w:val="000000" w:themeColor="text1"/>
            <w:kern w:val="15"/>
          </w:rPr>
          <m:t>×q×</m:t>
        </m:r>
        <m:sSup>
          <m:sSupPr>
            <m:ctrlPr>
              <w:rPr>
                <w:rFonts w:ascii="Cambria Math" w:eastAsia="方正仿宋_GBK" w:hAnsi="Cambria Math"/>
                <w:i/>
                <w:color w:val="000000" w:themeColor="text1"/>
                <w:kern w:val="15"/>
              </w:rPr>
            </m:ctrlPr>
          </m:sSupPr>
          <m:e>
            <m:r>
              <w:rPr>
                <w:rFonts w:ascii="Cambria Math" w:eastAsia="方正仿宋_GBK" w:hAnsi="Cambria Math"/>
                <w:color w:val="000000" w:themeColor="text1"/>
                <w:kern w:val="15"/>
              </w:rPr>
              <m:t>10</m:t>
            </m:r>
          </m:e>
          <m:sup>
            <m:r>
              <w:rPr>
                <w:rFonts w:ascii="Cambria Math" w:eastAsia="方正仿宋_GBK" w:hAnsi="Cambria Math"/>
                <w:color w:val="000000" w:themeColor="text1"/>
                <w:kern w:val="15"/>
              </w:rPr>
              <m:t>3</m:t>
            </m:r>
          </m:sup>
        </m:sSup>
        <m:r>
          <w:rPr>
            <w:rFonts w:ascii="Cambria Math" w:eastAsia="方正仿宋_GBK" w:hAnsi="Cambria Math"/>
            <w:color w:val="000000" w:themeColor="text1"/>
            <w:kern w:val="15"/>
          </w:rPr>
          <m:t>/(3600×r)+</m:t>
        </m:r>
        <m:sSub>
          <m:sSubPr>
            <m:ctrlPr>
              <w:rPr>
                <w:rFonts w:ascii="Cambria Math" w:eastAsia="方正仿宋_GBK" w:hAnsi="Cambria Math"/>
                <w:i/>
                <w:color w:val="000000" w:themeColor="text1"/>
                <w:kern w:val="15"/>
              </w:rPr>
            </m:ctrlPr>
          </m:sSubPr>
          <m:e>
            <m:r>
              <w:rPr>
                <w:rFonts w:ascii="Cambria Math" w:eastAsia="方正仿宋_GBK" w:hAnsi="Cambria Math"/>
                <w:color w:val="000000" w:themeColor="text1"/>
                <w:kern w:val="15"/>
              </w:rPr>
              <m:t>E</m:t>
            </m:r>
          </m:e>
          <m:sub>
            <m:r>
              <w:rPr>
                <w:rFonts w:ascii="Cambria Math" w:eastAsia="方正仿宋_GBK" w:hAnsi="Cambria Math"/>
                <w:color w:val="000000" w:themeColor="text1"/>
                <w:kern w:val="15"/>
              </w:rPr>
              <m:t>wh</m:t>
            </m:r>
          </m:sub>
        </m:sSub>
        <m:r>
          <w:rPr>
            <w:rFonts w:ascii="Cambria Math" w:eastAsia="方正仿宋_GBK" w:hAnsi="Cambria Math"/>
            <w:color w:val="000000" w:themeColor="text1"/>
            <w:kern w:val="15"/>
          </w:rPr>
          <m:t>×y</m:t>
        </m:r>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59032C9B" w14:textId="77777777" w:rsidR="003A55C5" w:rsidRPr="00426393" w:rsidRDefault="00000000">
      <w:pPr>
        <w:pStyle w:val="afffff4"/>
        <w:rPr>
          <w:rFonts w:ascii="Times New Roman" w:hAnsi="Times New Roman"/>
        </w:rPr>
      </w:pPr>
      <w:r w:rsidRPr="00426393">
        <w:rPr>
          <w:rFonts w:ascii="Times New Roman" w:hAnsi="Times New Roman"/>
        </w:rPr>
        <w:t>式中：</w:t>
      </w:r>
    </w:p>
    <w:p w14:paraId="69D30AE7" w14:textId="77777777" w:rsidR="003A55C5" w:rsidRPr="00426393" w:rsidRDefault="00000000">
      <w:pPr>
        <w:pStyle w:val="afffff5"/>
        <w:ind w:firstLine="420"/>
        <w:rPr>
          <w:rFonts w:ascii="Times New Roman"/>
        </w:rPr>
      </w:pPr>
      <m:oMath>
        <m:sSub>
          <m:sSubPr>
            <m:ctrlPr>
              <w:rPr>
                <w:rFonts w:ascii="Cambria Math" w:eastAsia="方正仿宋_GBK" w:hAnsi="Cambria Math"/>
                <w:color w:val="000000" w:themeColor="text1"/>
                <w:kern w:val="15"/>
              </w:rPr>
            </m:ctrlPr>
          </m:sSubPr>
          <m:e>
            <m:r>
              <w:rPr>
                <w:rFonts w:ascii="Cambria Math" w:eastAsia="方正仿宋_GBK" w:hAnsi="Cambria Math"/>
                <w:color w:val="000000" w:themeColor="text1"/>
                <w:kern w:val="15"/>
              </w:rPr>
              <m:t>Q</m:t>
            </m:r>
          </m:e>
          <m:sub>
            <m:r>
              <w:rPr>
                <w:rFonts w:ascii="Cambria Math" w:eastAsia="方正仿宋_GBK" w:hAnsi="Cambria Math"/>
                <w:color w:val="000000" w:themeColor="text1"/>
                <w:kern w:val="15"/>
              </w:rPr>
              <m:t>tt</m:t>
            </m:r>
          </m:sub>
        </m:sSub>
      </m:oMath>
      <w:r w:rsidRPr="00426393">
        <w:rPr>
          <w:rFonts w:ascii="Times New Roman"/>
        </w:rPr>
        <w:t>——</w:t>
      </w:r>
      <w:r w:rsidRPr="00426393">
        <w:rPr>
          <w:rFonts w:ascii="Times New Roman"/>
        </w:rPr>
        <w:t>生态系统通过蒸腾蒸发调节温湿度消耗的总能量，单位：</w:t>
      </w:r>
      <w:proofErr w:type="spellStart"/>
      <w:r w:rsidRPr="00426393">
        <w:rPr>
          <w:rFonts w:ascii="Times New Roman"/>
        </w:rPr>
        <w:t>kW·h</w:t>
      </w:r>
      <w:proofErr w:type="spellEnd"/>
      <w:r w:rsidRPr="00426393">
        <w:rPr>
          <w:rFonts w:ascii="Times New Roman"/>
        </w:rPr>
        <w:t>/a</w:t>
      </w:r>
      <w:r w:rsidRPr="00426393">
        <w:rPr>
          <w:rFonts w:ascii="Times New Roman"/>
        </w:rPr>
        <w:t>；</w:t>
      </w:r>
    </w:p>
    <w:p w14:paraId="60561C87" w14:textId="77777777" w:rsidR="003A55C5" w:rsidRPr="00426393" w:rsidRDefault="00000000">
      <w:pPr>
        <w:pStyle w:val="afffff5"/>
        <w:ind w:firstLine="420"/>
        <w:rPr>
          <w:rFonts w:ascii="Times New Roman"/>
        </w:rPr>
      </w:pPr>
      <m:oMath>
        <m:sSub>
          <m:sSubPr>
            <m:ctrlPr>
              <w:rPr>
                <w:rFonts w:ascii="Cambria Math" w:eastAsia="方正仿宋_GBK" w:hAnsi="Cambria Math"/>
                <w:i/>
                <w:color w:val="000000" w:themeColor="text1"/>
                <w:kern w:val="15"/>
              </w:rPr>
            </m:ctrlPr>
          </m:sSubPr>
          <m:e>
            <m:r>
              <w:rPr>
                <w:rFonts w:ascii="Cambria Math" w:eastAsia="方正仿宋_GBK" w:hAnsi="Cambria Math"/>
                <w:color w:val="000000" w:themeColor="text1"/>
                <w:kern w:val="15"/>
              </w:rPr>
              <m:t>Q</m:t>
            </m:r>
          </m:e>
          <m:sub>
            <m:r>
              <w:rPr>
                <w:rFonts w:ascii="Cambria Math" w:eastAsia="方正仿宋_GBK" w:hAnsi="Cambria Math"/>
                <w:color w:val="000000" w:themeColor="text1"/>
                <w:kern w:val="15"/>
              </w:rPr>
              <m:t>pt</m:t>
            </m:r>
          </m:sub>
        </m:sSub>
      </m:oMath>
      <w:r w:rsidRPr="00426393">
        <w:rPr>
          <w:rFonts w:ascii="Times New Roman"/>
        </w:rPr>
        <w:t>——</w:t>
      </w:r>
      <w:r w:rsidRPr="00426393">
        <w:rPr>
          <w:rFonts w:ascii="Times New Roman"/>
        </w:rPr>
        <w:t>森林、草地、农田、沼泽、城市绿地空间等各类生态系统蒸腾蒸发消耗的能量，单位：</w:t>
      </w:r>
      <w:proofErr w:type="spellStart"/>
      <w:r w:rsidRPr="00426393">
        <w:rPr>
          <w:rFonts w:ascii="Times New Roman"/>
        </w:rPr>
        <w:t>kW·h</w:t>
      </w:r>
      <w:proofErr w:type="spellEnd"/>
      <w:r w:rsidRPr="00426393">
        <w:rPr>
          <w:rFonts w:ascii="Times New Roman"/>
        </w:rPr>
        <w:t>/a;</w:t>
      </w:r>
    </w:p>
    <w:p w14:paraId="6291545D" w14:textId="77777777" w:rsidR="003A55C5" w:rsidRPr="00426393" w:rsidRDefault="00000000">
      <w:pPr>
        <w:pStyle w:val="afffff5"/>
        <w:ind w:firstLine="420"/>
        <w:rPr>
          <w:rFonts w:ascii="Times New Roman"/>
        </w:rPr>
      </w:pPr>
      <m:oMath>
        <m:sSub>
          <m:sSubPr>
            <m:ctrlPr>
              <w:rPr>
                <w:rFonts w:ascii="Cambria Math" w:eastAsia="方正仿宋_GBK" w:hAnsi="Cambria Math"/>
                <w:i/>
                <w:color w:val="000000" w:themeColor="text1"/>
                <w:kern w:val="15"/>
              </w:rPr>
            </m:ctrlPr>
          </m:sSubPr>
          <m:e>
            <m:r>
              <w:rPr>
                <w:rFonts w:ascii="Cambria Math" w:eastAsia="方正仿宋_GBK" w:hAnsi="Cambria Math"/>
                <w:color w:val="000000" w:themeColor="text1"/>
                <w:kern w:val="15"/>
              </w:rPr>
              <m:t>Q</m:t>
            </m:r>
          </m:e>
          <m:sub>
            <m:r>
              <w:rPr>
                <w:rFonts w:ascii="Cambria Math" w:eastAsia="方正仿宋_GBK" w:hAnsi="Cambria Math"/>
                <w:color w:val="000000" w:themeColor="text1"/>
                <w:kern w:val="15"/>
              </w:rPr>
              <m:t>we</m:t>
            </m:r>
          </m:sub>
        </m:sSub>
      </m:oMath>
      <w:r w:rsidRPr="00426393">
        <w:rPr>
          <w:rFonts w:ascii="Times New Roman"/>
        </w:rPr>
        <w:t>——</w:t>
      </w:r>
      <w:r w:rsidRPr="00426393">
        <w:rPr>
          <w:rFonts w:ascii="Times New Roman"/>
        </w:rPr>
        <w:t>河流、湖泊、水库、城市水体空间等水面蒸发消耗的能量，单位：</w:t>
      </w:r>
      <w:r w:rsidRPr="00426393">
        <w:rPr>
          <w:rFonts w:ascii="Times New Roman"/>
        </w:rPr>
        <w:t>kWh/a</w:t>
      </w:r>
      <w:r w:rsidRPr="00426393">
        <w:rPr>
          <w:rFonts w:ascii="Times New Roman"/>
        </w:rPr>
        <w:t>；</w:t>
      </w:r>
    </w:p>
    <w:p w14:paraId="7C5E4E25" w14:textId="273ED7D3" w:rsidR="003A55C5" w:rsidRPr="00426393" w:rsidRDefault="00000000">
      <w:pPr>
        <w:pStyle w:val="afffff5"/>
        <w:ind w:firstLine="420"/>
        <w:rPr>
          <w:rFonts w:ascii="Times New Roman"/>
        </w:rPr>
      </w:pPr>
      <m:oMath>
        <m:sSub>
          <m:sSubPr>
            <m:ctrlPr>
              <w:rPr>
                <w:rFonts w:ascii="Cambria Math" w:hAnsi="Cambria Math"/>
              </w:rPr>
            </m:ctrlPr>
          </m:sSubPr>
          <m:e>
            <m:r>
              <w:rPr>
                <w:rFonts w:ascii="Cambria Math" w:hAnsi="Cambria Math"/>
              </w:rPr>
              <m:t>EPP</m:t>
            </m:r>
          </m:e>
          <m:sub>
            <m:r>
              <w:rPr>
                <w:rFonts w:ascii="Cambria Math" w:hAnsi="Cambria Math"/>
              </w:rPr>
              <m:t>i</m:t>
            </m:r>
          </m:sub>
        </m:sSub>
      </m:oMath>
      <w:r w:rsidRPr="00426393">
        <w:rPr>
          <w:rFonts w:ascii="Times New Roman"/>
        </w:rPr>
        <w:t>——</w:t>
      </w:r>
      <w:r w:rsidRPr="00426393">
        <w:rPr>
          <w:rFonts w:ascii="Times New Roman"/>
        </w:rPr>
        <w:t>第</w:t>
      </w:r>
      <m:oMath>
        <m:r>
          <w:rPr>
            <w:rFonts w:ascii="Cambria Math" w:hAnsi="Cambria Math"/>
          </w:rPr>
          <m:t>i</m:t>
        </m:r>
      </m:oMath>
      <w:r w:rsidRPr="00426393">
        <w:rPr>
          <w:rFonts w:ascii="Times New Roman"/>
        </w:rPr>
        <w:t>类生态系统单位面积蒸腾消耗热量，单位：</w:t>
      </w:r>
      <w:r w:rsidRPr="00426393">
        <w:rPr>
          <w:rFonts w:ascii="Times New Roman"/>
        </w:rPr>
        <w:t>kJ/</w:t>
      </w:r>
      <w:r w:rsidRPr="00426393">
        <w:rPr>
          <w:rFonts w:ascii="Times New Roman"/>
        </w:rPr>
        <w:t>（</w:t>
      </w:r>
      <w:r w:rsidRPr="00426393">
        <w:rPr>
          <w:rFonts w:ascii="Times New Roman"/>
        </w:rPr>
        <w:t>m</w:t>
      </w:r>
      <w:r w:rsidRPr="00426393">
        <w:rPr>
          <w:rFonts w:ascii="Times New Roman"/>
          <w:vertAlign w:val="superscript"/>
        </w:rPr>
        <w:t>2</w:t>
      </w:r>
      <w:r w:rsidRPr="00426393">
        <w:rPr>
          <w:rFonts w:ascii="Times New Roman"/>
        </w:rPr>
        <w:t>·d</w:t>
      </w:r>
      <w:r w:rsidRPr="00426393">
        <w:rPr>
          <w:rFonts w:ascii="Times New Roman"/>
        </w:rPr>
        <w:t>）；</w:t>
      </w:r>
    </w:p>
    <w:p w14:paraId="48E8E3E4" w14:textId="591C89A3" w:rsidR="003A55C5" w:rsidRPr="00426393" w:rsidRDefault="00000000">
      <w:pPr>
        <w:pStyle w:val="afffff5"/>
        <w:ind w:firstLine="420"/>
        <w:rPr>
          <w:rFonts w:ascii="Times New Roman"/>
        </w:rPr>
      </w:pPr>
      <m:oMath>
        <m:sSub>
          <m:sSubPr>
            <m:ctrlPr>
              <w:rPr>
                <w:rFonts w:ascii="Cambria Math" w:hAnsi="Cambria Math"/>
              </w:rPr>
            </m:ctrlPr>
          </m:sSubPr>
          <m:e>
            <m:r>
              <w:rPr>
                <w:rFonts w:ascii="Cambria Math" w:hAnsi="Cambria Math"/>
              </w:rPr>
              <m:t>S</m:t>
            </m:r>
          </m:e>
          <m:sub>
            <m:r>
              <w:rPr>
                <w:rFonts w:ascii="Cambria Math" w:hAnsi="Cambria Math"/>
              </w:rPr>
              <m:t>i</m:t>
            </m:r>
          </m:sub>
        </m:sSub>
      </m:oMath>
      <w:r w:rsidRPr="00426393">
        <w:rPr>
          <w:rFonts w:ascii="Times New Roman"/>
        </w:rPr>
        <w:t>——</w:t>
      </w:r>
      <w:r w:rsidRPr="00426393">
        <w:rPr>
          <w:rFonts w:ascii="Times New Roman"/>
        </w:rPr>
        <w:t>第</w:t>
      </w:r>
      <m:oMath>
        <m:r>
          <w:rPr>
            <w:rFonts w:ascii="Cambria Math" w:hAnsi="Cambria Math"/>
          </w:rPr>
          <m:t>i</m:t>
        </m:r>
      </m:oMath>
      <w:r w:rsidRPr="00426393">
        <w:rPr>
          <w:rFonts w:ascii="Times New Roman"/>
        </w:rPr>
        <w:t>类生态系统面积，单位：</w:t>
      </w:r>
      <w:r w:rsidRPr="00426393">
        <w:rPr>
          <w:rFonts w:ascii="Times New Roman"/>
        </w:rPr>
        <w:t>km</w:t>
      </w:r>
      <w:r w:rsidRPr="00426393">
        <w:rPr>
          <w:rFonts w:ascii="Times New Roman"/>
          <w:vertAlign w:val="superscript"/>
        </w:rPr>
        <w:t>2</w:t>
      </w:r>
      <w:r w:rsidRPr="00426393">
        <w:rPr>
          <w:rFonts w:ascii="Times New Roman"/>
        </w:rPr>
        <w:t>；</w:t>
      </w:r>
    </w:p>
    <w:p w14:paraId="297B84CF" w14:textId="7DD9A692" w:rsidR="003A55C5" w:rsidRPr="00426393" w:rsidRDefault="00000000">
      <w:pPr>
        <w:pStyle w:val="afffff5"/>
        <w:ind w:firstLine="420"/>
        <w:rPr>
          <w:rFonts w:ascii="Times New Roman"/>
        </w:rPr>
      </w:pPr>
      <w:r w:rsidRPr="00426393">
        <w:rPr>
          <w:rFonts w:ascii="Times New Roman"/>
          <w:i/>
          <w:iCs/>
        </w:rPr>
        <w:t>r</w:t>
      </w:r>
      <w:r w:rsidRPr="00426393">
        <w:rPr>
          <w:rFonts w:ascii="Times New Roman"/>
        </w:rPr>
        <w:t>——</w:t>
      </w:r>
      <w:r w:rsidRPr="00426393">
        <w:rPr>
          <w:rFonts w:ascii="Times New Roman"/>
        </w:rPr>
        <w:t>空调能效比，</w:t>
      </w:r>
      <w:r w:rsidR="00C26C1A" w:rsidRPr="00426393">
        <w:rPr>
          <w:rFonts w:ascii="Times New Roman"/>
        </w:rPr>
        <w:t>W/W</w:t>
      </w:r>
      <w:r w:rsidR="00C26C1A" w:rsidRPr="00426393">
        <w:rPr>
          <w:rFonts w:ascii="Times New Roman"/>
        </w:rPr>
        <w:t>，取值</w:t>
      </w:r>
      <w:r w:rsidR="00C26C1A" w:rsidRPr="00426393">
        <w:rPr>
          <w:rFonts w:ascii="Times New Roman"/>
        </w:rPr>
        <w:t>3</w:t>
      </w:r>
      <w:r w:rsidRPr="00426393">
        <w:rPr>
          <w:rFonts w:ascii="Times New Roman"/>
        </w:rPr>
        <w:t>；</w:t>
      </w:r>
    </w:p>
    <w:p w14:paraId="02A2D105" w14:textId="11982B42" w:rsidR="003A55C5" w:rsidRPr="00426393" w:rsidRDefault="00000000">
      <w:pPr>
        <w:pStyle w:val="afffff5"/>
        <w:ind w:firstLine="420"/>
        <w:rPr>
          <w:rFonts w:ascii="Times New Roman"/>
        </w:rPr>
      </w:pPr>
      <m:oMath>
        <m:r>
          <w:rPr>
            <w:rFonts w:ascii="Cambria Math" w:hAnsi="Cambria Math"/>
          </w:rPr>
          <m:t>D</m:t>
        </m:r>
      </m:oMath>
      <w:r w:rsidRPr="00426393">
        <w:rPr>
          <w:rFonts w:ascii="Times New Roman"/>
        </w:rPr>
        <w:t>——</w:t>
      </w:r>
      <w:r w:rsidRPr="00426393">
        <w:rPr>
          <w:rFonts w:ascii="Times New Roman"/>
        </w:rPr>
        <w:t>开放空调降温的天数，单位：</w:t>
      </w:r>
      <w:r w:rsidRPr="00426393">
        <w:rPr>
          <w:rFonts w:ascii="Times New Roman"/>
        </w:rPr>
        <w:t>d/a</w:t>
      </w:r>
    </w:p>
    <w:p w14:paraId="3B395BCC" w14:textId="77777777" w:rsidR="003A55C5" w:rsidRPr="00426393" w:rsidRDefault="00000000">
      <w:pPr>
        <w:pStyle w:val="afffff5"/>
        <w:ind w:firstLine="420"/>
        <w:rPr>
          <w:rFonts w:ascii="Times New Roman"/>
        </w:rPr>
      </w:pPr>
      <m:oMath>
        <m:r>
          <w:rPr>
            <w:rFonts w:ascii="Cambria Math" w:hAnsi="Cambria Math"/>
          </w:rPr>
          <m:t>i</m:t>
        </m:r>
      </m:oMath>
      <w:r w:rsidRPr="00426393">
        <w:rPr>
          <w:rFonts w:ascii="Times New Roman"/>
        </w:rPr>
        <w:t>——</w:t>
      </w:r>
      <w:r w:rsidRPr="00426393">
        <w:rPr>
          <w:rFonts w:ascii="Times New Roman"/>
        </w:rPr>
        <w:t>生态系统类型；</w:t>
      </w:r>
    </w:p>
    <w:p w14:paraId="228376AF" w14:textId="77777777" w:rsidR="003A55C5" w:rsidRPr="00426393" w:rsidRDefault="00000000">
      <w:pPr>
        <w:pStyle w:val="afffff5"/>
        <w:ind w:firstLine="420"/>
        <w:rPr>
          <w:rFonts w:ascii="Times New Roman"/>
        </w:rPr>
      </w:pPr>
      <m:oMath>
        <m:r>
          <w:rPr>
            <w:rFonts w:ascii="Cambria Math" w:hAnsi="Cambria Math"/>
          </w:rPr>
          <m:t>n</m:t>
        </m:r>
      </m:oMath>
      <w:r w:rsidRPr="00426393">
        <w:rPr>
          <w:rFonts w:ascii="Times New Roman"/>
        </w:rPr>
        <w:t>——</w:t>
      </w:r>
      <w:r w:rsidRPr="00426393">
        <w:rPr>
          <w:rFonts w:ascii="Times New Roman"/>
        </w:rPr>
        <w:t>生态系统类型数量</w:t>
      </w:r>
      <w:r w:rsidRPr="00426393">
        <w:rPr>
          <w:rFonts w:ascii="Times New Roman"/>
        </w:rPr>
        <w:t>;</w:t>
      </w:r>
    </w:p>
    <w:p w14:paraId="286CCC53" w14:textId="3963B095" w:rsidR="003A55C5" w:rsidRPr="00426393" w:rsidRDefault="00000000">
      <w:pPr>
        <w:pStyle w:val="afffff5"/>
        <w:ind w:firstLine="420"/>
        <w:rPr>
          <w:rFonts w:ascii="Times New Roman"/>
        </w:rPr>
      </w:pPr>
      <m:oMath>
        <m:sSub>
          <m:sSubPr>
            <m:ctrlPr>
              <w:rPr>
                <w:rFonts w:ascii="Cambria Math" w:eastAsia="方正仿宋_GBK" w:hAnsi="Cambria Math"/>
                <w:i/>
                <w:color w:val="000000" w:themeColor="text1"/>
                <w:kern w:val="15"/>
              </w:rPr>
            </m:ctrlPr>
          </m:sSubPr>
          <m:e>
            <m:r>
              <w:rPr>
                <w:rFonts w:ascii="Cambria Math" w:eastAsia="方正仿宋_GBK" w:hAnsi="Cambria Math"/>
                <w:color w:val="000000" w:themeColor="text1"/>
                <w:kern w:val="15"/>
              </w:rPr>
              <m:t>E</m:t>
            </m:r>
          </m:e>
          <m:sub>
            <m:r>
              <w:rPr>
                <w:rFonts w:ascii="Cambria Math" w:eastAsia="方正仿宋_GBK" w:hAnsi="Cambria Math"/>
                <w:color w:val="000000" w:themeColor="text1"/>
                <w:kern w:val="15"/>
              </w:rPr>
              <m:t>wt</m:t>
            </m:r>
          </m:sub>
        </m:sSub>
      </m:oMath>
      <w:r w:rsidRPr="00426393">
        <w:rPr>
          <w:rFonts w:ascii="Times New Roman"/>
        </w:rPr>
        <w:t>——</w:t>
      </w:r>
      <w:r w:rsidRPr="00426393">
        <w:rPr>
          <w:rFonts w:ascii="Times New Roman"/>
        </w:rPr>
        <w:t>开放空调降温期间水体水面蒸发量，单位：</w:t>
      </w:r>
      <w:r w:rsidRPr="00426393">
        <w:rPr>
          <w:rFonts w:ascii="Times New Roman"/>
        </w:rPr>
        <w:t>m</w:t>
      </w:r>
      <w:r w:rsidRPr="00426393">
        <w:rPr>
          <w:rFonts w:ascii="Times New Roman"/>
          <w:vertAlign w:val="superscript"/>
        </w:rPr>
        <w:t>3</w:t>
      </w:r>
      <w:r w:rsidRPr="00426393">
        <w:rPr>
          <w:rFonts w:ascii="Times New Roman"/>
        </w:rPr>
        <w:t>/a</w:t>
      </w:r>
      <w:r w:rsidR="0041581D" w:rsidRPr="00426393">
        <w:rPr>
          <w:rFonts w:ascii="Times New Roman"/>
        </w:rPr>
        <w:t>，见</w:t>
      </w:r>
      <w:r w:rsidR="0041581D" w:rsidRPr="00426393">
        <w:rPr>
          <w:rFonts w:ascii="Times New Roman"/>
        </w:rPr>
        <w:t>C9.1</w:t>
      </w:r>
      <w:r w:rsidRPr="00426393">
        <w:rPr>
          <w:rFonts w:ascii="Times New Roman"/>
        </w:rPr>
        <w:t>；</w:t>
      </w:r>
    </w:p>
    <w:p w14:paraId="70E76131" w14:textId="10ABE69C" w:rsidR="003A55C5" w:rsidRPr="00426393" w:rsidRDefault="00000000">
      <w:pPr>
        <w:pStyle w:val="afffff5"/>
        <w:ind w:firstLine="420"/>
        <w:rPr>
          <w:rFonts w:ascii="Times New Roman"/>
        </w:rPr>
      </w:pPr>
      <m:oMath>
        <m:sSub>
          <m:sSubPr>
            <m:ctrlPr>
              <w:rPr>
                <w:rFonts w:ascii="Cambria Math" w:eastAsia="方正仿宋_GBK" w:hAnsi="Cambria Math"/>
                <w:i/>
                <w:color w:val="000000" w:themeColor="text1"/>
                <w:kern w:val="15"/>
              </w:rPr>
            </m:ctrlPr>
          </m:sSubPr>
          <m:e>
            <m:r>
              <w:rPr>
                <w:rFonts w:ascii="Cambria Math" w:eastAsia="方正仿宋_GBK" w:hAnsi="Cambria Math"/>
                <w:color w:val="000000" w:themeColor="text1"/>
                <w:kern w:val="15"/>
              </w:rPr>
              <m:t>E</m:t>
            </m:r>
          </m:e>
          <m:sub>
            <m:r>
              <w:rPr>
                <w:rFonts w:ascii="Cambria Math" w:eastAsia="方正仿宋_GBK" w:hAnsi="Cambria Math"/>
                <w:color w:val="000000" w:themeColor="text1"/>
                <w:kern w:val="15"/>
              </w:rPr>
              <m:t>wh</m:t>
            </m:r>
          </m:sub>
        </m:sSub>
      </m:oMath>
      <w:r w:rsidRPr="00426393">
        <w:rPr>
          <w:rFonts w:ascii="Times New Roman"/>
        </w:rPr>
        <w:t>——</w:t>
      </w:r>
      <w:r w:rsidRPr="00426393">
        <w:rPr>
          <w:rFonts w:ascii="Times New Roman"/>
        </w:rPr>
        <w:t>开放加湿器增湿期间水体水面蒸发量，单位：</w:t>
      </w:r>
      <w:r w:rsidRPr="00426393">
        <w:rPr>
          <w:rFonts w:ascii="Times New Roman"/>
        </w:rPr>
        <w:t>m</w:t>
      </w:r>
      <w:r w:rsidRPr="00426393">
        <w:rPr>
          <w:rFonts w:ascii="Times New Roman"/>
          <w:vertAlign w:val="superscript"/>
        </w:rPr>
        <w:t>3</w:t>
      </w:r>
      <w:r w:rsidRPr="00426393">
        <w:rPr>
          <w:rFonts w:ascii="Times New Roman"/>
        </w:rPr>
        <w:t>/a</w:t>
      </w:r>
      <w:r w:rsidR="0041581D" w:rsidRPr="00426393">
        <w:rPr>
          <w:rFonts w:ascii="Times New Roman"/>
        </w:rPr>
        <w:t>，见</w:t>
      </w:r>
      <w:r w:rsidR="0041581D" w:rsidRPr="00426393">
        <w:rPr>
          <w:rFonts w:ascii="Times New Roman"/>
        </w:rPr>
        <w:t>C9.1</w:t>
      </w:r>
      <w:r w:rsidRPr="00426393">
        <w:rPr>
          <w:rFonts w:ascii="Times New Roman"/>
        </w:rPr>
        <w:t>；</w:t>
      </w:r>
    </w:p>
    <w:p w14:paraId="77889B38" w14:textId="77777777" w:rsidR="003A55C5" w:rsidRPr="00426393" w:rsidRDefault="00000000">
      <w:pPr>
        <w:pStyle w:val="afffff5"/>
        <w:ind w:firstLine="420"/>
        <w:rPr>
          <w:rFonts w:ascii="Times New Roman"/>
        </w:rPr>
      </w:pPr>
      <m:oMath>
        <m:sSub>
          <m:sSubPr>
            <m:ctrlPr>
              <w:rPr>
                <w:rFonts w:ascii="Cambria Math" w:eastAsia="方正仿宋_GBK" w:hAnsi="Cambria Math"/>
                <w:i/>
                <w:iCs/>
                <w:color w:val="000000" w:themeColor="text1"/>
                <w:kern w:val="15"/>
              </w:rPr>
            </m:ctrlPr>
          </m:sSubPr>
          <m:e>
            <m:r>
              <w:rPr>
                <w:rFonts w:ascii="Cambria Math" w:eastAsia="方正仿宋_GBK" w:hAnsi="Cambria Math"/>
                <w:color w:val="000000" w:themeColor="text1"/>
                <w:kern w:val="15"/>
              </w:rPr>
              <m:t>ρ</m:t>
            </m:r>
          </m:e>
          <m:sub>
            <m:r>
              <w:rPr>
                <w:rFonts w:ascii="Cambria Math" w:eastAsia="方正仿宋_GBK" w:hAnsi="Cambria Math"/>
                <w:color w:val="000000" w:themeColor="text1"/>
                <w:kern w:val="15"/>
                <w:vertAlign w:val="subscript"/>
              </w:rPr>
              <m:t>w</m:t>
            </m:r>
          </m:sub>
        </m:sSub>
      </m:oMath>
      <w:r w:rsidRPr="00426393">
        <w:rPr>
          <w:rFonts w:ascii="Times New Roman"/>
        </w:rPr>
        <w:t>——</w:t>
      </w:r>
      <w:r w:rsidRPr="00426393">
        <w:rPr>
          <w:rFonts w:ascii="Times New Roman"/>
        </w:rPr>
        <w:t>水的密度，单位：</w:t>
      </w:r>
      <w:r w:rsidRPr="00426393">
        <w:rPr>
          <w:rFonts w:ascii="Times New Roman"/>
        </w:rPr>
        <w:t>g/cm</w:t>
      </w:r>
      <w:r w:rsidRPr="00426393">
        <w:rPr>
          <w:rFonts w:ascii="Times New Roman"/>
          <w:vertAlign w:val="superscript"/>
        </w:rPr>
        <w:t>3</w:t>
      </w:r>
      <w:r w:rsidRPr="00426393">
        <w:rPr>
          <w:rFonts w:ascii="Times New Roman"/>
        </w:rPr>
        <w:t>,</w:t>
      </w:r>
      <w:r w:rsidRPr="00426393">
        <w:rPr>
          <w:rFonts w:ascii="Times New Roman"/>
        </w:rPr>
        <w:t>取值</w:t>
      </w:r>
      <w:r w:rsidRPr="00426393">
        <w:rPr>
          <w:rFonts w:ascii="Times New Roman"/>
        </w:rPr>
        <w:t>1 g/cm</w:t>
      </w:r>
      <w:r w:rsidRPr="00426393">
        <w:rPr>
          <w:rFonts w:ascii="Times New Roman"/>
          <w:vertAlign w:val="superscript"/>
        </w:rPr>
        <w:t>3</w:t>
      </w:r>
      <w:r w:rsidRPr="00426393">
        <w:rPr>
          <w:rFonts w:ascii="Times New Roman"/>
        </w:rPr>
        <w:t>；</w:t>
      </w:r>
    </w:p>
    <w:p w14:paraId="4EB7AE73" w14:textId="77777777" w:rsidR="003A55C5" w:rsidRPr="00426393" w:rsidRDefault="00000000">
      <w:pPr>
        <w:pStyle w:val="afffff5"/>
        <w:ind w:firstLine="420"/>
        <w:rPr>
          <w:rFonts w:ascii="Times New Roman"/>
        </w:rPr>
      </w:pPr>
      <m:oMath>
        <m:r>
          <w:rPr>
            <w:rFonts w:ascii="Cambria Math" w:eastAsia="方正仿宋_GBK" w:hAnsi="Cambria Math"/>
            <w:color w:val="000000" w:themeColor="text1"/>
            <w:kern w:val="15"/>
          </w:rPr>
          <m:t>q</m:t>
        </m:r>
      </m:oMath>
      <w:r w:rsidRPr="00426393">
        <w:rPr>
          <w:rFonts w:ascii="Times New Roman"/>
        </w:rPr>
        <w:t>——</w:t>
      </w:r>
      <w:r w:rsidRPr="00426393">
        <w:rPr>
          <w:rFonts w:ascii="Times New Roman"/>
        </w:rPr>
        <w:t>水的挥发潜热，即蒸发</w:t>
      </w:r>
      <w:r w:rsidRPr="00426393">
        <w:rPr>
          <w:rFonts w:ascii="Times New Roman"/>
        </w:rPr>
        <w:t>1</w:t>
      </w:r>
      <w:r w:rsidRPr="00426393">
        <w:rPr>
          <w:rFonts w:ascii="Times New Roman"/>
        </w:rPr>
        <w:t>克水所需要的热量</w:t>
      </w:r>
      <w:r w:rsidRPr="00426393">
        <w:rPr>
          <w:rFonts w:ascii="Times New Roman"/>
        </w:rPr>
        <w:t>,</w:t>
      </w:r>
      <w:r w:rsidRPr="00426393">
        <w:rPr>
          <w:rFonts w:ascii="Times New Roman"/>
        </w:rPr>
        <w:t>单位：</w:t>
      </w:r>
      <w:r w:rsidRPr="00426393">
        <w:rPr>
          <w:rFonts w:ascii="Times New Roman"/>
        </w:rPr>
        <w:t>J/g</w:t>
      </w:r>
      <w:r w:rsidRPr="00426393">
        <w:rPr>
          <w:rFonts w:ascii="Times New Roman"/>
        </w:rPr>
        <w:t>，取值</w:t>
      </w:r>
      <w:r w:rsidRPr="00426393">
        <w:rPr>
          <w:rFonts w:ascii="Times New Roman"/>
        </w:rPr>
        <w:t>2260 J/g</w:t>
      </w:r>
      <w:r w:rsidRPr="00426393">
        <w:rPr>
          <w:rFonts w:ascii="Times New Roman"/>
        </w:rPr>
        <w:t>；</w:t>
      </w:r>
    </w:p>
    <w:p w14:paraId="77AC5C66" w14:textId="459FA8F5" w:rsidR="003A55C5" w:rsidRPr="00426393" w:rsidRDefault="00000000">
      <w:pPr>
        <w:pStyle w:val="afffff5"/>
        <w:ind w:firstLine="420"/>
        <w:rPr>
          <w:rFonts w:ascii="Times New Roman"/>
        </w:rPr>
      </w:pPr>
      <m:oMath>
        <m:r>
          <w:rPr>
            <w:rFonts w:ascii="Cambria Math" w:eastAsia="方正仿宋_GBK" w:hAnsi="Cambria Math"/>
            <w:color w:val="000000" w:themeColor="text1"/>
            <w:kern w:val="15"/>
          </w:rPr>
          <m:t>y</m:t>
        </m:r>
      </m:oMath>
      <w:r w:rsidRPr="00426393">
        <w:rPr>
          <w:rFonts w:ascii="Times New Roman"/>
        </w:rPr>
        <w:t>——</w:t>
      </w:r>
      <w:r w:rsidRPr="00426393">
        <w:rPr>
          <w:rFonts w:ascii="Times New Roman"/>
        </w:rPr>
        <w:t>加湿器将</w:t>
      </w:r>
      <w:r w:rsidRPr="00426393">
        <w:rPr>
          <w:rFonts w:ascii="Times New Roman"/>
        </w:rPr>
        <w:t>1</w:t>
      </w:r>
      <w:r w:rsidRPr="00426393">
        <w:rPr>
          <w:rFonts w:ascii="Times New Roman"/>
        </w:rPr>
        <w:t>立方米水转化为</w:t>
      </w:r>
      <w:r w:rsidR="007E49B2" w:rsidRPr="00426393">
        <w:rPr>
          <w:rFonts w:ascii="Times New Roman"/>
        </w:rPr>
        <w:t>水蒸气</w:t>
      </w:r>
      <w:r w:rsidRPr="00426393">
        <w:rPr>
          <w:rFonts w:ascii="Times New Roman"/>
        </w:rPr>
        <w:t>的耗电量，单位：</w:t>
      </w:r>
      <w:r w:rsidRPr="00426393">
        <w:rPr>
          <w:rFonts w:ascii="Times New Roman"/>
        </w:rPr>
        <w:t>kWh/ m</w:t>
      </w:r>
      <w:r w:rsidRPr="00426393">
        <w:rPr>
          <w:rFonts w:ascii="Times New Roman"/>
          <w:vertAlign w:val="superscript"/>
        </w:rPr>
        <w:t>3</w:t>
      </w:r>
      <w:r w:rsidR="007E49B2" w:rsidRPr="00426393">
        <w:rPr>
          <w:rFonts w:ascii="Times New Roman"/>
        </w:rPr>
        <w:t>，取值</w:t>
      </w:r>
      <w:r w:rsidR="007E49B2" w:rsidRPr="00426393">
        <w:rPr>
          <w:rFonts w:ascii="Times New Roman"/>
        </w:rPr>
        <w:t>120 kWh/ m</w:t>
      </w:r>
      <w:r w:rsidR="007E49B2" w:rsidRPr="00426393">
        <w:rPr>
          <w:rFonts w:ascii="Times New Roman"/>
          <w:vertAlign w:val="superscript"/>
        </w:rPr>
        <w:t>3</w:t>
      </w:r>
      <w:r w:rsidRPr="00426393">
        <w:rPr>
          <w:rFonts w:ascii="Times New Roman"/>
        </w:rPr>
        <w:t>。</w:t>
      </w:r>
    </w:p>
    <w:p w14:paraId="2A61A11A" w14:textId="77777777" w:rsidR="003A55C5" w:rsidRPr="00426393" w:rsidRDefault="00000000">
      <w:pPr>
        <w:pStyle w:val="afff"/>
        <w:spacing w:before="156" w:after="156"/>
        <w:rPr>
          <w:rFonts w:ascii="Times New Roman"/>
        </w:rPr>
      </w:pPr>
      <w:r w:rsidRPr="00426393">
        <w:rPr>
          <w:rFonts w:ascii="Times New Roman"/>
        </w:rPr>
        <w:t>噪声消减服务实物量</w:t>
      </w:r>
    </w:p>
    <w:p w14:paraId="7E6E3995" w14:textId="77777777" w:rsidR="003A55C5" w:rsidRPr="00426393" w:rsidRDefault="00000000">
      <w:pPr>
        <w:pStyle w:val="afffff5"/>
        <w:ind w:firstLine="420"/>
        <w:rPr>
          <w:rFonts w:ascii="Times New Roman"/>
        </w:rPr>
      </w:pPr>
      <w:r w:rsidRPr="00426393">
        <w:rPr>
          <w:rFonts w:ascii="Times New Roman"/>
        </w:rPr>
        <w:t>采用噪声消减量，作为噪音消减服务实物量的评价指标。主要考虑交通噪声。按照公式（</w:t>
      </w:r>
      <w:r w:rsidRPr="00426393">
        <w:rPr>
          <w:rFonts w:ascii="Times New Roman"/>
        </w:rPr>
        <w:t>27</w:t>
      </w:r>
      <w:r w:rsidRPr="00426393">
        <w:rPr>
          <w:rFonts w:ascii="Times New Roman"/>
        </w:rPr>
        <w:t>）计算。</w:t>
      </w:r>
    </w:p>
    <w:p w14:paraId="65A412D8" w14:textId="77777777" w:rsidR="003A55C5" w:rsidRPr="00426393" w:rsidRDefault="00000000">
      <w:pPr>
        <w:pStyle w:val="afffffff1"/>
        <w:rPr>
          <w:rFonts w:ascii="Times New Roman" w:hAnsi="Times New Roman"/>
        </w:rPr>
      </w:pPr>
      <w:r w:rsidRPr="00426393">
        <w:rPr>
          <w:rFonts w:ascii="Times New Roman" w:hAnsi="Times New Roman"/>
        </w:rPr>
        <w:lastRenderedPageBreak/>
        <w:tab/>
      </w:r>
      <m:oMath>
        <m:sSub>
          <m:sSubPr>
            <m:ctrlPr>
              <w:rPr>
                <w:rFonts w:ascii="Cambria Math" w:hAnsi="Cambria Math"/>
                <w:i/>
              </w:rPr>
            </m:ctrlPr>
          </m:sSubPr>
          <m:e>
            <m:r>
              <w:rPr>
                <w:rFonts w:ascii="Cambria Math" w:hAnsi="Cambria Math"/>
              </w:rPr>
              <m:t>Q</m:t>
            </m:r>
          </m:e>
          <m:sub>
            <m:r>
              <w:rPr>
                <w:rFonts w:ascii="Cambria Math" w:hAnsi="Cambria Math"/>
              </w:rPr>
              <m:t>na</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r>
              <w:rPr>
                <w:rFonts w:ascii="Cambria Math" w:hAnsi="Cambria Math"/>
              </w:rPr>
              <m:t>m</m:t>
            </m:r>
          </m:sup>
          <m:e>
            <m:nary>
              <m:naryPr>
                <m:chr m:val="∑"/>
                <m:limLoc m:val="subSup"/>
                <m:ctrlPr>
                  <w:rPr>
                    <w:rFonts w:ascii="Cambria Math" w:hAnsi="Cambria Math"/>
                    <w:i/>
                  </w:rPr>
                </m:ctrlPr>
              </m:naryPr>
              <m:sub>
                <m:r>
                  <w:rPr>
                    <w:rFonts w:ascii="Cambria Math" w:hAnsi="Cambria Math"/>
                  </w:rPr>
                  <m:t>j=1</m:t>
                </m:r>
              </m:sub>
              <m:sup>
                <m:r>
                  <w:rPr>
                    <w:rFonts w:ascii="Cambria Math" w:hAnsi="Cambria Math"/>
                  </w:rPr>
                  <m:t>n</m:t>
                </m:r>
              </m:sup>
              <m:e>
                <m:sSub>
                  <m:sSubPr>
                    <m:ctrlPr>
                      <w:rPr>
                        <w:rFonts w:ascii="Cambria Math" w:hAnsi="Cambria Math"/>
                        <w:i/>
                      </w:rPr>
                    </m:ctrlPr>
                  </m:sSubPr>
                  <m:e>
                    <m:r>
                      <w:rPr>
                        <w:rFonts w:ascii="Cambria Math" w:hAnsi="Cambria Math"/>
                      </w:rPr>
                      <m:t>R</m:t>
                    </m:r>
                  </m:e>
                  <m:sub>
                    <m:r>
                      <w:rPr>
                        <w:rFonts w:ascii="Cambria Math" w:hAnsi="Cambria Math"/>
                      </w:rPr>
                      <m:t>i</m:t>
                    </m:r>
                    <m:r>
                      <w:rPr>
                        <w:rFonts w:ascii="Cambria Math" w:hAnsi="Cambria Math"/>
                      </w:rPr>
                      <m:t>，</m:t>
                    </m:r>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NA</m:t>
                    </m:r>
                  </m:e>
                  <m:sub>
                    <m:r>
                      <w:rPr>
                        <w:rFonts w:ascii="Cambria Math" w:hAnsi="Cambria Math"/>
                      </w:rPr>
                      <m:t>i</m:t>
                    </m:r>
                    <m:r>
                      <w:rPr>
                        <w:rFonts w:ascii="Cambria Math" w:hAnsi="Cambria Math"/>
                      </w:rPr>
                      <m:t>，</m:t>
                    </m:r>
                    <m:r>
                      <w:rPr>
                        <w:rFonts w:ascii="Cambria Math" w:hAnsi="Cambria Math"/>
                      </w:rPr>
                      <m:t>j</m:t>
                    </m:r>
                  </m:sub>
                </m:sSub>
              </m:e>
            </m:nary>
          </m:e>
        </m:nary>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6273E346" w14:textId="77777777" w:rsidR="003A55C5" w:rsidRPr="00426393" w:rsidRDefault="00000000">
      <w:pPr>
        <w:pStyle w:val="afffff4"/>
        <w:rPr>
          <w:rFonts w:ascii="Times New Roman" w:hAnsi="Times New Roman"/>
        </w:rPr>
      </w:pPr>
      <w:r w:rsidRPr="00426393">
        <w:rPr>
          <w:rFonts w:ascii="Times New Roman" w:hAnsi="Times New Roman"/>
        </w:rPr>
        <w:t>式中：</w:t>
      </w:r>
    </w:p>
    <w:p w14:paraId="12E2E979" w14:textId="77777777" w:rsidR="003A55C5" w:rsidRPr="00426393" w:rsidRDefault="00000000">
      <w:pPr>
        <w:pStyle w:val="afffff5"/>
        <w:ind w:firstLine="440"/>
        <w:rPr>
          <w:rFonts w:ascii="Times New Roman"/>
        </w:rPr>
      </w:pPr>
      <m:oMath>
        <m:sSub>
          <m:sSubPr>
            <m:ctrlPr>
              <w:rPr>
                <w:rFonts w:ascii="Cambria Math" w:hAnsi="Cambria Math"/>
                <w:i/>
                <w:sz w:val="22"/>
                <w:szCs w:val="22"/>
              </w:rPr>
            </m:ctrlPr>
          </m:sSubPr>
          <m:e>
            <m:r>
              <w:rPr>
                <w:rFonts w:ascii="Cambria Math" w:hAnsi="Cambria Math"/>
              </w:rPr>
              <m:t>Q</m:t>
            </m:r>
          </m:e>
          <m:sub>
            <m:r>
              <w:rPr>
                <w:rFonts w:ascii="Cambria Math" w:hAnsi="Cambria Math"/>
                <w:sz w:val="22"/>
                <w:szCs w:val="22"/>
              </w:rPr>
              <m:t>na</m:t>
            </m:r>
          </m:sub>
        </m:sSub>
      </m:oMath>
      <w:r w:rsidRPr="00426393">
        <w:rPr>
          <w:rFonts w:ascii="Times New Roman"/>
        </w:rPr>
        <w:t>——</w:t>
      </w:r>
      <w:r w:rsidRPr="00426393">
        <w:rPr>
          <w:rFonts w:ascii="Times New Roman"/>
        </w:rPr>
        <w:t>噪声消减量，单位：</w:t>
      </w:r>
      <w:proofErr w:type="spellStart"/>
      <w:r w:rsidRPr="00426393">
        <w:rPr>
          <w:rFonts w:ascii="Times New Roman"/>
        </w:rPr>
        <w:t>dB·km</w:t>
      </w:r>
      <w:proofErr w:type="spellEnd"/>
      <w:r w:rsidRPr="00426393">
        <w:rPr>
          <w:rFonts w:ascii="Times New Roman"/>
        </w:rPr>
        <w:t>；</w:t>
      </w:r>
    </w:p>
    <w:p w14:paraId="26236FCB" w14:textId="77777777" w:rsidR="003A55C5" w:rsidRPr="00426393" w:rsidRDefault="00000000">
      <w:pPr>
        <w:pStyle w:val="afffff5"/>
        <w:ind w:firstLine="440"/>
        <w:rPr>
          <w:rFonts w:ascii="Times New Roman"/>
        </w:rPr>
      </w:pPr>
      <m:oMath>
        <m:sSub>
          <m:sSubPr>
            <m:ctrlPr>
              <w:rPr>
                <w:rFonts w:ascii="Cambria Math" w:hAnsi="Cambria Math"/>
                <w:i/>
                <w:sz w:val="22"/>
                <w:szCs w:val="22"/>
              </w:rPr>
            </m:ctrlPr>
          </m:sSubPr>
          <m:e>
            <m:r>
              <w:rPr>
                <w:rFonts w:ascii="Cambria Math" w:hAnsi="Cambria Math"/>
              </w:rPr>
              <m:t>NA</m:t>
            </m:r>
          </m:e>
          <m:sub>
            <m:r>
              <w:rPr>
                <w:rFonts w:ascii="Cambria Math" w:hAnsi="Cambria Math"/>
              </w:rPr>
              <m:t>i,j</m:t>
            </m:r>
          </m:sub>
        </m:sSub>
      </m:oMath>
      <w:r w:rsidRPr="00426393">
        <w:rPr>
          <w:rFonts w:ascii="Times New Roman"/>
        </w:rPr>
        <w:t>——</w:t>
      </w:r>
      <w:r w:rsidRPr="00426393">
        <w:rPr>
          <w:rFonts w:ascii="Times New Roman"/>
        </w:rPr>
        <w:t>绿化带宽度级别为</w:t>
      </w:r>
      <m:oMath>
        <m:r>
          <w:rPr>
            <w:rFonts w:ascii="Cambria Math" w:hAnsi="Cambria Math"/>
          </w:rPr>
          <m:t>i</m:t>
        </m:r>
      </m:oMath>
      <w:r w:rsidRPr="00426393">
        <w:rPr>
          <w:rFonts w:ascii="Times New Roman"/>
        </w:rPr>
        <w:t>,</w:t>
      </w:r>
      <w:r w:rsidRPr="00426393">
        <w:rPr>
          <w:rFonts w:ascii="Times New Roman"/>
        </w:rPr>
        <w:t>道路类型为</w:t>
      </w:r>
      <m:oMath>
        <m:r>
          <w:rPr>
            <w:rFonts w:ascii="Cambria Math" w:hAnsi="Cambria Math"/>
          </w:rPr>
          <m:t>j</m:t>
        </m:r>
      </m:oMath>
      <w:r w:rsidRPr="00426393">
        <w:rPr>
          <w:rFonts w:ascii="Times New Roman"/>
        </w:rPr>
        <w:t>的道路两侧的平均降噪分贝，降噪分贝数由绿化带近路侧和远路侧噪声差值确定，单位：</w:t>
      </w:r>
      <w:r w:rsidRPr="00426393">
        <w:rPr>
          <w:rFonts w:ascii="Times New Roman"/>
        </w:rPr>
        <w:t>dB</w:t>
      </w:r>
      <w:r w:rsidRPr="00426393">
        <w:rPr>
          <w:rFonts w:ascii="Times New Roman"/>
        </w:rPr>
        <w:t>；</w:t>
      </w:r>
    </w:p>
    <w:p w14:paraId="3884985C" w14:textId="77777777" w:rsidR="003A55C5" w:rsidRPr="00426393" w:rsidRDefault="00000000">
      <w:pPr>
        <w:pStyle w:val="afffff5"/>
        <w:ind w:firstLine="440"/>
        <w:rPr>
          <w:rFonts w:ascii="Times New Roman"/>
        </w:rPr>
      </w:pPr>
      <m:oMath>
        <m:sSub>
          <m:sSubPr>
            <m:ctrlPr>
              <w:rPr>
                <w:rFonts w:ascii="Cambria Math" w:hAnsi="Cambria Math"/>
                <w:i/>
                <w:sz w:val="22"/>
                <w:szCs w:val="22"/>
              </w:rPr>
            </m:ctrlPr>
          </m:sSubPr>
          <m:e>
            <m:r>
              <w:rPr>
                <w:rFonts w:ascii="Cambria Math" w:hAnsi="Cambria Math"/>
              </w:rPr>
              <m:t>R</m:t>
            </m:r>
          </m:e>
          <m:sub>
            <m:r>
              <w:rPr>
                <w:rFonts w:ascii="Cambria Math" w:hAnsi="Cambria Math"/>
              </w:rPr>
              <m:t>i,j</m:t>
            </m:r>
          </m:sub>
        </m:sSub>
      </m:oMath>
      <w:r w:rsidRPr="00426393">
        <w:rPr>
          <w:rFonts w:ascii="Times New Roman"/>
        </w:rPr>
        <w:t>——</w:t>
      </w:r>
      <w:r w:rsidRPr="00426393">
        <w:rPr>
          <w:rFonts w:ascii="Times New Roman"/>
        </w:rPr>
        <w:t>绿化带宽度级别为</w:t>
      </w:r>
      <m:oMath>
        <m:r>
          <w:rPr>
            <w:rFonts w:ascii="Cambria Math" w:hAnsi="Cambria Math"/>
          </w:rPr>
          <m:t>i</m:t>
        </m:r>
      </m:oMath>
      <w:r w:rsidRPr="00426393">
        <w:rPr>
          <w:rFonts w:ascii="Times New Roman"/>
        </w:rPr>
        <w:t>,</w:t>
      </w:r>
      <w:r w:rsidRPr="00426393">
        <w:rPr>
          <w:rFonts w:ascii="Times New Roman"/>
        </w:rPr>
        <w:t>道路类型为</w:t>
      </w:r>
      <m:oMath>
        <m:r>
          <w:rPr>
            <w:rFonts w:ascii="Cambria Math" w:hAnsi="Cambria Math"/>
          </w:rPr>
          <m:t>j</m:t>
        </m:r>
      </m:oMath>
      <w:r w:rsidRPr="00426393">
        <w:rPr>
          <w:rFonts w:ascii="Times New Roman"/>
        </w:rPr>
        <w:t>的道路的长度，单位：</w:t>
      </w:r>
      <w:r w:rsidRPr="00426393">
        <w:rPr>
          <w:rFonts w:ascii="Times New Roman"/>
        </w:rPr>
        <w:t>km</w:t>
      </w:r>
      <w:r w:rsidRPr="00426393">
        <w:rPr>
          <w:rFonts w:ascii="Times New Roman"/>
        </w:rPr>
        <w:t>；</w:t>
      </w:r>
    </w:p>
    <w:p w14:paraId="51D5E48D" w14:textId="14012DA0" w:rsidR="003A55C5" w:rsidRPr="00426393" w:rsidRDefault="00000000">
      <w:pPr>
        <w:pStyle w:val="afffff5"/>
        <w:ind w:firstLine="420"/>
        <w:rPr>
          <w:rFonts w:ascii="Times New Roman"/>
        </w:rPr>
      </w:pPr>
      <m:oMath>
        <m:r>
          <w:rPr>
            <w:rFonts w:ascii="Cambria Math" w:hAnsi="Cambria Math"/>
          </w:rPr>
          <m:t>i</m:t>
        </m:r>
      </m:oMath>
      <w:r w:rsidRPr="00426393">
        <w:rPr>
          <w:rFonts w:ascii="Times New Roman"/>
        </w:rPr>
        <w:t>——</w:t>
      </w:r>
      <w:r w:rsidRPr="00426393">
        <w:rPr>
          <w:rFonts w:ascii="Times New Roman"/>
        </w:rPr>
        <w:t>绿化带宽度级别，见附录</w:t>
      </w:r>
      <w:r w:rsidRPr="00426393">
        <w:rPr>
          <w:rFonts w:ascii="Times New Roman"/>
        </w:rPr>
        <w:t>C.</w:t>
      </w:r>
      <w:r w:rsidR="0041581D" w:rsidRPr="00426393">
        <w:rPr>
          <w:rFonts w:ascii="Times New Roman"/>
        </w:rPr>
        <w:t>10.1</w:t>
      </w:r>
      <w:r w:rsidRPr="00426393">
        <w:rPr>
          <w:rFonts w:ascii="Times New Roman"/>
        </w:rPr>
        <w:t>；</w:t>
      </w:r>
    </w:p>
    <w:p w14:paraId="15ADDAFA" w14:textId="77777777" w:rsidR="003A55C5" w:rsidRPr="00426393" w:rsidRDefault="00000000">
      <w:pPr>
        <w:pStyle w:val="afffff5"/>
        <w:ind w:firstLine="420"/>
        <w:rPr>
          <w:rFonts w:ascii="Times New Roman"/>
        </w:rPr>
      </w:pPr>
      <m:oMath>
        <m:r>
          <w:rPr>
            <w:rFonts w:ascii="Cambria Math" w:hAnsi="Cambria Math"/>
          </w:rPr>
          <m:t>j</m:t>
        </m:r>
      </m:oMath>
      <w:r w:rsidRPr="00426393">
        <w:rPr>
          <w:rFonts w:ascii="Times New Roman"/>
        </w:rPr>
        <w:t>——</w:t>
      </w:r>
      <w:r w:rsidRPr="00426393">
        <w:rPr>
          <w:rFonts w:ascii="Times New Roman"/>
        </w:rPr>
        <w:t>道路类型；</w:t>
      </w:r>
    </w:p>
    <w:p w14:paraId="49B675EC" w14:textId="77777777" w:rsidR="003A55C5" w:rsidRPr="00426393" w:rsidRDefault="00000000">
      <w:pPr>
        <w:pStyle w:val="afffff5"/>
        <w:ind w:firstLine="420"/>
        <w:rPr>
          <w:rFonts w:ascii="Times New Roman"/>
        </w:rPr>
      </w:pPr>
      <m:oMath>
        <m:r>
          <w:rPr>
            <w:rFonts w:ascii="Cambria Math" w:hAnsi="Cambria Math"/>
          </w:rPr>
          <m:t>m</m:t>
        </m:r>
      </m:oMath>
      <w:r w:rsidRPr="00426393">
        <w:rPr>
          <w:rFonts w:ascii="Times New Roman"/>
        </w:rPr>
        <w:t>——</w:t>
      </w:r>
      <w:r w:rsidRPr="00426393">
        <w:rPr>
          <w:rFonts w:ascii="Times New Roman"/>
        </w:rPr>
        <w:t>道路绿化带宽度分级数量；</w:t>
      </w:r>
    </w:p>
    <w:p w14:paraId="77D6B50C" w14:textId="77777777" w:rsidR="003A55C5" w:rsidRPr="00426393" w:rsidRDefault="00000000">
      <w:pPr>
        <w:pStyle w:val="afffff5"/>
        <w:ind w:firstLine="420"/>
        <w:rPr>
          <w:rFonts w:ascii="Times New Roman"/>
        </w:rPr>
      </w:pPr>
      <m:oMath>
        <m:r>
          <w:rPr>
            <w:rFonts w:ascii="Cambria Math" w:hAnsi="Cambria Math"/>
          </w:rPr>
          <m:t>n</m:t>
        </m:r>
      </m:oMath>
      <w:r w:rsidRPr="00426393">
        <w:rPr>
          <w:rFonts w:ascii="Times New Roman"/>
        </w:rPr>
        <w:t>——</w:t>
      </w:r>
      <w:r w:rsidRPr="00426393">
        <w:rPr>
          <w:rFonts w:ascii="Times New Roman"/>
        </w:rPr>
        <w:t>道路类型数量。</w:t>
      </w:r>
    </w:p>
    <w:p w14:paraId="02EC9728" w14:textId="77777777" w:rsidR="003A55C5" w:rsidRPr="00426393" w:rsidRDefault="00000000">
      <w:pPr>
        <w:pStyle w:val="affe"/>
        <w:spacing w:before="156" w:after="156"/>
        <w:rPr>
          <w:rFonts w:ascii="Times New Roman"/>
        </w:rPr>
      </w:pPr>
      <w:bookmarkStart w:id="74" w:name="_Toc179674289"/>
      <w:bookmarkEnd w:id="72"/>
      <w:r w:rsidRPr="00426393">
        <w:rPr>
          <w:rFonts w:ascii="Times New Roman"/>
        </w:rPr>
        <w:t>文化服务</w:t>
      </w:r>
      <w:bookmarkEnd w:id="74"/>
    </w:p>
    <w:p w14:paraId="496F8E81" w14:textId="77777777" w:rsidR="003A55C5" w:rsidRPr="00426393" w:rsidRDefault="00000000">
      <w:pPr>
        <w:pStyle w:val="afff"/>
        <w:spacing w:before="156" w:after="156"/>
        <w:rPr>
          <w:rFonts w:ascii="Times New Roman"/>
        </w:rPr>
      </w:pPr>
      <w:r w:rsidRPr="00426393">
        <w:rPr>
          <w:rFonts w:ascii="Times New Roman"/>
        </w:rPr>
        <w:t>旅游</w:t>
      </w:r>
      <w:proofErr w:type="gramStart"/>
      <w:r w:rsidRPr="00426393">
        <w:rPr>
          <w:rFonts w:ascii="Times New Roman"/>
        </w:rPr>
        <w:t>康养服务</w:t>
      </w:r>
      <w:proofErr w:type="gramEnd"/>
      <w:r w:rsidRPr="00426393">
        <w:rPr>
          <w:rFonts w:ascii="Times New Roman"/>
        </w:rPr>
        <w:t>实物量</w:t>
      </w:r>
    </w:p>
    <w:p w14:paraId="57BAD4D0" w14:textId="77777777" w:rsidR="003A55C5" w:rsidRPr="00426393" w:rsidRDefault="00000000">
      <w:pPr>
        <w:pStyle w:val="afffff5"/>
        <w:ind w:firstLine="420"/>
        <w:rPr>
          <w:rFonts w:ascii="Times New Roman"/>
        </w:rPr>
      </w:pPr>
      <w:r w:rsidRPr="00426393">
        <w:rPr>
          <w:rFonts w:ascii="Times New Roman"/>
        </w:rPr>
        <w:t>采用核算区域内自然景区年接待旅游总人次，作为旅游</w:t>
      </w:r>
      <w:proofErr w:type="gramStart"/>
      <w:r w:rsidRPr="00426393">
        <w:rPr>
          <w:rFonts w:ascii="Times New Roman"/>
        </w:rPr>
        <w:t>康养服务</w:t>
      </w:r>
      <w:proofErr w:type="gramEnd"/>
      <w:r w:rsidRPr="00426393">
        <w:rPr>
          <w:rFonts w:ascii="Times New Roman"/>
        </w:rPr>
        <w:t>实物量的核算指标。按照公式（</w:t>
      </w:r>
      <w:r w:rsidRPr="00426393">
        <w:rPr>
          <w:rFonts w:ascii="Times New Roman"/>
        </w:rPr>
        <w:t>28</w:t>
      </w:r>
      <w:r w:rsidRPr="00426393">
        <w:rPr>
          <w:rFonts w:ascii="Times New Roman"/>
        </w:rPr>
        <w:t>）计算。</w:t>
      </w:r>
    </w:p>
    <w:p w14:paraId="35831A43" w14:textId="77777777"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N</m:t>
                </m:r>
              </m:e>
              <m:sub>
                <m:r>
                  <w:rPr>
                    <w:rFonts w:ascii="Cambria Math" w:hAnsi="Cambria Math"/>
                  </w:rPr>
                  <m:t>ti</m:t>
                </m:r>
              </m:sub>
            </m:sSub>
          </m:e>
        </m:nary>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019348FF" w14:textId="77777777" w:rsidR="003A55C5" w:rsidRPr="00426393" w:rsidRDefault="00000000">
      <w:pPr>
        <w:pStyle w:val="afffff5"/>
        <w:ind w:firstLine="420"/>
        <w:rPr>
          <w:rFonts w:ascii="Times New Roman"/>
        </w:rPr>
      </w:pPr>
      <w:r w:rsidRPr="00426393">
        <w:rPr>
          <w:rFonts w:ascii="Times New Roman"/>
        </w:rPr>
        <w:t>式中：</w:t>
      </w:r>
    </w:p>
    <w:p w14:paraId="0A640B26" w14:textId="77777777"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426393">
        <w:rPr>
          <w:rFonts w:ascii="Times New Roman" w:eastAsiaTheme="minorEastAsia"/>
        </w:rPr>
        <w:t>——</w:t>
      </w:r>
      <w:r w:rsidRPr="00426393">
        <w:rPr>
          <w:rFonts w:ascii="Times New Roman"/>
        </w:rPr>
        <w:t>游客总人次，单位：</w:t>
      </w:r>
      <w:proofErr w:type="gramStart"/>
      <w:r w:rsidRPr="00426393">
        <w:rPr>
          <w:rFonts w:ascii="Times New Roman"/>
        </w:rPr>
        <w:t>人次</w:t>
      </w:r>
      <w:r w:rsidRPr="00426393">
        <w:rPr>
          <w:rFonts w:ascii="Times New Roman" w:eastAsia="Times New Roman"/>
        </w:rPr>
        <w:t>/</w:t>
      </w:r>
      <w:proofErr w:type="gramEnd"/>
      <w:r w:rsidRPr="00426393">
        <w:rPr>
          <w:rFonts w:ascii="Times New Roman" w:eastAsia="Times New Roman"/>
        </w:rPr>
        <w:t>a</w:t>
      </w:r>
      <w:r w:rsidRPr="00426393">
        <w:rPr>
          <w:rFonts w:ascii="Times New Roman"/>
        </w:rPr>
        <w:t>；</w:t>
      </w:r>
    </w:p>
    <w:p w14:paraId="3B0C603C" w14:textId="77777777"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Pr="00426393">
        <w:rPr>
          <w:rFonts w:ascii="Times New Roman" w:eastAsiaTheme="minorEastAsia"/>
        </w:rPr>
        <w:t>——</w:t>
      </w:r>
      <w:r w:rsidRPr="00426393">
        <w:rPr>
          <w:rFonts w:ascii="Times New Roman"/>
        </w:rPr>
        <w:t>第</w:t>
      </w:r>
      <m:oMath>
        <m:r>
          <w:rPr>
            <w:rFonts w:ascii="Cambria Math" w:hAnsi="Cambria Math"/>
          </w:rPr>
          <m:t>i</m:t>
        </m:r>
      </m:oMath>
      <w:proofErr w:type="gramStart"/>
      <w:r w:rsidRPr="00426393">
        <w:rPr>
          <w:rFonts w:ascii="Times New Roman"/>
        </w:rPr>
        <w:t>个</w:t>
      </w:r>
      <w:proofErr w:type="gramEnd"/>
      <w:r w:rsidRPr="00426393">
        <w:rPr>
          <w:rFonts w:ascii="Times New Roman"/>
        </w:rPr>
        <w:t>自然景区的游客人次，单位：</w:t>
      </w:r>
      <w:proofErr w:type="gramStart"/>
      <w:r w:rsidRPr="00426393">
        <w:rPr>
          <w:rFonts w:ascii="Times New Roman"/>
        </w:rPr>
        <w:t>人次</w:t>
      </w:r>
      <w:r w:rsidRPr="00426393">
        <w:rPr>
          <w:rFonts w:ascii="Times New Roman" w:eastAsia="Times New Roman"/>
        </w:rPr>
        <w:t>/</w:t>
      </w:r>
      <w:proofErr w:type="gramEnd"/>
      <w:r w:rsidRPr="00426393">
        <w:rPr>
          <w:rFonts w:ascii="Times New Roman" w:eastAsia="Times New Roman"/>
        </w:rPr>
        <w:t>a</w:t>
      </w:r>
      <w:r w:rsidRPr="00426393">
        <w:rPr>
          <w:rFonts w:ascii="Times New Roman"/>
        </w:rPr>
        <w:t>；</w:t>
      </w:r>
    </w:p>
    <w:p w14:paraId="64D4C250" w14:textId="77777777" w:rsidR="003A55C5" w:rsidRPr="00426393" w:rsidRDefault="00000000">
      <w:pPr>
        <w:pStyle w:val="afffff5"/>
        <w:ind w:firstLine="420"/>
        <w:rPr>
          <w:rFonts w:ascii="Times New Roman"/>
        </w:rPr>
      </w:pPr>
      <m:oMath>
        <m:r>
          <w:rPr>
            <w:rFonts w:ascii="Cambria Math" w:hAnsi="Cambria Math"/>
          </w:rPr>
          <m:t>n</m:t>
        </m:r>
      </m:oMath>
      <w:r w:rsidRPr="00426393">
        <w:rPr>
          <w:rFonts w:ascii="Times New Roman"/>
        </w:rPr>
        <w:t>——</w:t>
      </w:r>
      <w:r w:rsidRPr="00426393">
        <w:rPr>
          <w:rFonts w:ascii="Times New Roman"/>
        </w:rPr>
        <w:t>核算区域的自然景区总数；</w:t>
      </w:r>
    </w:p>
    <w:p w14:paraId="512F576B" w14:textId="77777777" w:rsidR="003A55C5" w:rsidRPr="00426393" w:rsidRDefault="00000000">
      <w:pPr>
        <w:pStyle w:val="afff"/>
        <w:spacing w:before="156" w:after="156"/>
        <w:rPr>
          <w:rFonts w:ascii="Times New Roman"/>
        </w:rPr>
      </w:pPr>
      <w:r w:rsidRPr="00426393">
        <w:rPr>
          <w:rFonts w:ascii="Times New Roman"/>
        </w:rPr>
        <w:t>休闲游憩服务实物量</w:t>
      </w:r>
    </w:p>
    <w:p w14:paraId="20399457" w14:textId="77777777" w:rsidR="003A55C5" w:rsidRPr="00426393" w:rsidRDefault="00000000">
      <w:pPr>
        <w:pStyle w:val="afffff5"/>
        <w:ind w:firstLine="420"/>
        <w:rPr>
          <w:rFonts w:ascii="Times New Roman"/>
          <w:spacing w:val="-1"/>
        </w:rPr>
      </w:pPr>
      <w:r w:rsidRPr="00426393">
        <w:rPr>
          <w:rFonts w:ascii="Times New Roman"/>
        </w:rPr>
        <w:t>采用核算区域内公园、绿地、河湖周边带等休闲活动</w:t>
      </w:r>
      <w:proofErr w:type="gramStart"/>
      <w:r w:rsidRPr="00426393">
        <w:rPr>
          <w:rFonts w:ascii="Times New Roman"/>
        </w:rPr>
        <w:t>型自然</w:t>
      </w:r>
      <w:proofErr w:type="gramEnd"/>
      <w:r w:rsidRPr="00426393">
        <w:rPr>
          <w:rFonts w:ascii="Times New Roman"/>
        </w:rPr>
        <w:t>空间的休闲</w:t>
      </w:r>
      <w:proofErr w:type="gramStart"/>
      <w:r w:rsidRPr="00426393">
        <w:rPr>
          <w:rFonts w:ascii="Times New Roman"/>
        </w:rPr>
        <w:t>游憩总</w:t>
      </w:r>
      <w:proofErr w:type="gramEnd"/>
      <w:r w:rsidRPr="00426393">
        <w:rPr>
          <w:rFonts w:ascii="Times New Roman"/>
        </w:rPr>
        <w:t>时间，</w:t>
      </w:r>
      <w:r w:rsidRPr="00426393">
        <w:rPr>
          <w:rFonts w:ascii="Times New Roman"/>
          <w:spacing w:val="-1"/>
        </w:rPr>
        <w:t>作为休闲游憩服务实物量的核算指标。按照公式（</w:t>
      </w:r>
      <w:r w:rsidRPr="00426393">
        <w:rPr>
          <w:rFonts w:ascii="Times New Roman"/>
          <w:spacing w:val="-1"/>
        </w:rPr>
        <w:t>29</w:t>
      </w:r>
      <w:r w:rsidRPr="00426393">
        <w:rPr>
          <w:rFonts w:ascii="Times New Roman"/>
          <w:spacing w:val="-1"/>
        </w:rPr>
        <w:t>）计算。</w:t>
      </w:r>
    </w:p>
    <w:p w14:paraId="5BFC99BB" w14:textId="77777777"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r>
          <w:rPr>
            <w:rFonts w:ascii="Cambria Math" w:eastAsiaTheme="minorEastAsia" w:hAnsi="Cambria Math"/>
          </w:rPr>
          <m:t>=</m:t>
        </m:r>
        <m:f>
          <m:fPr>
            <m:ctrlPr>
              <w:rPr>
                <w:rFonts w:ascii="Cambria Math" w:eastAsiaTheme="minorEastAsia" w:hAnsi="Cambria Math"/>
                <w:i/>
              </w:rPr>
            </m:ctrlPr>
          </m:fPr>
          <m:num>
            <m:nary>
              <m:naryPr>
                <m:chr m:val="∑"/>
                <m:limLoc m:val="subSup"/>
                <m:ctrlPr>
                  <w:rPr>
                    <w:rFonts w:ascii="Cambria Math" w:eastAsiaTheme="minorEastAsia" w:hAnsi="Cambria Math"/>
                    <w:i/>
                  </w:rPr>
                </m:ctrlPr>
              </m:naryPr>
              <m:sub>
                <m:r>
                  <w:rPr>
                    <w:rFonts w:ascii="Cambria Math" w:eastAsiaTheme="minorEastAsia" w:hAnsi="Cambria Math"/>
                  </w:rPr>
                  <m:t>i=1</m:t>
                </m:r>
              </m:sub>
              <m:sup>
                <m:r>
                  <w:rPr>
                    <w:rFonts w:ascii="Cambria Math" w:eastAsiaTheme="minorEastAsia" w:hAnsi="Cambria Math"/>
                  </w:rPr>
                  <m:t>n</m:t>
                </m:r>
              </m:sup>
              <m:e>
                <m:sSub>
                  <m:sSubPr>
                    <m:ctrlPr>
                      <w:rPr>
                        <w:rFonts w:ascii="Cambria Math" w:eastAsiaTheme="minorEastAsia" w:hAnsi="Cambria Math"/>
                        <w:i/>
                      </w:rPr>
                    </m:ctrlPr>
                  </m:sSubPr>
                  <m:e>
                    <w:bookmarkStart w:id="75" w:name="_Hlk179206572"/>
                    <m:r>
                      <w:rPr>
                        <w:rFonts w:ascii="Cambria Math" w:eastAsiaTheme="minorEastAsia" w:hAnsi="Cambria Math"/>
                      </w:rPr>
                      <m:t>N</m:t>
                    </m:r>
                  </m:e>
                  <m:sub>
                    <m:r>
                      <w:rPr>
                        <w:rFonts w:ascii="Cambria Math" w:eastAsiaTheme="minorEastAsia" w:hAnsi="Cambria Math"/>
                      </w:rPr>
                      <m:t>r i</m:t>
                    </m:r>
                    <w:bookmarkEnd w:id="75"/>
                  </m:sub>
                </m:sSub>
              </m:e>
            </m:nary>
          </m:num>
          <m:den>
            <m:r>
              <w:rPr>
                <w:rFonts w:ascii="Cambria Math" w:eastAsiaTheme="minorEastAsia" w:hAnsi="Cambria Math"/>
              </w:rPr>
              <m:t>n</m:t>
            </m:r>
          </m:den>
        </m:f>
        <m:r>
          <w:rPr>
            <w:rFonts w:ascii="Cambria Math" w:hAnsi="Cambria Math"/>
          </w:rPr>
          <m:t>×Po×Pc</m:t>
        </m:r>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04A289C2" w14:textId="77777777" w:rsidR="003A55C5" w:rsidRPr="00426393" w:rsidRDefault="00000000">
      <w:pPr>
        <w:pStyle w:val="afffff4"/>
        <w:rPr>
          <w:rFonts w:ascii="Times New Roman" w:hAnsi="Times New Roman"/>
        </w:rPr>
      </w:pPr>
      <w:r w:rsidRPr="00426393">
        <w:rPr>
          <w:rFonts w:ascii="Times New Roman" w:hAnsi="Times New Roman"/>
        </w:rPr>
        <w:t>式中：</w:t>
      </w:r>
    </w:p>
    <w:p w14:paraId="6A8B7D63" w14:textId="77777777" w:rsidR="003A55C5" w:rsidRPr="00426393" w:rsidRDefault="00000000">
      <w:pPr>
        <w:pStyle w:val="afffff5"/>
        <w:ind w:firstLine="420"/>
        <w:rPr>
          <w:rFonts w:ascii="Times New Roman"/>
        </w:rPr>
      </w:pP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oMath>
      <w:r w:rsidRPr="00426393">
        <w:rPr>
          <w:rFonts w:ascii="Times New Roman" w:eastAsiaTheme="minorEastAsia"/>
        </w:rPr>
        <w:t>——</w:t>
      </w:r>
      <w:r w:rsidRPr="00426393">
        <w:rPr>
          <w:rFonts w:ascii="Times New Roman"/>
        </w:rPr>
        <w:t>核算区域居民在自然空间休闲</w:t>
      </w:r>
      <w:proofErr w:type="gramStart"/>
      <w:r w:rsidRPr="00426393">
        <w:rPr>
          <w:rFonts w:ascii="Times New Roman"/>
        </w:rPr>
        <w:t>游憩总</w:t>
      </w:r>
      <w:proofErr w:type="gramEnd"/>
      <w:r w:rsidRPr="00426393">
        <w:rPr>
          <w:rFonts w:ascii="Times New Roman"/>
        </w:rPr>
        <w:t>时间，单位：</w:t>
      </w:r>
      <w:r w:rsidRPr="00426393">
        <w:rPr>
          <w:rFonts w:ascii="Times New Roman"/>
        </w:rPr>
        <w:t>h</w:t>
      </w:r>
      <w:r w:rsidRPr="00426393">
        <w:rPr>
          <w:rFonts w:ascii="Times New Roman" w:eastAsia="Times New Roman"/>
        </w:rPr>
        <w:t>/a</w:t>
      </w:r>
      <w:r w:rsidRPr="00426393">
        <w:rPr>
          <w:rFonts w:ascii="Times New Roman"/>
        </w:rPr>
        <w:t>；</w:t>
      </w:r>
    </w:p>
    <w:p w14:paraId="04563BB9" w14:textId="77777777" w:rsidR="003A55C5" w:rsidRPr="00426393" w:rsidRDefault="00000000">
      <w:pPr>
        <w:pStyle w:val="afffff5"/>
        <w:ind w:firstLine="420"/>
        <w:rPr>
          <w:rFonts w:ascii="Times New Roman" w:eastAsia="Cambria Math"/>
        </w:rPr>
      </w:pP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 i</m:t>
            </m:r>
          </m:sub>
        </m:sSub>
      </m:oMath>
      <w:r w:rsidRPr="00426393">
        <w:rPr>
          <w:rFonts w:ascii="Times New Roman" w:eastAsiaTheme="minorEastAsia"/>
        </w:rPr>
        <w:t>——</w:t>
      </w:r>
      <w:r w:rsidRPr="00426393">
        <w:rPr>
          <w:rFonts w:ascii="Times New Roman"/>
        </w:rPr>
        <w:t>第</w:t>
      </w:r>
      <m:oMath>
        <m:r>
          <w:rPr>
            <w:rFonts w:ascii="Cambria Math" w:hAnsi="Cambria Math"/>
          </w:rPr>
          <m:t>i</m:t>
        </m:r>
      </m:oMath>
      <w:proofErr w:type="gramStart"/>
      <w:r w:rsidRPr="00426393">
        <w:rPr>
          <w:rFonts w:ascii="Times New Roman"/>
        </w:rPr>
        <w:t>个</w:t>
      </w:r>
      <w:proofErr w:type="gramEnd"/>
      <w:r w:rsidRPr="00426393">
        <w:rPr>
          <w:rFonts w:ascii="Times New Roman"/>
        </w:rPr>
        <w:t>问卷受访者的年游憩时间，单位：</w:t>
      </w:r>
      <w:r w:rsidRPr="00426393">
        <w:rPr>
          <w:rFonts w:ascii="Times New Roman"/>
        </w:rPr>
        <w:t>h</w:t>
      </w:r>
      <w:r w:rsidRPr="00426393">
        <w:rPr>
          <w:rFonts w:ascii="Times New Roman" w:eastAsia="Cambria Math"/>
        </w:rPr>
        <w:t>/a</w:t>
      </w:r>
      <w:r w:rsidRPr="00426393">
        <w:rPr>
          <w:rFonts w:ascii="Times New Roman"/>
        </w:rPr>
        <w:t>；</w:t>
      </w:r>
      <w:r w:rsidRPr="00426393">
        <w:rPr>
          <w:rFonts w:ascii="Times New Roman" w:eastAsia="Cambria Math"/>
        </w:rPr>
        <w:t xml:space="preserve"> </w:t>
      </w:r>
    </w:p>
    <w:p w14:paraId="7B3DEC3D" w14:textId="77777777" w:rsidR="003A55C5" w:rsidRPr="00426393" w:rsidRDefault="00000000">
      <w:pPr>
        <w:pStyle w:val="afffff5"/>
        <w:ind w:firstLine="420"/>
        <w:rPr>
          <w:rFonts w:ascii="Times New Roman"/>
        </w:rPr>
      </w:pPr>
      <m:oMath>
        <m:r>
          <w:rPr>
            <w:rFonts w:ascii="Cambria Math" w:hAnsi="Cambria Math"/>
          </w:rPr>
          <m:t>n</m:t>
        </m:r>
      </m:oMath>
      <w:r w:rsidRPr="00426393">
        <w:rPr>
          <w:rFonts w:ascii="Times New Roman"/>
        </w:rPr>
        <w:t>——</w:t>
      </w:r>
      <w:r w:rsidRPr="00426393">
        <w:rPr>
          <w:rFonts w:ascii="Times New Roman"/>
        </w:rPr>
        <w:t>问卷调查样本数；</w:t>
      </w:r>
    </w:p>
    <w:p w14:paraId="119CDDAB" w14:textId="77777777" w:rsidR="003A55C5" w:rsidRPr="00426393" w:rsidRDefault="00000000">
      <w:pPr>
        <w:pStyle w:val="afffff5"/>
        <w:ind w:firstLine="420"/>
        <w:rPr>
          <w:rFonts w:ascii="Times New Roman"/>
        </w:rPr>
      </w:pPr>
      <m:oMath>
        <m:r>
          <w:rPr>
            <w:rFonts w:ascii="Cambria Math" w:hAnsi="Cambria Math"/>
          </w:rPr>
          <m:t>Po</m:t>
        </m:r>
      </m:oMath>
      <w:r w:rsidRPr="00426393">
        <w:rPr>
          <w:rFonts w:ascii="Times New Roman"/>
        </w:rPr>
        <w:t>——</w:t>
      </w:r>
      <w:r w:rsidRPr="00426393">
        <w:rPr>
          <w:rFonts w:ascii="Times New Roman"/>
        </w:rPr>
        <w:t>核算区域建成区常住人口，单位：人；</w:t>
      </w:r>
    </w:p>
    <w:p w14:paraId="49F0A630" w14:textId="735F3FE2" w:rsidR="003A55C5" w:rsidRPr="00426393" w:rsidRDefault="00000000">
      <w:pPr>
        <w:pStyle w:val="afffff5"/>
        <w:ind w:firstLine="420"/>
        <w:rPr>
          <w:rFonts w:ascii="Times New Roman"/>
        </w:rPr>
      </w:pPr>
      <m:oMath>
        <m:r>
          <w:rPr>
            <w:rFonts w:ascii="Cambria Math" w:hAnsi="Cambria Math"/>
          </w:rPr>
          <m:t>Pc</m:t>
        </m:r>
      </m:oMath>
      <w:r w:rsidRPr="00426393">
        <w:rPr>
          <w:rFonts w:ascii="Times New Roman"/>
        </w:rPr>
        <w:t>——</w:t>
      </w:r>
      <w:r w:rsidRPr="00426393">
        <w:rPr>
          <w:rFonts w:ascii="Times New Roman"/>
        </w:rPr>
        <w:t>核算区域公园绿化活动场地服务半径覆盖率，单位：</w:t>
      </w:r>
      <w:r w:rsidRPr="00426393">
        <w:rPr>
          <w:rFonts w:ascii="Times New Roman"/>
        </w:rPr>
        <w:t>%</w:t>
      </w:r>
      <w:r w:rsidR="0041581D" w:rsidRPr="00426393">
        <w:rPr>
          <w:rFonts w:ascii="Times New Roman"/>
        </w:rPr>
        <w:t>，见附录</w:t>
      </w:r>
      <w:r w:rsidR="0041581D" w:rsidRPr="00426393">
        <w:rPr>
          <w:rFonts w:ascii="Times New Roman"/>
        </w:rPr>
        <w:t>C.12.1</w:t>
      </w:r>
      <w:r w:rsidRPr="00426393">
        <w:rPr>
          <w:rFonts w:ascii="Times New Roman"/>
        </w:rPr>
        <w:t>；</w:t>
      </w:r>
    </w:p>
    <w:p w14:paraId="30245AB4" w14:textId="77777777" w:rsidR="003A55C5" w:rsidRPr="00426393" w:rsidRDefault="00000000">
      <w:pPr>
        <w:pStyle w:val="afff2"/>
        <w:rPr>
          <w:rFonts w:ascii="Times New Roman"/>
        </w:rPr>
      </w:pPr>
      <w:r w:rsidRPr="00426393">
        <w:rPr>
          <w:rFonts w:ascii="Times New Roman"/>
        </w:rPr>
        <w:t>应采用问卷调查方式，开展休闲游憩服务实物量测算。问卷设计、调查方法、质量控制、结果使用等可参考</w:t>
      </w:r>
      <w:r w:rsidRPr="00426393">
        <w:rPr>
          <w:rFonts w:ascii="Times New Roman"/>
        </w:rPr>
        <w:t>DB11/T 2059-2022</w:t>
      </w:r>
      <w:r w:rsidRPr="00426393">
        <w:rPr>
          <w:rFonts w:ascii="Times New Roman"/>
        </w:rPr>
        <w:t>。</w:t>
      </w:r>
    </w:p>
    <w:p w14:paraId="7DB86801" w14:textId="77777777" w:rsidR="003A55C5" w:rsidRPr="00426393" w:rsidRDefault="00000000">
      <w:pPr>
        <w:pStyle w:val="afff"/>
        <w:spacing w:before="156" w:after="156"/>
        <w:rPr>
          <w:rFonts w:ascii="Times New Roman"/>
        </w:rPr>
      </w:pPr>
      <w:r w:rsidRPr="00426393">
        <w:rPr>
          <w:rFonts w:ascii="Times New Roman"/>
        </w:rPr>
        <w:t>景观增值服务实物量</w:t>
      </w:r>
    </w:p>
    <w:p w14:paraId="267AEC8B" w14:textId="77777777" w:rsidR="003A55C5" w:rsidRPr="00426393" w:rsidRDefault="00000000">
      <w:pPr>
        <w:pStyle w:val="afffff5"/>
        <w:ind w:firstLine="420"/>
        <w:rPr>
          <w:rFonts w:ascii="Times New Roman"/>
        </w:rPr>
      </w:pPr>
      <w:r w:rsidRPr="00426393">
        <w:rPr>
          <w:rFonts w:ascii="Times New Roman"/>
        </w:rPr>
        <w:t>采用核算区域内直接从生态系统获得景观增值的酒店客房销售量与房产使用面积，作为景观增值服务实物量的评价指标。按照公式（</w:t>
      </w:r>
      <w:r w:rsidRPr="00426393">
        <w:rPr>
          <w:rFonts w:ascii="Times New Roman"/>
        </w:rPr>
        <w:t>30</w:t>
      </w:r>
      <w:r w:rsidRPr="00426393">
        <w:rPr>
          <w:rFonts w:ascii="Times New Roman"/>
        </w:rPr>
        <w:t>）（</w:t>
      </w:r>
      <w:r w:rsidRPr="00426393">
        <w:rPr>
          <w:rFonts w:ascii="Times New Roman"/>
        </w:rPr>
        <w:t>31</w:t>
      </w:r>
      <w:r w:rsidRPr="00426393">
        <w:rPr>
          <w:rFonts w:ascii="Times New Roman"/>
        </w:rPr>
        <w:t>）计算。</w:t>
      </w:r>
    </w:p>
    <w:p w14:paraId="54D165D7" w14:textId="77777777"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hAnsi="Cambria Math"/>
                <w:i/>
              </w:rPr>
            </m:ctrlPr>
          </m:sSubPr>
          <m:e>
            <m:r>
              <w:rPr>
                <w:rFonts w:ascii="Cambria Math" w:hAnsi="Cambria Math"/>
              </w:rPr>
              <m:t>N</m:t>
            </m:r>
          </m:e>
          <m:sub>
            <m:r>
              <w:rPr>
                <w:rFonts w:ascii="Cambria Math" w:eastAsia="MS Gothic" w:hAnsi="Cambria Math"/>
              </w:rPr>
              <m:t>h</m:t>
            </m:r>
          </m:sub>
        </m:sSub>
        <m:r>
          <w:rPr>
            <w:rFonts w:ascii="Cambria Math" w:hAnsi="Cambria Math"/>
          </w:rPr>
          <m:t>=</m:t>
        </m:r>
        <m:f>
          <m:fPr>
            <m:ctrlPr>
              <w:rPr>
                <w:rFonts w:ascii="Cambria Math" w:hAnsi="Cambria Math"/>
                <w:i/>
              </w:rPr>
            </m:ctrlPr>
          </m:fPr>
          <m:num>
            <m:nary>
              <m:naryPr>
                <m:chr m:val="∑"/>
                <m:limLoc m:val="undOvr"/>
                <m:ctrlPr>
                  <w:rPr>
                    <w:rFonts w:ascii="Cambria Math" w:hAnsi="Cambria Math"/>
                    <w:i/>
                    <w:iCs/>
                  </w:rPr>
                </m:ctrlPr>
              </m:naryPr>
              <m:sub>
                <m:r>
                  <w:rPr>
                    <w:rFonts w:ascii="Cambria Math" w:hAnsi="Cambria Math"/>
                  </w:rPr>
                  <m:t>i=1</m:t>
                </m:r>
              </m:sub>
              <m:sup>
                <m:r>
                  <w:rPr>
                    <w:rFonts w:ascii="Cambria Math" w:hAnsi="Cambria Math"/>
                  </w:rPr>
                  <m:t>n</m:t>
                </m:r>
              </m:sup>
              <m:e>
                <m:sSub>
                  <m:sSubPr>
                    <m:ctrlPr>
                      <w:rPr>
                        <w:rFonts w:ascii="Cambria Math" w:hAnsi="Cambria Math"/>
                        <w:i/>
                        <w:iCs/>
                      </w:rPr>
                    </m:ctrlPr>
                  </m:sSubPr>
                  <m:e>
                    <m:r>
                      <w:rPr>
                        <w:rFonts w:ascii="Cambria Math" w:hAnsi="Cambria Math"/>
                      </w:rPr>
                      <m:t>N</m:t>
                    </m:r>
                  </m:e>
                  <m:sub>
                    <m:r>
                      <w:rPr>
                        <w:rFonts w:ascii="Cambria Math" w:eastAsia="MS Gothic" w:hAnsi="Cambria Math"/>
                      </w:rPr>
                      <m:t xml:space="preserve">h </m:t>
                    </m:r>
                    <m:r>
                      <w:rPr>
                        <w:rFonts w:ascii="Cambria Math" w:eastAsiaTheme="minorEastAsia" w:hAnsi="Cambria Math"/>
                      </w:rPr>
                      <m:t>i</m:t>
                    </m:r>
                  </m:sub>
                </m:sSub>
              </m:e>
            </m:nary>
          </m:num>
          <m:den>
            <m:sSub>
              <m:sSubPr>
                <m:ctrlPr>
                  <w:rPr>
                    <w:rFonts w:ascii="Cambria Math" w:hAnsi="Cambria Math"/>
                    <w:i/>
                  </w:rPr>
                </m:ctrlPr>
              </m:sSubPr>
              <m:e>
                <m:r>
                  <w:rPr>
                    <w:rFonts w:ascii="Cambria Math" w:hAnsi="Cambria Math"/>
                  </w:rPr>
                  <m:t>SS</m:t>
                </m:r>
              </m:e>
              <m:sub>
                <m:r>
                  <w:rPr>
                    <w:rFonts w:ascii="Cambria Math" w:eastAsia="MS Gothic" w:hAnsi="Cambria Math"/>
                  </w:rPr>
                  <m:t>h</m:t>
                </m:r>
              </m:sub>
            </m:sSub>
          </m:den>
        </m:f>
        <m:r>
          <w:rPr>
            <w:rFonts w:ascii="Cambria Math" w:hAnsi="Cambria Math"/>
          </w:rPr>
          <m:t>× HS</m:t>
        </m:r>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003CBEAE" w14:textId="77777777" w:rsidR="003A55C5" w:rsidRPr="00426393" w:rsidRDefault="00000000">
      <w:pPr>
        <w:pStyle w:val="afffffff1"/>
        <w:rPr>
          <w:rFonts w:ascii="Times New Roman" w:hAnsi="Times New Roman"/>
        </w:rPr>
      </w:pPr>
      <w:r w:rsidRPr="00426393">
        <w:rPr>
          <w:rFonts w:ascii="Times New Roman" w:hAnsi="Times New Roman"/>
        </w:rPr>
        <w:lastRenderedPageBreak/>
        <w:tab/>
      </w:r>
      <m:oMath>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j=1</m:t>
                </m:r>
              </m:sub>
              <m:sup>
                <m:r>
                  <w:rPr>
                    <w:rFonts w:ascii="Cambria Math" w:hAnsi="Cambria Math"/>
                  </w:rPr>
                  <m:t>m</m:t>
                </m:r>
              </m:sup>
              <m:e>
                <m:sSub>
                  <m:sSubPr>
                    <m:ctrlPr>
                      <w:rPr>
                        <w:rFonts w:ascii="Cambria Math" w:hAnsi="Cambria Math"/>
                        <w:i/>
                      </w:rPr>
                    </m:ctrlPr>
                  </m:sSubPr>
                  <m:e>
                    <m:r>
                      <w:rPr>
                        <w:rFonts w:ascii="Cambria Math" w:hAnsi="Cambria Math"/>
                      </w:rPr>
                      <m:t>N</m:t>
                    </m:r>
                  </m:e>
                  <m:sub>
                    <m:r>
                      <w:rPr>
                        <w:rFonts w:ascii="Cambria Math" w:hAnsi="Cambria Math"/>
                      </w:rPr>
                      <m:t>r j</m:t>
                    </m:r>
                  </m:sub>
                </m:sSub>
              </m:e>
            </m:nary>
          </m:num>
          <m:den>
            <m:sSub>
              <m:sSubPr>
                <m:ctrlPr>
                  <w:rPr>
                    <w:rFonts w:ascii="Cambria Math" w:hAnsi="Cambria Math"/>
                    <w:i/>
                  </w:rPr>
                </m:ctrlPr>
              </m:sSubPr>
              <m:e>
                <m:r>
                  <w:rPr>
                    <w:rFonts w:ascii="Cambria Math" w:hAnsi="Cambria Math"/>
                  </w:rPr>
                  <m:t>SS</m:t>
                </m:r>
              </m:e>
              <m:sub>
                <m:r>
                  <w:rPr>
                    <w:rFonts w:ascii="Cambria Math" w:eastAsia="MS Gothic" w:hAnsi="Cambria Math"/>
                  </w:rPr>
                  <m:t>h</m:t>
                </m:r>
              </m:sub>
            </m:sSub>
          </m:den>
        </m:f>
        <m:r>
          <w:rPr>
            <w:rFonts w:ascii="Cambria Math" w:hAnsi="Cambria Math"/>
          </w:rPr>
          <m:t>×RS</m:t>
        </m:r>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356BB6F5" w14:textId="77777777" w:rsidR="003A55C5" w:rsidRPr="00426393" w:rsidRDefault="00000000">
      <w:pPr>
        <w:pStyle w:val="afffff4"/>
        <w:rPr>
          <w:rFonts w:ascii="Times New Roman" w:hAnsi="Times New Roman"/>
        </w:rPr>
      </w:pPr>
      <w:r w:rsidRPr="00426393">
        <w:rPr>
          <w:rFonts w:ascii="Times New Roman" w:hAnsi="Times New Roman"/>
        </w:rPr>
        <w:t>式中：</w:t>
      </w:r>
    </w:p>
    <w:p w14:paraId="0056B31F" w14:textId="77777777" w:rsidR="003A55C5" w:rsidRPr="00426393" w:rsidRDefault="00000000">
      <w:pPr>
        <w:pStyle w:val="afffff5"/>
        <w:ind w:firstLine="420"/>
        <w:rPr>
          <w:rFonts w:ascii="Times New Roman"/>
          <w:iCs/>
        </w:rPr>
      </w:pPr>
      <m:oMath>
        <m:sSub>
          <m:sSubPr>
            <m:ctrlPr>
              <w:rPr>
                <w:rFonts w:ascii="Cambria Math" w:hAnsi="Cambria Math"/>
                <w:i/>
              </w:rPr>
            </m:ctrlPr>
          </m:sSubPr>
          <m:e>
            <m:r>
              <w:rPr>
                <w:rFonts w:ascii="Cambria Math" w:hAnsi="Cambria Math"/>
              </w:rPr>
              <m:t>N</m:t>
            </m:r>
          </m:e>
          <m:sub>
            <m:r>
              <w:rPr>
                <w:rFonts w:ascii="Cambria Math" w:eastAsia="MS Gothic" w:hAnsi="Cambria Math"/>
              </w:rPr>
              <m:t>h</m:t>
            </m:r>
          </m:sub>
        </m:sSub>
      </m:oMath>
      <w:r w:rsidRPr="00426393">
        <w:rPr>
          <w:rFonts w:ascii="Times New Roman"/>
          <w:iCs/>
        </w:rPr>
        <w:t>——</w:t>
      </w:r>
      <w:r w:rsidRPr="00426393">
        <w:rPr>
          <w:rFonts w:ascii="Times New Roman"/>
          <w:iCs/>
        </w:rPr>
        <w:t>从城市生态景观获得升值的酒店</w:t>
      </w:r>
      <w:proofErr w:type="gramStart"/>
      <w:r w:rsidRPr="00426393">
        <w:rPr>
          <w:rFonts w:ascii="Times New Roman"/>
          <w:iCs/>
        </w:rPr>
        <w:t>景观房</w:t>
      </w:r>
      <w:proofErr w:type="gramEnd"/>
      <w:r w:rsidRPr="00426393">
        <w:rPr>
          <w:rFonts w:ascii="Times New Roman"/>
          <w:iCs/>
        </w:rPr>
        <w:t>销售数，单位：</w:t>
      </w:r>
      <w:proofErr w:type="gramStart"/>
      <w:r w:rsidRPr="00426393">
        <w:rPr>
          <w:rFonts w:ascii="Times New Roman"/>
          <w:iCs/>
        </w:rPr>
        <w:t>间夜</w:t>
      </w:r>
      <w:proofErr w:type="gramEnd"/>
      <w:r w:rsidRPr="00426393">
        <w:rPr>
          <w:rFonts w:ascii="Times New Roman"/>
          <w:iCs/>
        </w:rPr>
        <w:t>/a</w:t>
      </w:r>
      <w:r w:rsidRPr="00426393">
        <w:rPr>
          <w:rFonts w:ascii="Times New Roman"/>
          <w:iCs/>
        </w:rPr>
        <w:t>；</w:t>
      </w:r>
    </w:p>
    <w:p w14:paraId="19224D28" w14:textId="77777777" w:rsidR="003A55C5" w:rsidRPr="00426393" w:rsidRDefault="00000000">
      <w:pPr>
        <w:pStyle w:val="afffff5"/>
        <w:ind w:firstLine="420"/>
        <w:rPr>
          <w:rFonts w:ascii="Times New Roman"/>
          <w:iCs/>
        </w:rPr>
      </w:pPr>
      <m:oMath>
        <m:sSub>
          <m:sSubPr>
            <m:ctrlPr>
              <w:rPr>
                <w:rFonts w:ascii="Cambria Math" w:hAnsi="Cambria Math"/>
                <w:i/>
                <w:iCs/>
              </w:rPr>
            </m:ctrlPr>
          </m:sSubPr>
          <m:e>
            <m:r>
              <w:rPr>
                <w:rFonts w:ascii="Cambria Math" w:hAnsi="Cambria Math"/>
              </w:rPr>
              <m:t>N</m:t>
            </m:r>
          </m:e>
          <m:sub>
            <m:r>
              <w:rPr>
                <w:rFonts w:ascii="Cambria Math" w:eastAsia="MS Gothic" w:hAnsi="Cambria Math"/>
              </w:rPr>
              <m:t xml:space="preserve">h </m:t>
            </m:r>
            <m:r>
              <w:rPr>
                <w:rFonts w:ascii="Cambria Math" w:eastAsiaTheme="minorEastAsia" w:hAnsi="Cambria Math"/>
              </w:rPr>
              <m:t>i</m:t>
            </m:r>
          </m:sub>
        </m:sSub>
      </m:oMath>
      <w:r w:rsidRPr="00426393">
        <w:rPr>
          <w:rFonts w:ascii="Times New Roman"/>
          <w:iCs/>
        </w:rPr>
        <w:t>——</w:t>
      </w:r>
      <w:r w:rsidRPr="00426393">
        <w:rPr>
          <w:rFonts w:ascii="Times New Roman"/>
          <w:iCs/>
        </w:rPr>
        <w:t>调查抽样中，</w:t>
      </w:r>
      <w:r w:rsidRPr="00426393">
        <w:rPr>
          <w:rFonts w:ascii="Times New Roman"/>
        </w:rPr>
        <w:t>第</w:t>
      </w:r>
      <m:oMath>
        <m:r>
          <w:rPr>
            <w:rFonts w:ascii="Cambria Math" w:hAnsi="Cambria Math"/>
          </w:rPr>
          <m:t>i</m:t>
        </m:r>
      </m:oMath>
      <w:r w:rsidRPr="00426393">
        <w:rPr>
          <w:rFonts w:ascii="Times New Roman"/>
        </w:rPr>
        <w:t>家酒店从生态景观中获得升值的</w:t>
      </w:r>
      <w:proofErr w:type="gramStart"/>
      <w:r w:rsidRPr="00426393">
        <w:rPr>
          <w:rFonts w:ascii="Times New Roman"/>
        </w:rPr>
        <w:t>景观房</w:t>
      </w:r>
      <w:proofErr w:type="gramEnd"/>
      <w:r w:rsidRPr="00426393">
        <w:rPr>
          <w:rFonts w:ascii="Times New Roman"/>
        </w:rPr>
        <w:t>销售数，单位</w:t>
      </w:r>
      <w:r w:rsidRPr="00426393">
        <w:rPr>
          <w:rFonts w:ascii="Times New Roman"/>
          <w:iCs/>
        </w:rPr>
        <w:t>：</w:t>
      </w:r>
      <w:proofErr w:type="gramStart"/>
      <w:r w:rsidRPr="00426393">
        <w:rPr>
          <w:rFonts w:ascii="Times New Roman"/>
          <w:iCs/>
        </w:rPr>
        <w:t>间夜</w:t>
      </w:r>
      <w:proofErr w:type="gramEnd"/>
      <w:r w:rsidRPr="00426393">
        <w:rPr>
          <w:rFonts w:ascii="Times New Roman"/>
          <w:iCs/>
        </w:rPr>
        <w:t>/a</w:t>
      </w:r>
      <w:r w:rsidRPr="00426393">
        <w:rPr>
          <w:rFonts w:ascii="Times New Roman"/>
          <w:iCs/>
        </w:rPr>
        <w:t>；</w:t>
      </w:r>
    </w:p>
    <w:p w14:paraId="53F6C768" w14:textId="77777777" w:rsidR="003A55C5" w:rsidRPr="00426393" w:rsidRDefault="00000000">
      <w:pPr>
        <w:pStyle w:val="afffff5"/>
        <w:ind w:firstLine="420"/>
        <w:rPr>
          <w:rFonts w:ascii="Times New Roman"/>
          <w:iCs/>
        </w:rPr>
      </w:pPr>
      <m:oMath>
        <m:sSub>
          <m:sSubPr>
            <m:ctrlPr>
              <w:rPr>
                <w:rFonts w:ascii="Cambria Math" w:hAnsi="Cambria Math"/>
                <w:i/>
                <w:kern w:val="2"/>
                <w:szCs w:val="21"/>
              </w:rPr>
            </m:ctrlPr>
          </m:sSubPr>
          <m:e>
            <m:r>
              <w:rPr>
                <w:rFonts w:ascii="Cambria Math" w:hAnsi="Cambria Math"/>
              </w:rPr>
              <m:t>SS</m:t>
            </m:r>
          </m:e>
          <m:sub>
            <m:r>
              <w:rPr>
                <w:rFonts w:ascii="Cambria Math" w:eastAsia="MS Gothic" w:hAnsi="Cambria Math"/>
              </w:rPr>
              <m:t>h</m:t>
            </m:r>
          </m:sub>
        </m:sSub>
      </m:oMath>
      <w:r w:rsidRPr="00426393">
        <w:rPr>
          <w:rFonts w:ascii="Times New Roman"/>
          <w:iCs/>
        </w:rPr>
        <w:t>——</w:t>
      </w:r>
      <w:r w:rsidRPr="00426393">
        <w:rPr>
          <w:rFonts w:ascii="Times New Roman"/>
          <w:iCs/>
        </w:rPr>
        <w:t>抽样调查中，总客房销售数，</w:t>
      </w:r>
      <w:r w:rsidRPr="00426393">
        <w:rPr>
          <w:rFonts w:ascii="Times New Roman"/>
        </w:rPr>
        <w:t>单位</w:t>
      </w:r>
      <w:r w:rsidRPr="00426393">
        <w:rPr>
          <w:rFonts w:ascii="Times New Roman"/>
          <w:iCs/>
        </w:rPr>
        <w:t>：</w:t>
      </w:r>
      <w:proofErr w:type="gramStart"/>
      <w:r w:rsidRPr="00426393">
        <w:rPr>
          <w:rFonts w:ascii="Times New Roman"/>
          <w:iCs/>
        </w:rPr>
        <w:t>间夜</w:t>
      </w:r>
      <w:proofErr w:type="gramEnd"/>
      <w:r w:rsidRPr="00426393">
        <w:rPr>
          <w:rFonts w:ascii="Times New Roman"/>
          <w:iCs/>
        </w:rPr>
        <w:t>/a</w:t>
      </w:r>
      <w:r w:rsidRPr="00426393">
        <w:rPr>
          <w:rFonts w:ascii="Times New Roman"/>
          <w:iCs/>
        </w:rPr>
        <w:t>；</w:t>
      </w:r>
    </w:p>
    <w:p w14:paraId="3D4CBAC0" w14:textId="77777777" w:rsidR="003A55C5" w:rsidRPr="00426393" w:rsidRDefault="00000000">
      <w:pPr>
        <w:pStyle w:val="afffff5"/>
        <w:ind w:firstLine="420"/>
        <w:rPr>
          <w:rFonts w:ascii="Times New Roman"/>
          <w:iCs/>
        </w:rPr>
      </w:pPr>
      <m:oMath>
        <m:r>
          <w:rPr>
            <w:rFonts w:ascii="Cambria Math" w:hAnsi="Cambria Math"/>
          </w:rPr>
          <m:t>HS</m:t>
        </m:r>
      </m:oMath>
      <w:r w:rsidRPr="00426393">
        <w:rPr>
          <w:rFonts w:ascii="Times New Roman"/>
          <w:iCs/>
        </w:rPr>
        <w:t>——</w:t>
      </w:r>
      <w:r w:rsidRPr="00426393">
        <w:rPr>
          <w:rFonts w:ascii="Times New Roman"/>
          <w:iCs/>
        </w:rPr>
        <w:t>核算区域政府部门公布的酒店客房销售总数，单位：</w:t>
      </w:r>
      <w:proofErr w:type="gramStart"/>
      <w:r w:rsidRPr="00426393">
        <w:rPr>
          <w:rFonts w:ascii="Times New Roman"/>
          <w:iCs/>
        </w:rPr>
        <w:t>间夜</w:t>
      </w:r>
      <w:proofErr w:type="gramEnd"/>
      <w:r w:rsidRPr="00426393">
        <w:rPr>
          <w:rFonts w:ascii="Times New Roman"/>
          <w:iCs/>
        </w:rPr>
        <w:t>/a</w:t>
      </w:r>
      <w:r w:rsidRPr="00426393">
        <w:rPr>
          <w:rFonts w:ascii="Times New Roman"/>
          <w:iCs/>
        </w:rPr>
        <w:t>；</w:t>
      </w:r>
    </w:p>
    <w:p w14:paraId="43A53F3A" w14:textId="77777777" w:rsidR="003A55C5" w:rsidRPr="00426393" w:rsidRDefault="00000000">
      <w:pPr>
        <w:pStyle w:val="afffff5"/>
        <w:ind w:firstLine="420"/>
        <w:rPr>
          <w:rFonts w:ascii="Times New Roman"/>
          <w:iCs/>
        </w:rPr>
      </w:pPr>
      <m:oMath>
        <m:sSub>
          <m:sSubPr>
            <m:ctrlPr>
              <w:rPr>
                <w:rFonts w:ascii="Cambria Math" w:hAnsi="Cambria Math"/>
                <w:i/>
              </w:rPr>
            </m:ctrlPr>
          </m:sSubPr>
          <m:e>
            <m:r>
              <w:rPr>
                <w:rFonts w:ascii="Cambria Math" w:hAnsi="Cambria Math"/>
              </w:rPr>
              <m:t>N</m:t>
            </m:r>
          </m:e>
          <m:sub>
            <m:r>
              <w:rPr>
                <w:rFonts w:ascii="Cambria Math" w:eastAsiaTheme="minorEastAsia" w:hAnsi="Cambria Math"/>
              </w:rPr>
              <m:t>r</m:t>
            </m:r>
          </m:sub>
        </m:sSub>
      </m:oMath>
      <w:r w:rsidRPr="00426393">
        <w:rPr>
          <w:rFonts w:ascii="Times New Roman"/>
          <w:iCs/>
        </w:rPr>
        <w:t>——</w:t>
      </w:r>
      <w:r w:rsidRPr="00426393">
        <w:rPr>
          <w:rFonts w:ascii="Times New Roman"/>
          <w:iCs/>
        </w:rPr>
        <w:t>从城市生态景观获得升值的自有住房</w:t>
      </w:r>
      <w:proofErr w:type="gramStart"/>
      <w:r w:rsidRPr="00426393">
        <w:rPr>
          <w:rFonts w:ascii="Times New Roman"/>
          <w:iCs/>
        </w:rPr>
        <w:t>景观房</w:t>
      </w:r>
      <w:proofErr w:type="gramEnd"/>
      <w:r w:rsidRPr="00426393">
        <w:rPr>
          <w:rFonts w:ascii="Times New Roman"/>
          <w:iCs/>
        </w:rPr>
        <w:t>面积，单位：</w:t>
      </w:r>
      <w:r w:rsidRPr="00426393">
        <w:rPr>
          <w:rFonts w:ascii="Times New Roman"/>
          <w:iCs/>
        </w:rPr>
        <w:t>m</w:t>
      </w:r>
      <w:r w:rsidRPr="00426393">
        <w:rPr>
          <w:rFonts w:ascii="Times New Roman"/>
          <w:iCs/>
          <w:vertAlign w:val="superscript"/>
        </w:rPr>
        <w:t>2</w:t>
      </w:r>
      <w:r w:rsidRPr="00426393">
        <w:rPr>
          <w:rFonts w:ascii="Times New Roman"/>
          <w:iCs/>
        </w:rPr>
        <w:t>/a</w:t>
      </w:r>
      <w:r w:rsidRPr="00426393">
        <w:rPr>
          <w:rFonts w:ascii="Times New Roman"/>
          <w:iCs/>
        </w:rPr>
        <w:t>；</w:t>
      </w:r>
    </w:p>
    <w:p w14:paraId="357767FE" w14:textId="77777777" w:rsidR="003A55C5" w:rsidRPr="00426393" w:rsidRDefault="00000000">
      <w:pPr>
        <w:pStyle w:val="afffff5"/>
        <w:ind w:firstLine="420"/>
        <w:rPr>
          <w:rFonts w:ascii="Times New Roman"/>
        </w:rPr>
      </w:pPr>
      <m:oMath>
        <m:sSub>
          <m:sSubPr>
            <m:ctrlPr>
              <w:rPr>
                <w:rFonts w:ascii="Cambria Math" w:hAnsi="Cambria Math"/>
                <w:i/>
                <w:iCs/>
              </w:rPr>
            </m:ctrlPr>
          </m:sSubPr>
          <m:e>
            <m:r>
              <w:rPr>
                <w:rFonts w:ascii="Cambria Math" w:hAnsi="Cambria Math"/>
              </w:rPr>
              <m:t>N</m:t>
            </m:r>
          </m:e>
          <m:sub>
            <m:r>
              <w:rPr>
                <w:rFonts w:ascii="Cambria Math" w:eastAsiaTheme="minorEastAsia" w:hAnsi="Cambria Math"/>
              </w:rPr>
              <m:t>r</m:t>
            </m:r>
            <m:r>
              <w:rPr>
                <w:rFonts w:ascii="Cambria Math" w:eastAsia="MS Gothic" w:hAnsi="Cambria Math"/>
              </w:rPr>
              <m:t xml:space="preserve"> </m:t>
            </m:r>
            <m:r>
              <w:rPr>
                <w:rFonts w:ascii="Cambria Math" w:eastAsiaTheme="minorEastAsia" w:hAnsi="Cambria Math"/>
              </w:rPr>
              <m:t>i</m:t>
            </m:r>
          </m:sub>
        </m:sSub>
      </m:oMath>
      <w:r w:rsidRPr="00426393">
        <w:rPr>
          <w:rFonts w:ascii="Times New Roman"/>
          <w:iCs/>
        </w:rPr>
        <w:t>——</w:t>
      </w:r>
      <w:r w:rsidRPr="00426393">
        <w:rPr>
          <w:rFonts w:ascii="Times New Roman"/>
          <w:iCs/>
        </w:rPr>
        <w:t>调查抽样中，</w:t>
      </w:r>
      <w:r w:rsidRPr="00426393">
        <w:rPr>
          <w:rFonts w:ascii="Times New Roman"/>
        </w:rPr>
        <w:t>第</w:t>
      </w:r>
      <m:oMath>
        <m:r>
          <w:rPr>
            <w:rFonts w:ascii="Cambria Math" w:hAnsi="Cambria Math"/>
          </w:rPr>
          <m:t>j</m:t>
        </m:r>
      </m:oMath>
      <w:proofErr w:type="gramStart"/>
      <w:r w:rsidRPr="00426393">
        <w:rPr>
          <w:rFonts w:ascii="Times New Roman"/>
        </w:rPr>
        <w:t>个</w:t>
      </w:r>
      <w:proofErr w:type="gramEnd"/>
      <w:r w:rsidRPr="00426393">
        <w:rPr>
          <w:rFonts w:ascii="Times New Roman"/>
        </w:rPr>
        <w:t>小区中从生态景观获得升值的自有住房</w:t>
      </w:r>
      <w:proofErr w:type="gramStart"/>
      <w:r w:rsidRPr="00426393">
        <w:rPr>
          <w:rFonts w:ascii="Times New Roman"/>
        </w:rPr>
        <w:t>景观房</w:t>
      </w:r>
      <w:proofErr w:type="gramEnd"/>
      <w:r w:rsidRPr="00426393">
        <w:rPr>
          <w:rFonts w:ascii="Times New Roman"/>
        </w:rPr>
        <w:t>面积，单位：</w:t>
      </w:r>
      <w:r w:rsidRPr="00426393">
        <w:rPr>
          <w:rFonts w:ascii="Times New Roman"/>
        </w:rPr>
        <w:t>m</w:t>
      </w:r>
      <w:r w:rsidRPr="00426393">
        <w:rPr>
          <w:rFonts w:ascii="Times New Roman"/>
          <w:vertAlign w:val="superscript"/>
        </w:rPr>
        <w:t>2</w:t>
      </w:r>
      <w:r w:rsidRPr="00426393">
        <w:rPr>
          <w:rFonts w:ascii="Times New Roman"/>
        </w:rPr>
        <w:t>。</w:t>
      </w:r>
    </w:p>
    <w:p w14:paraId="40DD3F89" w14:textId="77777777" w:rsidR="003A55C5" w:rsidRPr="00426393" w:rsidRDefault="00000000">
      <w:pPr>
        <w:pStyle w:val="afffff5"/>
        <w:ind w:firstLine="420"/>
        <w:rPr>
          <w:rFonts w:ascii="Times New Roman"/>
          <w:iCs/>
        </w:rPr>
      </w:pPr>
      <m:oMath>
        <m:sSub>
          <m:sSubPr>
            <m:ctrlPr>
              <w:rPr>
                <w:rFonts w:ascii="Cambria Math" w:hAnsi="Cambria Math"/>
                <w:i/>
                <w:kern w:val="2"/>
                <w:szCs w:val="21"/>
              </w:rPr>
            </m:ctrlPr>
          </m:sSubPr>
          <m:e>
            <m:r>
              <w:rPr>
                <w:rFonts w:ascii="Cambria Math" w:hAnsi="Cambria Math"/>
              </w:rPr>
              <m:t>SS</m:t>
            </m:r>
          </m:e>
          <m:sub>
            <m:r>
              <w:rPr>
                <w:rFonts w:ascii="Cambria Math" w:eastAsiaTheme="minorEastAsia" w:hAnsi="Cambria Math"/>
              </w:rPr>
              <m:t>r</m:t>
            </m:r>
          </m:sub>
        </m:sSub>
      </m:oMath>
      <w:r w:rsidRPr="00426393">
        <w:rPr>
          <w:rFonts w:ascii="Times New Roman"/>
          <w:iCs/>
        </w:rPr>
        <w:t>——</w:t>
      </w:r>
      <w:r w:rsidRPr="00426393">
        <w:rPr>
          <w:rFonts w:ascii="Times New Roman"/>
          <w:iCs/>
        </w:rPr>
        <w:t>抽样调查中，受访的总住房面积，</w:t>
      </w:r>
      <w:r w:rsidRPr="00426393">
        <w:rPr>
          <w:rFonts w:ascii="Times New Roman"/>
        </w:rPr>
        <w:t>单位</w:t>
      </w:r>
      <w:r w:rsidRPr="00426393">
        <w:rPr>
          <w:rFonts w:ascii="Times New Roman"/>
          <w:iCs/>
        </w:rPr>
        <w:t>：</w:t>
      </w:r>
      <w:r w:rsidRPr="00426393">
        <w:rPr>
          <w:rFonts w:ascii="Times New Roman"/>
          <w:iCs/>
        </w:rPr>
        <w:t>m</w:t>
      </w:r>
      <w:r w:rsidRPr="00426393">
        <w:rPr>
          <w:rFonts w:ascii="Times New Roman"/>
          <w:iCs/>
          <w:vertAlign w:val="superscript"/>
        </w:rPr>
        <w:t>2</w:t>
      </w:r>
      <w:r w:rsidRPr="00426393">
        <w:rPr>
          <w:rFonts w:ascii="Times New Roman"/>
          <w:iCs/>
        </w:rPr>
        <w:t>；</w:t>
      </w:r>
    </w:p>
    <w:p w14:paraId="02DB3075" w14:textId="77777777" w:rsidR="003A55C5" w:rsidRPr="00426393" w:rsidRDefault="00000000">
      <w:pPr>
        <w:pStyle w:val="afffff5"/>
        <w:ind w:firstLine="420"/>
        <w:rPr>
          <w:rFonts w:ascii="Times New Roman"/>
          <w:iCs/>
        </w:rPr>
      </w:pPr>
      <m:oMath>
        <m:r>
          <w:rPr>
            <w:rFonts w:ascii="Cambria Math" w:hAnsi="Cambria Math"/>
          </w:rPr>
          <m:t>RS</m:t>
        </m:r>
      </m:oMath>
      <w:r w:rsidRPr="00426393">
        <w:rPr>
          <w:rFonts w:ascii="Times New Roman"/>
          <w:iCs/>
        </w:rPr>
        <w:t>——</w:t>
      </w:r>
      <w:r w:rsidRPr="00426393">
        <w:rPr>
          <w:rFonts w:ascii="Times New Roman"/>
          <w:iCs/>
        </w:rPr>
        <w:t>政府部门公布的总住房面积，单位：</w:t>
      </w:r>
      <w:r w:rsidRPr="00426393">
        <w:rPr>
          <w:rFonts w:ascii="Times New Roman"/>
          <w:iCs/>
        </w:rPr>
        <w:t>m</w:t>
      </w:r>
      <w:r w:rsidRPr="00426393">
        <w:rPr>
          <w:rFonts w:ascii="Times New Roman"/>
          <w:iCs/>
          <w:vertAlign w:val="superscript"/>
        </w:rPr>
        <w:t>2</w:t>
      </w:r>
      <w:r w:rsidRPr="00426393">
        <w:rPr>
          <w:rFonts w:ascii="Times New Roman"/>
          <w:iCs/>
        </w:rPr>
        <w:t>；</w:t>
      </w:r>
    </w:p>
    <w:p w14:paraId="2DDEA922" w14:textId="77777777" w:rsidR="003A55C5" w:rsidRPr="00426393" w:rsidRDefault="00000000">
      <w:pPr>
        <w:pStyle w:val="afffff5"/>
        <w:ind w:firstLine="420"/>
        <w:rPr>
          <w:rFonts w:ascii="Times New Roman"/>
        </w:rPr>
      </w:pPr>
      <m:oMath>
        <m:r>
          <w:rPr>
            <w:rFonts w:ascii="Cambria Math" w:hAnsi="Cambria Math"/>
          </w:rPr>
          <m:t>n</m:t>
        </m:r>
      </m:oMath>
      <w:r w:rsidRPr="00426393">
        <w:rPr>
          <w:rFonts w:ascii="Times New Roman"/>
        </w:rPr>
        <w:t>——</w:t>
      </w:r>
      <w:r w:rsidRPr="00426393">
        <w:rPr>
          <w:rFonts w:ascii="Times New Roman"/>
        </w:rPr>
        <w:t>调查的酒店数量；</w:t>
      </w:r>
    </w:p>
    <w:p w14:paraId="520B52C5" w14:textId="77777777" w:rsidR="003A55C5" w:rsidRPr="00426393" w:rsidRDefault="00000000">
      <w:pPr>
        <w:pStyle w:val="afffff5"/>
        <w:ind w:firstLine="420"/>
        <w:rPr>
          <w:rFonts w:ascii="Times New Roman"/>
        </w:rPr>
      </w:pPr>
      <w:r w:rsidRPr="00426393">
        <w:rPr>
          <w:rFonts w:ascii="Times New Roman"/>
        </w:rPr>
        <w:t>m——</w:t>
      </w:r>
      <w:r w:rsidRPr="00426393">
        <w:rPr>
          <w:rFonts w:ascii="Times New Roman"/>
        </w:rPr>
        <w:t>调查的小区数量。</w:t>
      </w:r>
    </w:p>
    <w:p w14:paraId="1773431C" w14:textId="77777777" w:rsidR="003A55C5" w:rsidRPr="00426393" w:rsidRDefault="00000000">
      <w:pPr>
        <w:pStyle w:val="afff2"/>
        <w:rPr>
          <w:rFonts w:ascii="Times New Roman"/>
        </w:rPr>
      </w:pPr>
      <w:r w:rsidRPr="00426393">
        <w:rPr>
          <w:rFonts w:ascii="Times New Roman"/>
        </w:rPr>
        <w:t>应采用问卷调查方式，开展景观增值实物量测算。问卷设计、调查方法、质量控制、结果使用等可参考</w:t>
      </w:r>
      <w:r w:rsidRPr="00426393">
        <w:rPr>
          <w:rFonts w:ascii="Times New Roman"/>
        </w:rPr>
        <w:t>DB11/T 2059-2022</w:t>
      </w:r>
      <w:r w:rsidRPr="00426393">
        <w:rPr>
          <w:rFonts w:ascii="Times New Roman"/>
        </w:rPr>
        <w:t>。</w:t>
      </w:r>
    </w:p>
    <w:p w14:paraId="3BE24018" w14:textId="77777777" w:rsidR="003A55C5" w:rsidRPr="00426393" w:rsidRDefault="00000000">
      <w:pPr>
        <w:pStyle w:val="affd"/>
        <w:spacing w:before="156" w:after="156"/>
        <w:rPr>
          <w:rFonts w:ascii="Times New Roman"/>
        </w:rPr>
      </w:pPr>
      <w:bookmarkStart w:id="76" w:name="_Toc179690145"/>
      <w:bookmarkStart w:id="77" w:name="_Toc179674290"/>
      <w:r w:rsidRPr="00426393">
        <w:rPr>
          <w:rFonts w:ascii="Times New Roman"/>
        </w:rPr>
        <w:t>价值量核算</w:t>
      </w:r>
      <w:bookmarkEnd w:id="76"/>
      <w:bookmarkEnd w:id="77"/>
    </w:p>
    <w:p w14:paraId="71C1B806" w14:textId="77777777" w:rsidR="003A55C5" w:rsidRPr="00426393" w:rsidRDefault="00000000">
      <w:pPr>
        <w:pStyle w:val="affe"/>
        <w:spacing w:before="156" w:after="156"/>
        <w:rPr>
          <w:rFonts w:ascii="Times New Roman"/>
        </w:rPr>
      </w:pPr>
      <w:bookmarkStart w:id="78" w:name="_Toc179674291"/>
      <w:r w:rsidRPr="00426393">
        <w:rPr>
          <w:rFonts w:ascii="Times New Roman"/>
        </w:rPr>
        <w:t>物质供给</w:t>
      </w:r>
      <w:bookmarkEnd w:id="78"/>
    </w:p>
    <w:p w14:paraId="2FBDC02E" w14:textId="77777777" w:rsidR="003A55C5" w:rsidRPr="00426393" w:rsidRDefault="00000000">
      <w:pPr>
        <w:pStyle w:val="afff"/>
        <w:spacing w:before="156" w:after="156"/>
        <w:rPr>
          <w:rFonts w:ascii="Times New Roman"/>
        </w:rPr>
      </w:pPr>
      <w:r w:rsidRPr="00426393">
        <w:rPr>
          <w:rFonts w:ascii="Times New Roman"/>
        </w:rPr>
        <w:t>生物质供给价值量</w:t>
      </w:r>
    </w:p>
    <w:p w14:paraId="1D82843F" w14:textId="77777777" w:rsidR="003A55C5" w:rsidRPr="00426393" w:rsidRDefault="00000000">
      <w:pPr>
        <w:pStyle w:val="afffffffff3"/>
        <w:rPr>
          <w:rFonts w:ascii="Times New Roman" w:hAnsi="Times New Roman"/>
        </w:rPr>
      </w:pPr>
      <w:r w:rsidRPr="00426393">
        <w:rPr>
          <w:rFonts w:ascii="Times New Roman" w:hAnsi="Times New Roman"/>
        </w:rPr>
        <w:t>采用农林牧渔产品价值，作为生物质供给价值量指标。即核算生态系统通过初级生产、次级生产为人类提供的农产品、林产品、畜牧产品、渔业产品等生物质产品的经济价值。宜优先使用市场价格法核算农林牧渔产品价值量，在无法获取市场产品市场价格和投入成本的情况下，也可使用增加值法核算。</w:t>
      </w:r>
    </w:p>
    <w:p w14:paraId="33182F11" w14:textId="77777777" w:rsidR="003A55C5" w:rsidRPr="00426393" w:rsidRDefault="00000000">
      <w:pPr>
        <w:pStyle w:val="afffffffff3"/>
        <w:rPr>
          <w:rFonts w:ascii="Times New Roman" w:hAnsi="Times New Roman"/>
        </w:rPr>
      </w:pPr>
      <w:r w:rsidRPr="00426393">
        <w:rPr>
          <w:rFonts w:ascii="Times New Roman" w:hAnsi="Times New Roman"/>
        </w:rPr>
        <w:t>市场价格法，按照公式（</w:t>
      </w:r>
      <w:r w:rsidRPr="00426393">
        <w:rPr>
          <w:rFonts w:ascii="Times New Roman" w:hAnsi="Times New Roman"/>
        </w:rPr>
        <w:t>32</w:t>
      </w:r>
      <w:r w:rsidRPr="00426393">
        <w:rPr>
          <w:rFonts w:ascii="Times New Roman" w:hAnsi="Times New Roman"/>
        </w:rPr>
        <w:t>）计算。</w:t>
      </w:r>
    </w:p>
    <w:p w14:paraId="41D27245" w14:textId="77777777"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hAnsi="Cambria Math"/>
                <w:i/>
              </w:rPr>
            </m:ctrlPr>
          </m:sSubPr>
          <m:e>
            <m:r>
              <w:rPr>
                <w:rFonts w:ascii="Cambria Math" w:hAnsi="Cambria Math"/>
              </w:rPr>
              <m:t>V</m:t>
            </m:r>
          </m:e>
          <m:sub>
            <m:r>
              <w:rPr>
                <w:rFonts w:ascii="Cambria Math" w:hAnsi="Cambria Math"/>
              </w:rPr>
              <m:t>EMS</m:t>
            </m:r>
          </m:sub>
        </m:sSub>
        <m:r>
          <w:rPr>
            <w:rFonts w:ascii="Cambria Math" w:hAnsi="Cambria Math"/>
          </w:rPr>
          <m:t>=</m:t>
        </m:r>
        <m:nary>
          <m:naryPr>
            <m:chr m:val="∑"/>
            <m:ctrlPr>
              <w:rPr>
                <w:rFonts w:ascii="Cambria Math" w:hAnsi="Cambria Math"/>
              </w:rPr>
            </m:ctrlPr>
          </m:naryPr>
          <m:sub>
            <m:r>
              <w:rPr>
                <w:rFonts w:ascii="Cambria Math" w:hAnsi="Cambria Math"/>
              </w:rPr>
              <m:t>i=1</m:t>
            </m:r>
            <m:ctrlPr>
              <w:rPr>
                <w:rFonts w:ascii="Cambria Math" w:hAnsi="Cambria Math"/>
                <w:i/>
              </w:rPr>
            </m:ctrlPr>
          </m:sub>
          <m:sup>
            <m:r>
              <w:rPr>
                <w:rFonts w:ascii="Cambria Math" w:hAnsi="Cambria Math"/>
              </w:rPr>
              <m:t>n</m:t>
            </m:r>
            <m:ctrlPr>
              <w:rPr>
                <w:rFonts w:ascii="Cambria Math" w:hAnsi="Cambria Math"/>
                <w:i/>
              </w:rPr>
            </m:ctrlPr>
          </m:sup>
          <m:e>
            <m:d>
              <m:dPr>
                <m:ctrlPr>
                  <w:rPr>
                    <w:rFonts w:ascii="Cambria Math" w:hAnsi="Cambria Math"/>
                  </w:rPr>
                </m:ctrlPr>
              </m:dPr>
              <m:e>
                <m:sSub>
                  <m:sSubPr>
                    <m:ctrlPr>
                      <w:rPr>
                        <w:rFonts w:ascii="Cambria Math" w:hAnsi="Cambria Math"/>
                        <w:i/>
                      </w:rPr>
                    </m:ctrlPr>
                  </m:sSubPr>
                  <m:e>
                    <m:r>
                      <w:rPr>
                        <w:rFonts w:ascii="Cambria Math" w:hAnsi="Cambria Math"/>
                      </w:rPr>
                      <m:t>E</m:t>
                    </m:r>
                  </m:e>
                  <m:sub>
                    <m:r>
                      <w:rPr>
                        <w:rFonts w:ascii="Cambria Math" w:hAnsi="Cambria Math"/>
                      </w:rPr>
                      <m:t>ms i</m:t>
                    </m:r>
                  </m:sub>
                </m:sSub>
                <m:r>
                  <m:rPr>
                    <m:sty m:val="p"/>
                  </m:rPr>
                  <w:rPr>
                    <w:rFonts w:ascii="Cambria Math" w:hAnsi="Cambria Math"/>
                  </w:rPr>
                  <m:t>×</m:t>
                </m:r>
                <m:sSub>
                  <m:sSubPr>
                    <m:ctrlPr>
                      <w:rPr>
                        <w:rFonts w:ascii="Cambria Math" w:hAnsi="Cambria Math"/>
                        <w:i/>
                      </w:rPr>
                    </m:ctrlPr>
                  </m:sSubPr>
                  <m:e>
                    <m:r>
                      <w:rPr>
                        <w:rFonts w:ascii="Cambria Math" w:hAnsi="Cambria Math"/>
                      </w:rPr>
                      <m:t>P</m:t>
                    </m:r>
                    <m:ctrlPr>
                      <w:rPr>
                        <w:rFonts w:ascii="Cambria Math" w:hAnsi="Cambria Math"/>
                      </w:rPr>
                    </m:ctrlP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ms i</m:t>
                    </m:r>
                  </m:sub>
                </m:sSub>
                <m:r>
                  <m:rPr>
                    <m:sty m:val="p"/>
                  </m:rPr>
                  <w:rPr>
                    <w:rFonts w:ascii="Cambria Math" w:hAnsi="Cambria Math"/>
                  </w:rPr>
                  <m:t>×</m:t>
                </m:r>
                <m:sSub>
                  <m:sSubPr>
                    <m:ctrlPr>
                      <w:rPr>
                        <w:rFonts w:ascii="Cambria Math" w:hAnsi="Cambria Math"/>
                        <w:i/>
                      </w:rPr>
                    </m:ctrlPr>
                  </m:sSubPr>
                  <m:e>
                    <m:r>
                      <w:rPr>
                        <w:rFonts w:ascii="Cambria Math" w:hAnsi="Cambria Math"/>
                      </w:rPr>
                      <m:t>C</m:t>
                    </m:r>
                    <m:ctrlPr>
                      <w:rPr>
                        <w:rFonts w:ascii="Cambria Math" w:hAnsi="Cambria Math"/>
                      </w:rPr>
                    </m:ctrlPr>
                  </m:e>
                  <m:sub>
                    <m:r>
                      <w:rPr>
                        <w:rFonts w:ascii="Cambria Math" w:hAnsi="Cambria Math"/>
                      </w:rPr>
                      <m:t>i</m:t>
                    </m:r>
                  </m:sub>
                </m:sSub>
                <m:ctrlPr>
                  <w:rPr>
                    <w:rFonts w:ascii="Cambria Math" w:hAnsi="Cambria Math"/>
                    <w:i/>
                  </w:rPr>
                </m:ctrlPr>
              </m:e>
            </m:d>
            <m:r>
              <m:rPr>
                <m:sty m:val="p"/>
              </m:rPr>
              <w:rPr>
                <w:rFonts w:ascii="Cambria Math" w:hAnsi="Cambria Math"/>
              </w:rPr>
              <m:t>×</m:t>
            </m:r>
            <m:sSup>
              <m:sSupPr>
                <m:ctrlPr>
                  <w:rPr>
                    <w:rFonts w:ascii="Cambria Math" w:hAnsi="Cambria Math"/>
                    <w:i/>
                  </w:rPr>
                </m:ctrlPr>
              </m:sSupPr>
              <m:e>
                <m:r>
                  <w:rPr>
                    <w:rFonts w:ascii="Cambria Math" w:hAnsi="Cambria Math"/>
                  </w:rPr>
                  <m:t>10</m:t>
                </m:r>
                <m:ctrlPr>
                  <w:rPr>
                    <w:rFonts w:ascii="Cambria Math" w:hAnsi="Cambria Math"/>
                  </w:rPr>
                </m:ctrlPr>
              </m:e>
              <m:sup>
                <m:r>
                  <w:rPr>
                    <w:rFonts w:ascii="Cambria Math" w:hAnsi="Cambria Math"/>
                  </w:rPr>
                  <m:t>-1</m:t>
                </m:r>
              </m:sup>
            </m:sSup>
            <m:ctrlPr>
              <w:rPr>
                <w:rFonts w:ascii="Cambria Math" w:hAnsi="Cambria Math"/>
                <w:i/>
              </w:rPr>
            </m:ctrlPr>
          </m:e>
        </m:nary>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4176ABC4" w14:textId="77777777" w:rsidR="003A55C5" w:rsidRPr="00426393" w:rsidRDefault="00000000">
      <w:pPr>
        <w:pStyle w:val="afffff4"/>
        <w:rPr>
          <w:rFonts w:ascii="Times New Roman" w:hAnsi="Times New Roman"/>
        </w:rPr>
      </w:pPr>
      <w:r w:rsidRPr="00426393">
        <w:rPr>
          <w:rFonts w:ascii="Times New Roman" w:hAnsi="Times New Roman"/>
        </w:rPr>
        <w:t>式中：</w:t>
      </w:r>
    </w:p>
    <w:p w14:paraId="00A84ADC" w14:textId="77777777"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V</m:t>
            </m:r>
          </m:e>
          <m:sub>
            <m:r>
              <w:rPr>
                <w:rFonts w:ascii="Cambria Math" w:hAnsi="Cambria Math"/>
              </w:rPr>
              <m:t>EMS</m:t>
            </m:r>
          </m:sub>
        </m:sSub>
      </m:oMath>
      <w:r w:rsidRPr="00426393">
        <w:rPr>
          <w:rFonts w:ascii="Times New Roman"/>
        </w:rPr>
        <w:t>——</w:t>
      </w:r>
      <w:r w:rsidRPr="00426393">
        <w:rPr>
          <w:rFonts w:ascii="Times New Roman"/>
        </w:rPr>
        <w:t>农林牧渔产品价值，单位：万元；</w:t>
      </w:r>
    </w:p>
    <w:p w14:paraId="534C866E" w14:textId="737EA736" w:rsidR="003A55C5" w:rsidRPr="00426393" w:rsidRDefault="00000000">
      <w:pPr>
        <w:pStyle w:val="afffff5"/>
        <w:ind w:firstLine="420"/>
        <w:rPr>
          <w:rFonts w:ascii="Times New Roman"/>
        </w:rPr>
      </w:pPr>
      <m:oMath>
        <m:sSub>
          <m:sSubPr>
            <m:ctrlPr>
              <w:rPr>
                <w:rFonts w:ascii="Cambria Math" w:hAnsi="Cambria Math"/>
                <w:i/>
                <w:kern w:val="2"/>
                <w:szCs w:val="21"/>
              </w:rPr>
            </m:ctrlPr>
          </m:sSubPr>
          <m:e>
            <m:r>
              <w:rPr>
                <w:rFonts w:ascii="Cambria Math" w:hAnsi="Cambria Math"/>
              </w:rPr>
              <m:t>E</m:t>
            </m:r>
          </m:e>
          <m:sub>
            <m:r>
              <w:rPr>
                <w:rFonts w:ascii="Cambria Math" w:hAnsi="Cambria Math"/>
              </w:rPr>
              <m:t>ms i</m:t>
            </m:r>
          </m:sub>
        </m:sSub>
      </m:oMath>
      <w:r w:rsidRPr="00426393">
        <w:rPr>
          <w:rFonts w:ascii="Times New Roman"/>
        </w:rPr>
        <w:t>——</w:t>
      </w:r>
      <w:r w:rsidRPr="00426393">
        <w:rPr>
          <w:rFonts w:ascii="Times New Roman"/>
        </w:rPr>
        <w:t>第</w:t>
      </w:r>
      <m:oMath>
        <m:r>
          <w:rPr>
            <w:rFonts w:ascii="Cambria Math" w:hAnsi="Cambria Math"/>
          </w:rPr>
          <m:t>i</m:t>
        </m:r>
      </m:oMath>
      <w:r w:rsidRPr="00426393">
        <w:rPr>
          <w:rFonts w:ascii="Times New Roman"/>
        </w:rPr>
        <w:t>种农林牧渔产品年产量，单位：</w:t>
      </w:r>
      <w:r w:rsidRPr="00426393">
        <w:rPr>
          <w:rFonts w:ascii="Times New Roman"/>
        </w:rPr>
        <w:t>t</w:t>
      </w:r>
      <w:r w:rsidRPr="00426393">
        <w:rPr>
          <w:rFonts w:ascii="Times New Roman"/>
        </w:rPr>
        <w:t>。</w:t>
      </w:r>
    </w:p>
    <w:p w14:paraId="39CDFFC1" w14:textId="599EC01A"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P</m:t>
            </m:r>
            <m:ctrlPr>
              <w:rPr>
                <w:rFonts w:ascii="Cambria Math" w:hAnsi="Cambria Math"/>
              </w:rPr>
            </m:ctrlPr>
          </m:e>
          <m:sub>
            <m:r>
              <w:rPr>
                <w:rFonts w:ascii="Cambria Math" w:hAnsi="Cambria Math"/>
              </w:rPr>
              <m:t>i</m:t>
            </m:r>
          </m:sub>
        </m:sSub>
      </m:oMath>
      <w:r w:rsidRPr="00426393">
        <w:rPr>
          <w:rFonts w:ascii="Times New Roman"/>
        </w:rPr>
        <w:t>——</w:t>
      </w:r>
      <w:r w:rsidRPr="00426393">
        <w:rPr>
          <w:rFonts w:ascii="Times New Roman"/>
        </w:rPr>
        <w:t>第</w:t>
      </w:r>
      <m:oMath>
        <m:r>
          <w:rPr>
            <w:rFonts w:ascii="Cambria Math" w:hAnsi="Cambria Math"/>
          </w:rPr>
          <m:t>i</m:t>
        </m:r>
      </m:oMath>
      <w:r w:rsidRPr="00426393">
        <w:rPr>
          <w:rFonts w:ascii="Times New Roman"/>
        </w:rPr>
        <w:t>种农林牧渔产品价格，以价格部门公布的当年平均价格为准，单位：元</w:t>
      </w:r>
      <w:r w:rsidRPr="00426393">
        <w:rPr>
          <w:rFonts w:ascii="Times New Roman"/>
        </w:rPr>
        <w:t>/kg</w:t>
      </w:r>
      <w:r w:rsidRPr="00426393">
        <w:rPr>
          <w:rFonts w:ascii="Times New Roman"/>
        </w:rPr>
        <w:t>；</w:t>
      </w:r>
    </w:p>
    <w:p w14:paraId="2ED97398" w14:textId="4657E07F"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C</m:t>
            </m:r>
            <m:ctrlPr>
              <w:rPr>
                <w:rFonts w:ascii="Cambria Math" w:hAnsi="Cambria Math"/>
              </w:rPr>
            </m:ctrlPr>
          </m:e>
          <m:sub>
            <m:r>
              <w:rPr>
                <w:rFonts w:ascii="Cambria Math" w:hAnsi="Cambria Math"/>
              </w:rPr>
              <m:t>i</m:t>
            </m:r>
          </m:sub>
        </m:sSub>
      </m:oMath>
      <w:r w:rsidRPr="00426393">
        <w:rPr>
          <w:rFonts w:ascii="Times New Roman"/>
        </w:rPr>
        <w:t>——</w:t>
      </w:r>
      <w:r w:rsidRPr="00426393">
        <w:rPr>
          <w:rFonts w:ascii="Times New Roman"/>
        </w:rPr>
        <w:t>第</w:t>
      </w:r>
      <m:oMath>
        <m:r>
          <w:rPr>
            <w:rFonts w:ascii="Cambria Math" w:hAnsi="Cambria Math"/>
          </w:rPr>
          <m:t>i</m:t>
        </m:r>
      </m:oMath>
      <w:r w:rsidRPr="00426393">
        <w:rPr>
          <w:rFonts w:ascii="Times New Roman"/>
        </w:rPr>
        <w:t>种农林牧渔产品投入的单位产量成本，单位：元</w:t>
      </w:r>
      <w:r w:rsidRPr="00426393">
        <w:rPr>
          <w:rFonts w:ascii="Times New Roman"/>
        </w:rPr>
        <w:t>/kg</w:t>
      </w:r>
      <w:r w:rsidRPr="00426393">
        <w:rPr>
          <w:rFonts w:ascii="Times New Roman"/>
        </w:rPr>
        <w:t>；</w:t>
      </w:r>
    </w:p>
    <w:p w14:paraId="40AA782C" w14:textId="6F4F4443" w:rsidR="00A3175A" w:rsidRPr="00426393" w:rsidRDefault="00000000">
      <w:pPr>
        <w:pStyle w:val="afffff5"/>
        <w:ind w:firstLine="420"/>
        <w:rPr>
          <w:rFonts w:ascii="Times New Roman"/>
        </w:rPr>
      </w:pPr>
      <m:oMath>
        <m:r>
          <w:rPr>
            <w:rFonts w:ascii="Cambria Math" w:hAnsi="Cambria Math"/>
          </w:rPr>
          <m:t>i</m:t>
        </m:r>
      </m:oMath>
      <w:r w:rsidRPr="00426393">
        <w:rPr>
          <w:rFonts w:ascii="Times New Roman"/>
        </w:rPr>
        <w:t>——</w:t>
      </w:r>
      <w:r w:rsidRPr="00426393">
        <w:rPr>
          <w:rFonts w:ascii="Times New Roman"/>
        </w:rPr>
        <w:t>农林牧渔产品种类，应按照</w:t>
      </w:r>
      <w:r w:rsidR="00A3175A" w:rsidRPr="00426393">
        <w:rPr>
          <w:rFonts w:ascii="Times New Roman"/>
        </w:rPr>
        <w:t>GB/T 4754</w:t>
      </w:r>
      <w:r w:rsidR="00A3175A" w:rsidRPr="00426393">
        <w:rPr>
          <w:rFonts w:ascii="Times New Roman"/>
        </w:rPr>
        <w:t>规定的分类体系进行分类；</w:t>
      </w:r>
    </w:p>
    <w:p w14:paraId="5E1ED4ED" w14:textId="77777777" w:rsidR="003A55C5" w:rsidRPr="00426393" w:rsidRDefault="00000000">
      <w:pPr>
        <w:pStyle w:val="afffff5"/>
        <w:ind w:firstLine="420"/>
        <w:rPr>
          <w:rFonts w:ascii="Times New Roman"/>
        </w:rPr>
      </w:pPr>
      <m:oMath>
        <m:r>
          <w:rPr>
            <w:rFonts w:ascii="Cambria Math" w:hAnsi="Cambria Math"/>
          </w:rPr>
          <m:t>n</m:t>
        </m:r>
      </m:oMath>
      <w:r w:rsidRPr="00426393">
        <w:rPr>
          <w:rFonts w:ascii="Times New Roman"/>
        </w:rPr>
        <w:t>——</w:t>
      </w:r>
      <w:r w:rsidRPr="00426393">
        <w:rPr>
          <w:rFonts w:ascii="Times New Roman"/>
        </w:rPr>
        <w:t>农林渔牧产品种类数量。</w:t>
      </w:r>
    </w:p>
    <w:p w14:paraId="5FDB6528" w14:textId="77777777" w:rsidR="003A55C5" w:rsidRPr="00426393" w:rsidRDefault="00000000">
      <w:pPr>
        <w:pStyle w:val="afffffffff3"/>
        <w:rPr>
          <w:rFonts w:ascii="Times New Roman" w:hAnsi="Times New Roman"/>
        </w:rPr>
      </w:pPr>
      <w:r w:rsidRPr="00426393">
        <w:rPr>
          <w:rFonts w:ascii="Times New Roman" w:hAnsi="Times New Roman"/>
        </w:rPr>
        <w:t>增加值法，可直接采用当地农林牧渔业年增加值计算，也可按照公式（</w:t>
      </w:r>
      <w:r w:rsidRPr="00426393">
        <w:rPr>
          <w:rFonts w:ascii="Times New Roman" w:hAnsi="Times New Roman"/>
        </w:rPr>
        <w:t>33</w:t>
      </w:r>
      <w:r w:rsidRPr="00426393">
        <w:rPr>
          <w:rFonts w:ascii="Times New Roman" w:hAnsi="Times New Roman"/>
        </w:rPr>
        <w:t>）计算。</w:t>
      </w:r>
    </w:p>
    <w:p w14:paraId="7EC4A04B" w14:textId="77777777"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hAnsi="Cambria Math"/>
                <w:i/>
              </w:rPr>
            </m:ctrlPr>
          </m:sSubPr>
          <m:e>
            <m:r>
              <w:rPr>
                <w:rFonts w:ascii="Cambria Math" w:hAnsi="Cambria Math"/>
              </w:rPr>
              <m:t>V</m:t>
            </m:r>
          </m:e>
          <m:sub>
            <m:r>
              <w:rPr>
                <w:rFonts w:ascii="Cambria Math" w:hAnsi="Cambria Math"/>
              </w:rPr>
              <m:t>EMS</m:t>
            </m:r>
          </m:sub>
        </m:sSub>
        <m:r>
          <w:rPr>
            <w:rFonts w:ascii="Cambria Math" w:hAnsi="Cambria Math"/>
          </w:rPr>
          <m:t>=</m:t>
        </m:r>
        <m:nary>
          <m:naryPr>
            <m:chr m:val="∑"/>
            <m:ctrlPr>
              <w:rPr>
                <w:rFonts w:ascii="Cambria Math" w:hAnsi="Cambria Math"/>
              </w:rPr>
            </m:ctrlPr>
          </m:naryPr>
          <m:sub>
            <m:r>
              <w:rPr>
                <w:rFonts w:ascii="Cambria Math" w:hAnsi="Cambria Math"/>
              </w:rPr>
              <m:t>i=1</m:t>
            </m:r>
            <m:ctrlPr>
              <w:rPr>
                <w:rFonts w:ascii="Cambria Math" w:hAnsi="Cambria Math"/>
                <w:i/>
              </w:rPr>
            </m:ctrlPr>
          </m:sub>
          <m:sup>
            <m:r>
              <w:rPr>
                <w:rFonts w:ascii="Cambria Math" w:hAnsi="Cambria Math"/>
              </w:rPr>
              <m:t>n</m:t>
            </m:r>
            <m:ctrlPr>
              <w:rPr>
                <w:rFonts w:ascii="Cambria Math" w:hAnsi="Cambria Math"/>
                <w:i/>
              </w:rPr>
            </m:ctrlPr>
          </m:sup>
          <m:e>
            <m:sSub>
              <m:sSubPr>
                <m:ctrlPr>
                  <w:rPr>
                    <w:rFonts w:ascii="Cambria Math" w:hAnsi="Cambria Math"/>
                    <w:i/>
                  </w:rPr>
                </m:ctrlPr>
              </m:sSubPr>
              <m:e>
                <m:r>
                  <w:rPr>
                    <w:rFonts w:ascii="Cambria Math" w:hAnsi="Cambria Math"/>
                  </w:rPr>
                  <m:t>Y</m:t>
                </m:r>
              </m:e>
              <m:sub>
                <m:r>
                  <w:rPr>
                    <w:rFonts w:ascii="Cambria Math" w:hAnsi="Cambria Math"/>
                  </w:rPr>
                  <m:t>i</m:t>
                </m:r>
              </m:sub>
            </m:sSub>
            <m:ctrlPr>
              <w:rPr>
                <w:rFonts w:ascii="Cambria Math" w:hAnsi="Cambria Math"/>
                <w:i/>
              </w:rPr>
            </m:ctrlPr>
          </m:e>
        </m:nary>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58466B9C" w14:textId="77777777" w:rsidR="003A55C5" w:rsidRPr="00426393" w:rsidRDefault="00000000">
      <w:pPr>
        <w:pStyle w:val="afffff4"/>
        <w:rPr>
          <w:rFonts w:ascii="Times New Roman" w:hAnsi="Times New Roman"/>
        </w:rPr>
      </w:pPr>
      <w:r w:rsidRPr="00426393">
        <w:rPr>
          <w:rFonts w:ascii="Times New Roman" w:hAnsi="Times New Roman"/>
        </w:rPr>
        <w:t>式中：</w:t>
      </w:r>
    </w:p>
    <w:p w14:paraId="209B1E02" w14:textId="77777777"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V</m:t>
            </m:r>
          </m:e>
          <m:sub>
            <m:r>
              <w:rPr>
                <w:rFonts w:ascii="Cambria Math" w:hAnsi="Cambria Math"/>
              </w:rPr>
              <m:t>EMS</m:t>
            </m:r>
          </m:sub>
        </m:sSub>
      </m:oMath>
      <w:r w:rsidRPr="00426393">
        <w:rPr>
          <w:rFonts w:ascii="Times New Roman"/>
        </w:rPr>
        <w:t>——</w:t>
      </w:r>
      <w:r w:rsidRPr="00426393">
        <w:rPr>
          <w:rFonts w:ascii="Times New Roman"/>
        </w:rPr>
        <w:t>农林牧渔产品价值，单位：万元；</w:t>
      </w:r>
    </w:p>
    <w:p w14:paraId="79DB0080" w14:textId="2A4F0311" w:rsidR="003A55C5" w:rsidRPr="00426393" w:rsidRDefault="00000000">
      <w:pPr>
        <w:pStyle w:val="afffff5"/>
        <w:ind w:firstLine="420"/>
        <w:rPr>
          <w:rFonts w:ascii="Times New Roman"/>
        </w:rPr>
      </w:pPr>
      <w:r w:rsidRPr="00426393">
        <w:rPr>
          <w:rFonts w:ascii="Times New Roman"/>
          <w:i/>
          <w:iCs/>
        </w:rPr>
        <w:t>Y</w:t>
      </w:r>
      <w:r w:rsidRPr="00426393">
        <w:rPr>
          <w:rFonts w:ascii="Times New Roman"/>
          <w:i/>
          <w:iCs/>
          <w:vertAlign w:val="subscript"/>
        </w:rPr>
        <w:t>i</w:t>
      </w:r>
      <w:r w:rsidRPr="00426393">
        <w:rPr>
          <w:rFonts w:ascii="Times New Roman"/>
        </w:rPr>
        <w:t>——</w:t>
      </w:r>
      <w:r w:rsidRPr="00426393">
        <w:rPr>
          <w:rFonts w:ascii="Times New Roman"/>
        </w:rPr>
        <w:t>第</w:t>
      </w:r>
      <m:oMath>
        <m:r>
          <w:rPr>
            <w:rFonts w:ascii="Cambria Math" w:hAnsi="Cambria Math"/>
          </w:rPr>
          <m:t>i</m:t>
        </m:r>
      </m:oMath>
      <w:r w:rsidRPr="00426393">
        <w:rPr>
          <w:rFonts w:ascii="Times New Roman"/>
        </w:rPr>
        <w:t>种农林牧渔产品年增加值，单位：万元；</w:t>
      </w:r>
    </w:p>
    <w:p w14:paraId="61AF1D2B" w14:textId="63706A16" w:rsidR="003A55C5" w:rsidRPr="00426393" w:rsidRDefault="00000000">
      <w:pPr>
        <w:pStyle w:val="afffff5"/>
        <w:ind w:firstLine="420"/>
        <w:rPr>
          <w:rFonts w:ascii="Times New Roman"/>
        </w:rPr>
      </w:pPr>
      <m:oMath>
        <m:r>
          <w:rPr>
            <w:rFonts w:ascii="Cambria Math" w:hAnsi="Cambria Math"/>
          </w:rPr>
          <m:t>i</m:t>
        </m:r>
      </m:oMath>
      <w:r w:rsidRPr="00426393">
        <w:rPr>
          <w:rFonts w:ascii="Times New Roman"/>
        </w:rPr>
        <w:t>——</w:t>
      </w:r>
      <w:r w:rsidRPr="00426393">
        <w:rPr>
          <w:rFonts w:ascii="Times New Roman"/>
        </w:rPr>
        <w:t>农林牧渔产品种类，应按照</w:t>
      </w:r>
      <w:r w:rsidR="00A3175A" w:rsidRPr="00426393">
        <w:rPr>
          <w:rFonts w:ascii="Times New Roman"/>
        </w:rPr>
        <w:t>GB/T 4754</w:t>
      </w:r>
      <w:r w:rsidR="00A3175A" w:rsidRPr="00426393">
        <w:rPr>
          <w:rFonts w:ascii="Times New Roman"/>
        </w:rPr>
        <w:t>规定的</w:t>
      </w:r>
      <w:r w:rsidRPr="00426393">
        <w:rPr>
          <w:rFonts w:ascii="Times New Roman"/>
        </w:rPr>
        <w:t>分类体系进行分类；</w:t>
      </w:r>
    </w:p>
    <w:p w14:paraId="15FEDF67" w14:textId="77777777" w:rsidR="003A55C5" w:rsidRPr="00426393" w:rsidRDefault="00000000">
      <w:pPr>
        <w:pStyle w:val="afffff5"/>
        <w:ind w:firstLine="420"/>
        <w:rPr>
          <w:rFonts w:ascii="Times New Roman"/>
        </w:rPr>
      </w:pPr>
      <m:oMath>
        <m:r>
          <w:rPr>
            <w:rFonts w:ascii="Cambria Math" w:hAnsi="Cambria Math"/>
          </w:rPr>
          <m:t>n</m:t>
        </m:r>
      </m:oMath>
      <w:r w:rsidRPr="00426393">
        <w:rPr>
          <w:rFonts w:ascii="Times New Roman"/>
        </w:rPr>
        <w:t>——</w:t>
      </w:r>
      <w:r w:rsidRPr="00426393">
        <w:rPr>
          <w:rFonts w:ascii="Times New Roman"/>
        </w:rPr>
        <w:t>农林渔牧产品种类数量。</w:t>
      </w:r>
    </w:p>
    <w:p w14:paraId="6DCD31A8" w14:textId="77777777" w:rsidR="003A55C5" w:rsidRPr="00426393" w:rsidRDefault="00000000">
      <w:pPr>
        <w:pStyle w:val="afff"/>
        <w:spacing w:before="156" w:after="156"/>
        <w:rPr>
          <w:rFonts w:ascii="Times New Roman"/>
        </w:rPr>
      </w:pPr>
      <w:r w:rsidRPr="00426393">
        <w:rPr>
          <w:rFonts w:ascii="Times New Roman"/>
        </w:rPr>
        <w:t>水资源供给价值</w:t>
      </w:r>
    </w:p>
    <w:p w14:paraId="73F6DF8E" w14:textId="77777777" w:rsidR="003A55C5" w:rsidRPr="00426393" w:rsidRDefault="00000000">
      <w:pPr>
        <w:pStyle w:val="afffff5"/>
        <w:ind w:firstLine="420"/>
        <w:rPr>
          <w:rFonts w:ascii="Times New Roman"/>
        </w:rPr>
      </w:pPr>
      <w:r w:rsidRPr="00426393">
        <w:rPr>
          <w:rFonts w:ascii="Times New Roman"/>
        </w:rPr>
        <w:lastRenderedPageBreak/>
        <w:t>水资源供给价值，宜采用市场价格法核算。按照公式（</w:t>
      </w:r>
      <w:r w:rsidRPr="00426393">
        <w:rPr>
          <w:rFonts w:ascii="Times New Roman"/>
        </w:rPr>
        <w:t>34</w:t>
      </w:r>
      <w:r w:rsidRPr="00426393">
        <w:rPr>
          <w:rFonts w:ascii="Times New Roman"/>
        </w:rPr>
        <w:t>）计算。</w:t>
      </w:r>
    </w:p>
    <w:p w14:paraId="60EB4F95" w14:textId="77777777"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hAnsi="Cambria Math"/>
                <w:i/>
              </w:rPr>
            </m:ctrlPr>
          </m:sSubPr>
          <m:e>
            <m:r>
              <w:rPr>
                <w:rFonts w:ascii="Cambria Math" w:hAnsi="Cambria Math"/>
              </w:rPr>
              <m:t>V</m:t>
            </m:r>
          </m:e>
          <m:sub>
            <m:r>
              <w:rPr>
                <w:rFonts w:ascii="Cambria Math" w:hAnsi="Cambria Math"/>
              </w:rPr>
              <m:t>EWS</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w</m:t>
            </m:r>
          </m:sub>
        </m:sSub>
        <m:r>
          <m:rPr>
            <m:sty m:val="p"/>
          </m:rP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ws</m:t>
            </m:r>
          </m:sub>
        </m:sSub>
        <m:r>
          <m:rPr>
            <m:sty m:val="p"/>
          </m:rPr>
          <w:rPr>
            <w:rFonts w:ascii="Cambria Math" w:hAnsi="Cambria Math"/>
          </w:rPr>
          <m:t>×</m:t>
        </m:r>
        <m:sSup>
          <m:sSupPr>
            <m:ctrlPr>
              <w:rPr>
                <w:rFonts w:ascii="Cambria Math" w:hAnsi="Cambria Math"/>
                <w:i/>
              </w:rPr>
            </m:ctrlPr>
          </m:sSupPr>
          <m:e>
            <m:r>
              <w:rPr>
                <w:rFonts w:ascii="Cambria Math" w:hAnsi="Cambria Math"/>
              </w:rPr>
              <m:t>10</m:t>
            </m:r>
            <m:ctrlPr>
              <w:rPr>
                <w:rFonts w:ascii="Cambria Math" w:hAnsi="Cambria Math"/>
              </w:rPr>
            </m:ctrlPr>
          </m:e>
          <m:sup>
            <m:r>
              <w:rPr>
                <w:rFonts w:ascii="Cambria Math" w:hAnsi="Cambria Math"/>
              </w:rPr>
              <m:t>-4</m:t>
            </m:r>
          </m:sup>
        </m:sSup>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3E58F0DA" w14:textId="77777777" w:rsidR="003A55C5" w:rsidRPr="00426393" w:rsidRDefault="00000000">
      <w:pPr>
        <w:pStyle w:val="afffff4"/>
        <w:rPr>
          <w:rFonts w:ascii="Times New Roman" w:hAnsi="Times New Roman"/>
        </w:rPr>
      </w:pPr>
      <w:r w:rsidRPr="00426393">
        <w:rPr>
          <w:rFonts w:ascii="Times New Roman" w:hAnsi="Times New Roman"/>
        </w:rPr>
        <w:t>式中：</w:t>
      </w:r>
    </w:p>
    <w:p w14:paraId="751CC058" w14:textId="77777777"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V</m:t>
            </m:r>
          </m:e>
          <m:sub>
            <m:r>
              <w:rPr>
                <w:rFonts w:ascii="Cambria Math" w:hAnsi="Cambria Math"/>
              </w:rPr>
              <m:t>EWS</m:t>
            </m:r>
          </m:sub>
        </m:sSub>
      </m:oMath>
      <w:r w:rsidRPr="00426393">
        <w:rPr>
          <w:rFonts w:ascii="Times New Roman"/>
        </w:rPr>
        <w:t>——</w:t>
      </w:r>
      <w:r w:rsidRPr="00426393">
        <w:rPr>
          <w:rFonts w:ascii="Times New Roman"/>
        </w:rPr>
        <w:t>水资源供给价值，单位：万元；</w:t>
      </w:r>
    </w:p>
    <w:p w14:paraId="6B0BF869" w14:textId="77777777" w:rsidR="003A55C5" w:rsidRPr="00426393" w:rsidRDefault="00000000">
      <w:pPr>
        <w:pStyle w:val="afffff5"/>
        <w:ind w:firstLine="420"/>
        <w:rPr>
          <w:rFonts w:ascii="Times New Roman"/>
        </w:rPr>
      </w:pPr>
      <m:oMath>
        <m:sSub>
          <m:sSubPr>
            <m:ctrlPr>
              <w:rPr>
                <w:rFonts w:ascii="Cambria Math" w:hAnsi="Cambria Math"/>
                <w:i/>
                <w:kern w:val="2"/>
                <w:szCs w:val="21"/>
              </w:rPr>
            </m:ctrlPr>
          </m:sSubPr>
          <m:e>
            <m:r>
              <w:rPr>
                <w:rFonts w:ascii="Cambria Math" w:hAnsi="Cambria Math"/>
              </w:rPr>
              <m:t>P</m:t>
            </m:r>
          </m:e>
          <m:sub>
            <m:r>
              <w:rPr>
                <w:rFonts w:ascii="Cambria Math" w:hAnsi="Cambria Math"/>
              </w:rPr>
              <m:t>w</m:t>
            </m:r>
          </m:sub>
        </m:sSub>
      </m:oMath>
      <w:r w:rsidRPr="00426393">
        <w:rPr>
          <w:rFonts w:ascii="Times New Roman"/>
        </w:rPr>
        <w:t>——</w:t>
      </w:r>
      <w:r w:rsidRPr="00426393">
        <w:rPr>
          <w:rFonts w:ascii="Times New Roman"/>
        </w:rPr>
        <w:t>核算区域核算年份水资源费，单位：元</w:t>
      </w:r>
      <w:r w:rsidRPr="00426393">
        <w:rPr>
          <w:rFonts w:ascii="Times New Roman"/>
        </w:rPr>
        <w:t>/m</w:t>
      </w:r>
      <w:r w:rsidRPr="00426393">
        <w:rPr>
          <w:rFonts w:ascii="Times New Roman"/>
          <w:vertAlign w:val="superscript"/>
        </w:rPr>
        <w:t>3</w:t>
      </w:r>
      <w:r w:rsidRPr="00426393">
        <w:rPr>
          <w:rFonts w:ascii="Times New Roman"/>
        </w:rPr>
        <w:t>;</w:t>
      </w:r>
    </w:p>
    <w:p w14:paraId="4545CB81" w14:textId="77777777" w:rsidR="003A55C5" w:rsidRPr="00426393" w:rsidRDefault="00000000">
      <w:pPr>
        <w:pStyle w:val="afffff5"/>
        <w:ind w:firstLine="420"/>
        <w:rPr>
          <w:rFonts w:ascii="Times New Roman"/>
        </w:rPr>
      </w:pPr>
      <m:oMath>
        <m:sSub>
          <m:sSubPr>
            <m:ctrlPr>
              <w:rPr>
                <w:rFonts w:ascii="Cambria Math" w:hAnsi="Cambria Math"/>
                <w:i/>
                <w:kern w:val="2"/>
                <w:szCs w:val="21"/>
              </w:rPr>
            </m:ctrlPr>
          </m:sSubPr>
          <m:e>
            <m:r>
              <w:rPr>
                <w:rFonts w:ascii="Cambria Math" w:hAnsi="Cambria Math"/>
              </w:rPr>
              <m:t>E</m:t>
            </m:r>
          </m:e>
          <m:sub>
            <m:r>
              <w:rPr>
                <w:rFonts w:ascii="Cambria Math" w:hAnsi="Cambria Math"/>
              </w:rPr>
              <m:t>ws</m:t>
            </m:r>
          </m:sub>
        </m:sSub>
      </m:oMath>
      <w:r w:rsidRPr="00426393">
        <w:rPr>
          <w:rFonts w:ascii="Times New Roman"/>
        </w:rPr>
        <w:t>——</w:t>
      </w:r>
      <w:r w:rsidRPr="00426393">
        <w:rPr>
          <w:rFonts w:ascii="Times New Roman"/>
        </w:rPr>
        <w:t>核算区域核算年份水资源产品供给量，单位：</w:t>
      </w:r>
      <w:r w:rsidRPr="00426393">
        <w:rPr>
          <w:rFonts w:ascii="Times New Roman"/>
        </w:rPr>
        <w:t>t</w:t>
      </w:r>
      <w:r w:rsidRPr="00426393">
        <w:rPr>
          <w:rFonts w:ascii="Times New Roman"/>
        </w:rPr>
        <w:t>。</w:t>
      </w:r>
    </w:p>
    <w:p w14:paraId="219CFB57" w14:textId="77777777" w:rsidR="003A55C5" w:rsidRPr="00426393" w:rsidRDefault="00000000">
      <w:pPr>
        <w:pStyle w:val="afff"/>
        <w:spacing w:before="156" w:after="156"/>
        <w:rPr>
          <w:rFonts w:ascii="Times New Roman"/>
        </w:rPr>
      </w:pPr>
      <w:r w:rsidRPr="00426393">
        <w:rPr>
          <w:rFonts w:ascii="Times New Roman"/>
        </w:rPr>
        <w:t>生物质能供给价值</w:t>
      </w:r>
    </w:p>
    <w:p w14:paraId="1E630C87" w14:textId="77777777" w:rsidR="003A55C5" w:rsidRPr="00426393" w:rsidRDefault="00000000">
      <w:pPr>
        <w:pStyle w:val="afffff5"/>
        <w:ind w:firstLine="420"/>
        <w:rPr>
          <w:rFonts w:ascii="Times New Roman"/>
        </w:rPr>
      </w:pPr>
      <w:r w:rsidRPr="00426393">
        <w:rPr>
          <w:rFonts w:ascii="Times New Roman"/>
        </w:rPr>
        <w:t>生物质能供给价值，宜采用市场价格法核算。应考虑扣除生物质产品转化生物质能时，释放二氧化碳带来的生态损益。按照公式（</w:t>
      </w:r>
      <w:r w:rsidRPr="00426393">
        <w:rPr>
          <w:rFonts w:ascii="Times New Roman"/>
        </w:rPr>
        <w:t>35</w:t>
      </w:r>
      <w:r w:rsidRPr="00426393">
        <w:rPr>
          <w:rFonts w:ascii="Times New Roman"/>
        </w:rPr>
        <w:t>）计算。</w:t>
      </w:r>
    </w:p>
    <w:p w14:paraId="58E45B4D" w14:textId="77777777"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hAnsi="Cambria Math"/>
                <w:i/>
              </w:rPr>
            </m:ctrlPr>
          </m:sSubPr>
          <m:e>
            <m:r>
              <w:rPr>
                <w:rFonts w:ascii="Cambria Math" w:hAnsi="Cambria Math"/>
              </w:rPr>
              <m:t>V</m:t>
            </m:r>
          </m:e>
          <m:sub>
            <m:r>
              <w:rPr>
                <w:rFonts w:ascii="Cambria Math" w:hAnsi="Cambria Math"/>
              </w:rPr>
              <m:t>EBE</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be</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e</m:t>
            </m:r>
          </m:sub>
        </m:sSub>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-4</m:t>
            </m:r>
          </m:sup>
        </m:sSup>
        <m:r>
          <w:rPr>
            <w:rFonts w:ascii="Cambria Math" w:hAnsi="Cambria Math"/>
          </w:rPr>
          <m:t>-</m:t>
        </m:r>
        <m:nary>
          <m:naryPr>
            <m:chr m:val="∑"/>
            <m:limLoc m:val="subSup"/>
            <m:ctrlPr>
              <w:rPr>
                <w:rFonts w:ascii="Cambria Math" w:hAnsi="Cambria Math"/>
                <w:i/>
              </w:rPr>
            </m:ctrlPr>
          </m:naryPr>
          <m:sub>
            <m:r>
              <w:rPr>
                <w:rFonts w:ascii="Cambria Math" w:hAnsi="Cambria Math"/>
              </w:rPr>
              <m:t>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OC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D</m:t>
                    </m:r>
                    <m:ctrlPr>
                      <w:rPr>
                        <w:rFonts w:ascii="Cambria Math" w:hAnsi="Cambria Math"/>
                      </w:rPr>
                    </m:ctrlP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e</m:t>
                </m:r>
              </m:sub>
            </m:sSub>
          </m:e>
        </m:nary>
        <m:r>
          <w:rPr>
            <w:rFonts w:ascii="Cambria Math" w:hAnsi="Cambria Math"/>
          </w:rPr>
          <m:t>- BFU×EF×</m:t>
        </m:r>
        <m:sSub>
          <m:sSubPr>
            <m:ctrlPr>
              <w:rPr>
                <w:rFonts w:ascii="Cambria Math" w:hAnsi="Cambria Math"/>
              </w:rPr>
            </m:ctrlPr>
          </m:sSubPr>
          <m:e>
            <m:r>
              <w:rPr>
                <w:rFonts w:ascii="Cambria Math" w:hAnsi="Cambria Math"/>
              </w:rPr>
              <m:t>C</m:t>
            </m:r>
          </m:e>
          <m:sub>
            <m:sSub>
              <m:sSubPr>
                <m:ctrlPr>
                  <w:rPr>
                    <w:rFonts w:ascii="Cambria Math" w:hAnsi="Cambria Math"/>
                  </w:rPr>
                </m:ctrlPr>
              </m:sSubPr>
              <m:e>
                <m:r>
                  <w:rPr>
                    <w:rFonts w:ascii="Cambria Math" w:hAnsi="Cambria Math"/>
                  </w:rPr>
                  <m:t>CO</m:t>
                </m:r>
              </m:e>
              <m:sub>
                <m:r>
                  <m:rPr>
                    <m:sty m:val="p"/>
                  </m:rPr>
                  <w:rPr>
                    <w:rFonts w:ascii="Cambria Math" w:hAnsi="Cambria Math"/>
                  </w:rPr>
                  <m:t>2</m:t>
                </m:r>
              </m:sub>
            </m:sSub>
          </m:sub>
        </m:sSub>
        <m:r>
          <w:rPr>
            <w:rFonts w:ascii="Cambria Math" w:hAnsi="Cambria Math"/>
          </w:rPr>
          <m:t xml:space="preserve">  ×</m:t>
        </m:r>
        <m:sSup>
          <m:sSupPr>
            <m:ctrlPr>
              <w:rPr>
                <w:rFonts w:ascii="Cambria Math" w:hAnsi="Cambria Math"/>
                <w:i/>
              </w:rPr>
            </m:ctrlPr>
          </m:sSupPr>
          <m:e>
            <m:r>
              <w:rPr>
                <w:rFonts w:ascii="Cambria Math" w:hAnsi="Cambria Math"/>
              </w:rPr>
              <m:t>10</m:t>
            </m:r>
          </m:e>
          <m:sup>
            <m:r>
              <w:rPr>
                <w:rFonts w:ascii="Cambria Math" w:hAnsi="Cambria Math"/>
              </w:rPr>
              <m:t>-7</m:t>
            </m:r>
          </m:sup>
        </m:sSup>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4B8F8505" w14:textId="77777777" w:rsidR="003A55C5" w:rsidRPr="00426393" w:rsidRDefault="00000000">
      <w:pPr>
        <w:pStyle w:val="afffff4"/>
        <w:rPr>
          <w:rFonts w:ascii="Times New Roman" w:hAnsi="Times New Roman"/>
        </w:rPr>
      </w:pPr>
      <w:r w:rsidRPr="00426393">
        <w:rPr>
          <w:rFonts w:ascii="Times New Roman" w:hAnsi="Times New Roman"/>
        </w:rPr>
        <w:t>式中：</w:t>
      </w:r>
    </w:p>
    <w:p w14:paraId="5BEEE7CF" w14:textId="77777777" w:rsidR="003A55C5" w:rsidRPr="00426393" w:rsidRDefault="00000000">
      <w:pPr>
        <w:pStyle w:val="afffff5"/>
        <w:ind w:firstLine="420"/>
        <w:rPr>
          <w:rFonts w:ascii="Times New Roman"/>
        </w:rPr>
      </w:pPr>
      <m:oMath>
        <m:sSub>
          <m:sSubPr>
            <m:ctrlPr>
              <w:rPr>
                <w:rFonts w:ascii="Cambria Math" w:hAnsi="Cambria Math"/>
                <w:i/>
                <w:kern w:val="2"/>
                <w:szCs w:val="21"/>
              </w:rPr>
            </m:ctrlPr>
          </m:sSubPr>
          <m:e>
            <m:r>
              <w:rPr>
                <w:rFonts w:ascii="Cambria Math" w:hAnsi="Cambria Math"/>
              </w:rPr>
              <m:t>V</m:t>
            </m:r>
          </m:e>
          <m:sub>
            <m:r>
              <w:rPr>
                <w:rFonts w:ascii="Cambria Math" w:hAnsi="Cambria Math"/>
              </w:rPr>
              <m:t>EBE</m:t>
            </m:r>
          </m:sub>
        </m:sSub>
      </m:oMath>
      <w:r w:rsidRPr="00426393">
        <w:rPr>
          <w:rFonts w:ascii="Times New Roman"/>
        </w:rPr>
        <w:t>——</w:t>
      </w:r>
      <w:r w:rsidRPr="00426393">
        <w:rPr>
          <w:rFonts w:ascii="Times New Roman"/>
        </w:rPr>
        <w:t>生物质能供给价值，单位：万元；</w:t>
      </w:r>
    </w:p>
    <w:p w14:paraId="773FC59D" w14:textId="77777777" w:rsidR="003A55C5" w:rsidRPr="00426393" w:rsidRDefault="00000000">
      <w:pPr>
        <w:pStyle w:val="afffff5"/>
        <w:ind w:firstLine="420"/>
        <w:rPr>
          <w:rFonts w:ascii="Times New Roman"/>
        </w:rPr>
      </w:pPr>
      <m:oMath>
        <m:sSub>
          <m:sSubPr>
            <m:ctrlPr>
              <w:rPr>
                <w:rFonts w:ascii="Cambria Math" w:hAnsi="Cambria Math"/>
                <w:i/>
                <w:kern w:val="2"/>
                <w:szCs w:val="21"/>
              </w:rPr>
            </m:ctrlPr>
          </m:sSubPr>
          <m:e>
            <m:r>
              <w:rPr>
                <w:rFonts w:ascii="Cambria Math" w:hAnsi="Cambria Math"/>
              </w:rPr>
              <m:t>E</m:t>
            </m:r>
          </m:e>
          <m:sub>
            <m:r>
              <w:rPr>
                <w:rFonts w:ascii="Cambria Math" w:hAnsi="Cambria Math"/>
              </w:rPr>
              <m:t>be</m:t>
            </m:r>
          </m:sub>
        </m:sSub>
      </m:oMath>
      <w:r w:rsidRPr="00426393">
        <w:rPr>
          <w:rFonts w:ascii="Times New Roman"/>
        </w:rPr>
        <w:t>——</w:t>
      </w:r>
      <w:r w:rsidRPr="00426393">
        <w:rPr>
          <w:rFonts w:ascii="Times New Roman"/>
        </w:rPr>
        <w:t>生物质能供给量，单位：</w:t>
      </w:r>
      <w:proofErr w:type="spellStart"/>
      <w:r w:rsidRPr="00426393">
        <w:rPr>
          <w:rFonts w:ascii="Times New Roman"/>
        </w:rPr>
        <w:t>kW·h</w:t>
      </w:r>
      <w:proofErr w:type="spellEnd"/>
      <w:r w:rsidRPr="00426393">
        <w:rPr>
          <w:rFonts w:ascii="Times New Roman"/>
        </w:rPr>
        <w:t>/a</w:t>
      </w:r>
      <w:r w:rsidRPr="00426393">
        <w:rPr>
          <w:rFonts w:ascii="Times New Roman"/>
        </w:rPr>
        <w:t>；</w:t>
      </w:r>
    </w:p>
    <w:p w14:paraId="648D1AEF" w14:textId="5A7B4CB5" w:rsidR="003A55C5" w:rsidRPr="00426393" w:rsidRDefault="00000000">
      <w:pPr>
        <w:pStyle w:val="afffff5"/>
        <w:ind w:firstLine="420"/>
        <w:rPr>
          <w:rFonts w:ascii="Times New Roman"/>
        </w:rPr>
      </w:pPr>
      <m:oMath>
        <m:sSub>
          <m:sSubPr>
            <m:ctrlPr>
              <w:rPr>
                <w:rFonts w:ascii="Cambria Math" w:hAnsi="Cambria Math"/>
                <w:i/>
                <w:kern w:val="2"/>
                <w:szCs w:val="21"/>
              </w:rPr>
            </m:ctrlPr>
          </m:sSubPr>
          <m:e>
            <m:r>
              <w:rPr>
                <w:rFonts w:ascii="Cambria Math" w:hAnsi="Cambria Math"/>
              </w:rPr>
              <m:t>P</m:t>
            </m:r>
          </m:e>
          <m:sub>
            <m:r>
              <w:rPr>
                <w:rFonts w:ascii="Cambria Math" w:hAnsi="Cambria Math"/>
              </w:rPr>
              <m:t>e</m:t>
            </m:r>
          </m:sub>
        </m:sSub>
      </m:oMath>
      <w:r w:rsidRPr="00426393">
        <w:rPr>
          <w:rFonts w:ascii="Times New Roman"/>
        </w:rPr>
        <w:t>——</w:t>
      </w:r>
      <w:r w:rsidRPr="00426393">
        <w:rPr>
          <w:rFonts w:ascii="Times New Roman"/>
        </w:rPr>
        <w:t>生物质发电标杆上网电价，单位：元</w:t>
      </w:r>
      <w:r w:rsidRPr="00426393">
        <w:rPr>
          <w:rFonts w:ascii="Times New Roman"/>
        </w:rPr>
        <w:t>/kWh</w:t>
      </w:r>
      <w:r w:rsidRPr="00426393">
        <w:rPr>
          <w:rFonts w:ascii="Times New Roman"/>
        </w:rPr>
        <w:t>；</w:t>
      </w:r>
    </w:p>
    <w:p w14:paraId="144F2941" w14:textId="77777777" w:rsidR="003A55C5" w:rsidRPr="00426393" w:rsidRDefault="00000000">
      <w:pPr>
        <w:pStyle w:val="afffff5"/>
        <w:ind w:firstLine="420"/>
        <w:rPr>
          <w:rFonts w:ascii="Times New Roman"/>
        </w:rPr>
      </w:pPr>
      <m:oMath>
        <m:sSub>
          <m:sSubPr>
            <m:ctrlPr>
              <w:rPr>
                <w:rFonts w:ascii="Cambria Math" w:hAnsi="Cambria Math"/>
                <w:i/>
                <w:kern w:val="2"/>
                <w:szCs w:val="21"/>
              </w:rPr>
            </m:ctrlPr>
          </m:sSubPr>
          <m:e>
            <m:r>
              <w:rPr>
                <w:rFonts w:ascii="Cambria Math" w:hAnsi="Cambria Math"/>
              </w:rPr>
              <m:t>OC</m:t>
            </m:r>
          </m:e>
          <m:sub>
            <m:r>
              <w:rPr>
                <w:rFonts w:ascii="Cambria Math" w:hAnsi="Cambria Math"/>
              </w:rPr>
              <m:t>i</m:t>
            </m:r>
          </m:sub>
        </m:sSub>
      </m:oMath>
      <w:r w:rsidRPr="00426393">
        <w:rPr>
          <w:rFonts w:ascii="Times New Roman"/>
        </w:rPr>
        <w:t>——</w:t>
      </w:r>
      <w:r w:rsidRPr="00426393">
        <w:rPr>
          <w:rFonts w:ascii="Times New Roman"/>
        </w:rPr>
        <w:t>第</w:t>
      </w:r>
      <m:oMath>
        <m:r>
          <w:rPr>
            <w:rFonts w:ascii="Cambria Math" w:hAnsi="Cambria Math"/>
          </w:rPr>
          <m:t>i</m:t>
        </m:r>
      </m:oMath>
      <w:proofErr w:type="gramStart"/>
      <w:r w:rsidRPr="00426393">
        <w:rPr>
          <w:rFonts w:ascii="Times New Roman"/>
        </w:rPr>
        <w:t>个</w:t>
      </w:r>
      <w:proofErr w:type="gramEnd"/>
      <w:r w:rsidRPr="00426393">
        <w:rPr>
          <w:rFonts w:ascii="Times New Roman"/>
        </w:rPr>
        <w:t>生物质发电企业的年运营成本，不包括生物质原料成本，单位</w:t>
      </w:r>
      <w:r w:rsidRPr="00426393">
        <w:rPr>
          <w:rFonts w:ascii="Times New Roman"/>
        </w:rPr>
        <w:t>:</w:t>
      </w:r>
      <w:r w:rsidRPr="00426393">
        <w:rPr>
          <w:rFonts w:ascii="Times New Roman"/>
        </w:rPr>
        <w:t>万元</w:t>
      </w:r>
      <w:r w:rsidRPr="00426393">
        <w:rPr>
          <w:rFonts w:ascii="Times New Roman"/>
        </w:rPr>
        <w:t>/a;</w:t>
      </w:r>
    </w:p>
    <w:p w14:paraId="3BEE61B4" w14:textId="77777777" w:rsidR="003A55C5" w:rsidRPr="00426393" w:rsidRDefault="00000000">
      <w:pPr>
        <w:pStyle w:val="afffff5"/>
        <w:ind w:firstLine="420"/>
        <w:rPr>
          <w:rFonts w:ascii="Times New Roman"/>
        </w:rPr>
      </w:pPr>
      <m:oMath>
        <m:sSub>
          <m:sSubPr>
            <m:ctrlPr>
              <w:rPr>
                <w:rFonts w:ascii="Cambria Math" w:hAnsi="Cambria Math"/>
                <w:i/>
                <w:kern w:val="2"/>
                <w:szCs w:val="21"/>
              </w:rPr>
            </m:ctrlPr>
          </m:sSubPr>
          <m:e>
            <m:r>
              <w:rPr>
                <w:rFonts w:ascii="Cambria Math" w:hAnsi="Cambria Math"/>
              </w:rPr>
              <m:t>CC</m:t>
            </m:r>
          </m:e>
          <m:sub>
            <m:r>
              <w:rPr>
                <w:rFonts w:ascii="Cambria Math" w:hAnsi="Cambria Math"/>
              </w:rPr>
              <m:t>i</m:t>
            </m:r>
          </m:sub>
        </m:sSub>
      </m:oMath>
      <w:r w:rsidRPr="00426393">
        <w:rPr>
          <w:rFonts w:ascii="Times New Roman"/>
        </w:rPr>
        <w:t>——</w:t>
      </w:r>
      <w:r w:rsidRPr="00426393">
        <w:rPr>
          <w:rFonts w:ascii="Times New Roman"/>
        </w:rPr>
        <w:t>第</w:t>
      </w:r>
      <m:oMath>
        <m:r>
          <w:rPr>
            <w:rFonts w:ascii="Cambria Math" w:hAnsi="Cambria Math"/>
          </w:rPr>
          <m:t>i</m:t>
        </m:r>
      </m:oMath>
      <w:proofErr w:type="gramStart"/>
      <w:r w:rsidRPr="00426393">
        <w:rPr>
          <w:rFonts w:ascii="Times New Roman"/>
        </w:rPr>
        <w:t>个</w:t>
      </w:r>
      <w:proofErr w:type="gramEnd"/>
      <w:r w:rsidRPr="00426393">
        <w:rPr>
          <w:rFonts w:ascii="Times New Roman"/>
        </w:rPr>
        <w:t>生物质发电企业的生物质发电项目工程造价，单位</w:t>
      </w:r>
      <w:r w:rsidRPr="00426393">
        <w:rPr>
          <w:rFonts w:ascii="Times New Roman"/>
        </w:rPr>
        <w:t>:</w:t>
      </w:r>
      <w:r w:rsidRPr="00426393">
        <w:rPr>
          <w:rFonts w:ascii="Times New Roman"/>
        </w:rPr>
        <w:t>万元</w:t>
      </w:r>
      <w:r w:rsidRPr="00426393">
        <w:rPr>
          <w:rFonts w:ascii="Times New Roman"/>
        </w:rPr>
        <w:t>;</w:t>
      </w:r>
    </w:p>
    <w:p w14:paraId="43270DFB" w14:textId="269E6BE2"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D</m:t>
            </m:r>
            <m:ctrlPr>
              <w:rPr>
                <w:rFonts w:ascii="Cambria Math" w:hAnsi="Cambria Math"/>
              </w:rPr>
            </m:ctrlPr>
          </m:e>
          <m:sub>
            <m:r>
              <w:rPr>
                <w:rFonts w:ascii="Cambria Math" w:hAnsi="Cambria Math"/>
              </w:rPr>
              <m:t>i</m:t>
            </m:r>
          </m:sub>
        </m:sSub>
      </m:oMath>
      <w:r w:rsidRPr="00426393">
        <w:rPr>
          <w:rFonts w:ascii="Times New Roman"/>
        </w:rPr>
        <w:t>——</w:t>
      </w:r>
      <w:r w:rsidRPr="00426393">
        <w:rPr>
          <w:rFonts w:ascii="Times New Roman"/>
        </w:rPr>
        <w:t>第</w:t>
      </w:r>
      <m:oMath>
        <m:r>
          <w:rPr>
            <w:rFonts w:ascii="Cambria Math" w:hAnsi="Cambria Math"/>
          </w:rPr>
          <m:t>i</m:t>
        </m:r>
      </m:oMath>
      <w:proofErr w:type="gramStart"/>
      <w:r w:rsidRPr="00426393">
        <w:rPr>
          <w:rFonts w:ascii="Times New Roman"/>
        </w:rPr>
        <w:t>个</w:t>
      </w:r>
      <w:proofErr w:type="gramEnd"/>
      <w:r w:rsidRPr="00426393">
        <w:rPr>
          <w:rFonts w:ascii="Times New Roman"/>
        </w:rPr>
        <w:t>生物质发电企业的生物质发电项目折旧率，单位</w:t>
      </w:r>
      <w:r w:rsidRPr="00426393">
        <w:rPr>
          <w:rFonts w:ascii="Times New Roman"/>
        </w:rPr>
        <w:t>:%</w:t>
      </w:r>
      <w:r w:rsidR="00091943" w:rsidRPr="00426393">
        <w:rPr>
          <w:rFonts w:ascii="Times New Roman"/>
        </w:rPr>
        <w:t>，见附录</w:t>
      </w:r>
      <w:r w:rsidR="00091943" w:rsidRPr="00426393">
        <w:rPr>
          <w:rFonts w:ascii="Times New Roman"/>
        </w:rPr>
        <w:t>C.2.1</w:t>
      </w:r>
      <w:r w:rsidRPr="00426393">
        <w:rPr>
          <w:rFonts w:ascii="Times New Roman"/>
        </w:rPr>
        <w:t>;</w:t>
      </w:r>
    </w:p>
    <w:p w14:paraId="4C503CFC" w14:textId="77777777" w:rsidR="003A55C5" w:rsidRPr="00426393" w:rsidRDefault="00000000">
      <w:pPr>
        <w:pStyle w:val="afffff5"/>
        <w:ind w:firstLine="420"/>
        <w:rPr>
          <w:rFonts w:ascii="Times New Roman"/>
        </w:rPr>
      </w:pPr>
      <m:oMath>
        <m:r>
          <w:rPr>
            <w:rFonts w:ascii="Cambria Math" w:hAnsi="Cambria Math"/>
          </w:rPr>
          <m:t>BFU</m:t>
        </m:r>
      </m:oMath>
      <w:r w:rsidRPr="00426393">
        <w:rPr>
          <w:rFonts w:ascii="Times New Roman"/>
        </w:rPr>
        <w:t>——</w:t>
      </w:r>
      <w:r w:rsidRPr="00426393">
        <w:rPr>
          <w:rFonts w:ascii="Times New Roman"/>
        </w:rPr>
        <w:t>核算区域生物质产品燃料化利用总量，单位</w:t>
      </w:r>
      <w:r w:rsidRPr="00426393">
        <w:rPr>
          <w:rFonts w:ascii="Times New Roman"/>
        </w:rPr>
        <w:t>:t/a;</w:t>
      </w:r>
    </w:p>
    <w:p w14:paraId="3D40717B" w14:textId="319C90F2" w:rsidR="003A55C5" w:rsidRPr="00426393" w:rsidRDefault="00000000">
      <w:pPr>
        <w:pStyle w:val="afffff5"/>
        <w:ind w:firstLine="420"/>
        <w:rPr>
          <w:rFonts w:ascii="Times New Roman"/>
        </w:rPr>
      </w:pPr>
      <m:oMath>
        <m:r>
          <w:rPr>
            <w:rFonts w:ascii="Cambria Math" w:hAnsi="Cambria Math"/>
            <w:kern w:val="2"/>
            <w:szCs w:val="21"/>
          </w:rPr>
          <m:t>EF</m:t>
        </m:r>
      </m:oMath>
      <w:r w:rsidRPr="00426393">
        <w:rPr>
          <w:rFonts w:ascii="Times New Roman"/>
        </w:rPr>
        <w:t>——</w:t>
      </w:r>
      <w:r w:rsidRPr="00426393">
        <w:rPr>
          <w:rFonts w:ascii="Times New Roman"/>
        </w:rPr>
        <w:t>生物质燃料排放因子，单位</w:t>
      </w:r>
      <w:r w:rsidRPr="00426393">
        <w:rPr>
          <w:rFonts w:ascii="Times New Roman"/>
        </w:rPr>
        <w:t>:</w:t>
      </w:r>
      <w:r w:rsidRPr="00426393">
        <w:rPr>
          <w:rFonts w:ascii="Times New Roman"/>
          <w:color w:val="222222"/>
          <w:kern w:val="2"/>
          <w:szCs w:val="21"/>
          <w:shd w:val="clear" w:color="auto" w:fill="FFFFFF"/>
        </w:rPr>
        <w:t xml:space="preserve"> </w:t>
      </w:r>
      <w:r w:rsidRPr="00426393">
        <w:rPr>
          <w:rFonts w:ascii="Times New Roman"/>
        </w:rPr>
        <w:t>g/kg</w:t>
      </w:r>
      <w:r w:rsidR="00091943" w:rsidRPr="00426393">
        <w:rPr>
          <w:rFonts w:ascii="Times New Roman"/>
        </w:rPr>
        <w:t>，见附录</w:t>
      </w:r>
      <w:r w:rsidR="00091943" w:rsidRPr="00426393">
        <w:rPr>
          <w:rFonts w:ascii="Times New Roman"/>
        </w:rPr>
        <w:t>C.2.2</w:t>
      </w:r>
      <w:r w:rsidRPr="00426393">
        <w:rPr>
          <w:rFonts w:ascii="Times New Roman"/>
        </w:rPr>
        <w:t>;</w:t>
      </w:r>
    </w:p>
    <w:p w14:paraId="6C4E3EAB" w14:textId="77777777" w:rsidR="003A55C5" w:rsidRPr="00426393" w:rsidRDefault="00000000">
      <w:pPr>
        <w:pStyle w:val="afffff5"/>
        <w:ind w:firstLine="420"/>
        <w:rPr>
          <w:rFonts w:ascii="Times New Roman"/>
        </w:rPr>
      </w:pPr>
      <m:oMath>
        <m:sSub>
          <m:sSubPr>
            <m:ctrlPr>
              <w:rPr>
                <w:rFonts w:ascii="Cambria Math" w:hAnsi="Cambria Math"/>
              </w:rPr>
            </m:ctrlPr>
          </m:sSubPr>
          <m:e>
            <m:r>
              <w:rPr>
                <w:rFonts w:ascii="Cambria Math" w:hAnsi="Cambria Math"/>
              </w:rPr>
              <m:t>C</m:t>
            </m:r>
          </m:e>
          <m:sub>
            <m:sSub>
              <m:sSubPr>
                <m:ctrlPr>
                  <w:rPr>
                    <w:rFonts w:ascii="Cambria Math" w:hAnsi="Cambria Math"/>
                  </w:rPr>
                </m:ctrlPr>
              </m:sSubPr>
              <m:e>
                <m:r>
                  <w:rPr>
                    <w:rFonts w:ascii="Cambria Math" w:hAnsi="Cambria Math"/>
                  </w:rPr>
                  <m:t>CO</m:t>
                </m:r>
              </m:e>
              <m:sub>
                <m:r>
                  <m:rPr>
                    <m:sty m:val="p"/>
                  </m:rPr>
                  <w:rPr>
                    <w:rFonts w:ascii="Cambria Math" w:hAnsi="Cambria Math"/>
                  </w:rPr>
                  <m:t>2</m:t>
                </m:r>
              </m:sub>
            </m:sSub>
          </m:sub>
        </m:sSub>
      </m:oMath>
      <w:r w:rsidRPr="00426393">
        <w:rPr>
          <w:rFonts w:ascii="Times New Roman"/>
        </w:rPr>
        <w:t>——</w:t>
      </w:r>
      <w:proofErr w:type="gramStart"/>
      <w:r w:rsidRPr="00426393">
        <w:rPr>
          <w:rFonts w:ascii="Times New Roman"/>
        </w:rPr>
        <w:t>碳交易</w:t>
      </w:r>
      <w:proofErr w:type="gramEnd"/>
      <w:r w:rsidRPr="00426393">
        <w:rPr>
          <w:rFonts w:ascii="Times New Roman"/>
        </w:rPr>
        <w:t>价格，单位</w:t>
      </w:r>
      <w:r w:rsidRPr="00426393">
        <w:rPr>
          <w:rFonts w:ascii="Times New Roman"/>
        </w:rPr>
        <w:t>:</w:t>
      </w:r>
      <w:r w:rsidRPr="00426393">
        <w:rPr>
          <w:rFonts w:ascii="Times New Roman"/>
          <w:color w:val="222222"/>
          <w:kern w:val="2"/>
          <w:szCs w:val="21"/>
          <w:shd w:val="clear" w:color="auto" w:fill="FFFFFF"/>
        </w:rPr>
        <w:t xml:space="preserve"> </w:t>
      </w:r>
      <w:r w:rsidRPr="00426393">
        <w:rPr>
          <w:rFonts w:ascii="Times New Roman"/>
        </w:rPr>
        <w:t>元</w:t>
      </w:r>
      <w:r w:rsidRPr="00426393">
        <w:rPr>
          <w:rFonts w:ascii="Times New Roman"/>
        </w:rPr>
        <w:t>/t;</w:t>
      </w:r>
    </w:p>
    <w:p w14:paraId="10C70ECD" w14:textId="77777777" w:rsidR="003A55C5" w:rsidRPr="00426393" w:rsidRDefault="00000000">
      <w:pPr>
        <w:pStyle w:val="affe"/>
        <w:spacing w:before="156" w:after="156"/>
        <w:rPr>
          <w:rFonts w:ascii="Times New Roman"/>
        </w:rPr>
      </w:pPr>
      <w:bookmarkStart w:id="79" w:name="_Toc179674292"/>
      <w:r w:rsidRPr="00426393">
        <w:rPr>
          <w:rFonts w:ascii="Times New Roman"/>
        </w:rPr>
        <w:t>调节服务</w:t>
      </w:r>
      <w:bookmarkEnd w:id="79"/>
    </w:p>
    <w:p w14:paraId="3F8F7882" w14:textId="77777777" w:rsidR="003A55C5" w:rsidRPr="00426393" w:rsidRDefault="00000000">
      <w:pPr>
        <w:pStyle w:val="afff"/>
        <w:spacing w:before="156" w:after="156"/>
        <w:rPr>
          <w:rFonts w:ascii="Times New Roman"/>
        </w:rPr>
      </w:pPr>
      <w:r w:rsidRPr="00426393">
        <w:rPr>
          <w:rFonts w:ascii="Times New Roman"/>
        </w:rPr>
        <w:t>水源涵养服务价值量</w:t>
      </w:r>
    </w:p>
    <w:p w14:paraId="7E0EE93E" w14:textId="77777777" w:rsidR="003A55C5" w:rsidRPr="00426393" w:rsidRDefault="00000000">
      <w:pPr>
        <w:pStyle w:val="afffff5"/>
        <w:ind w:firstLine="420"/>
        <w:rPr>
          <w:rFonts w:ascii="Times New Roman"/>
        </w:rPr>
      </w:pPr>
      <w:r w:rsidRPr="00426393">
        <w:rPr>
          <w:rFonts w:ascii="Times New Roman"/>
        </w:rPr>
        <w:t>水源涵养价值量，宜采用影子工程法核算，即以建设蓄水量与水源涵养量相当的水利设施所需成本作为水源涵养服务价值。按照公式（</w:t>
      </w:r>
      <w:r w:rsidRPr="00426393">
        <w:rPr>
          <w:rFonts w:ascii="Times New Roman"/>
        </w:rPr>
        <w:t>36</w:t>
      </w:r>
      <w:r w:rsidRPr="00426393">
        <w:rPr>
          <w:rFonts w:ascii="Times New Roman"/>
        </w:rPr>
        <w:t>）计算。</w:t>
      </w:r>
    </w:p>
    <w:p w14:paraId="1D16DD72" w14:textId="77777777"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hAnsi="Cambria Math"/>
                <w:i/>
              </w:rPr>
            </m:ctrlPr>
          </m:sSubPr>
          <m:e>
            <m:r>
              <w:rPr>
                <w:rFonts w:ascii="Cambria Math" w:hAnsi="Cambria Math"/>
              </w:rPr>
              <m:t>V</m:t>
            </m:r>
          </m:e>
          <m:sub>
            <m:r>
              <w:rPr>
                <w:rFonts w:ascii="Cambria Math" w:hAnsi="Cambria Math"/>
              </w:rPr>
              <m:t>wr</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wr</m:t>
            </m:r>
          </m:sub>
        </m:sSub>
        <m:r>
          <m:rPr>
            <m:sty m:val="p"/>
          </m:rPr>
          <w:rPr>
            <w:rFonts w:ascii="Cambria Math" w:hAnsi="Cambria Math"/>
          </w:rPr>
          <m:t>×</m:t>
        </m:r>
        <m:d>
          <m:dPr>
            <m:ctrlPr>
              <w:rPr>
                <w:rFonts w:ascii="Cambria Math" w:hAnsi="Cambria Math"/>
              </w:rPr>
            </m:ctrlPr>
          </m:dPr>
          <m:e>
            <m:sSub>
              <m:sSubPr>
                <m:ctrlPr>
                  <w:rPr>
                    <w:rFonts w:ascii="Cambria Math" w:hAnsi="Cambria Math"/>
                    <w:i/>
                  </w:rPr>
                </m:ctrlPr>
              </m:sSubPr>
              <m:e>
                <m:r>
                  <w:rPr>
                    <w:rFonts w:ascii="Cambria Math" w:hAnsi="Cambria Math"/>
                  </w:rPr>
                  <m:t>C</m:t>
                </m:r>
                <m:ctrlPr>
                  <w:rPr>
                    <w:rFonts w:ascii="Cambria Math" w:hAnsi="Cambria Math"/>
                  </w:rPr>
                </m:ctrlPr>
              </m:e>
              <m:sub>
                <m:r>
                  <w:rPr>
                    <w:rFonts w:ascii="Cambria Math" w:hAnsi="Cambria Math"/>
                  </w:rPr>
                  <m:t>we</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we</m:t>
                </m:r>
              </m:sub>
            </m:sSub>
            <m:r>
              <m:rPr>
                <m:sty m:val="p"/>
              </m:rPr>
              <w:rPr>
                <w:rFonts w:ascii="Cambria Math" w:hAnsi="Cambria Math"/>
              </w:rPr>
              <m:t>×</m:t>
            </m:r>
            <m:sSub>
              <m:sSubPr>
                <m:ctrlPr>
                  <w:rPr>
                    <w:rFonts w:ascii="Cambria Math" w:hAnsi="Cambria Math"/>
                    <w:i/>
                  </w:rPr>
                </m:ctrlPr>
              </m:sSubPr>
              <m:e>
                <m:r>
                  <w:rPr>
                    <w:rFonts w:ascii="Cambria Math" w:hAnsi="Cambria Math"/>
                  </w:rPr>
                  <m:t>D</m:t>
                </m:r>
                <m:ctrlPr>
                  <w:rPr>
                    <w:rFonts w:ascii="Cambria Math" w:hAnsi="Cambria Math"/>
                  </w:rPr>
                </m:ctrlPr>
              </m:e>
              <m:sub>
                <m:r>
                  <w:rPr>
                    <w:rFonts w:ascii="Cambria Math" w:hAnsi="Cambria Math"/>
                  </w:rPr>
                  <m:t>r</m:t>
                </m:r>
              </m:sub>
            </m:sSub>
            <m:ctrlPr>
              <w:rPr>
                <w:rFonts w:ascii="Cambria Math" w:hAnsi="Cambria Math"/>
                <w:i/>
              </w:rPr>
            </m:ctrlPr>
          </m:e>
        </m:d>
        <m:r>
          <m:rPr>
            <m:sty m:val="p"/>
          </m:rPr>
          <w:rPr>
            <w:rFonts w:ascii="Cambria Math" w:hAnsi="Cambria Math"/>
          </w:rPr>
          <m:t>×</m:t>
        </m:r>
        <m:sSup>
          <m:sSupPr>
            <m:ctrlPr>
              <w:rPr>
                <w:rFonts w:ascii="Cambria Math" w:hAnsi="Cambria Math"/>
                <w:i/>
              </w:rPr>
            </m:ctrlPr>
          </m:sSupPr>
          <m:e>
            <m:r>
              <w:rPr>
                <w:rFonts w:ascii="Cambria Math" w:hAnsi="Cambria Math"/>
              </w:rPr>
              <m:t>10</m:t>
            </m:r>
            <m:ctrlPr>
              <w:rPr>
                <w:rFonts w:ascii="Cambria Math" w:hAnsi="Cambria Math"/>
              </w:rPr>
            </m:ctrlPr>
          </m:e>
          <m:sup>
            <m:r>
              <w:rPr>
                <w:rFonts w:ascii="Cambria Math" w:hAnsi="Cambria Math"/>
              </w:rPr>
              <m:t>-4</m:t>
            </m:r>
          </m:sup>
        </m:sSup>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113A23E0" w14:textId="77777777" w:rsidR="003A55C5" w:rsidRPr="00426393" w:rsidRDefault="00000000">
      <w:pPr>
        <w:pStyle w:val="afffff4"/>
        <w:rPr>
          <w:rFonts w:ascii="Times New Roman" w:hAnsi="Times New Roman"/>
        </w:rPr>
      </w:pPr>
      <w:r w:rsidRPr="00426393">
        <w:rPr>
          <w:rFonts w:ascii="Times New Roman" w:hAnsi="Times New Roman"/>
        </w:rPr>
        <w:t>式中：</w:t>
      </w:r>
    </w:p>
    <w:p w14:paraId="7E7F0A75" w14:textId="77777777"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V</m:t>
            </m:r>
          </m:e>
          <m:sub>
            <m:r>
              <w:rPr>
                <w:rFonts w:ascii="Cambria Math" w:hAnsi="Cambria Math"/>
              </w:rPr>
              <m:t>wr</m:t>
            </m:r>
          </m:sub>
        </m:sSub>
      </m:oMath>
      <w:r w:rsidRPr="00426393">
        <w:rPr>
          <w:rFonts w:ascii="Times New Roman"/>
        </w:rPr>
        <w:t>——</w:t>
      </w:r>
      <w:r w:rsidRPr="00426393">
        <w:rPr>
          <w:rFonts w:ascii="Times New Roman"/>
        </w:rPr>
        <w:t>水源涵养价值量，单位：万元；</w:t>
      </w:r>
    </w:p>
    <w:p w14:paraId="6AC132A5" w14:textId="77777777"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Q</m:t>
            </m:r>
          </m:e>
          <m:sub>
            <m:r>
              <w:rPr>
                <w:rFonts w:ascii="Cambria Math" w:hAnsi="Cambria Math"/>
              </w:rPr>
              <m:t>wr</m:t>
            </m:r>
          </m:sub>
        </m:sSub>
      </m:oMath>
      <w:r w:rsidRPr="00426393">
        <w:rPr>
          <w:rFonts w:ascii="Times New Roman"/>
        </w:rPr>
        <w:t>——</w:t>
      </w:r>
      <w:r w:rsidRPr="00426393">
        <w:rPr>
          <w:rFonts w:ascii="Times New Roman"/>
        </w:rPr>
        <w:t>核算区域当年水源涵养量，单位：</w:t>
      </w:r>
      <w:r w:rsidRPr="00426393">
        <w:rPr>
          <w:rFonts w:ascii="Times New Roman"/>
        </w:rPr>
        <w:t>m</w:t>
      </w:r>
      <w:r w:rsidRPr="00426393">
        <w:rPr>
          <w:rFonts w:ascii="Times New Roman"/>
          <w:vertAlign w:val="superscript"/>
        </w:rPr>
        <w:t>3</w:t>
      </w:r>
      <w:r w:rsidRPr="00426393">
        <w:rPr>
          <w:rFonts w:ascii="Times New Roman"/>
        </w:rPr>
        <w:t>；</w:t>
      </w:r>
    </w:p>
    <w:p w14:paraId="10C0E5CC" w14:textId="77777777"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C</m:t>
            </m:r>
            <m:ctrlPr>
              <w:rPr>
                <w:rFonts w:ascii="Cambria Math" w:hAnsi="Cambria Math"/>
              </w:rPr>
            </m:ctrlPr>
          </m:e>
          <m:sub>
            <m:r>
              <w:rPr>
                <w:rFonts w:ascii="Cambria Math" w:hAnsi="Cambria Math"/>
              </w:rPr>
              <m:t>we</m:t>
            </m:r>
          </m:sub>
        </m:sSub>
      </m:oMath>
      <w:r w:rsidRPr="00426393">
        <w:rPr>
          <w:rFonts w:ascii="Times New Roman"/>
        </w:rPr>
        <w:t>——</w:t>
      </w:r>
      <w:r w:rsidRPr="00426393">
        <w:rPr>
          <w:rFonts w:ascii="Times New Roman"/>
        </w:rPr>
        <w:t>水库单位库容的年运营成本，单位：元</w:t>
      </w:r>
      <w:r w:rsidRPr="00426393">
        <w:rPr>
          <w:rFonts w:ascii="Times New Roman"/>
        </w:rPr>
        <w:t>/</w:t>
      </w:r>
      <w:r w:rsidRPr="00426393">
        <w:rPr>
          <w:rFonts w:ascii="Times New Roman"/>
        </w:rPr>
        <w:t>（</w:t>
      </w:r>
      <w:r w:rsidRPr="00426393">
        <w:rPr>
          <w:rFonts w:ascii="Times New Roman"/>
        </w:rPr>
        <w:t>m</w:t>
      </w:r>
      <w:r w:rsidRPr="00426393">
        <w:rPr>
          <w:rFonts w:ascii="Times New Roman"/>
          <w:vertAlign w:val="superscript"/>
        </w:rPr>
        <w:t>3</w:t>
      </w:r>
      <w:r w:rsidRPr="00426393">
        <w:rPr>
          <w:rFonts w:ascii="Times New Roman"/>
        </w:rPr>
        <w:t>·a</w:t>
      </w:r>
      <w:r w:rsidRPr="00426393">
        <w:rPr>
          <w:rFonts w:ascii="Times New Roman"/>
        </w:rPr>
        <w:t>）；</w:t>
      </w:r>
    </w:p>
    <w:p w14:paraId="533C6E44" w14:textId="77777777"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P</m:t>
            </m:r>
          </m:e>
          <m:sub>
            <m:r>
              <w:rPr>
                <w:rFonts w:ascii="Cambria Math" w:hAnsi="Cambria Math"/>
              </w:rPr>
              <m:t>we</m:t>
            </m:r>
          </m:sub>
        </m:sSub>
      </m:oMath>
      <w:r w:rsidRPr="00426393">
        <w:rPr>
          <w:rFonts w:ascii="Times New Roman"/>
        </w:rPr>
        <w:t>——</w:t>
      </w:r>
      <w:r w:rsidRPr="00426393">
        <w:rPr>
          <w:rFonts w:ascii="Times New Roman"/>
        </w:rPr>
        <w:t>水库单位库容的工程造价，单位：元</w:t>
      </w:r>
      <w:r w:rsidRPr="00426393">
        <w:rPr>
          <w:rFonts w:ascii="Times New Roman"/>
        </w:rPr>
        <w:t>/m</w:t>
      </w:r>
      <w:r w:rsidRPr="00426393">
        <w:rPr>
          <w:rFonts w:ascii="Times New Roman"/>
          <w:vertAlign w:val="superscript"/>
        </w:rPr>
        <w:t>3</w:t>
      </w:r>
      <w:r w:rsidRPr="00426393">
        <w:rPr>
          <w:rFonts w:ascii="Times New Roman"/>
        </w:rPr>
        <w:t>；</w:t>
      </w:r>
    </w:p>
    <w:p w14:paraId="505F1885" w14:textId="6D8AB26E"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D</m:t>
            </m:r>
            <m:ctrlPr>
              <w:rPr>
                <w:rFonts w:ascii="Cambria Math" w:hAnsi="Cambria Math"/>
              </w:rPr>
            </m:ctrlPr>
          </m:e>
          <m:sub>
            <m:r>
              <w:rPr>
                <w:rFonts w:ascii="Cambria Math" w:hAnsi="Cambria Math"/>
              </w:rPr>
              <m:t>r</m:t>
            </m:r>
          </m:sub>
        </m:sSub>
      </m:oMath>
      <w:r w:rsidRPr="00426393">
        <w:rPr>
          <w:rFonts w:ascii="Times New Roman"/>
        </w:rPr>
        <w:t>——</w:t>
      </w:r>
      <w:r w:rsidRPr="00426393">
        <w:rPr>
          <w:rFonts w:ascii="Times New Roman"/>
        </w:rPr>
        <w:t>水库</w:t>
      </w:r>
      <w:r w:rsidR="00370373" w:rsidRPr="00426393">
        <w:rPr>
          <w:rFonts w:ascii="Times New Roman"/>
        </w:rPr>
        <w:t>年</w:t>
      </w:r>
      <w:r w:rsidRPr="00426393">
        <w:rPr>
          <w:rFonts w:ascii="Times New Roman"/>
        </w:rPr>
        <w:t>折旧率，单位：</w:t>
      </w:r>
      <w:r w:rsidRPr="00426393">
        <w:rPr>
          <w:rFonts w:ascii="Times New Roman"/>
        </w:rPr>
        <w:t>%</w:t>
      </w:r>
      <w:r w:rsidR="00091943" w:rsidRPr="00426393">
        <w:rPr>
          <w:rFonts w:ascii="Times New Roman"/>
        </w:rPr>
        <w:t>,</w:t>
      </w:r>
      <w:r w:rsidR="00091943" w:rsidRPr="00426393">
        <w:rPr>
          <w:rFonts w:ascii="Times New Roman"/>
        </w:rPr>
        <w:t>，见附录</w:t>
      </w:r>
      <w:r w:rsidR="00091943" w:rsidRPr="00426393">
        <w:rPr>
          <w:rFonts w:ascii="Times New Roman"/>
        </w:rPr>
        <w:t>C.3.</w:t>
      </w:r>
      <w:r w:rsidR="00091943" w:rsidRPr="00426393">
        <w:rPr>
          <w:rFonts w:ascii="Times New Roman"/>
        </w:rPr>
        <w:t>3</w:t>
      </w:r>
      <w:r w:rsidRPr="00426393">
        <w:rPr>
          <w:rFonts w:ascii="Times New Roman"/>
        </w:rPr>
        <w:t>。</w:t>
      </w:r>
    </w:p>
    <w:p w14:paraId="6B3C7CC8" w14:textId="77777777" w:rsidR="003A55C5" w:rsidRPr="00426393" w:rsidRDefault="00000000">
      <w:pPr>
        <w:pStyle w:val="afff"/>
        <w:spacing w:before="156" w:after="156"/>
        <w:rPr>
          <w:rFonts w:ascii="Times New Roman"/>
        </w:rPr>
      </w:pPr>
      <w:r w:rsidRPr="00426393">
        <w:rPr>
          <w:rFonts w:ascii="Times New Roman"/>
        </w:rPr>
        <w:t>土壤保持服务价值量</w:t>
      </w:r>
    </w:p>
    <w:p w14:paraId="0A8BF607" w14:textId="77777777" w:rsidR="003A55C5" w:rsidRPr="00426393" w:rsidRDefault="00000000">
      <w:pPr>
        <w:pStyle w:val="afffffffff3"/>
        <w:rPr>
          <w:rFonts w:ascii="Times New Roman" w:hAnsi="Times New Roman"/>
        </w:rPr>
      </w:pPr>
      <w:r w:rsidRPr="00426393">
        <w:rPr>
          <w:rFonts w:ascii="Times New Roman" w:hAnsi="Times New Roman"/>
        </w:rPr>
        <w:t>土壤保持服务价值，包括减少泥沙淤积价值和减少面源污染价值，按照公式（</w:t>
      </w:r>
      <w:r w:rsidRPr="00426393">
        <w:rPr>
          <w:rFonts w:ascii="Times New Roman" w:hAnsi="Times New Roman"/>
        </w:rPr>
        <w:t>37</w:t>
      </w:r>
      <w:r w:rsidRPr="00426393">
        <w:rPr>
          <w:rFonts w:ascii="Times New Roman" w:hAnsi="Times New Roman"/>
        </w:rPr>
        <w:t>）计算。</w:t>
      </w:r>
    </w:p>
    <w:p w14:paraId="366A1747" w14:textId="77777777"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hAnsi="Cambria Math"/>
                <w:i/>
              </w:rPr>
            </m:ctrlPr>
          </m:sSubPr>
          <m:e>
            <m:r>
              <w:rPr>
                <w:rFonts w:ascii="Cambria Math" w:hAnsi="Cambria Math"/>
              </w:rPr>
              <m:t>V</m:t>
            </m:r>
          </m:e>
          <m:sub>
            <m:r>
              <w:rPr>
                <w:rFonts w:ascii="Cambria Math" w:hAnsi="Cambria Math"/>
              </w:rPr>
              <m:t>sr</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sd</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dpd</m:t>
            </m:r>
          </m:sub>
        </m:sSub>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1F0BC321" w14:textId="77777777" w:rsidR="003A55C5" w:rsidRPr="00426393" w:rsidRDefault="00000000">
      <w:pPr>
        <w:pStyle w:val="afffff4"/>
        <w:rPr>
          <w:rFonts w:ascii="Times New Roman" w:hAnsi="Times New Roman"/>
        </w:rPr>
      </w:pPr>
      <w:r w:rsidRPr="00426393">
        <w:rPr>
          <w:rFonts w:ascii="Times New Roman" w:hAnsi="Times New Roman"/>
        </w:rPr>
        <w:t>式中：</w:t>
      </w:r>
    </w:p>
    <w:p w14:paraId="214995A4" w14:textId="77777777"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V</m:t>
            </m:r>
          </m:e>
          <m:sub>
            <m:r>
              <w:rPr>
                <w:rFonts w:ascii="Cambria Math" w:hAnsi="Cambria Math"/>
              </w:rPr>
              <m:t>sr</m:t>
            </m:r>
          </m:sub>
        </m:sSub>
      </m:oMath>
      <w:r w:rsidRPr="00426393">
        <w:rPr>
          <w:rFonts w:ascii="Times New Roman"/>
        </w:rPr>
        <w:t>——</w:t>
      </w:r>
      <w:r w:rsidRPr="00426393">
        <w:rPr>
          <w:rFonts w:ascii="Times New Roman"/>
        </w:rPr>
        <w:t>土壤保持服务价值量，单位：万元；</w:t>
      </w:r>
    </w:p>
    <w:p w14:paraId="1EFE8773" w14:textId="77777777"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V</m:t>
            </m:r>
          </m:e>
          <m:sub>
            <m:r>
              <w:rPr>
                <w:rFonts w:ascii="Cambria Math" w:hAnsi="Cambria Math"/>
              </w:rPr>
              <m:t>sd</m:t>
            </m:r>
          </m:sub>
        </m:sSub>
      </m:oMath>
      <w:r w:rsidRPr="00426393">
        <w:rPr>
          <w:rFonts w:ascii="Times New Roman"/>
        </w:rPr>
        <w:t>——</w:t>
      </w:r>
      <w:r w:rsidRPr="00426393">
        <w:rPr>
          <w:rFonts w:ascii="Times New Roman"/>
        </w:rPr>
        <w:t>减少泥沙淤积价值，单位：万元；</w:t>
      </w:r>
    </w:p>
    <w:p w14:paraId="259F1C92" w14:textId="77777777"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V</m:t>
            </m:r>
          </m:e>
          <m:sub>
            <m:r>
              <w:rPr>
                <w:rFonts w:ascii="Cambria Math" w:hAnsi="Cambria Math"/>
              </w:rPr>
              <m:t>dpd</m:t>
            </m:r>
          </m:sub>
        </m:sSub>
      </m:oMath>
      <w:r w:rsidRPr="00426393">
        <w:rPr>
          <w:rFonts w:ascii="Times New Roman"/>
        </w:rPr>
        <w:t>——</w:t>
      </w:r>
      <w:r w:rsidRPr="00426393">
        <w:rPr>
          <w:rFonts w:ascii="Times New Roman"/>
        </w:rPr>
        <w:t>减少面源污染价值，单位：万元。</w:t>
      </w:r>
    </w:p>
    <w:p w14:paraId="6417E60D" w14:textId="77777777" w:rsidR="003A55C5" w:rsidRPr="00426393" w:rsidRDefault="00000000">
      <w:pPr>
        <w:pStyle w:val="afffffffff3"/>
        <w:rPr>
          <w:rFonts w:ascii="Times New Roman" w:hAnsi="Times New Roman"/>
        </w:rPr>
      </w:pPr>
      <w:r w:rsidRPr="00426393">
        <w:rPr>
          <w:rFonts w:ascii="Times New Roman" w:hAnsi="Times New Roman"/>
        </w:rPr>
        <w:lastRenderedPageBreak/>
        <w:t>减少泥沙淤积价值宜采用替代成本法核算，即以清理与土壤保持量相当的水库泥沙淤积所需的成本作为减少泥沙淤积价值。按照公式（</w:t>
      </w:r>
      <w:r w:rsidRPr="00426393">
        <w:rPr>
          <w:rFonts w:ascii="Times New Roman" w:hAnsi="Times New Roman"/>
        </w:rPr>
        <w:t>38</w:t>
      </w:r>
      <w:r w:rsidRPr="00426393">
        <w:rPr>
          <w:rFonts w:ascii="Times New Roman" w:hAnsi="Times New Roman"/>
        </w:rPr>
        <w:t>）计算。</w:t>
      </w:r>
    </w:p>
    <w:p w14:paraId="03E178D6" w14:textId="77777777"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hAnsi="Cambria Math"/>
                <w:i/>
              </w:rPr>
            </m:ctrlPr>
          </m:sSubPr>
          <m:e>
            <m:r>
              <w:rPr>
                <w:rFonts w:ascii="Cambria Math" w:hAnsi="Cambria Math"/>
              </w:rPr>
              <m:t>V</m:t>
            </m:r>
          </m:e>
          <m:sub>
            <m:r>
              <w:rPr>
                <w:rFonts w:ascii="Cambria Math" w:hAnsi="Cambria Math"/>
              </w:rPr>
              <m:t>sd</m:t>
            </m:r>
          </m:sub>
        </m:sSub>
        <m:r>
          <w:rPr>
            <w:rFonts w:ascii="Cambria Math" w:hAnsi="Cambria Math"/>
          </w:rPr>
          <m:t>=λ×</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Q</m:t>
                    </m:r>
                  </m:e>
                  <m:sub>
                    <m:r>
                      <w:rPr>
                        <w:rFonts w:ascii="Cambria Math" w:hAnsi="Cambria Math"/>
                      </w:rPr>
                      <m:t>sr</m:t>
                    </m:r>
                  </m:sub>
                </m:sSub>
              </m:num>
              <m:den>
                <m:r>
                  <w:rPr>
                    <w:rFonts w:ascii="Cambria Math" w:hAnsi="Cambria Math"/>
                  </w:rPr>
                  <m:t>ρ</m:t>
                </m:r>
              </m:den>
            </m:f>
          </m:e>
        </m:d>
        <m:r>
          <w:rPr>
            <w:rFonts w:ascii="Cambria Math" w:hAnsi="Cambria Math"/>
          </w:rPr>
          <m:t>×c×</m:t>
        </m:r>
        <m:sSup>
          <m:sSupPr>
            <m:ctrlPr>
              <w:rPr>
                <w:rFonts w:ascii="Cambria Math" w:hAnsi="Cambria Math"/>
                <w:i/>
              </w:rPr>
            </m:ctrlPr>
          </m:sSupPr>
          <m:e>
            <m:r>
              <w:rPr>
                <w:rFonts w:ascii="Cambria Math" w:hAnsi="Cambria Math"/>
              </w:rPr>
              <m:t>10</m:t>
            </m:r>
          </m:e>
          <m:sup>
            <m:r>
              <w:rPr>
                <w:rFonts w:ascii="Cambria Math" w:hAnsi="Cambria Math"/>
              </w:rPr>
              <m:t>-4</m:t>
            </m:r>
          </m:sup>
        </m:sSup>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7BE563BC" w14:textId="77777777" w:rsidR="003A55C5" w:rsidRPr="00426393" w:rsidRDefault="00000000">
      <w:pPr>
        <w:pStyle w:val="afffff4"/>
        <w:rPr>
          <w:rFonts w:ascii="Times New Roman" w:hAnsi="Times New Roman"/>
        </w:rPr>
      </w:pPr>
      <w:r w:rsidRPr="00426393">
        <w:rPr>
          <w:rFonts w:ascii="Times New Roman" w:hAnsi="Times New Roman"/>
        </w:rPr>
        <w:t>式中：</w:t>
      </w:r>
    </w:p>
    <w:p w14:paraId="2A3013C4" w14:textId="77777777"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V</m:t>
            </m:r>
          </m:e>
          <m:sub>
            <m:r>
              <w:rPr>
                <w:rFonts w:ascii="Cambria Math" w:hAnsi="Cambria Math"/>
              </w:rPr>
              <m:t>sd</m:t>
            </m:r>
          </m:sub>
        </m:sSub>
      </m:oMath>
      <w:r w:rsidRPr="00426393">
        <w:rPr>
          <w:rFonts w:ascii="Times New Roman"/>
        </w:rPr>
        <w:t>——</w:t>
      </w:r>
      <w:r w:rsidRPr="00426393">
        <w:rPr>
          <w:rFonts w:ascii="Times New Roman"/>
        </w:rPr>
        <w:t>减少泥沙淤积价值，单位：万元；</w:t>
      </w:r>
    </w:p>
    <w:p w14:paraId="11731269" w14:textId="5D4B95DD" w:rsidR="003A55C5" w:rsidRPr="00426393" w:rsidRDefault="00000000">
      <w:pPr>
        <w:pStyle w:val="afffff5"/>
        <w:ind w:firstLine="420"/>
        <w:rPr>
          <w:rFonts w:ascii="Times New Roman"/>
        </w:rPr>
      </w:pPr>
      <m:oMath>
        <m:r>
          <w:rPr>
            <w:rFonts w:ascii="Cambria Math" w:hAnsi="Cambria Math"/>
          </w:rPr>
          <m:t>λ</m:t>
        </m:r>
      </m:oMath>
      <w:r w:rsidRPr="00426393">
        <w:rPr>
          <w:rFonts w:ascii="Times New Roman"/>
        </w:rPr>
        <w:t>——</w:t>
      </w:r>
      <w:r w:rsidRPr="00426393">
        <w:rPr>
          <w:rFonts w:ascii="Times New Roman"/>
        </w:rPr>
        <w:t>泥沙淤积系数，即土壤侵蚀流失泥沙淤积于水库、河流、湖泊，需清淤作业的比例，单位：</w:t>
      </w:r>
      <w:r w:rsidRPr="00426393">
        <w:rPr>
          <w:rFonts w:ascii="Times New Roman"/>
        </w:rPr>
        <w:t>%</w:t>
      </w:r>
      <w:r w:rsidR="006C0F1A" w:rsidRPr="00426393">
        <w:rPr>
          <w:rFonts w:ascii="Times New Roman"/>
        </w:rPr>
        <w:t>，</w:t>
      </w:r>
      <w:r w:rsidR="006C0F1A" w:rsidRPr="00426393">
        <w:rPr>
          <w:rFonts w:ascii="Times New Roman"/>
        </w:rPr>
        <w:t>见附录</w:t>
      </w:r>
      <w:r w:rsidR="006C0F1A" w:rsidRPr="00426393">
        <w:rPr>
          <w:rFonts w:ascii="Times New Roman"/>
        </w:rPr>
        <w:t>C.4.</w:t>
      </w:r>
      <w:r w:rsidR="006C0F1A" w:rsidRPr="00426393">
        <w:rPr>
          <w:rFonts w:ascii="Times New Roman"/>
        </w:rPr>
        <w:t>5</w:t>
      </w:r>
      <w:r w:rsidRPr="00426393">
        <w:rPr>
          <w:rFonts w:ascii="Times New Roman"/>
        </w:rPr>
        <w:t>；</w:t>
      </w:r>
    </w:p>
    <w:p w14:paraId="0695EF36" w14:textId="77777777"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Q</m:t>
            </m:r>
          </m:e>
          <m:sub>
            <m:r>
              <w:rPr>
                <w:rFonts w:ascii="Cambria Math" w:hAnsi="Cambria Math"/>
              </w:rPr>
              <m:t>sr</m:t>
            </m:r>
          </m:sub>
        </m:sSub>
      </m:oMath>
      <w:r w:rsidRPr="00426393">
        <w:rPr>
          <w:rFonts w:ascii="Times New Roman"/>
        </w:rPr>
        <w:t>——</w:t>
      </w:r>
      <w:r w:rsidRPr="00426393">
        <w:rPr>
          <w:rFonts w:ascii="Times New Roman"/>
        </w:rPr>
        <w:t>土壤保持量，单位：</w:t>
      </w:r>
      <w:r w:rsidRPr="00426393">
        <w:rPr>
          <w:rFonts w:ascii="Times New Roman"/>
        </w:rPr>
        <w:t>t/a;</w:t>
      </w:r>
    </w:p>
    <w:p w14:paraId="41068C69" w14:textId="26D9CBC7" w:rsidR="003A55C5" w:rsidRPr="00426393" w:rsidRDefault="00000000">
      <w:pPr>
        <w:pStyle w:val="afffff5"/>
        <w:ind w:firstLine="420"/>
        <w:rPr>
          <w:rFonts w:ascii="Times New Roman"/>
        </w:rPr>
      </w:pPr>
      <m:oMath>
        <m:r>
          <w:rPr>
            <w:rFonts w:ascii="Cambria Math" w:hAnsi="Cambria Math"/>
          </w:rPr>
          <m:t>ρ</m:t>
        </m:r>
      </m:oMath>
      <w:r w:rsidRPr="00426393">
        <w:rPr>
          <w:rFonts w:ascii="Times New Roman"/>
        </w:rPr>
        <w:t>——</w:t>
      </w:r>
      <w:r w:rsidRPr="00426393">
        <w:rPr>
          <w:rFonts w:ascii="Times New Roman"/>
        </w:rPr>
        <w:t>土壤容重，单位</w:t>
      </w:r>
      <w:r w:rsidRPr="00426393">
        <w:rPr>
          <w:rFonts w:ascii="Times New Roman"/>
        </w:rPr>
        <w:t>t/m</w:t>
      </w:r>
      <w:r w:rsidRPr="00426393">
        <w:rPr>
          <w:rFonts w:ascii="Times New Roman"/>
          <w:vertAlign w:val="superscript"/>
        </w:rPr>
        <w:t>3</w:t>
      </w:r>
      <w:r w:rsidR="006C0F1A" w:rsidRPr="00426393">
        <w:rPr>
          <w:rFonts w:ascii="Times New Roman"/>
        </w:rPr>
        <w:t>，</w:t>
      </w:r>
      <w:r w:rsidR="006C0F1A" w:rsidRPr="00426393">
        <w:rPr>
          <w:rFonts w:ascii="Times New Roman"/>
        </w:rPr>
        <w:t>见附录</w:t>
      </w:r>
      <w:r w:rsidR="006C0F1A" w:rsidRPr="00426393">
        <w:rPr>
          <w:rFonts w:ascii="Times New Roman"/>
        </w:rPr>
        <w:t>C.4.</w:t>
      </w:r>
      <w:r w:rsidR="006C0F1A" w:rsidRPr="00426393">
        <w:rPr>
          <w:rFonts w:ascii="Times New Roman"/>
        </w:rPr>
        <w:t>6</w:t>
      </w:r>
      <w:r w:rsidR="006C0F1A" w:rsidRPr="00426393">
        <w:rPr>
          <w:rFonts w:ascii="Times New Roman"/>
        </w:rPr>
        <w:t>；</w:t>
      </w:r>
    </w:p>
    <w:p w14:paraId="33456EEA" w14:textId="77777777" w:rsidR="003A55C5" w:rsidRPr="00426393" w:rsidRDefault="00000000">
      <w:pPr>
        <w:pStyle w:val="afffff5"/>
        <w:ind w:firstLine="420"/>
        <w:rPr>
          <w:rFonts w:ascii="Times New Roman"/>
        </w:rPr>
      </w:pPr>
      <m:oMath>
        <m:r>
          <w:rPr>
            <w:rFonts w:ascii="Cambria Math" w:hAnsi="Cambria Math"/>
          </w:rPr>
          <m:t>c</m:t>
        </m:r>
      </m:oMath>
      <w:r w:rsidRPr="00426393">
        <w:rPr>
          <w:rFonts w:ascii="Times New Roman"/>
        </w:rPr>
        <w:t>——</w:t>
      </w:r>
      <w:r w:rsidRPr="00426393">
        <w:rPr>
          <w:rFonts w:ascii="Times New Roman"/>
        </w:rPr>
        <w:t>水库单位库容清淤工程费用，单位：元</w:t>
      </w:r>
      <w:r w:rsidRPr="00426393">
        <w:rPr>
          <w:rFonts w:ascii="Times New Roman"/>
        </w:rPr>
        <w:t>/m</w:t>
      </w:r>
      <w:r w:rsidRPr="00426393">
        <w:rPr>
          <w:rFonts w:ascii="Times New Roman"/>
          <w:vertAlign w:val="superscript"/>
        </w:rPr>
        <w:t>3</w:t>
      </w:r>
      <w:r w:rsidRPr="00426393">
        <w:rPr>
          <w:rFonts w:ascii="Times New Roman"/>
        </w:rPr>
        <w:t>。</w:t>
      </w:r>
    </w:p>
    <w:p w14:paraId="09BCC786" w14:textId="77777777" w:rsidR="003A55C5" w:rsidRPr="00426393" w:rsidRDefault="00000000">
      <w:pPr>
        <w:pStyle w:val="afffffffff3"/>
        <w:rPr>
          <w:rFonts w:ascii="Times New Roman" w:hAnsi="Times New Roman"/>
        </w:rPr>
      </w:pPr>
      <w:r w:rsidRPr="00426393">
        <w:rPr>
          <w:rFonts w:ascii="Times New Roman" w:hAnsi="Times New Roman"/>
        </w:rPr>
        <w:t>减少面源污染价值宜采用替代成本法核算，即因生态系统作用，通过土壤保持减少土壤中氮、磷等物质形成的面源污染，从而节省的治污成本。按照公式（</w:t>
      </w:r>
      <w:r w:rsidRPr="00426393">
        <w:rPr>
          <w:rFonts w:ascii="Times New Roman" w:hAnsi="Times New Roman"/>
        </w:rPr>
        <w:t>39</w:t>
      </w:r>
      <w:r w:rsidRPr="00426393">
        <w:rPr>
          <w:rFonts w:ascii="Times New Roman" w:hAnsi="Times New Roman"/>
        </w:rPr>
        <w:t>）计算。</w:t>
      </w:r>
    </w:p>
    <w:p w14:paraId="2A3F2238" w14:textId="49BA1065"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hAnsi="Cambria Math"/>
                <w:i/>
              </w:rPr>
            </m:ctrlPr>
          </m:sSubPr>
          <m:e>
            <m:r>
              <w:rPr>
                <w:rFonts w:ascii="Cambria Math" w:hAnsi="Cambria Math"/>
              </w:rPr>
              <m:t>V</m:t>
            </m:r>
          </m:e>
          <m:sub>
            <m:r>
              <w:rPr>
                <w:rFonts w:ascii="Cambria Math" w:hAnsi="Cambria Math"/>
              </w:rPr>
              <m:t>dpd</m:t>
            </m:r>
          </m:sub>
        </m:sSub>
        <m:r>
          <w:rPr>
            <w:rFonts w:ascii="Cambria Math" w:hAnsi="Cambria Math"/>
          </w:rPr>
          <m:t>=</m:t>
        </m:r>
        <m:nary>
          <m:naryPr>
            <m:chr m:val="∑"/>
            <m:ctrlPr>
              <w:rPr>
                <w:rFonts w:ascii="Cambria Math" w:hAnsi="Cambria Math"/>
              </w:rPr>
            </m:ctrlPr>
          </m:naryPr>
          <m:sub>
            <m:r>
              <w:rPr>
                <w:rFonts w:ascii="Cambria Math" w:hAnsi="Cambria Math"/>
              </w:rPr>
              <m:t>i=1</m:t>
            </m:r>
            <m:ctrlPr>
              <w:rPr>
                <w:rFonts w:ascii="Cambria Math" w:hAnsi="Cambria Math"/>
                <w:i/>
              </w:rPr>
            </m:ctrlPr>
          </m:sub>
          <m:sup>
            <m:r>
              <w:rPr>
                <w:rFonts w:ascii="Cambria Math" w:hAnsi="Cambria Math"/>
              </w:rPr>
              <m:t>n</m:t>
            </m:r>
            <m:ctrlPr>
              <w:rPr>
                <w:rFonts w:ascii="Cambria Math" w:hAnsi="Cambria Math"/>
                <w:i/>
              </w:rPr>
            </m:ctrlPr>
          </m:sup>
          <m:e>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sr</m:t>
                    </m:r>
                  </m:sub>
                </m:sSub>
                <m:r>
                  <m:rPr>
                    <m:sty m:val="p"/>
                  </m:rPr>
                  <w:rPr>
                    <w:rFonts w:ascii="Cambria Math" w:hAnsi="Cambria Math"/>
                  </w:rPr>
                  <m:t>×</m:t>
                </m:r>
                <m:r>
                  <w:rPr>
                    <w:rFonts w:ascii="Cambria Math" w:hAnsi="Cambria Math"/>
                  </w:rPr>
                  <m:t>SC</m:t>
                </m:r>
                <m:sSub>
                  <m:sSubPr>
                    <m:ctrlPr>
                      <w:rPr>
                        <w:rFonts w:ascii="Cambria Math" w:hAnsi="Cambria Math"/>
                        <w:i/>
                      </w:rPr>
                    </m:ctrlPr>
                  </m:sSubPr>
                  <m:e>
                    <m:r>
                      <w:rPr>
                        <w:rFonts w:ascii="Cambria Math" w:hAnsi="Cambria Math"/>
                      </w:rPr>
                      <m:t>C</m:t>
                    </m:r>
                  </m:e>
                  <m:sub>
                    <m:r>
                      <w:rPr>
                        <w:rFonts w:ascii="Cambria Math" w:hAnsi="Cambria Math"/>
                      </w:rPr>
                      <m:t>i</m:t>
                    </m:r>
                  </m:sub>
                </m:sSub>
                <m:r>
                  <m:rPr>
                    <m:sty m:val="p"/>
                  </m:rPr>
                  <w:rPr>
                    <w:rFonts w:ascii="Cambria Math" w:hAnsi="Cambria Math"/>
                  </w:rPr>
                  <m:t>×</m:t>
                </m:r>
                <m:sSub>
                  <m:sSubPr>
                    <m:ctrlPr>
                      <w:rPr>
                        <w:rFonts w:ascii="Cambria Math" w:hAnsi="Cambria Math"/>
                        <w:i/>
                      </w:rPr>
                    </m:ctrlPr>
                  </m:sSubPr>
                  <m:e>
                    <m:r>
                      <w:rPr>
                        <w:rFonts w:ascii="Cambria Math" w:hAnsi="Cambria Math"/>
                      </w:rPr>
                      <m:t>P</m:t>
                    </m:r>
                    <m:ctrlPr>
                      <w:rPr>
                        <w:rFonts w:ascii="Cambria Math" w:hAnsi="Cambria Math"/>
                      </w:rPr>
                    </m:ctrlPr>
                  </m:e>
                  <m:sub>
                    <m:r>
                      <w:rPr>
                        <w:rFonts w:ascii="Cambria Math" w:hAnsi="Cambria Math"/>
                      </w:rPr>
                      <m:t>i</m:t>
                    </m:r>
                  </m:sub>
                </m:sSub>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e>
            </m:d>
          </m:e>
        </m:nary>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-4</m:t>
            </m:r>
          </m:sup>
        </m:sSup>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53107D35" w14:textId="77777777" w:rsidR="003A55C5" w:rsidRPr="00426393" w:rsidRDefault="00000000">
      <w:pPr>
        <w:pStyle w:val="afffff4"/>
        <w:rPr>
          <w:rFonts w:ascii="Times New Roman" w:hAnsi="Times New Roman"/>
        </w:rPr>
      </w:pPr>
      <w:r w:rsidRPr="00426393">
        <w:rPr>
          <w:rFonts w:ascii="Times New Roman" w:hAnsi="Times New Roman"/>
        </w:rPr>
        <w:t>式中：</w:t>
      </w:r>
    </w:p>
    <w:p w14:paraId="3AA0434E" w14:textId="77777777"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V</m:t>
            </m:r>
          </m:e>
          <m:sub>
            <m:r>
              <w:rPr>
                <w:rFonts w:ascii="Cambria Math" w:hAnsi="Cambria Math"/>
              </w:rPr>
              <m:t>dpd</m:t>
            </m:r>
          </m:sub>
        </m:sSub>
      </m:oMath>
      <w:r w:rsidRPr="00426393">
        <w:rPr>
          <w:rFonts w:ascii="Times New Roman"/>
        </w:rPr>
        <w:t>——</w:t>
      </w:r>
      <w:r w:rsidRPr="00426393">
        <w:rPr>
          <w:rFonts w:ascii="Times New Roman"/>
        </w:rPr>
        <w:t>减少面源污染价值，单位：万元。</w:t>
      </w:r>
    </w:p>
    <w:p w14:paraId="3142D423" w14:textId="77777777"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Q</m:t>
            </m:r>
          </m:e>
          <m:sub>
            <m:r>
              <w:rPr>
                <w:rFonts w:ascii="Cambria Math" w:hAnsi="Cambria Math"/>
              </w:rPr>
              <m:t>sr</m:t>
            </m:r>
          </m:sub>
        </m:sSub>
      </m:oMath>
      <w:r w:rsidRPr="00426393">
        <w:rPr>
          <w:rFonts w:ascii="Times New Roman"/>
        </w:rPr>
        <w:t>——</w:t>
      </w:r>
      <w:r w:rsidRPr="00426393">
        <w:rPr>
          <w:rFonts w:ascii="Times New Roman"/>
        </w:rPr>
        <w:t>土壤保持量，单位：</w:t>
      </w:r>
      <w:r w:rsidRPr="00426393">
        <w:rPr>
          <w:rFonts w:ascii="Times New Roman"/>
        </w:rPr>
        <w:t>t/a;</w:t>
      </w:r>
    </w:p>
    <w:p w14:paraId="6BD12385" w14:textId="1FBC4B61" w:rsidR="003A55C5" w:rsidRPr="00426393" w:rsidRDefault="00000000">
      <w:pPr>
        <w:pStyle w:val="afffff5"/>
        <w:ind w:firstLine="420"/>
        <w:rPr>
          <w:rFonts w:ascii="Times New Roman"/>
        </w:rPr>
      </w:pPr>
      <m:oMath>
        <m:r>
          <w:rPr>
            <w:rFonts w:ascii="Cambria Math" w:hAnsi="Cambria Math"/>
          </w:rPr>
          <m:t>SC</m:t>
        </m:r>
        <m:sSub>
          <m:sSubPr>
            <m:ctrlPr>
              <w:rPr>
                <w:rFonts w:ascii="Cambria Math" w:hAnsi="Cambria Math"/>
                <w:i/>
              </w:rPr>
            </m:ctrlPr>
          </m:sSubPr>
          <m:e>
            <m:r>
              <w:rPr>
                <w:rFonts w:ascii="Cambria Math" w:hAnsi="Cambria Math"/>
              </w:rPr>
              <m:t>C</m:t>
            </m:r>
          </m:e>
          <m:sub>
            <m:r>
              <w:rPr>
                <w:rFonts w:ascii="Cambria Math" w:hAnsi="Cambria Math"/>
              </w:rPr>
              <m:t>i</m:t>
            </m:r>
          </m:sub>
        </m:sSub>
      </m:oMath>
      <w:r w:rsidRPr="00426393">
        <w:rPr>
          <w:rFonts w:ascii="Times New Roman"/>
        </w:rPr>
        <w:t>——</w:t>
      </w:r>
      <w:r w:rsidRPr="00426393">
        <w:rPr>
          <w:rFonts w:ascii="Times New Roman"/>
        </w:rPr>
        <w:t>土壤中第</w:t>
      </w:r>
      <m:oMath>
        <m:r>
          <w:rPr>
            <w:rFonts w:ascii="Cambria Math" w:hAnsi="Cambria Math"/>
          </w:rPr>
          <m:t>i</m:t>
        </m:r>
      </m:oMath>
      <w:r w:rsidRPr="00426393">
        <w:rPr>
          <w:rFonts w:ascii="Times New Roman"/>
        </w:rPr>
        <w:t>类污染物的含量，单位：</w:t>
      </w:r>
      <w:r w:rsidR="00442460" w:rsidRPr="00426393">
        <w:rPr>
          <w:rFonts w:ascii="Times New Roman"/>
        </w:rPr>
        <w:t>kg/t</w:t>
      </w:r>
      <w:r w:rsidRPr="00426393">
        <w:rPr>
          <w:rFonts w:ascii="Times New Roman"/>
        </w:rPr>
        <w:t>；</w:t>
      </w:r>
    </w:p>
    <w:p w14:paraId="514C993B" w14:textId="77777777"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P</m:t>
            </m:r>
            <m:ctrlPr>
              <w:rPr>
                <w:rFonts w:ascii="Cambria Math" w:hAnsi="Cambria Math"/>
              </w:rPr>
            </m:ctrlPr>
          </m:e>
          <m:sub>
            <m:r>
              <w:rPr>
                <w:rFonts w:ascii="Cambria Math" w:hAnsi="Cambria Math"/>
              </w:rPr>
              <m:t>i</m:t>
            </m:r>
          </m:sub>
        </m:sSub>
      </m:oMath>
      <w:r w:rsidRPr="00426393">
        <w:rPr>
          <w:rFonts w:ascii="Times New Roman"/>
        </w:rPr>
        <w:t>——</w:t>
      </w:r>
      <w:r w:rsidRPr="00426393">
        <w:rPr>
          <w:rFonts w:ascii="Times New Roman"/>
        </w:rPr>
        <w:t>第</w:t>
      </w:r>
      <m:oMath>
        <m:r>
          <w:rPr>
            <w:rFonts w:ascii="Cambria Math" w:hAnsi="Cambria Math"/>
          </w:rPr>
          <m:t>i</m:t>
        </m:r>
      </m:oMath>
      <w:proofErr w:type="gramStart"/>
      <w:r w:rsidRPr="00426393">
        <w:rPr>
          <w:rFonts w:ascii="Times New Roman"/>
        </w:rPr>
        <w:t>种面源</w:t>
      </w:r>
      <w:proofErr w:type="gramEnd"/>
      <w:r w:rsidRPr="00426393">
        <w:rPr>
          <w:rFonts w:ascii="Times New Roman"/>
        </w:rPr>
        <w:t>污染物的单位处理成本，单位：元</w:t>
      </w:r>
      <w:r w:rsidRPr="00426393">
        <w:rPr>
          <w:rFonts w:ascii="Times New Roman"/>
        </w:rPr>
        <w:t>/t</w:t>
      </w:r>
      <w:r w:rsidRPr="00426393">
        <w:rPr>
          <w:rFonts w:ascii="Times New Roman"/>
        </w:rPr>
        <w:t>；</w:t>
      </w:r>
    </w:p>
    <w:p w14:paraId="029F4647" w14:textId="77777777" w:rsidR="003A55C5" w:rsidRPr="00426393" w:rsidRDefault="00000000">
      <w:pPr>
        <w:pStyle w:val="afffff5"/>
        <w:ind w:firstLine="420"/>
        <w:rPr>
          <w:rFonts w:ascii="Times New Roman"/>
        </w:rPr>
      </w:pPr>
      <m:oMath>
        <m:r>
          <w:rPr>
            <w:rFonts w:ascii="Cambria Math" w:hAnsi="Cambria Math"/>
          </w:rPr>
          <m:t>i</m:t>
        </m:r>
      </m:oMath>
      <w:r w:rsidRPr="00426393">
        <w:rPr>
          <w:rFonts w:ascii="Times New Roman"/>
        </w:rPr>
        <w:t>——</w:t>
      </w:r>
      <w:r w:rsidRPr="00426393">
        <w:rPr>
          <w:rFonts w:ascii="Times New Roman"/>
        </w:rPr>
        <w:t>土壤中的主要面源污染类别，一般为全氮和全磷；</w:t>
      </w:r>
    </w:p>
    <w:p w14:paraId="3357BD1A" w14:textId="77777777" w:rsidR="003A55C5" w:rsidRPr="00426393" w:rsidRDefault="00000000">
      <w:pPr>
        <w:pStyle w:val="afffff5"/>
        <w:ind w:firstLine="420"/>
        <w:rPr>
          <w:rFonts w:ascii="Times New Roman"/>
        </w:rPr>
      </w:pPr>
      <m:oMath>
        <m:r>
          <w:rPr>
            <w:rFonts w:ascii="Cambria Math" w:hAnsi="Cambria Math"/>
          </w:rPr>
          <m:t>n</m:t>
        </m:r>
      </m:oMath>
      <w:r w:rsidRPr="00426393">
        <w:rPr>
          <w:rFonts w:ascii="Times New Roman"/>
        </w:rPr>
        <w:t>——</w:t>
      </w:r>
      <w:r w:rsidRPr="00426393">
        <w:rPr>
          <w:rFonts w:ascii="Times New Roman"/>
        </w:rPr>
        <w:t>土壤中的面源污染物类别数量。</w:t>
      </w:r>
    </w:p>
    <w:p w14:paraId="47FE67D6" w14:textId="77777777" w:rsidR="003A55C5" w:rsidRPr="00426393" w:rsidRDefault="00000000">
      <w:pPr>
        <w:pStyle w:val="afff"/>
        <w:spacing w:before="156" w:after="156"/>
        <w:rPr>
          <w:rFonts w:ascii="Times New Roman"/>
        </w:rPr>
      </w:pPr>
      <w:r w:rsidRPr="00426393">
        <w:rPr>
          <w:rFonts w:ascii="Times New Roman"/>
        </w:rPr>
        <w:t>洪水调蓄服务价值量</w:t>
      </w:r>
    </w:p>
    <w:p w14:paraId="05E261F9" w14:textId="77777777" w:rsidR="003A55C5" w:rsidRPr="00426393" w:rsidRDefault="00000000">
      <w:pPr>
        <w:pStyle w:val="afffff5"/>
        <w:ind w:firstLine="420"/>
        <w:rPr>
          <w:rFonts w:ascii="Times New Roman"/>
        </w:rPr>
      </w:pPr>
      <w:r w:rsidRPr="00426393">
        <w:rPr>
          <w:rFonts w:ascii="Times New Roman"/>
        </w:rPr>
        <w:t>洪水调蓄服务价值量，宜采用替代成本法核算，即因生态系统作用调蓄洪水，而节省的水库建设、运营成本。按照公式</w:t>
      </w:r>
      <w:r w:rsidRPr="00426393">
        <w:rPr>
          <w:rFonts w:ascii="Times New Roman"/>
        </w:rPr>
        <w:t>(40)</w:t>
      </w:r>
      <w:r w:rsidRPr="00426393">
        <w:rPr>
          <w:rFonts w:ascii="Times New Roman"/>
        </w:rPr>
        <w:t>计算。</w:t>
      </w:r>
    </w:p>
    <w:p w14:paraId="58D55024" w14:textId="77777777"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hAnsi="Cambria Math"/>
                <w:kern w:val="0"/>
                <w:szCs w:val="20"/>
              </w:rPr>
            </m:ctrlPr>
          </m:sSubPr>
          <m:e>
            <m:r>
              <w:rPr>
                <w:rFonts w:ascii="Cambria Math" w:hAnsi="Cambria Math"/>
                <w:kern w:val="0"/>
                <w:szCs w:val="20"/>
              </w:rPr>
              <m:t>V</m:t>
            </m:r>
          </m:e>
          <m:sub>
            <m:r>
              <w:rPr>
                <w:rFonts w:ascii="Cambria Math" w:hAnsi="Cambria Math"/>
                <w:kern w:val="0"/>
                <w:szCs w:val="20"/>
              </w:rPr>
              <m:t>fm</m:t>
            </m:r>
          </m:sub>
        </m:sSub>
        <m:r>
          <m:rPr>
            <m:sty m:val="p"/>
          </m:rPr>
          <w:rPr>
            <w:rFonts w:ascii="Cambria Math" w:hAnsi="Cambria Math"/>
            <w:kern w:val="0"/>
            <w:szCs w:val="20"/>
          </w:rPr>
          <m:t>=</m:t>
        </m:r>
        <m:sSub>
          <m:sSubPr>
            <m:ctrlPr>
              <w:rPr>
                <w:rFonts w:ascii="Cambria Math" w:hAnsi="Cambria Math"/>
                <w:kern w:val="0"/>
                <w:szCs w:val="20"/>
              </w:rPr>
            </m:ctrlPr>
          </m:sSubPr>
          <m:e>
            <m:r>
              <w:rPr>
                <w:rFonts w:ascii="Cambria Math" w:hAnsi="Cambria Math"/>
                <w:kern w:val="0"/>
                <w:szCs w:val="20"/>
              </w:rPr>
              <m:t>Q</m:t>
            </m:r>
          </m:e>
          <m:sub>
            <m:r>
              <w:rPr>
                <w:rFonts w:ascii="Cambria Math" w:hAnsi="Cambria Math"/>
                <w:kern w:val="0"/>
                <w:szCs w:val="20"/>
              </w:rPr>
              <m:t>fm</m:t>
            </m:r>
          </m:sub>
        </m:sSub>
        <m:r>
          <m:rPr>
            <m:nor/>
          </m:rPr>
          <w:rPr>
            <w:rFonts w:ascii="Times New Roman" w:hAnsi="Times New Roman"/>
            <w:kern w:val="0"/>
            <w:szCs w:val="20"/>
          </w:rPr>
          <m:t>×</m:t>
        </m:r>
        <m:sSub>
          <m:sSubPr>
            <m:ctrlPr>
              <w:rPr>
                <w:rFonts w:ascii="Cambria Math" w:hAnsi="Cambria Math"/>
                <w:kern w:val="0"/>
                <w:szCs w:val="20"/>
              </w:rPr>
            </m:ctrlPr>
          </m:sSubPr>
          <m:e>
            <m:r>
              <m:rPr>
                <m:sty m:val="p"/>
              </m:rPr>
              <w:rPr>
                <w:rFonts w:ascii="Cambria Math" w:hAnsi="Cambria Math"/>
                <w:kern w:val="0"/>
                <w:szCs w:val="20"/>
              </w:rPr>
              <m:t>(</m:t>
            </m:r>
            <m:r>
              <w:rPr>
                <w:rFonts w:ascii="Cambria Math" w:hAnsi="Cambria Math"/>
                <w:kern w:val="0"/>
                <w:szCs w:val="20"/>
              </w:rPr>
              <m:t>C</m:t>
            </m:r>
          </m:e>
          <m:sub>
            <m:r>
              <w:rPr>
                <w:rFonts w:ascii="Cambria Math" w:hAnsi="Cambria Math"/>
                <w:kern w:val="0"/>
                <w:szCs w:val="20"/>
              </w:rPr>
              <m:t>we</m:t>
            </m:r>
          </m:sub>
        </m:sSub>
        <m:r>
          <m:rPr>
            <m:sty m:val="p"/>
          </m:rPr>
          <w:rPr>
            <w:rFonts w:ascii="Cambria Math" w:hAnsi="Cambria Math"/>
            <w:kern w:val="0"/>
            <w:szCs w:val="20"/>
          </w:rPr>
          <m:t>+</m:t>
        </m:r>
        <m:sSub>
          <m:sSubPr>
            <m:ctrlPr>
              <w:rPr>
                <w:rFonts w:ascii="Cambria Math" w:hAnsi="Cambria Math"/>
                <w:kern w:val="0"/>
                <w:szCs w:val="20"/>
              </w:rPr>
            </m:ctrlPr>
          </m:sSubPr>
          <m:e>
            <m:r>
              <w:rPr>
                <w:rFonts w:ascii="Cambria Math" w:hAnsi="Cambria Math"/>
                <w:kern w:val="0"/>
                <w:szCs w:val="20"/>
              </w:rPr>
              <m:t>P</m:t>
            </m:r>
          </m:e>
          <m:sub>
            <m:r>
              <w:rPr>
                <w:rFonts w:ascii="Cambria Math" w:hAnsi="Cambria Math"/>
                <w:kern w:val="0"/>
                <w:szCs w:val="20"/>
              </w:rPr>
              <m:t>we</m:t>
            </m:r>
          </m:sub>
        </m:sSub>
        <m:sSub>
          <m:sSubPr>
            <m:ctrlPr>
              <w:rPr>
                <w:rFonts w:ascii="Cambria Math" w:hAnsi="Cambria Math"/>
                <w:kern w:val="0"/>
                <w:szCs w:val="20"/>
              </w:rPr>
            </m:ctrlPr>
          </m:sSubPr>
          <m:e>
            <m:r>
              <m:rPr>
                <m:sty m:val="p"/>
              </m:rPr>
              <w:rPr>
                <w:rFonts w:ascii="Cambria Math" w:hAnsi="Cambria Math"/>
                <w:kern w:val="0"/>
                <w:szCs w:val="20"/>
              </w:rPr>
              <m:t>×</m:t>
            </m:r>
            <m:r>
              <w:rPr>
                <w:rFonts w:ascii="Cambria Math" w:hAnsi="Cambria Math"/>
                <w:kern w:val="0"/>
                <w:szCs w:val="20"/>
              </w:rPr>
              <m:t>D</m:t>
            </m:r>
          </m:e>
          <m:sub>
            <m:r>
              <w:rPr>
                <w:rFonts w:ascii="Cambria Math" w:hAnsi="Cambria Math"/>
                <w:kern w:val="0"/>
                <w:szCs w:val="20"/>
              </w:rPr>
              <m:t>r</m:t>
            </m:r>
          </m:sub>
        </m:sSub>
        <m:r>
          <m:rPr>
            <m:sty m:val="p"/>
          </m:rPr>
          <w:rPr>
            <w:rFonts w:ascii="Cambria Math" w:hAnsi="Cambria Math"/>
            <w:kern w:val="0"/>
            <w:szCs w:val="20"/>
          </w:rPr>
          <m:t>)</m:t>
        </m:r>
        <m:r>
          <w:rPr>
            <w:rFonts w:ascii="Cambria Math" w:hAnsi="Cambria Math"/>
          </w:rPr>
          <m:t xml:space="preserve"> ×</m:t>
        </m:r>
        <m:sSup>
          <m:sSupPr>
            <m:ctrlPr>
              <w:rPr>
                <w:rFonts w:ascii="Cambria Math" w:hAnsi="Cambria Math"/>
                <w:i/>
              </w:rPr>
            </m:ctrlPr>
          </m:sSupPr>
          <m:e>
            <m:r>
              <w:rPr>
                <w:rFonts w:ascii="Cambria Math" w:hAnsi="Cambria Math"/>
              </w:rPr>
              <m:t>10</m:t>
            </m:r>
          </m:e>
          <m:sup>
            <m:r>
              <w:rPr>
                <w:rFonts w:ascii="Cambria Math" w:hAnsi="Cambria Math"/>
              </w:rPr>
              <m:t>-4</m:t>
            </m:r>
          </m:sup>
        </m:sSup>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0A70683F" w14:textId="77777777" w:rsidR="003A55C5" w:rsidRPr="00426393" w:rsidRDefault="00000000">
      <w:pPr>
        <w:pStyle w:val="afffff4"/>
        <w:rPr>
          <w:rFonts w:ascii="Times New Roman" w:hAnsi="Times New Roman"/>
        </w:rPr>
      </w:pPr>
      <w:r w:rsidRPr="00426393">
        <w:rPr>
          <w:rFonts w:ascii="Times New Roman" w:hAnsi="Times New Roman"/>
        </w:rPr>
        <w:t>式中：</w:t>
      </w:r>
    </w:p>
    <w:p w14:paraId="155BF355" w14:textId="77777777" w:rsidR="003A55C5" w:rsidRPr="00426393" w:rsidRDefault="00000000">
      <w:pPr>
        <w:pStyle w:val="afffff5"/>
        <w:ind w:firstLine="420"/>
        <w:rPr>
          <w:rFonts w:ascii="Times New Roman"/>
        </w:rPr>
      </w:pPr>
      <m:oMath>
        <m:sSub>
          <m:sSubPr>
            <m:ctrlPr>
              <w:rPr>
                <w:rFonts w:ascii="Cambria Math" w:hAnsi="Cambria Math"/>
              </w:rPr>
            </m:ctrlPr>
          </m:sSubPr>
          <m:e>
            <m:r>
              <w:rPr>
                <w:rFonts w:ascii="Cambria Math" w:hAnsi="Cambria Math"/>
              </w:rPr>
              <m:t>V</m:t>
            </m:r>
          </m:e>
          <m:sub>
            <m:r>
              <w:rPr>
                <w:rFonts w:ascii="Cambria Math" w:hAnsi="Cambria Math"/>
              </w:rPr>
              <m:t>fm</m:t>
            </m:r>
          </m:sub>
        </m:sSub>
      </m:oMath>
      <w:r w:rsidRPr="00426393">
        <w:rPr>
          <w:rFonts w:ascii="Times New Roman"/>
        </w:rPr>
        <w:t>——</w:t>
      </w:r>
      <w:r w:rsidRPr="00426393">
        <w:rPr>
          <w:rFonts w:ascii="Times New Roman"/>
        </w:rPr>
        <w:t>洪水调蓄服务价值量，单位：万元</w:t>
      </w:r>
      <w:r w:rsidRPr="00426393">
        <w:rPr>
          <w:rFonts w:ascii="Times New Roman"/>
        </w:rPr>
        <w:t>/a</w:t>
      </w:r>
      <w:r w:rsidRPr="00426393">
        <w:rPr>
          <w:rFonts w:ascii="Times New Roman"/>
        </w:rPr>
        <w:t>；</w:t>
      </w:r>
    </w:p>
    <w:p w14:paraId="0392D16F" w14:textId="77777777" w:rsidR="003A55C5" w:rsidRPr="00426393" w:rsidRDefault="00000000">
      <w:pPr>
        <w:pStyle w:val="afffff5"/>
        <w:ind w:firstLine="420"/>
        <w:rPr>
          <w:rFonts w:ascii="Times New Roman"/>
        </w:rPr>
      </w:pPr>
      <m:oMath>
        <m:sSub>
          <m:sSubPr>
            <m:ctrlPr>
              <w:rPr>
                <w:rFonts w:ascii="Cambria Math" w:hAnsi="Cambria Math"/>
              </w:rPr>
            </m:ctrlPr>
          </m:sSubPr>
          <m:e>
            <m:r>
              <w:rPr>
                <w:rFonts w:ascii="Cambria Math" w:hAnsi="Cambria Math"/>
              </w:rPr>
              <m:t>Q</m:t>
            </m:r>
          </m:e>
          <m:sub>
            <m:r>
              <w:rPr>
                <w:rFonts w:ascii="Cambria Math" w:hAnsi="Cambria Math"/>
              </w:rPr>
              <m:t>fm</m:t>
            </m:r>
          </m:sub>
        </m:sSub>
      </m:oMath>
      <w:r w:rsidRPr="00426393">
        <w:rPr>
          <w:rFonts w:ascii="Times New Roman"/>
        </w:rPr>
        <w:t>——</w:t>
      </w:r>
      <w:r w:rsidRPr="00426393">
        <w:rPr>
          <w:rFonts w:ascii="Times New Roman"/>
        </w:rPr>
        <w:t>生态系统调蓄洪水量，单位：</w:t>
      </w:r>
      <w:r w:rsidRPr="00426393">
        <w:rPr>
          <w:rFonts w:ascii="Times New Roman"/>
        </w:rPr>
        <w:t>m</w:t>
      </w:r>
      <w:r w:rsidRPr="00426393">
        <w:rPr>
          <w:rFonts w:ascii="Times New Roman"/>
          <w:vertAlign w:val="superscript"/>
        </w:rPr>
        <w:t>3</w:t>
      </w:r>
      <w:r w:rsidRPr="00426393">
        <w:rPr>
          <w:rFonts w:ascii="Times New Roman"/>
        </w:rPr>
        <w:t>/ a</w:t>
      </w:r>
      <w:r w:rsidRPr="00426393">
        <w:rPr>
          <w:rFonts w:ascii="Times New Roman"/>
        </w:rPr>
        <w:t>；</w:t>
      </w:r>
    </w:p>
    <w:p w14:paraId="327942BA" w14:textId="77777777" w:rsidR="003A55C5" w:rsidRPr="00426393" w:rsidRDefault="00000000">
      <w:pPr>
        <w:pStyle w:val="afffff5"/>
        <w:ind w:firstLine="420"/>
        <w:rPr>
          <w:rFonts w:ascii="Times New Roman"/>
        </w:rPr>
      </w:pPr>
      <m:oMath>
        <m:sSub>
          <m:sSubPr>
            <m:ctrlPr>
              <w:rPr>
                <w:rFonts w:ascii="Cambria Math" w:hAnsi="Cambria Math"/>
              </w:rPr>
            </m:ctrlPr>
          </m:sSubPr>
          <m:e>
            <m:r>
              <w:rPr>
                <w:rFonts w:ascii="Cambria Math" w:hAnsi="Cambria Math"/>
              </w:rPr>
              <m:t>C</m:t>
            </m:r>
          </m:e>
          <m:sub>
            <m:r>
              <w:rPr>
                <w:rFonts w:ascii="Cambria Math" w:hAnsi="Cambria Math"/>
              </w:rPr>
              <m:t>we</m:t>
            </m:r>
          </m:sub>
        </m:sSub>
      </m:oMath>
      <w:r w:rsidRPr="00426393">
        <w:rPr>
          <w:rFonts w:ascii="Times New Roman"/>
        </w:rPr>
        <w:t>——</w:t>
      </w:r>
      <w:r w:rsidRPr="00426393">
        <w:rPr>
          <w:rFonts w:ascii="Times New Roman"/>
        </w:rPr>
        <w:t>水库单位库容的年运营成本，单位：元</w:t>
      </w:r>
      <w:r w:rsidRPr="00426393">
        <w:rPr>
          <w:rFonts w:ascii="Times New Roman"/>
        </w:rPr>
        <w:t>/</w:t>
      </w:r>
      <w:r w:rsidRPr="00426393">
        <w:rPr>
          <w:rFonts w:ascii="Times New Roman"/>
        </w:rPr>
        <w:t>（</w:t>
      </w:r>
      <w:r w:rsidRPr="00426393">
        <w:rPr>
          <w:rFonts w:ascii="Times New Roman"/>
        </w:rPr>
        <w:t>m</w:t>
      </w:r>
      <w:r w:rsidRPr="00426393">
        <w:rPr>
          <w:rFonts w:ascii="Times New Roman"/>
          <w:vertAlign w:val="superscript"/>
        </w:rPr>
        <w:t>3</w:t>
      </w:r>
      <w:r w:rsidRPr="00426393">
        <w:rPr>
          <w:rFonts w:ascii="Times New Roman"/>
        </w:rPr>
        <w:t>·a</w:t>
      </w:r>
      <w:r w:rsidRPr="00426393">
        <w:rPr>
          <w:rFonts w:ascii="Times New Roman"/>
        </w:rPr>
        <w:t>）；</w:t>
      </w:r>
    </w:p>
    <w:p w14:paraId="7101A445" w14:textId="77777777" w:rsidR="003A55C5" w:rsidRPr="00426393" w:rsidRDefault="00000000">
      <w:pPr>
        <w:pStyle w:val="afffff5"/>
        <w:ind w:firstLine="420"/>
        <w:rPr>
          <w:rFonts w:ascii="Times New Roman"/>
        </w:rPr>
      </w:pPr>
      <m:oMath>
        <m:sSub>
          <m:sSubPr>
            <m:ctrlPr>
              <w:rPr>
                <w:rFonts w:ascii="Cambria Math" w:hAnsi="Cambria Math"/>
              </w:rPr>
            </m:ctrlPr>
          </m:sSubPr>
          <m:e>
            <m:r>
              <w:rPr>
                <w:rFonts w:ascii="Cambria Math" w:hAnsi="Cambria Math"/>
              </w:rPr>
              <m:t>P</m:t>
            </m:r>
          </m:e>
          <m:sub>
            <m:r>
              <w:rPr>
                <w:rFonts w:ascii="Cambria Math" w:hAnsi="Cambria Math"/>
              </w:rPr>
              <m:t>we</m:t>
            </m:r>
          </m:sub>
        </m:sSub>
      </m:oMath>
      <w:r w:rsidRPr="00426393">
        <w:rPr>
          <w:rFonts w:ascii="Times New Roman"/>
        </w:rPr>
        <w:t>——</w:t>
      </w:r>
      <w:r w:rsidRPr="00426393">
        <w:rPr>
          <w:rFonts w:ascii="Times New Roman"/>
        </w:rPr>
        <w:t>水库单位库容的工程造价，单位：元</w:t>
      </w:r>
      <w:r w:rsidRPr="00426393">
        <w:rPr>
          <w:rFonts w:ascii="Times New Roman"/>
        </w:rPr>
        <w:t>/ m</w:t>
      </w:r>
      <w:r w:rsidRPr="00426393">
        <w:rPr>
          <w:rFonts w:ascii="Times New Roman"/>
          <w:vertAlign w:val="superscript"/>
        </w:rPr>
        <w:t>3</w:t>
      </w:r>
      <w:r w:rsidRPr="00426393">
        <w:rPr>
          <w:rFonts w:ascii="Times New Roman"/>
        </w:rPr>
        <w:t>；</w:t>
      </w:r>
    </w:p>
    <w:p w14:paraId="6707EEF0" w14:textId="77777777" w:rsidR="003A55C5" w:rsidRPr="00426393" w:rsidRDefault="00000000">
      <w:pPr>
        <w:pStyle w:val="afffff5"/>
        <w:ind w:firstLine="420"/>
        <w:rPr>
          <w:rFonts w:ascii="Times New Roman"/>
        </w:rPr>
      </w:pPr>
      <m:oMath>
        <m:sSub>
          <m:sSubPr>
            <m:ctrlPr>
              <w:rPr>
                <w:rFonts w:ascii="Cambria Math" w:hAnsi="Cambria Math"/>
              </w:rPr>
            </m:ctrlPr>
          </m:sSubPr>
          <m:e>
            <m:r>
              <w:rPr>
                <w:rFonts w:ascii="Cambria Math" w:hAnsi="Cambria Math"/>
              </w:rPr>
              <m:t>D</m:t>
            </m:r>
          </m:e>
          <m:sub>
            <m:r>
              <w:rPr>
                <w:rFonts w:ascii="Cambria Math" w:hAnsi="Cambria Math"/>
              </w:rPr>
              <m:t>r</m:t>
            </m:r>
          </m:sub>
        </m:sSub>
      </m:oMath>
      <w:r w:rsidRPr="00426393">
        <w:rPr>
          <w:rFonts w:ascii="Times New Roman"/>
        </w:rPr>
        <w:t>——</w:t>
      </w:r>
      <w:r w:rsidRPr="00426393">
        <w:rPr>
          <w:rFonts w:ascii="Times New Roman"/>
        </w:rPr>
        <w:t>水库年折旧率。</w:t>
      </w:r>
    </w:p>
    <w:p w14:paraId="36666167" w14:textId="77777777" w:rsidR="003A55C5" w:rsidRPr="00426393" w:rsidRDefault="00000000">
      <w:pPr>
        <w:pStyle w:val="afff"/>
        <w:spacing w:before="156" w:after="156"/>
        <w:rPr>
          <w:rFonts w:ascii="Times New Roman"/>
        </w:rPr>
      </w:pPr>
      <w:r w:rsidRPr="00426393">
        <w:rPr>
          <w:rFonts w:ascii="Times New Roman"/>
        </w:rPr>
        <w:t>空气净化价值量</w:t>
      </w:r>
    </w:p>
    <w:p w14:paraId="10B37BB2" w14:textId="77777777" w:rsidR="003A55C5" w:rsidRPr="00426393" w:rsidRDefault="00000000">
      <w:pPr>
        <w:pStyle w:val="afffff5"/>
        <w:ind w:firstLine="420"/>
        <w:rPr>
          <w:rFonts w:ascii="Times New Roman"/>
        </w:rPr>
      </w:pPr>
      <w:r w:rsidRPr="00426393">
        <w:rPr>
          <w:rFonts w:ascii="Times New Roman"/>
        </w:rPr>
        <w:t>空气净化服务价值量，宜采用替代成本法（工业治理大气污染物成本）核算。主要核算</w:t>
      </w:r>
      <w:r w:rsidRPr="00426393">
        <w:rPr>
          <w:rFonts w:ascii="Times New Roman"/>
        </w:rPr>
        <w:t>SO</w:t>
      </w:r>
      <w:r w:rsidRPr="00426393">
        <w:rPr>
          <w:rFonts w:ascii="Times New Roman"/>
          <w:vertAlign w:val="subscript"/>
        </w:rPr>
        <w:t>2</w:t>
      </w:r>
      <w:r w:rsidRPr="00426393">
        <w:rPr>
          <w:rFonts w:ascii="Times New Roman"/>
        </w:rPr>
        <w:t>、</w:t>
      </w:r>
      <w:r w:rsidRPr="00426393">
        <w:rPr>
          <w:rFonts w:ascii="Times New Roman"/>
        </w:rPr>
        <w:t>NO</w:t>
      </w:r>
      <w:r w:rsidRPr="00426393">
        <w:rPr>
          <w:rFonts w:ascii="Times New Roman"/>
          <w:vertAlign w:val="subscript"/>
        </w:rPr>
        <w:t>x</w:t>
      </w:r>
      <w:r w:rsidRPr="00426393">
        <w:rPr>
          <w:rFonts w:ascii="Times New Roman"/>
        </w:rPr>
        <w:t>、烟粉尘等污染物净化服务价值。按照公式</w:t>
      </w:r>
      <w:r w:rsidRPr="00426393">
        <w:rPr>
          <w:rFonts w:ascii="Times New Roman"/>
        </w:rPr>
        <w:t>(41)</w:t>
      </w:r>
      <w:r w:rsidRPr="00426393">
        <w:rPr>
          <w:rFonts w:ascii="Times New Roman"/>
        </w:rPr>
        <w:t>计算。</w:t>
      </w:r>
    </w:p>
    <w:p w14:paraId="509D15E2" w14:textId="77777777"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hAnsi="Cambria Math"/>
                <w:szCs w:val="20"/>
              </w:rPr>
            </m:ctrlPr>
          </m:sSubPr>
          <m:e>
            <m:r>
              <w:rPr>
                <w:rFonts w:ascii="Cambria Math" w:hAnsi="Cambria Math"/>
                <w:szCs w:val="20"/>
              </w:rPr>
              <m:t>V</m:t>
            </m:r>
          </m:e>
          <m:sub>
            <m:r>
              <w:rPr>
                <w:rFonts w:ascii="Cambria Math" w:hAnsi="Cambria Math"/>
                <w:szCs w:val="20"/>
              </w:rPr>
              <m:t>ap</m:t>
            </m:r>
          </m:sub>
        </m:sSub>
        <m:r>
          <m:rPr>
            <m:sty m:val="p"/>
          </m:rPr>
          <w:rPr>
            <w:rFonts w:ascii="Cambria Math" w:hAnsi="Cambria Math"/>
            <w:szCs w:val="20"/>
          </w:rPr>
          <m:t>=</m:t>
        </m:r>
        <m:nary>
          <m:naryPr>
            <m:chr m:val="∑"/>
            <m:limLoc m:val="subSup"/>
            <m:ctrlPr>
              <w:rPr>
                <w:rFonts w:ascii="Cambria Math" w:hAnsi="Cambria Math"/>
                <w:szCs w:val="20"/>
              </w:rPr>
            </m:ctrlPr>
          </m:naryPr>
          <m:sub>
            <m:r>
              <w:rPr>
                <w:rFonts w:ascii="Cambria Math" w:hAnsi="Cambria Math"/>
                <w:szCs w:val="20"/>
              </w:rPr>
              <m:t>i</m:t>
            </m:r>
            <m:r>
              <m:rPr>
                <m:sty m:val="p"/>
              </m:rPr>
              <w:rPr>
                <w:rFonts w:ascii="Cambria Math" w:hAnsi="Cambria Math"/>
                <w:szCs w:val="20"/>
              </w:rPr>
              <m:t>=1</m:t>
            </m:r>
          </m:sub>
          <m:sup>
            <m:r>
              <w:rPr>
                <w:rFonts w:ascii="Cambria Math" w:hAnsi="Cambria Math"/>
                <w:szCs w:val="20"/>
              </w:rPr>
              <m:t>n</m:t>
            </m:r>
          </m:sup>
          <m:e>
            <m:sSub>
              <m:sSubPr>
                <m:ctrlPr>
                  <w:rPr>
                    <w:rFonts w:ascii="Cambria Math" w:hAnsi="Cambria Math"/>
                    <w:szCs w:val="20"/>
                  </w:rPr>
                </m:ctrlPr>
              </m:sSubPr>
              <m:e>
                <m:r>
                  <w:rPr>
                    <w:rFonts w:ascii="Cambria Math" w:hAnsi="Cambria Math"/>
                    <w:szCs w:val="20"/>
                  </w:rPr>
                  <m:t>Q</m:t>
                </m:r>
              </m:e>
              <m:sub>
                <m:r>
                  <w:rPr>
                    <w:rFonts w:ascii="Cambria Math" w:hAnsi="Cambria Math"/>
                    <w:szCs w:val="20"/>
                  </w:rPr>
                  <m:t>ap i</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c</m:t>
                </m:r>
              </m:e>
              <m:sub>
                <m:r>
                  <w:rPr>
                    <w:rFonts w:ascii="Cambria Math" w:hAnsi="Cambria Math"/>
                    <w:szCs w:val="20"/>
                  </w:rPr>
                  <m:t>i</m:t>
                </m:r>
              </m:sub>
            </m:sSub>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-4</m:t>
                </m:r>
              </m:sup>
            </m:sSup>
          </m:e>
        </m:nary>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355D5E1D" w14:textId="77777777" w:rsidR="003A55C5" w:rsidRPr="00426393" w:rsidRDefault="00000000">
      <w:pPr>
        <w:pStyle w:val="afffff4"/>
        <w:rPr>
          <w:rFonts w:ascii="Times New Roman" w:hAnsi="Times New Roman"/>
        </w:rPr>
      </w:pPr>
      <w:r w:rsidRPr="00426393">
        <w:rPr>
          <w:rFonts w:ascii="Times New Roman" w:hAnsi="Times New Roman"/>
        </w:rPr>
        <w:t>式中：</w:t>
      </w:r>
    </w:p>
    <w:p w14:paraId="59F03E4C" w14:textId="77777777" w:rsidR="003A55C5" w:rsidRPr="00426393" w:rsidRDefault="00000000">
      <w:pPr>
        <w:pStyle w:val="afffff5"/>
        <w:ind w:firstLine="420"/>
        <w:rPr>
          <w:rFonts w:ascii="Times New Roman"/>
        </w:rPr>
      </w:pPr>
      <m:oMath>
        <m:sSub>
          <m:sSubPr>
            <m:ctrlPr>
              <w:rPr>
                <w:rFonts w:ascii="Cambria Math" w:hAnsi="Cambria Math"/>
              </w:rPr>
            </m:ctrlPr>
          </m:sSubPr>
          <m:e>
            <m:r>
              <w:rPr>
                <w:rFonts w:ascii="Cambria Math" w:hAnsi="Cambria Math"/>
              </w:rPr>
              <m:t>V</m:t>
            </m:r>
          </m:e>
          <m:sub>
            <m:r>
              <w:rPr>
                <w:rFonts w:ascii="Cambria Math" w:hAnsi="Cambria Math"/>
              </w:rPr>
              <m:t>ap</m:t>
            </m:r>
          </m:sub>
        </m:sSub>
      </m:oMath>
      <w:r w:rsidRPr="00426393">
        <w:rPr>
          <w:rFonts w:ascii="Times New Roman"/>
        </w:rPr>
        <w:t>——</w:t>
      </w:r>
      <w:r w:rsidRPr="00426393">
        <w:rPr>
          <w:rFonts w:ascii="Times New Roman"/>
        </w:rPr>
        <w:t>生态系统空气净化服务价值量，单位：万元</w:t>
      </w:r>
      <w:r w:rsidRPr="00426393">
        <w:rPr>
          <w:rFonts w:ascii="Times New Roman"/>
        </w:rPr>
        <w:t>/a</w:t>
      </w:r>
      <w:r w:rsidRPr="00426393">
        <w:rPr>
          <w:rFonts w:ascii="Times New Roman"/>
        </w:rPr>
        <w:t>；</w:t>
      </w:r>
    </w:p>
    <w:p w14:paraId="7092D98D" w14:textId="77777777" w:rsidR="003A55C5" w:rsidRPr="00426393" w:rsidRDefault="00000000">
      <w:pPr>
        <w:pStyle w:val="afffff5"/>
        <w:ind w:firstLine="420"/>
        <w:rPr>
          <w:rFonts w:ascii="Times New Roman"/>
        </w:rPr>
      </w:pPr>
      <m:oMath>
        <m:sSub>
          <m:sSubPr>
            <m:ctrlPr>
              <w:rPr>
                <w:rFonts w:ascii="Cambria Math" w:hAnsi="Cambria Math"/>
              </w:rPr>
            </m:ctrlPr>
          </m:sSubPr>
          <m:e>
            <m:r>
              <w:rPr>
                <w:rFonts w:ascii="Cambria Math" w:hAnsi="Cambria Math"/>
              </w:rPr>
              <m:t>Q</m:t>
            </m:r>
          </m:e>
          <m:sub>
            <m:r>
              <w:rPr>
                <w:rFonts w:ascii="Cambria Math" w:hAnsi="Cambria Math"/>
              </w:rPr>
              <m:t>ap i</m:t>
            </m:r>
          </m:sub>
        </m:sSub>
      </m:oMath>
      <w:r w:rsidRPr="00426393">
        <w:rPr>
          <w:rFonts w:ascii="Times New Roman"/>
        </w:rPr>
        <w:t>——</w:t>
      </w:r>
      <w:r w:rsidRPr="00426393">
        <w:rPr>
          <w:rFonts w:ascii="Times New Roman"/>
        </w:rPr>
        <w:t>第</w:t>
      </w:r>
      <m:oMath>
        <m:r>
          <w:rPr>
            <w:rFonts w:ascii="Cambria Math" w:hAnsi="Cambria Math"/>
          </w:rPr>
          <m:t>i</m:t>
        </m:r>
      </m:oMath>
      <w:r w:rsidRPr="00426393">
        <w:rPr>
          <w:rFonts w:ascii="Times New Roman"/>
        </w:rPr>
        <w:t>种大气污染物的净化量，单位：</w:t>
      </w:r>
      <w:r w:rsidRPr="00426393">
        <w:rPr>
          <w:rFonts w:ascii="Times New Roman"/>
        </w:rPr>
        <w:t>t/a</w:t>
      </w:r>
      <w:r w:rsidRPr="00426393">
        <w:rPr>
          <w:rFonts w:ascii="Times New Roman"/>
        </w:rPr>
        <w:t>；</w:t>
      </w:r>
    </w:p>
    <w:p w14:paraId="4CB0DE4C" w14:textId="77777777" w:rsidR="003A55C5" w:rsidRPr="00426393" w:rsidRDefault="00000000">
      <w:pPr>
        <w:pStyle w:val="afffff5"/>
        <w:ind w:firstLine="420"/>
        <w:rPr>
          <w:rFonts w:ascii="Times New Roman"/>
        </w:rPr>
      </w:pPr>
      <m:oMath>
        <m:sSub>
          <m:sSubPr>
            <m:ctrlPr>
              <w:rPr>
                <w:rFonts w:ascii="Cambria Math" w:hAnsi="Cambria Math"/>
              </w:rPr>
            </m:ctrlPr>
          </m:sSubPr>
          <m:e>
            <m:r>
              <w:rPr>
                <w:rFonts w:ascii="Cambria Math" w:hAnsi="Cambria Math"/>
              </w:rPr>
              <m:t>c</m:t>
            </m:r>
          </m:e>
          <m:sub>
            <m:r>
              <w:rPr>
                <w:rFonts w:ascii="Cambria Math" w:hAnsi="Cambria Math"/>
              </w:rPr>
              <m:t>i</m:t>
            </m:r>
          </m:sub>
        </m:sSub>
      </m:oMath>
      <w:r w:rsidRPr="00426393">
        <w:rPr>
          <w:rFonts w:ascii="Times New Roman"/>
        </w:rPr>
        <w:t>——</w:t>
      </w:r>
      <w:r w:rsidRPr="00426393">
        <w:rPr>
          <w:rFonts w:ascii="Times New Roman"/>
        </w:rPr>
        <w:t>第</w:t>
      </w:r>
      <m:oMath>
        <m:r>
          <w:rPr>
            <w:rFonts w:ascii="Cambria Math" w:hAnsi="Cambria Math"/>
          </w:rPr>
          <m:t>i</m:t>
        </m:r>
      </m:oMath>
      <w:r w:rsidRPr="00426393">
        <w:rPr>
          <w:rFonts w:ascii="Times New Roman"/>
        </w:rPr>
        <w:t>类大气污染物的治理成本，单位：元</w:t>
      </w:r>
      <w:r w:rsidRPr="00426393">
        <w:rPr>
          <w:rFonts w:ascii="Times New Roman"/>
        </w:rPr>
        <w:t>/t</w:t>
      </w:r>
      <w:r w:rsidRPr="00426393">
        <w:rPr>
          <w:rFonts w:ascii="Times New Roman"/>
        </w:rPr>
        <w:t>；</w:t>
      </w:r>
    </w:p>
    <w:p w14:paraId="384CEEFD" w14:textId="77777777" w:rsidR="003A55C5" w:rsidRPr="00426393" w:rsidRDefault="00000000">
      <w:pPr>
        <w:pStyle w:val="afffff5"/>
        <w:ind w:firstLine="420"/>
        <w:rPr>
          <w:rFonts w:ascii="Times New Roman"/>
        </w:rPr>
      </w:pPr>
      <w:proofErr w:type="spellStart"/>
      <w:r w:rsidRPr="00426393">
        <w:rPr>
          <w:rFonts w:ascii="Times New Roman"/>
          <w:i/>
          <w:iCs/>
        </w:rPr>
        <w:t>i</w:t>
      </w:r>
      <w:proofErr w:type="spellEnd"/>
      <w:r w:rsidRPr="00426393">
        <w:rPr>
          <w:rFonts w:ascii="Times New Roman"/>
        </w:rPr>
        <w:t>——</w:t>
      </w:r>
      <w:r w:rsidRPr="00426393">
        <w:rPr>
          <w:rFonts w:ascii="Times New Roman"/>
        </w:rPr>
        <w:t>大气污染物类别，默认为</w:t>
      </w:r>
      <w:r w:rsidRPr="00426393">
        <w:rPr>
          <w:rFonts w:ascii="Times New Roman"/>
        </w:rPr>
        <w:t>SO</w:t>
      </w:r>
      <w:r w:rsidRPr="00426393">
        <w:rPr>
          <w:rFonts w:ascii="Times New Roman"/>
          <w:vertAlign w:val="subscript"/>
        </w:rPr>
        <w:t>2</w:t>
      </w:r>
      <w:r w:rsidRPr="00426393">
        <w:rPr>
          <w:rFonts w:ascii="Times New Roman"/>
        </w:rPr>
        <w:t>、</w:t>
      </w:r>
      <w:r w:rsidRPr="00426393">
        <w:rPr>
          <w:rFonts w:ascii="Times New Roman"/>
        </w:rPr>
        <w:t>NO</w:t>
      </w:r>
      <w:r w:rsidRPr="00426393">
        <w:rPr>
          <w:rFonts w:ascii="Times New Roman"/>
          <w:vertAlign w:val="subscript"/>
        </w:rPr>
        <w:t>x</w:t>
      </w:r>
      <w:r w:rsidRPr="00426393">
        <w:rPr>
          <w:rFonts w:ascii="Times New Roman"/>
        </w:rPr>
        <w:t>、烟粉尘等三类；</w:t>
      </w:r>
    </w:p>
    <w:p w14:paraId="7A793088" w14:textId="77777777" w:rsidR="003A55C5" w:rsidRPr="00426393" w:rsidRDefault="00000000">
      <w:pPr>
        <w:pStyle w:val="afffff5"/>
        <w:ind w:firstLine="420"/>
        <w:rPr>
          <w:rFonts w:ascii="Times New Roman"/>
        </w:rPr>
      </w:pPr>
      <w:r w:rsidRPr="00426393">
        <w:rPr>
          <w:rFonts w:ascii="Times New Roman"/>
          <w:i/>
          <w:iCs/>
        </w:rPr>
        <w:lastRenderedPageBreak/>
        <w:t>n</w:t>
      </w:r>
      <w:r w:rsidRPr="00426393">
        <w:rPr>
          <w:rFonts w:ascii="Times New Roman"/>
        </w:rPr>
        <w:t>——</w:t>
      </w:r>
      <w:r w:rsidRPr="00426393">
        <w:rPr>
          <w:rFonts w:ascii="Times New Roman"/>
        </w:rPr>
        <w:t>大气污染物类别的数量；</w:t>
      </w:r>
    </w:p>
    <w:p w14:paraId="1647BC55" w14:textId="77777777" w:rsidR="003A55C5" w:rsidRPr="00426393" w:rsidRDefault="00000000">
      <w:pPr>
        <w:pStyle w:val="afff"/>
        <w:spacing w:before="156" w:after="156"/>
        <w:rPr>
          <w:rFonts w:ascii="Times New Roman"/>
        </w:rPr>
      </w:pPr>
      <w:r w:rsidRPr="00426393">
        <w:rPr>
          <w:rFonts w:ascii="Times New Roman"/>
        </w:rPr>
        <w:t>水质净化服务价值量</w:t>
      </w:r>
    </w:p>
    <w:p w14:paraId="5910C425" w14:textId="4D9ECB73" w:rsidR="003A55C5" w:rsidRPr="00426393" w:rsidRDefault="00000000">
      <w:pPr>
        <w:pStyle w:val="afffff5"/>
        <w:ind w:firstLine="420"/>
        <w:rPr>
          <w:rFonts w:ascii="Times New Roman"/>
        </w:rPr>
      </w:pPr>
      <w:r w:rsidRPr="00426393">
        <w:rPr>
          <w:rFonts w:ascii="Times New Roman"/>
        </w:rPr>
        <w:t>水质净化服务价值量，宜采用替代成本法（工业治理水污染物成本）核算，主要核算</w:t>
      </w:r>
      <w:r w:rsidR="009F6293" w:rsidRPr="00426393">
        <w:rPr>
          <w:rFonts w:ascii="Times New Roman"/>
        </w:rPr>
        <w:t>化学需氧量</w:t>
      </w:r>
      <w:r w:rsidRPr="00426393">
        <w:rPr>
          <w:rFonts w:ascii="Times New Roman"/>
        </w:rPr>
        <w:t>、总氮、总磷等污染物净化服务价值。按照公式</w:t>
      </w:r>
      <w:r w:rsidRPr="00426393">
        <w:rPr>
          <w:rFonts w:ascii="Times New Roman"/>
        </w:rPr>
        <w:t>(42)</w:t>
      </w:r>
      <w:r w:rsidRPr="00426393">
        <w:rPr>
          <w:rFonts w:ascii="Times New Roman"/>
        </w:rPr>
        <w:t>计算。</w:t>
      </w:r>
    </w:p>
    <w:p w14:paraId="7341B347" w14:textId="77777777"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hAnsi="Cambria Math"/>
                <w:szCs w:val="20"/>
              </w:rPr>
            </m:ctrlPr>
          </m:sSubPr>
          <m:e>
            <m:r>
              <w:rPr>
                <w:rFonts w:ascii="Cambria Math" w:hAnsi="Cambria Math"/>
                <w:szCs w:val="20"/>
              </w:rPr>
              <m:t>V</m:t>
            </m:r>
          </m:e>
          <m:sub>
            <m:r>
              <w:rPr>
                <w:rFonts w:ascii="Cambria Math" w:hAnsi="Cambria Math"/>
                <w:szCs w:val="20"/>
              </w:rPr>
              <m:t>wp</m:t>
            </m:r>
          </m:sub>
        </m:sSub>
        <m:r>
          <m:rPr>
            <m:sty m:val="p"/>
          </m:rPr>
          <w:rPr>
            <w:rFonts w:ascii="Cambria Math" w:hAnsi="Cambria Math"/>
            <w:szCs w:val="20"/>
          </w:rPr>
          <m:t>=</m:t>
        </m:r>
        <m:nary>
          <m:naryPr>
            <m:chr m:val="∑"/>
            <m:limLoc m:val="undOvr"/>
            <m:ctrlPr>
              <w:rPr>
                <w:rFonts w:ascii="Cambria Math" w:hAnsi="Cambria Math"/>
                <w:szCs w:val="20"/>
              </w:rPr>
            </m:ctrlPr>
          </m:naryPr>
          <m:sub>
            <m:r>
              <w:rPr>
                <w:rFonts w:ascii="Cambria Math" w:hAnsi="Cambria Math"/>
                <w:szCs w:val="20"/>
              </w:rPr>
              <m:t>i</m:t>
            </m:r>
            <m:r>
              <m:rPr>
                <m:sty m:val="p"/>
              </m:rPr>
              <w:rPr>
                <w:rFonts w:ascii="Cambria Math" w:hAnsi="Cambria Math"/>
                <w:szCs w:val="20"/>
              </w:rPr>
              <m:t>=1</m:t>
            </m:r>
          </m:sub>
          <m:sup>
            <m:r>
              <w:rPr>
                <w:rFonts w:ascii="Cambria Math" w:hAnsi="Cambria Math"/>
                <w:szCs w:val="20"/>
              </w:rPr>
              <m:t>n</m:t>
            </m:r>
          </m:sup>
          <m:e>
            <m:sSub>
              <m:sSubPr>
                <m:ctrlPr>
                  <w:rPr>
                    <w:rFonts w:ascii="Cambria Math" w:hAnsi="Cambria Math"/>
                    <w:szCs w:val="20"/>
                  </w:rPr>
                </m:ctrlPr>
              </m:sSubPr>
              <m:e>
                <m:r>
                  <w:rPr>
                    <w:rFonts w:ascii="Cambria Math" w:hAnsi="Cambria Math"/>
                    <w:szCs w:val="20"/>
                  </w:rPr>
                  <m:t>Q</m:t>
                </m:r>
              </m:e>
              <m:sub>
                <m:r>
                  <w:rPr>
                    <w:rFonts w:ascii="Cambria Math" w:hAnsi="Cambria Math"/>
                    <w:szCs w:val="20"/>
                  </w:rPr>
                  <m:t>wpi</m:t>
                </m:r>
              </m:sub>
            </m:sSub>
          </m:e>
        </m:nary>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c</m:t>
            </m:r>
          </m:e>
          <m:sub>
            <m:r>
              <w:rPr>
                <w:rFonts w:ascii="Cambria Math" w:hAnsi="Cambria Math"/>
                <w:szCs w:val="20"/>
              </w:rPr>
              <m:t>i</m:t>
            </m:r>
          </m:sub>
        </m:sSub>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-4</m:t>
            </m:r>
          </m:sup>
        </m:sSup>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3A87A3F4" w14:textId="77777777" w:rsidR="003A55C5" w:rsidRPr="00426393" w:rsidRDefault="00000000">
      <w:pPr>
        <w:pStyle w:val="afffff4"/>
        <w:rPr>
          <w:rFonts w:ascii="Times New Roman" w:hAnsi="Times New Roman"/>
        </w:rPr>
      </w:pPr>
      <w:r w:rsidRPr="00426393">
        <w:rPr>
          <w:rFonts w:ascii="Times New Roman" w:hAnsi="Times New Roman"/>
        </w:rPr>
        <w:t>式中：</w:t>
      </w:r>
    </w:p>
    <w:p w14:paraId="00A9968B" w14:textId="77777777" w:rsidR="003A55C5" w:rsidRPr="00426393" w:rsidRDefault="00000000">
      <w:pPr>
        <w:pStyle w:val="afffff5"/>
        <w:ind w:firstLine="420"/>
        <w:rPr>
          <w:rFonts w:ascii="Times New Roman"/>
        </w:rPr>
      </w:pPr>
      <m:oMath>
        <m:sSub>
          <m:sSubPr>
            <m:ctrlPr>
              <w:rPr>
                <w:rFonts w:ascii="Cambria Math" w:hAnsi="Cambria Math"/>
              </w:rPr>
            </m:ctrlPr>
          </m:sSubPr>
          <m:e>
            <m:r>
              <w:rPr>
                <w:rFonts w:ascii="Cambria Math" w:hAnsi="Cambria Math"/>
              </w:rPr>
              <m:t>V</m:t>
            </m:r>
          </m:e>
          <m:sub>
            <m:r>
              <w:rPr>
                <w:rFonts w:ascii="Cambria Math" w:hAnsi="Cambria Math"/>
              </w:rPr>
              <m:t>wp</m:t>
            </m:r>
          </m:sub>
        </m:sSub>
      </m:oMath>
      <w:r w:rsidRPr="00426393">
        <w:rPr>
          <w:rFonts w:ascii="Times New Roman"/>
        </w:rPr>
        <w:t>——</w:t>
      </w:r>
      <w:r w:rsidRPr="00426393">
        <w:rPr>
          <w:rFonts w:ascii="Times New Roman"/>
        </w:rPr>
        <w:t>生态系统水质净化服务价值量，单位：万元</w:t>
      </w:r>
      <w:r w:rsidRPr="00426393">
        <w:rPr>
          <w:rFonts w:ascii="Times New Roman"/>
        </w:rPr>
        <w:t>/a</w:t>
      </w:r>
      <w:r w:rsidRPr="00426393">
        <w:rPr>
          <w:rFonts w:ascii="Times New Roman"/>
        </w:rPr>
        <w:t>；</w:t>
      </w:r>
    </w:p>
    <w:p w14:paraId="0501103E" w14:textId="77777777" w:rsidR="003A55C5" w:rsidRPr="00426393" w:rsidRDefault="00000000">
      <w:pPr>
        <w:pStyle w:val="afffff5"/>
        <w:ind w:firstLine="420"/>
        <w:rPr>
          <w:rFonts w:ascii="Times New Roman"/>
        </w:rPr>
      </w:pPr>
      <m:oMath>
        <m:sSub>
          <m:sSubPr>
            <m:ctrlPr>
              <w:rPr>
                <w:rFonts w:ascii="Cambria Math" w:hAnsi="Cambria Math"/>
              </w:rPr>
            </m:ctrlPr>
          </m:sSubPr>
          <m:e>
            <m:r>
              <w:rPr>
                <w:rFonts w:ascii="Cambria Math" w:hAnsi="Cambria Math"/>
              </w:rPr>
              <m:t>Q</m:t>
            </m:r>
          </m:e>
          <m:sub>
            <m:r>
              <w:rPr>
                <w:rFonts w:ascii="Cambria Math" w:hAnsi="Cambria Math"/>
              </w:rPr>
              <m:t>wpi</m:t>
            </m:r>
          </m:sub>
        </m:sSub>
      </m:oMath>
      <w:r w:rsidRPr="00426393">
        <w:rPr>
          <w:rFonts w:ascii="Times New Roman"/>
        </w:rPr>
        <w:t>——</w:t>
      </w:r>
      <w:r w:rsidRPr="00426393">
        <w:rPr>
          <w:rFonts w:ascii="Times New Roman"/>
        </w:rPr>
        <w:t>第</w:t>
      </w:r>
      <m:oMath>
        <m:r>
          <w:rPr>
            <w:rFonts w:ascii="Cambria Math" w:hAnsi="Cambria Math"/>
          </w:rPr>
          <m:t>i</m:t>
        </m:r>
      </m:oMath>
      <w:r w:rsidRPr="00426393">
        <w:rPr>
          <w:rFonts w:ascii="Times New Roman"/>
        </w:rPr>
        <w:t>类水体污染物的净化量，单位：</w:t>
      </w:r>
      <w:r w:rsidRPr="00426393">
        <w:rPr>
          <w:rFonts w:ascii="Times New Roman"/>
        </w:rPr>
        <w:t>t/a</w:t>
      </w:r>
      <w:r w:rsidRPr="00426393">
        <w:rPr>
          <w:rFonts w:ascii="Times New Roman"/>
        </w:rPr>
        <w:t>；</w:t>
      </w:r>
    </w:p>
    <w:p w14:paraId="14D8C16A" w14:textId="77777777" w:rsidR="003A55C5" w:rsidRPr="00426393" w:rsidRDefault="00000000">
      <w:pPr>
        <w:pStyle w:val="afffff5"/>
        <w:ind w:firstLine="420"/>
        <w:rPr>
          <w:rFonts w:ascii="Times New Roman"/>
        </w:rPr>
      </w:pPr>
      <m:oMath>
        <m:sSub>
          <m:sSubPr>
            <m:ctrlPr>
              <w:rPr>
                <w:rFonts w:ascii="Cambria Math" w:hAnsi="Cambria Math"/>
              </w:rPr>
            </m:ctrlPr>
          </m:sSubPr>
          <m:e>
            <m:r>
              <w:rPr>
                <w:rFonts w:ascii="Cambria Math" w:hAnsi="Cambria Math"/>
              </w:rPr>
              <m:t>c</m:t>
            </m:r>
          </m:e>
          <m:sub>
            <m:r>
              <w:rPr>
                <w:rFonts w:ascii="Cambria Math" w:hAnsi="Cambria Math"/>
              </w:rPr>
              <m:t>i</m:t>
            </m:r>
          </m:sub>
        </m:sSub>
      </m:oMath>
      <w:r w:rsidRPr="00426393">
        <w:rPr>
          <w:rFonts w:ascii="Times New Roman"/>
        </w:rPr>
        <w:t>——</w:t>
      </w:r>
      <w:r w:rsidRPr="00426393">
        <w:rPr>
          <w:rFonts w:ascii="Times New Roman"/>
        </w:rPr>
        <w:t>第</w:t>
      </w:r>
      <m:oMath>
        <m:r>
          <w:rPr>
            <w:rFonts w:ascii="Cambria Math" w:hAnsi="Cambria Math"/>
          </w:rPr>
          <m:t>i</m:t>
        </m:r>
      </m:oMath>
      <w:r w:rsidRPr="00426393">
        <w:rPr>
          <w:rFonts w:ascii="Times New Roman"/>
        </w:rPr>
        <w:t>类水体污染物的治理成本，单位：元</w:t>
      </w:r>
      <w:r w:rsidRPr="00426393">
        <w:rPr>
          <w:rFonts w:ascii="Times New Roman"/>
        </w:rPr>
        <w:t>/t</w:t>
      </w:r>
      <w:r w:rsidRPr="00426393">
        <w:rPr>
          <w:rFonts w:ascii="Times New Roman"/>
        </w:rPr>
        <w:t>；</w:t>
      </w:r>
    </w:p>
    <w:p w14:paraId="5A80C8E5" w14:textId="7B9AE314" w:rsidR="003A55C5" w:rsidRPr="00426393" w:rsidRDefault="00000000">
      <w:pPr>
        <w:pStyle w:val="afffff5"/>
        <w:ind w:firstLine="420"/>
        <w:rPr>
          <w:rFonts w:ascii="Times New Roman"/>
        </w:rPr>
      </w:pPr>
      <w:proofErr w:type="spellStart"/>
      <w:r w:rsidRPr="00426393">
        <w:rPr>
          <w:rFonts w:ascii="Times New Roman"/>
          <w:i/>
          <w:iCs/>
        </w:rPr>
        <w:t>i</w:t>
      </w:r>
      <w:proofErr w:type="spellEnd"/>
      <w:r w:rsidRPr="00426393">
        <w:rPr>
          <w:rFonts w:ascii="Times New Roman"/>
        </w:rPr>
        <w:t>——</w:t>
      </w:r>
      <w:r w:rsidRPr="00426393">
        <w:rPr>
          <w:rFonts w:ascii="Times New Roman"/>
        </w:rPr>
        <w:t>水体污染物类别，默认为</w:t>
      </w:r>
      <w:r w:rsidR="009F6293" w:rsidRPr="00426393">
        <w:rPr>
          <w:rFonts w:ascii="Times New Roman"/>
        </w:rPr>
        <w:t>化学需氧量</w:t>
      </w:r>
      <w:r w:rsidRPr="00426393">
        <w:rPr>
          <w:rFonts w:ascii="Times New Roman"/>
        </w:rPr>
        <w:t>、总氮、总磷等三类；</w:t>
      </w:r>
    </w:p>
    <w:p w14:paraId="19A7DB68" w14:textId="77777777" w:rsidR="003A55C5" w:rsidRPr="00426393" w:rsidRDefault="00000000">
      <w:pPr>
        <w:pStyle w:val="afffff5"/>
        <w:ind w:firstLine="420"/>
        <w:rPr>
          <w:rFonts w:ascii="Times New Roman"/>
        </w:rPr>
      </w:pPr>
      <w:r w:rsidRPr="00426393">
        <w:rPr>
          <w:rFonts w:ascii="Times New Roman"/>
          <w:i/>
          <w:iCs/>
        </w:rPr>
        <w:t>n</w:t>
      </w:r>
      <w:r w:rsidRPr="00426393">
        <w:rPr>
          <w:rFonts w:ascii="Times New Roman"/>
        </w:rPr>
        <w:t>——</w:t>
      </w:r>
      <w:r w:rsidRPr="00426393">
        <w:rPr>
          <w:rFonts w:ascii="Times New Roman"/>
        </w:rPr>
        <w:t>水体污染物类别的数量；</w:t>
      </w:r>
    </w:p>
    <w:p w14:paraId="5798E525" w14:textId="77777777" w:rsidR="003A55C5" w:rsidRPr="00426393" w:rsidRDefault="00000000">
      <w:pPr>
        <w:pStyle w:val="afff"/>
        <w:spacing w:before="156" w:after="156"/>
        <w:rPr>
          <w:rFonts w:ascii="Times New Roman"/>
        </w:rPr>
      </w:pPr>
      <w:proofErr w:type="gramStart"/>
      <w:r w:rsidRPr="00426393">
        <w:rPr>
          <w:rFonts w:ascii="Times New Roman"/>
        </w:rPr>
        <w:t>固碳服务</w:t>
      </w:r>
      <w:proofErr w:type="gramEnd"/>
      <w:r w:rsidRPr="00426393">
        <w:rPr>
          <w:rFonts w:ascii="Times New Roman"/>
        </w:rPr>
        <w:t>价值量</w:t>
      </w:r>
    </w:p>
    <w:p w14:paraId="1F9B9768" w14:textId="77777777" w:rsidR="003A55C5" w:rsidRPr="00426393" w:rsidRDefault="00000000">
      <w:pPr>
        <w:pStyle w:val="afffff5"/>
        <w:ind w:firstLine="420"/>
        <w:rPr>
          <w:rFonts w:ascii="Times New Roman"/>
        </w:rPr>
      </w:pPr>
      <w:proofErr w:type="gramStart"/>
      <w:r w:rsidRPr="00426393">
        <w:rPr>
          <w:rFonts w:ascii="Times New Roman"/>
        </w:rPr>
        <w:t>固碳服务</w:t>
      </w:r>
      <w:proofErr w:type="gramEnd"/>
      <w:r w:rsidRPr="00426393">
        <w:rPr>
          <w:rFonts w:ascii="Times New Roman"/>
        </w:rPr>
        <w:t>价值量，宜采用市场价值法核算。</w:t>
      </w:r>
      <w:bookmarkStart w:id="80" w:name="_Hlk179207848"/>
      <w:r w:rsidRPr="00426393">
        <w:rPr>
          <w:rFonts w:ascii="Times New Roman"/>
        </w:rPr>
        <w:t>按照公式（</w:t>
      </w:r>
      <w:r w:rsidRPr="00426393">
        <w:rPr>
          <w:rFonts w:ascii="Times New Roman"/>
        </w:rPr>
        <w:t>43</w:t>
      </w:r>
      <w:r w:rsidRPr="00426393">
        <w:rPr>
          <w:rFonts w:ascii="Times New Roman"/>
        </w:rPr>
        <w:t>）计算：</w:t>
      </w:r>
      <w:bookmarkEnd w:id="80"/>
    </w:p>
    <w:p w14:paraId="2F0C37E4" w14:textId="77777777"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hAnsi="Cambria Math"/>
                <w:i/>
              </w:rPr>
            </m:ctrlPr>
          </m:sSubPr>
          <m:e>
            <m:r>
              <m:rPr>
                <m:nor/>
              </m:rPr>
              <w:rPr>
                <w:rFonts w:ascii="Times New Roman" w:hAnsi="Times New Roman"/>
                <w:i/>
              </w:rPr>
              <m:t>V</m:t>
            </m:r>
          </m:e>
          <m:sub>
            <m:sSub>
              <m:sSubPr>
                <m:ctrlPr>
                  <w:rPr>
                    <w:rFonts w:ascii="Cambria Math" w:hAnsi="Cambria Math"/>
                    <w:i/>
                  </w:rPr>
                </m:ctrlPr>
              </m:sSubPr>
              <m:e>
                <m:r>
                  <w:rPr>
                    <w:rFonts w:ascii="Cambria Math" w:hAnsi="Cambria Math"/>
                  </w:rPr>
                  <m:t>CO</m:t>
                </m:r>
              </m:e>
              <m:sub>
                <m:r>
                  <w:rPr>
                    <w:rFonts w:ascii="Cambria Math" w:hAnsi="Cambria Math"/>
                  </w:rPr>
                  <m:t>2</m:t>
                </m:r>
              </m:sub>
            </m:sSub>
          </m:sub>
        </m:sSub>
        <m:r>
          <m:rPr>
            <m:nor/>
          </m:rPr>
          <w:rPr>
            <w:rFonts w:ascii="Times New Roman" w:hAnsi="Times New Roman"/>
            <w:i/>
          </w:rPr>
          <m:t xml:space="preserve">= </m:t>
        </m:r>
        <m:sSub>
          <m:sSubPr>
            <m:ctrlPr>
              <w:rPr>
                <w:rFonts w:ascii="Cambria Math" w:hAnsi="Cambria Math"/>
                <w:i/>
              </w:rPr>
            </m:ctrlPr>
          </m:sSubPr>
          <m:e>
            <m:r>
              <w:rPr>
                <w:rFonts w:ascii="Cambria Math" w:hAnsi="Cambria Math"/>
              </w:rPr>
              <m:t>Q</m:t>
            </m:r>
          </m:e>
          <m:sub>
            <m:sSub>
              <m:sSubPr>
                <m:ctrlPr>
                  <w:rPr>
                    <w:rFonts w:ascii="Cambria Math" w:hAnsi="Cambria Math"/>
                    <w:i/>
                  </w:rPr>
                </m:ctrlPr>
              </m:sSubPr>
              <m:e>
                <m:r>
                  <w:rPr>
                    <w:rFonts w:ascii="Cambria Math" w:hAnsi="Cambria Math"/>
                  </w:rPr>
                  <m:t>CO</m:t>
                </m:r>
              </m:e>
              <m:sub>
                <m:r>
                  <w:rPr>
                    <w:rFonts w:ascii="Cambria Math" w:hAnsi="Cambria Math"/>
                  </w:rPr>
                  <m:t>2</m:t>
                </m:r>
              </m:sub>
            </m:sSub>
          </m:sub>
        </m:sSub>
        <m:r>
          <w:rPr>
            <w:rFonts w:ascii="Cambria Math" w:hAnsi="Cambria Math"/>
          </w:rPr>
          <m:t>×</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CO</m:t>
                </m:r>
              </m:e>
              <m:sub>
                <m:r>
                  <w:rPr>
                    <w:rFonts w:ascii="Cambria Math" w:hAnsi="Cambria Math"/>
                  </w:rPr>
                  <m:t>2</m:t>
                </m:r>
              </m:sub>
            </m:sSub>
          </m:sub>
        </m:sSub>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-4</m:t>
            </m:r>
          </m:sup>
        </m:sSup>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02C8E7C5" w14:textId="77777777" w:rsidR="003A55C5" w:rsidRPr="00426393" w:rsidRDefault="00000000">
      <w:pPr>
        <w:pStyle w:val="afffff4"/>
        <w:rPr>
          <w:rFonts w:ascii="Times New Roman" w:hAnsi="Times New Roman"/>
        </w:rPr>
      </w:pPr>
      <w:r w:rsidRPr="00426393">
        <w:rPr>
          <w:rFonts w:ascii="Times New Roman" w:hAnsi="Times New Roman"/>
        </w:rPr>
        <w:t>式中：</w:t>
      </w:r>
    </w:p>
    <w:p w14:paraId="70701E0C" w14:textId="77777777" w:rsidR="003A55C5" w:rsidRPr="00426393" w:rsidRDefault="00000000">
      <w:pPr>
        <w:widowControl/>
        <w:autoSpaceDE w:val="0"/>
        <w:autoSpaceDN w:val="0"/>
        <w:ind w:firstLineChars="200" w:firstLine="420"/>
        <w:jc w:val="left"/>
        <w:rPr>
          <w:rFonts w:ascii="Times New Roman" w:hAnsi="Times New Roman"/>
          <w:kern w:val="0"/>
          <w:szCs w:val="20"/>
        </w:rPr>
      </w:pPr>
      <m:oMath>
        <m:sSub>
          <m:sSubPr>
            <m:ctrlPr>
              <w:rPr>
                <w:rFonts w:ascii="Cambria Math" w:hAnsi="Cambria Math"/>
                <w:i/>
              </w:rPr>
            </m:ctrlPr>
          </m:sSubPr>
          <m:e>
            <m:r>
              <m:rPr>
                <m:nor/>
              </m:rPr>
              <w:rPr>
                <w:rFonts w:ascii="Times New Roman" w:hAnsi="Times New Roman"/>
                <w:i/>
              </w:rPr>
              <m:t>V</m:t>
            </m:r>
          </m:e>
          <m:sub>
            <m:sSub>
              <m:sSubPr>
                <m:ctrlPr>
                  <w:rPr>
                    <w:rFonts w:ascii="Cambria Math" w:hAnsi="Cambria Math"/>
                    <w:i/>
                  </w:rPr>
                </m:ctrlPr>
              </m:sSubPr>
              <m:e>
                <m:r>
                  <w:rPr>
                    <w:rFonts w:ascii="Cambria Math" w:hAnsi="Cambria Math"/>
                  </w:rPr>
                  <m:t>CO</m:t>
                </m:r>
              </m:e>
              <m:sub>
                <m:r>
                  <w:rPr>
                    <w:rFonts w:ascii="Cambria Math" w:hAnsi="Cambria Math"/>
                  </w:rPr>
                  <m:t>2</m:t>
                </m:r>
              </m:sub>
            </m:sSub>
          </m:sub>
        </m:sSub>
      </m:oMath>
      <w:r w:rsidRPr="00426393">
        <w:rPr>
          <w:rFonts w:ascii="Times New Roman" w:hAnsi="Times New Roman"/>
          <w:kern w:val="0"/>
          <w:szCs w:val="20"/>
        </w:rPr>
        <w:t>——</w:t>
      </w:r>
      <w:proofErr w:type="gramStart"/>
      <w:r w:rsidRPr="00426393">
        <w:rPr>
          <w:rFonts w:ascii="Times New Roman" w:hAnsi="Times New Roman"/>
          <w:kern w:val="0"/>
          <w:szCs w:val="20"/>
        </w:rPr>
        <w:t>固碳服务</w:t>
      </w:r>
      <w:proofErr w:type="gramEnd"/>
      <w:r w:rsidRPr="00426393">
        <w:rPr>
          <w:rFonts w:ascii="Times New Roman" w:hAnsi="Times New Roman"/>
          <w:kern w:val="0"/>
          <w:szCs w:val="20"/>
        </w:rPr>
        <w:t>价值</w:t>
      </w:r>
      <w:r w:rsidRPr="00426393">
        <w:rPr>
          <w:rFonts w:ascii="Times New Roman" w:hAnsi="Times New Roman"/>
        </w:rPr>
        <w:t>，单位：元</w:t>
      </w:r>
      <w:r w:rsidRPr="00426393">
        <w:rPr>
          <w:rFonts w:ascii="Times New Roman" w:hAnsi="Times New Roman"/>
        </w:rPr>
        <w:t>/a</w:t>
      </w:r>
      <w:r w:rsidRPr="00426393">
        <w:rPr>
          <w:rFonts w:ascii="Times New Roman" w:hAnsi="Times New Roman"/>
          <w:kern w:val="0"/>
          <w:szCs w:val="20"/>
        </w:rPr>
        <w:t>；</w:t>
      </w:r>
    </w:p>
    <w:p w14:paraId="183D9605" w14:textId="77777777" w:rsidR="003A55C5" w:rsidRPr="00426393" w:rsidRDefault="00000000">
      <w:pPr>
        <w:widowControl/>
        <w:autoSpaceDE w:val="0"/>
        <w:autoSpaceDN w:val="0"/>
        <w:ind w:firstLineChars="200" w:firstLine="420"/>
        <w:jc w:val="left"/>
        <w:rPr>
          <w:rFonts w:ascii="Times New Roman" w:hAnsi="Times New Roman"/>
          <w:kern w:val="0"/>
          <w:szCs w:val="20"/>
        </w:rPr>
      </w:pPr>
      <m:oMath>
        <m:sSub>
          <m:sSubPr>
            <m:ctrlPr>
              <w:rPr>
                <w:rFonts w:ascii="Cambria Math" w:hAnsi="Cambria Math"/>
                <w:kern w:val="0"/>
                <w:szCs w:val="20"/>
              </w:rPr>
            </m:ctrlPr>
          </m:sSubPr>
          <m:e>
            <m:r>
              <w:rPr>
                <w:rFonts w:ascii="Cambria Math" w:hAnsi="Cambria Math"/>
                <w:kern w:val="0"/>
                <w:szCs w:val="20"/>
              </w:rPr>
              <m:t>Q</m:t>
            </m:r>
          </m:e>
          <m:sub>
            <m:sSub>
              <m:sSubPr>
                <m:ctrlPr>
                  <w:rPr>
                    <w:rFonts w:ascii="Cambria Math" w:hAnsi="Cambria Math"/>
                    <w:kern w:val="0"/>
                    <w:szCs w:val="20"/>
                  </w:rPr>
                </m:ctrlPr>
              </m:sSubPr>
              <m:e>
                <m:r>
                  <w:rPr>
                    <w:rFonts w:ascii="Cambria Math" w:hAnsi="Cambria Math"/>
                    <w:kern w:val="0"/>
                    <w:szCs w:val="20"/>
                  </w:rPr>
                  <m:t>CO</m:t>
                </m:r>
              </m:e>
              <m:sub>
                <m:r>
                  <m:rPr>
                    <m:sty m:val="p"/>
                  </m:rPr>
                  <w:rPr>
                    <w:rFonts w:ascii="Cambria Math" w:hAnsi="Cambria Math"/>
                    <w:kern w:val="0"/>
                    <w:szCs w:val="20"/>
                  </w:rPr>
                  <m:t>2</m:t>
                </m:r>
              </m:sub>
            </m:sSub>
          </m:sub>
        </m:sSub>
      </m:oMath>
      <w:r w:rsidRPr="00426393">
        <w:rPr>
          <w:rFonts w:ascii="Times New Roman" w:hAnsi="Times New Roman"/>
          <w:kern w:val="0"/>
          <w:szCs w:val="20"/>
        </w:rPr>
        <w:t>——</w:t>
      </w:r>
      <w:proofErr w:type="gramStart"/>
      <w:r w:rsidRPr="00426393">
        <w:rPr>
          <w:rFonts w:ascii="Times New Roman" w:hAnsi="Times New Roman"/>
          <w:kern w:val="0"/>
          <w:szCs w:val="20"/>
        </w:rPr>
        <w:t>生态系统固碳总量</w:t>
      </w:r>
      <w:proofErr w:type="gramEnd"/>
      <w:r w:rsidRPr="00426393">
        <w:rPr>
          <w:rFonts w:ascii="Times New Roman" w:hAnsi="Times New Roman"/>
          <w:kern w:val="0"/>
          <w:szCs w:val="20"/>
        </w:rPr>
        <w:t>，单位：</w:t>
      </w:r>
      <w:proofErr w:type="spellStart"/>
      <w:r w:rsidRPr="00426393">
        <w:rPr>
          <w:rFonts w:ascii="Times New Roman" w:hAnsi="Times New Roman"/>
          <w:kern w:val="0"/>
          <w:szCs w:val="20"/>
        </w:rPr>
        <w:t>tC</w:t>
      </w:r>
      <w:proofErr w:type="spellEnd"/>
      <w:r w:rsidRPr="00426393">
        <w:rPr>
          <w:rFonts w:ascii="Times New Roman" w:hAnsi="Times New Roman"/>
        </w:rPr>
        <w:t>/a</w:t>
      </w:r>
      <w:r w:rsidRPr="00426393">
        <w:rPr>
          <w:rFonts w:ascii="Times New Roman" w:hAnsi="Times New Roman"/>
          <w:kern w:val="0"/>
          <w:szCs w:val="20"/>
        </w:rPr>
        <w:t>；</w:t>
      </w:r>
    </w:p>
    <w:p w14:paraId="0DB0F857" w14:textId="77777777" w:rsidR="003A55C5" w:rsidRPr="00426393" w:rsidRDefault="00000000">
      <w:pPr>
        <w:widowControl/>
        <w:autoSpaceDE w:val="0"/>
        <w:autoSpaceDN w:val="0"/>
        <w:ind w:firstLineChars="200" w:firstLine="420"/>
        <w:jc w:val="left"/>
        <w:rPr>
          <w:rFonts w:ascii="Times New Roman" w:hAnsi="Times New Roman"/>
        </w:rPr>
      </w:pPr>
      <m:oMath>
        <m:sSub>
          <m:sSubPr>
            <m:ctrlPr>
              <w:rPr>
                <w:rFonts w:ascii="Cambria Math" w:hAnsi="Cambria Math"/>
              </w:rPr>
            </m:ctrlPr>
          </m:sSubPr>
          <m:e>
            <m:r>
              <w:rPr>
                <w:rFonts w:ascii="Cambria Math" w:hAnsi="Cambria Math"/>
              </w:rPr>
              <m:t>C</m:t>
            </m:r>
          </m:e>
          <m:sub>
            <m:sSub>
              <m:sSubPr>
                <m:ctrlPr>
                  <w:rPr>
                    <w:rFonts w:ascii="Cambria Math" w:hAnsi="Cambria Math"/>
                  </w:rPr>
                </m:ctrlPr>
              </m:sSubPr>
              <m:e>
                <m:r>
                  <w:rPr>
                    <w:rFonts w:ascii="Cambria Math" w:hAnsi="Cambria Math"/>
                  </w:rPr>
                  <m:t>CO</m:t>
                </m:r>
              </m:e>
              <m:sub>
                <m:r>
                  <m:rPr>
                    <m:sty m:val="p"/>
                  </m:rPr>
                  <w:rPr>
                    <w:rFonts w:ascii="Cambria Math" w:hAnsi="Cambria Math"/>
                  </w:rPr>
                  <m:t>2</m:t>
                </m:r>
              </m:sub>
            </m:sSub>
          </m:sub>
        </m:sSub>
      </m:oMath>
      <w:r w:rsidRPr="00426393">
        <w:rPr>
          <w:rFonts w:ascii="Times New Roman" w:hAnsi="Times New Roman"/>
          <w:kern w:val="0"/>
          <w:szCs w:val="20"/>
        </w:rPr>
        <w:t>——</w:t>
      </w:r>
      <w:proofErr w:type="gramStart"/>
      <w:r w:rsidRPr="00426393">
        <w:rPr>
          <w:rFonts w:ascii="Times New Roman" w:hAnsi="Times New Roman"/>
        </w:rPr>
        <w:t>碳交易</w:t>
      </w:r>
      <w:proofErr w:type="gramEnd"/>
      <w:r w:rsidRPr="00426393">
        <w:rPr>
          <w:rFonts w:ascii="Times New Roman" w:hAnsi="Times New Roman"/>
        </w:rPr>
        <w:t>价格</w:t>
      </w:r>
      <w:r w:rsidRPr="00426393">
        <w:rPr>
          <w:rFonts w:ascii="Times New Roman" w:hAnsi="Times New Roman"/>
          <w:kern w:val="0"/>
          <w:szCs w:val="20"/>
        </w:rPr>
        <w:t>，</w:t>
      </w:r>
      <w:r w:rsidRPr="00426393">
        <w:rPr>
          <w:rFonts w:ascii="Times New Roman" w:hAnsi="Times New Roman"/>
        </w:rPr>
        <w:t>单位：元</w:t>
      </w:r>
      <w:r w:rsidRPr="00426393">
        <w:rPr>
          <w:rFonts w:ascii="Times New Roman" w:hAnsi="Times New Roman"/>
        </w:rPr>
        <w:t xml:space="preserve">/ </w:t>
      </w:r>
      <w:proofErr w:type="spellStart"/>
      <w:r w:rsidRPr="00426393">
        <w:rPr>
          <w:rFonts w:ascii="Times New Roman" w:hAnsi="Times New Roman"/>
        </w:rPr>
        <w:t>tC</w:t>
      </w:r>
      <w:proofErr w:type="spellEnd"/>
      <w:r w:rsidRPr="00426393">
        <w:rPr>
          <w:rFonts w:ascii="Times New Roman" w:hAnsi="Times New Roman"/>
        </w:rPr>
        <w:t>。</w:t>
      </w:r>
    </w:p>
    <w:p w14:paraId="5933CFC3" w14:textId="77777777" w:rsidR="003A55C5" w:rsidRPr="00426393" w:rsidRDefault="00000000">
      <w:pPr>
        <w:pStyle w:val="afff"/>
        <w:spacing w:before="156" w:after="156"/>
        <w:rPr>
          <w:rFonts w:ascii="Times New Roman"/>
        </w:rPr>
      </w:pPr>
      <w:proofErr w:type="gramStart"/>
      <w:r w:rsidRPr="00426393">
        <w:rPr>
          <w:rFonts w:ascii="Times New Roman"/>
        </w:rPr>
        <w:t>释氧服务</w:t>
      </w:r>
      <w:proofErr w:type="gramEnd"/>
      <w:r w:rsidRPr="00426393">
        <w:rPr>
          <w:rFonts w:ascii="Times New Roman"/>
        </w:rPr>
        <w:t>价值量</w:t>
      </w:r>
    </w:p>
    <w:p w14:paraId="33B6417C" w14:textId="77777777" w:rsidR="003A55C5" w:rsidRPr="00426393" w:rsidRDefault="00000000">
      <w:pPr>
        <w:pStyle w:val="afffff5"/>
        <w:ind w:firstLine="420"/>
        <w:rPr>
          <w:rFonts w:ascii="Times New Roman"/>
        </w:rPr>
      </w:pPr>
      <w:proofErr w:type="gramStart"/>
      <w:r w:rsidRPr="00426393">
        <w:rPr>
          <w:rFonts w:ascii="Times New Roman"/>
        </w:rPr>
        <w:t>释氧服务</w:t>
      </w:r>
      <w:proofErr w:type="gramEnd"/>
      <w:r w:rsidRPr="00426393">
        <w:rPr>
          <w:rFonts w:ascii="Times New Roman"/>
        </w:rPr>
        <w:t>价值量，宜采用市场价值法核算。按照公式（</w:t>
      </w:r>
      <w:r w:rsidRPr="00426393">
        <w:rPr>
          <w:rFonts w:ascii="Times New Roman"/>
        </w:rPr>
        <w:t>44</w:t>
      </w:r>
      <w:r w:rsidRPr="00426393">
        <w:rPr>
          <w:rFonts w:ascii="Times New Roman"/>
        </w:rPr>
        <w:t>）计算：</w:t>
      </w:r>
    </w:p>
    <w:p w14:paraId="71FAFD1F" w14:textId="77777777"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hAnsi="Cambria Math"/>
                <w:i/>
              </w:rPr>
            </m:ctrlPr>
          </m:sSubPr>
          <m:e>
            <m:r>
              <m:rPr>
                <m:nor/>
              </m:rPr>
              <w:rPr>
                <w:rFonts w:ascii="Times New Roman" w:hAnsi="Times New Roman"/>
                <w:i/>
              </w:rPr>
              <m:t>V</m:t>
            </m:r>
          </m:e>
          <m:sub>
            <m:sSub>
              <m:sSubPr>
                <m:ctrlPr>
                  <w:rPr>
                    <w:rFonts w:ascii="Cambria Math" w:hAnsi="Cambria Math"/>
                    <w:i/>
                  </w:rPr>
                </m:ctrlPr>
              </m:sSubPr>
              <m:e>
                <m:r>
                  <w:rPr>
                    <w:rFonts w:ascii="Cambria Math" w:hAnsi="Cambria Math"/>
                  </w:rPr>
                  <m:t>O</m:t>
                </m:r>
              </m:e>
              <m:sub>
                <m:r>
                  <w:rPr>
                    <w:rFonts w:ascii="Cambria Math" w:hAnsi="Cambria Math"/>
                  </w:rPr>
                  <m:t>2</m:t>
                </m:r>
              </m:sub>
            </m:sSub>
          </m:sub>
        </m:sSub>
        <m:r>
          <m:rPr>
            <m:nor/>
          </m:rPr>
          <w:rPr>
            <w:rFonts w:ascii="Times New Roman" w:hAnsi="Times New Roman"/>
            <w:i/>
          </w:rPr>
          <m:t xml:space="preserve">= </m:t>
        </m:r>
        <m:sSub>
          <m:sSubPr>
            <m:ctrlPr>
              <w:rPr>
                <w:rFonts w:ascii="Cambria Math" w:hAnsi="Cambria Math"/>
                <w:i/>
              </w:rPr>
            </m:ctrlPr>
          </m:sSubPr>
          <m:e>
            <m:r>
              <w:rPr>
                <w:rFonts w:ascii="Cambria Math" w:hAnsi="Cambria Math"/>
              </w:rPr>
              <m:t>Q</m:t>
            </m:r>
          </m:e>
          <m:sub>
            <m:sSub>
              <m:sSubPr>
                <m:ctrlPr>
                  <w:rPr>
                    <w:rFonts w:ascii="Cambria Math" w:hAnsi="Cambria Math"/>
                    <w:i/>
                  </w:rPr>
                </m:ctrlPr>
              </m:sSubPr>
              <m:e>
                <m:r>
                  <w:rPr>
                    <w:rFonts w:ascii="Cambria Math" w:hAnsi="Cambria Math"/>
                  </w:rPr>
                  <m:t>O</m:t>
                </m:r>
              </m:e>
              <m:sub>
                <m:r>
                  <w:rPr>
                    <w:rFonts w:ascii="Cambria Math" w:hAnsi="Cambria Math"/>
                  </w:rPr>
                  <m:t>2</m:t>
                </m:r>
              </m:sub>
            </m:sSub>
          </m:sub>
        </m:sSub>
        <m:r>
          <w:rPr>
            <w:rFonts w:ascii="Cambria Math" w:hAnsi="Cambria Math"/>
          </w:rPr>
          <m:t>×</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O</m:t>
                </m:r>
              </m:e>
              <m:sub>
                <m:r>
                  <w:rPr>
                    <w:rFonts w:ascii="Cambria Math" w:hAnsi="Cambria Math"/>
                  </w:rPr>
                  <m:t>2</m:t>
                </m:r>
              </m:sub>
            </m:sSub>
          </m:sub>
        </m:sSub>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-4</m:t>
            </m:r>
          </m:sup>
        </m:sSup>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44CD8E9D" w14:textId="77777777" w:rsidR="003A55C5" w:rsidRPr="00426393" w:rsidRDefault="00000000">
      <w:pPr>
        <w:pStyle w:val="afffff4"/>
        <w:rPr>
          <w:rFonts w:ascii="Times New Roman" w:hAnsi="Times New Roman"/>
        </w:rPr>
      </w:pPr>
      <w:r w:rsidRPr="00426393">
        <w:rPr>
          <w:rFonts w:ascii="Times New Roman" w:hAnsi="Times New Roman"/>
        </w:rPr>
        <w:t>式中：</w:t>
      </w:r>
    </w:p>
    <w:p w14:paraId="1CE4FCB9" w14:textId="77777777" w:rsidR="003A55C5" w:rsidRPr="00426393" w:rsidRDefault="00000000">
      <w:pPr>
        <w:widowControl/>
        <w:autoSpaceDE w:val="0"/>
        <w:autoSpaceDN w:val="0"/>
        <w:ind w:firstLineChars="200" w:firstLine="420"/>
        <w:jc w:val="left"/>
        <w:rPr>
          <w:rFonts w:ascii="Times New Roman" w:hAnsi="Times New Roman"/>
          <w:kern w:val="0"/>
          <w:szCs w:val="20"/>
        </w:rPr>
      </w:pPr>
      <m:oMath>
        <m:sSub>
          <m:sSubPr>
            <m:ctrlPr>
              <w:rPr>
                <w:rFonts w:ascii="Cambria Math" w:hAnsi="Cambria Math"/>
                <w:i/>
              </w:rPr>
            </m:ctrlPr>
          </m:sSubPr>
          <m:e>
            <m:r>
              <m:rPr>
                <m:nor/>
              </m:rPr>
              <w:rPr>
                <w:rFonts w:ascii="Times New Roman" w:hAnsi="Times New Roman"/>
                <w:i/>
              </w:rPr>
              <m:t>V</m:t>
            </m:r>
          </m:e>
          <m:sub>
            <m:sSub>
              <m:sSubPr>
                <m:ctrlPr>
                  <w:rPr>
                    <w:rFonts w:ascii="Cambria Math" w:hAnsi="Cambria Math"/>
                    <w:i/>
                  </w:rPr>
                </m:ctrlPr>
              </m:sSubPr>
              <m:e>
                <m:r>
                  <w:rPr>
                    <w:rFonts w:ascii="Cambria Math" w:hAnsi="Cambria Math"/>
                  </w:rPr>
                  <m:t>O</m:t>
                </m:r>
              </m:e>
              <m:sub>
                <m:r>
                  <w:rPr>
                    <w:rFonts w:ascii="Cambria Math" w:hAnsi="Cambria Math"/>
                  </w:rPr>
                  <m:t>2</m:t>
                </m:r>
              </m:sub>
            </m:sSub>
          </m:sub>
        </m:sSub>
      </m:oMath>
      <w:r w:rsidRPr="00426393">
        <w:rPr>
          <w:rFonts w:ascii="Times New Roman" w:hAnsi="Times New Roman"/>
          <w:kern w:val="0"/>
          <w:szCs w:val="20"/>
        </w:rPr>
        <w:t>——</w:t>
      </w:r>
      <w:r w:rsidRPr="00426393">
        <w:rPr>
          <w:rFonts w:ascii="Times New Roman" w:hAnsi="Times New Roman"/>
          <w:kern w:val="0"/>
          <w:szCs w:val="20"/>
        </w:rPr>
        <w:t>生态系统</w:t>
      </w:r>
      <w:proofErr w:type="gramStart"/>
      <w:r w:rsidRPr="00426393">
        <w:rPr>
          <w:rFonts w:ascii="Times New Roman" w:hAnsi="Times New Roman"/>
          <w:kern w:val="0"/>
          <w:szCs w:val="20"/>
        </w:rPr>
        <w:t>释氧服务</w:t>
      </w:r>
      <w:proofErr w:type="gramEnd"/>
      <w:r w:rsidRPr="00426393">
        <w:rPr>
          <w:rFonts w:ascii="Times New Roman" w:hAnsi="Times New Roman"/>
          <w:kern w:val="0"/>
          <w:szCs w:val="20"/>
        </w:rPr>
        <w:t>价值</w:t>
      </w:r>
      <w:r w:rsidRPr="00426393">
        <w:rPr>
          <w:rFonts w:ascii="Times New Roman" w:hAnsi="Times New Roman"/>
        </w:rPr>
        <w:t>，单位：万元</w:t>
      </w:r>
      <w:r w:rsidRPr="00426393">
        <w:rPr>
          <w:rFonts w:ascii="Times New Roman" w:hAnsi="Times New Roman"/>
        </w:rPr>
        <w:t>/a</w:t>
      </w:r>
      <w:r w:rsidRPr="00426393">
        <w:rPr>
          <w:rFonts w:ascii="Times New Roman" w:hAnsi="Times New Roman"/>
          <w:kern w:val="0"/>
          <w:szCs w:val="20"/>
        </w:rPr>
        <w:t>；</w:t>
      </w:r>
    </w:p>
    <w:p w14:paraId="17BFF6F6" w14:textId="77777777" w:rsidR="003A55C5" w:rsidRPr="00426393" w:rsidRDefault="00000000">
      <w:pPr>
        <w:widowControl/>
        <w:autoSpaceDE w:val="0"/>
        <w:autoSpaceDN w:val="0"/>
        <w:ind w:firstLineChars="200" w:firstLine="420"/>
        <w:jc w:val="left"/>
        <w:rPr>
          <w:rFonts w:ascii="Times New Roman" w:hAnsi="Times New Roman"/>
          <w:kern w:val="0"/>
          <w:szCs w:val="20"/>
        </w:rPr>
      </w:pPr>
      <m:oMath>
        <m:sSub>
          <m:sSubPr>
            <m:ctrlPr>
              <w:rPr>
                <w:rFonts w:ascii="Cambria Math" w:hAnsi="Cambria Math"/>
                <w:kern w:val="0"/>
                <w:szCs w:val="20"/>
              </w:rPr>
            </m:ctrlPr>
          </m:sSubPr>
          <m:e>
            <m:r>
              <w:rPr>
                <w:rFonts w:ascii="Cambria Math" w:hAnsi="Cambria Math"/>
                <w:kern w:val="0"/>
                <w:szCs w:val="20"/>
              </w:rPr>
              <m:t>Q</m:t>
            </m:r>
          </m:e>
          <m:sub>
            <m:sSub>
              <m:sSubPr>
                <m:ctrlPr>
                  <w:rPr>
                    <w:rFonts w:ascii="Cambria Math" w:hAnsi="Cambria Math"/>
                    <w:kern w:val="0"/>
                    <w:szCs w:val="20"/>
                  </w:rPr>
                </m:ctrlPr>
              </m:sSubPr>
              <m:e>
                <m:r>
                  <w:rPr>
                    <w:rFonts w:ascii="Cambria Math" w:hAnsi="Cambria Math"/>
                    <w:kern w:val="0"/>
                    <w:szCs w:val="20"/>
                  </w:rPr>
                  <m:t>O</m:t>
                </m:r>
              </m:e>
              <m:sub>
                <m:r>
                  <m:rPr>
                    <m:sty m:val="p"/>
                  </m:rPr>
                  <w:rPr>
                    <w:rFonts w:ascii="Cambria Math" w:hAnsi="Cambria Math"/>
                    <w:kern w:val="0"/>
                    <w:szCs w:val="20"/>
                  </w:rPr>
                  <m:t>2</m:t>
                </m:r>
              </m:sub>
            </m:sSub>
          </m:sub>
        </m:sSub>
      </m:oMath>
      <w:r w:rsidRPr="00426393">
        <w:rPr>
          <w:rFonts w:ascii="Times New Roman" w:hAnsi="Times New Roman"/>
          <w:kern w:val="0"/>
          <w:szCs w:val="20"/>
        </w:rPr>
        <w:t>——</w:t>
      </w:r>
      <w:proofErr w:type="gramStart"/>
      <w:r w:rsidRPr="00426393">
        <w:rPr>
          <w:rFonts w:ascii="Times New Roman" w:hAnsi="Times New Roman"/>
          <w:kern w:val="0"/>
          <w:szCs w:val="20"/>
        </w:rPr>
        <w:t>生态系统释氧总量</w:t>
      </w:r>
      <w:proofErr w:type="gramEnd"/>
      <w:r w:rsidRPr="00426393">
        <w:rPr>
          <w:rFonts w:ascii="Times New Roman" w:hAnsi="Times New Roman"/>
          <w:kern w:val="0"/>
          <w:szCs w:val="20"/>
        </w:rPr>
        <w:t>，单位：</w:t>
      </w:r>
      <w:r w:rsidRPr="00426393">
        <w:rPr>
          <w:rFonts w:ascii="Times New Roman" w:hAnsi="Times New Roman"/>
          <w:kern w:val="0"/>
          <w:szCs w:val="20"/>
        </w:rPr>
        <w:t>t</w:t>
      </w:r>
      <w:r w:rsidRPr="00426393">
        <w:rPr>
          <w:rFonts w:ascii="Times New Roman" w:hAnsi="Times New Roman"/>
        </w:rPr>
        <w:t>/a</w:t>
      </w:r>
      <w:r w:rsidRPr="00426393">
        <w:rPr>
          <w:rFonts w:ascii="Times New Roman" w:hAnsi="Times New Roman"/>
          <w:kern w:val="0"/>
          <w:szCs w:val="20"/>
        </w:rPr>
        <w:t>；</w:t>
      </w:r>
    </w:p>
    <w:p w14:paraId="3A720639" w14:textId="77777777" w:rsidR="003A55C5" w:rsidRPr="00426393" w:rsidRDefault="00000000">
      <w:pPr>
        <w:widowControl/>
        <w:autoSpaceDE w:val="0"/>
        <w:autoSpaceDN w:val="0"/>
        <w:ind w:firstLineChars="200" w:firstLine="420"/>
        <w:jc w:val="left"/>
        <w:rPr>
          <w:rFonts w:ascii="Times New Roman" w:hAnsi="Times New Roman"/>
          <w:kern w:val="0"/>
          <w:szCs w:val="20"/>
        </w:rPr>
      </w:pPr>
      <m:oMath>
        <m:sSub>
          <m:sSubPr>
            <m:ctrlPr>
              <w:rPr>
                <w:rFonts w:ascii="Cambria Math" w:hAnsi="Cambria Math"/>
              </w:rPr>
            </m:ctrlPr>
          </m:sSubPr>
          <m:e>
            <m:r>
              <w:rPr>
                <w:rFonts w:ascii="Cambria Math" w:hAnsi="Cambria Math"/>
              </w:rPr>
              <m:t>C</m:t>
            </m:r>
          </m:e>
          <m:sub>
            <m:sSub>
              <m:sSubPr>
                <m:ctrlPr>
                  <w:rPr>
                    <w:rFonts w:ascii="Cambria Math" w:hAnsi="Cambria Math"/>
                  </w:rPr>
                </m:ctrlPr>
              </m:sSubPr>
              <m:e>
                <m:r>
                  <w:rPr>
                    <w:rFonts w:ascii="Cambria Math" w:hAnsi="Cambria Math"/>
                  </w:rPr>
                  <m:t>O</m:t>
                </m:r>
              </m:e>
              <m:sub>
                <m:r>
                  <m:rPr>
                    <m:sty m:val="p"/>
                  </m:rPr>
                  <w:rPr>
                    <w:rFonts w:ascii="Cambria Math" w:hAnsi="Cambria Math"/>
                  </w:rPr>
                  <m:t>2</m:t>
                </m:r>
              </m:sub>
            </m:sSub>
          </m:sub>
        </m:sSub>
      </m:oMath>
      <w:r w:rsidRPr="00426393">
        <w:rPr>
          <w:rFonts w:ascii="Times New Roman" w:hAnsi="Times New Roman"/>
          <w:kern w:val="0"/>
          <w:szCs w:val="20"/>
        </w:rPr>
        <w:t>——</w:t>
      </w:r>
      <w:r w:rsidRPr="00426393">
        <w:rPr>
          <w:rFonts w:ascii="Times New Roman" w:hAnsi="Times New Roman"/>
        </w:rPr>
        <w:t>工业制氧价格</w:t>
      </w:r>
      <w:r w:rsidRPr="00426393">
        <w:rPr>
          <w:rFonts w:ascii="Times New Roman" w:hAnsi="Times New Roman"/>
          <w:kern w:val="0"/>
          <w:szCs w:val="20"/>
        </w:rPr>
        <w:t>，</w:t>
      </w:r>
      <w:r w:rsidRPr="00426393">
        <w:rPr>
          <w:rFonts w:ascii="Times New Roman" w:hAnsi="Times New Roman"/>
        </w:rPr>
        <w:t>单位：元</w:t>
      </w:r>
      <w:r w:rsidRPr="00426393">
        <w:rPr>
          <w:rFonts w:ascii="Times New Roman" w:hAnsi="Times New Roman"/>
        </w:rPr>
        <w:t>/ t</w:t>
      </w:r>
      <w:r w:rsidRPr="00426393">
        <w:rPr>
          <w:rFonts w:ascii="Times New Roman" w:hAnsi="Times New Roman"/>
        </w:rPr>
        <w:t>。</w:t>
      </w:r>
    </w:p>
    <w:p w14:paraId="43657DCB" w14:textId="77777777" w:rsidR="003A55C5" w:rsidRPr="00426393" w:rsidRDefault="00000000">
      <w:pPr>
        <w:pStyle w:val="afff"/>
        <w:spacing w:before="156" w:after="156"/>
        <w:rPr>
          <w:rFonts w:ascii="Times New Roman"/>
        </w:rPr>
      </w:pPr>
      <w:r w:rsidRPr="00426393">
        <w:rPr>
          <w:rFonts w:ascii="Times New Roman"/>
        </w:rPr>
        <w:t>局部气候调节服务价值量</w:t>
      </w:r>
    </w:p>
    <w:p w14:paraId="27979A5B" w14:textId="77777777" w:rsidR="003A55C5" w:rsidRPr="00426393" w:rsidRDefault="00000000">
      <w:pPr>
        <w:pStyle w:val="afffff5"/>
        <w:ind w:firstLine="420"/>
        <w:rPr>
          <w:rFonts w:ascii="Times New Roman"/>
        </w:rPr>
      </w:pPr>
      <w:r w:rsidRPr="00426393">
        <w:rPr>
          <w:rFonts w:ascii="Times New Roman"/>
        </w:rPr>
        <w:t>局部气候调节服务价值量，采用替代成本法核算，即因生态系统作用调节局部气候，而节省的人工调节温度和湿度所需耗电量。按照公式（</w:t>
      </w:r>
      <w:r w:rsidRPr="00426393">
        <w:rPr>
          <w:rFonts w:ascii="Times New Roman"/>
        </w:rPr>
        <w:t>45</w:t>
      </w:r>
      <w:r w:rsidRPr="00426393">
        <w:rPr>
          <w:rFonts w:ascii="Times New Roman"/>
        </w:rPr>
        <w:t>）计算。</w:t>
      </w:r>
    </w:p>
    <w:p w14:paraId="7E096514" w14:textId="77777777"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hAnsi="Cambria Math"/>
                <w:kern w:val="0"/>
                <w:szCs w:val="20"/>
              </w:rPr>
            </m:ctrlPr>
          </m:sSubPr>
          <m:e>
            <m:r>
              <w:rPr>
                <w:rFonts w:ascii="Cambria Math" w:hAnsi="Cambria Math"/>
                <w:kern w:val="0"/>
                <w:szCs w:val="20"/>
              </w:rPr>
              <m:t>V</m:t>
            </m:r>
          </m:e>
          <m:sub>
            <m:r>
              <w:rPr>
                <w:rFonts w:ascii="Cambria Math" w:hAnsi="Cambria Math"/>
                <w:kern w:val="0"/>
                <w:szCs w:val="20"/>
              </w:rPr>
              <m:t>tt</m:t>
            </m:r>
          </m:sub>
        </m:sSub>
        <m:r>
          <m:rPr>
            <m:sty m:val="p"/>
          </m:rPr>
          <w:rPr>
            <w:rFonts w:ascii="Cambria Math" w:hAnsi="Cambria Math"/>
            <w:kern w:val="0"/>
            <w:szCs w:val="20"/>
          </w:rPr>
          <m:t>=</m:t>
        </m:r>
        <m:sSub>
          <m:sSubPr>
            <m:ctrlPr>
              <w:rPr>
                <w:rFonts w:ascii="Cambria Math" w:hAnsi="Cambria Math"/>
                <w:kern w:val="0"/>
                <w:szCs w:val="20"/>
              </w:rPr>
            </m:ctrlPr>
          </m:sSubPr>
          <m:e>
            <m:r>
              <w:rPr>
                <w:rFonts w:ascii="Cambria Math" w:hAnsi="Cambria Math"/>
                <w:kern w:val="0"/>
                <w:szCs w:val="20"/>
              </w:rPr>
              <m:t>Q</m:t>
            </m:r>
          </m:e>
          <m:sub>
            <m:r>
              <w:rPr>
                <w:rFonts w:ascii="Cambria Math" w:hAnsi="Cambria Math"/>
                <w:kern w:val="0"/>
                <w:szCs w:val="20"/>
              </w:rPr>
              <m:t>tt</m:t>
            </m:r>
          </m:sub>
        </m:sSub>
        <m:r>
          <m:rPr>
            <m:sty m:val="p"/>
          </m:rPr>
          <w:rPr>
            <w:rFonts w:ascii="Cambria Math" w:hAnsi="Cambria Math"/>
            <w:kern w:val="0"/>
            <w:szCs w:val="20"/>
          </w:rPr>
          <m:t>×</m:t>
        </m:r>
        <m:sSub>
          <m:sSubPr>
            <m:ctrlPr>
              <w:rPr>
                <w:rFonts w:ascii="Cambria Math" w:hAnsi="Cambria Math"/>
                <w:kern w:val="0"/>
                <w:szCs w:val="20"/>
              </w:rPr>
            </m:ctrlPr>
          </m:sSubPr>
          <m:e>
            <m:r>
              <w:rPr>
                <w:rFonts w:ascii="Cambria Math" w:hAnsi="Cambria Math"/>
                <w:kern w:val="0"/>
                <w:szCs w:val="20"/>
              </w:rPr>
              <m:t>P</m:t>
            </m:r>
          </m:e>
          <m:sub>
            <m:r>
              <w:rPr>
                <w:rFonts w:ascii="Cambria Math" w:hAnsi="Cambria Math"/>
                <w:kern w:val="0"/>
                <w:szCs w:val="20"/>
              </w:rPr>
              <m:t>e</m:t>
            </m:r>
          </m:sub>
        </m:sSub>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-4</m:t>
            </m:r>
          </m:sup>
        </m:sSup>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4977B02B" w14:textId="77777777" w:rsidR="003A55C5" w:rsidRPr="00426393" w:rsidRDefault="00000000">
      <w:pPr>
        <w:pStyle w:val="afffff4"/>
        <w:rPr>
          <w:rFonts w:ascii="Times New Roman" w:hAnsi="Times New Roman"/>
        </w:rPr>
      </w:pPr>
      <w:r w:rsidRPr="00426393">
        <w:rPr>
          <w:rFonts w:ascii="Times New Roman" w:hAnsi="Times New Roman"/>
        </w:rPr>
        <w:t>式中：</w:t>
      </w:r>
    </w:p>
    <w:p w14:paraId="0FAE3DDC" w14:textId="77777777" w:rsidR="003A55C5" w:rsidRPr="00426393" w:rsidRDefault="00000000">
      <w:pPr>
        <w:pStyle w:val="afffff5"/>
        <w:ind w:firstLine="420"/>
        <w:rPr>
          <w:rFonts w:ascii="Times New Roman"/>
        </w:rPr>
      </w:pPr>
      <m:oMath>
        <m:sSub>
          <m:sSubPr>
            <m:ctrlPr>
              <w:rPr>
                <w:rFonts w:ascii="Cambria Math" w:hAnsi="Cambria Math"/>
              </w:rPr>
            </m:ctrlPr>
          </m:sSubPr>
          <m:e>
            <m:r>
              <w:rPr>
                <w:rFonts w:ascii="Cambria Math" w:hAnsi="Cambria Math"/>
              </w:rPr>
              <m:t>V</m:t>
            </m:r>
          </m:e>
          <m:sub>
            <m:r>
              <w:rPr>
                <w:rFonts w:ascii="Cambria Math" w:hAnsi="Cambria Math"/>
              </w:rPr>
              <m:t>tt</m:t>
            </m:r>
          </m:sub>
        </m:sSub>
      </m:oMath>
      <w:r w:rsidRPr="00426393">
        <w:rPr>
          <w:rFonts w:ascii="Times New Roman"/>
        </w:rPr>
        <w:t>——</w:t>
      </w:r>
      <w:r w:rsidRPr="00426393">
        <w:rPr>
          <w:rFonts w:ascii="Times New Roman"/>
        </w:rPr>
        <w:t>局部气候调节服务价值量，单位：万元</w:t>
      </w:r>
      <w:r w:rsidRPr="00426393">
        <w:rPr>
          <w:rFonts w:ascii="Times New Roman"/>
        </w:rPr>
        <w:t>/a</w:t>
      </w:r>
      <w:r w:rsidRPr="00426393">
        <w:rPr>
          <w:rFonts w:ascii="Times New Roman"/>
        </w:rPr>
        <w:t>；</w:t>
      </w:r>
    </w:p>
    <w:p w14:paraId="2A87EB67" w14:textId="77777777" w:rsidR="003A55C5" w:rsidRPr="00426393" w:rsidRDefault="00000000">
      <w:pPr>
        <w:pStyle w:val="afffff5"/>
        <w:ind w:firstLine="420"/>
        <w:rPr>
          <w:rFonts w:ascii="Times New Roman"/>
        </w:rPr>
      </w:pPr>
      <m:oMath>
        <m:sSub>
          <m:sSubPr>
            <m:ctrlPr>
              <w:rPr>
                <w:rFonts w:ascii="Cambria Math" w:hAnsi="Cambria Math"/>
              </w:rPr>
            </m:ctrlPr>
          </m:sSubPr>
          <m:e>
            <m:r>
              <w:rPr>
                <w:rFonts w:ascii="Cambria Math" w:hAnsi="Cambria Math"/>
              </w:rPr>
              <m:t>Q</m:t>
            </m:r>
          </m:e>
          <m:sub>
            <m:r>
              <w:rPr>
                <w:rFonts w:ascii="Cambria Math" w:hAnsi="Cambria Math"/>
              </w:rPr>
              <m:t>tt</m:t>
            </m:r>
          </m:sub>
        </m:sSub>
      </m:oMath>
      <w:r w:rsidRPr="00426393">
        <w:rPr>
          <w:rFonts w:ascii="Times New Roman"/>
        </w:rPr>
        <w:t>——</w:t>
      </w:r>
      <w:r w:rsidRPr="00426393">
        <w:rPr>
          <w:rFonts w:ascii="Times New Roman"/>
        </w:rPr>
        <w:t>生态系统通过蒸腾蒸发调节温湿度消耗的总能量，单位：</w:t>
      </w:r>
      <w:proofErr w:type="spellStart"/>
      <w:r w:rsidRPr="00426393">
        <w:rPr>
          <w:rFonts w:ascii="Times New Roman"/>
        </w:rPr>
        <w:t>kW·h</w:t>
      </w:r>
      <w:proofErr w:type="spellEnd"/>
      <w:r w:rsidRPr="00426393">
        <w:rPr>
          <w:rFonts w:ascii="Times New Roman"/>
        </w:rPr>
        <w:t xml:space="preserve"> /a</w:t>
      </w:r>
      <w:r w:rsidRPr="00426393">
        <w:rPr>
          <w:rFonts w:ascii="Times New Roman"/>
        </w:rPr>
        <w:t>；</w:t>
      </w:r>
    </w:p>
    <w:p w14:paraId="3B5E9706" w14:textId="77777777" w:rsidR="003A55C5" w:rsidRPr="00426393" w:rsidRDefault="00000000">
      <w:pPr>
        <w:pStyle w:val="afffffffff3"/>
        <w:numPr>
          <w:ilvl w:val="0"/>
          <w:numId w:val="0"/>
        </w:numPr>
        <w:ind w:firstLineChars="200" w:firstLine="420"/>
        <w:rPr>
          <w:rFonts w:ascii="Times New Roman" w:hAnsi="Times New Roman"/>
        </w:rPr>
      </w:pPr>
      <m:oMath>
        <m:sSub>
          <m:sSubPr>
            <m:ctrlPr>
              <w:rPr>
                <w:rFonts w:ascii="Cambria Math" w:hAnsi="Cambria Math"/>
                <w:szCs w:val="20"/>
              </w:rPr>
            </m:ctrlPr>
          </m:sSubPr>
          <m:e>
            <m:r>
              <w:rPr>
                <w:rFonts w:ascii="Cambria Math" w:hAnsi="Cambria Math"/>
                <w:szCs w:val="20"/>
              </w:rPr>
              <m:t>P</m:t>
            </m:r>
          </m:e>
          <m:sub>
            <m:r>
              <w:rPr>
                <w:rFonts w:ascii="Cambria Math" w:hAnsi="Cambria Math"/>
                <w:szCs w:val="20"/>
              </w:rPr>
              <m:t>e</m:t>
            </m:r>
          </m:sub>
        </m:sSub>
      </m:oMath>
      <w:r w:rsidRPr="00426393">
        <w:rPr>
          <w:rFonts w:ascii="Times New Roman" w:hAnsi="Times New Roman"/>
          <w:szCs w:val="20"/>
        </w:rPr>
        <w:t>——</w:t>
      </w:r>
      <w:r w:rsidRPr="00426393">
        <w:rPr>
          <w:rFonts w:ascii="Times New Roman" w:hAnsi="Times New Roman"/>
        </w:rPr>
        <w:t>当地用电价格，单位：元</w:t>
      </w:r>
      <w:r w:rsidRPr="00426393">
        <w:rPr>
          <w:rFonts w:ascii="Times New Roman" w:hAnsi="Times New Roman"/>
        </w:rPr>
        <w:t xml:space="preserve">/ </w:t>
      </w:r>
      <w:proofErr w:type="spellStart"/>
      <w:r w:rsidRPr="00426393">
        <w:rPr>
          <w:rFonts w:ascii="Times New Roman" w:hAnsi="Times New Roman"/>
        </w:rPr>
        <w:t>kW·h</w:t>
      </w:r>
      <w:proofErr w:type="spellEnd"/>
      <w:r w:rsidRPr="00426393">
        <w:rPr>
          <w:rFonts w:ascii="Times New Roman" w:hAnsi="Times New Roman"/>
        </w:rPr>
        <w:t>。</w:t>
      </w:r>
    </w:p>
    <w:p w14:paraId="36D49B65" w14:textId="77777777" w:rsidR="003A55C5" w:rsidRPr="00426393" w:rsidRDefault="00000000">
      <w:pPr>
        <w:pStyle w:val="afff"/>
        <w:spacing w:before="156" w:after="156"/>
        <w:rPr>
          <w:rFonts w:ascii="Times New Roman"/>
        </w:rPr>
      </w:pPr>
      <w:r w:rsidRPr="00426393">
        <w:rPr>
          <w:rFonts w:ascii="Times New Roman"/>
        </w:rPr>
        <w:t>噪声消减服务价值量</w:t>
      </w:r>
    </w:p>
    <w:p w14:paraId="155A3FD8" w14:textId="77777777" w:rsidR="003A55C5" w:rsidRPr="00426393" w:rsidRDefault="00000000">
      <w:pPr>
        <w:pStyle w:val="afffff5"/>
        <w:ind w:firstLine="420"/>
        <w:rPr>
          <w:rFonts w:ascii="Times New Roman"/>
        </w:rPr>
      </w:pPr>
      <w:r w:rsidRPr="00426393">
        <w:rPr>
          <w:rFonts w:ascii="Times New Roman"/>
        </w:rPr>
        <w:lastRenderedPageBreak/>
        <w:t>宜采用替代成本法核算噪声（主要指交通噪声）消减服务价值量，即因生态系统阻隔或消减噪声污染，从而节省隔音墙建设的费用。按照公式（</w:t>
      </w:r>
      <w:r w:rsidRPr="00426393">
        <w:rPr>
          <w:rFonts w:ascii="Times New Roman"/>
        </w:rPr>
        <w:t>46</w:t>
      </w:r>
      <w:r w:rsidRPr="00426393">
        <w:rPr>
          <w:rFonts w:ascii="Times New Roman"/>
        </w:rPr>
        <w:t>）计算。</w:t>
      </w:r>
    </w:p>
    <w:p w14:paraId="42500641" w14:textId="4245F79A"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hAnsi="Cambria Math"/>
                <w:i/>
              </w:rPr>
            </m:ctrlPr>
          </m:sSubPr>
          <m:e>
            <m:r>
              <w:rPr>
                <w:rFonts w:ascii="Cambria Math" w:hAnsi="Cambria Math"/>
              </w:rPr>
              <m:t>V</m:t>
            </m:r>
          </m:e>
          <m:sub>
            <m:r>
              <w:rPr>
                <w:rFonts w:ascii="Cambria Math" w:hAnsi="Cambria Math"/>
              </w:rPr>
              <m:t>na</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na</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na</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na</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na</m:t>
                    </m:r>
                  </m:sub>
                </m:sSub>
              </m:e>
            </m:d>
          </m:num>
          <m:den>
            <m:r>
              <w:rPr>
                <w:rFonts w:ascii="Cambria Math" w:hAnsi="Cambria Math"/>
              </w:rPr>
              <m:t>na</m:t>
            </m:r>
          </m:den>
        </m:f>
        <m:r>
          <w:rPr>
            <w:rFonts w:ascii="Cambria Math" w:hAnsi="Cambria Math"/>
          </w:rPr>
          <m:t xml:space="preserve"> ×</m:t>
        </m:r>
        <m:sSup>
          <m:sSupPr>
            <m:ctrlPr>
              <w:rPr>
                <w:rFonts w:ascii="Cambria Math" w:hAnsi="Cambria Math"/>
                <w:i/>
              </w:rPr>
            </m:ctrlPr>
          </m:sSupPr>
          <m:e>
            <m:r>
              <w:rPr>
                <w:rFonts w:ascii="Cambria Math" w:hAnsi="Cambria Math"/>
              </w:rPr>
              <m:t>10</m:t>
            </m:r>
          </m:e>
          <m:sup>
            <m:r>
              <w:rPr>
                <w:rFonts w:ascii="Cambria Math" w:hAnsi="Cambria Math"/>
              </w:rPr>
              <m:t>-4</m:t>
            </m:r>
          </m:sup>
        </m:sSup>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130CBBB7" w14:textId="77777777" w:rsidR="003A55C5" w:rsidRPr="00426393" w:rsidRDefault="00000000">
      <w:pPr>
        <w:pStyle w:val="afffff4"/>
        <w:rPr>
          <w:rFonts w:ascii="Times New Roman" w:hAnsi="Times New Roman"/>
        </w:rPr>
      </w:pPr>
      <w:r w:rsidRPr="00426393">
        <w:rPr>
          <w:rFonts w:ascii="Times New Roman" w:hAnsi="Times New Roman"/>
        </w:rPr>
        <w:t>式中：</w:t>
      </w:r>
    </w:p>
    <w:p w14:paraId="6A8A159F" w14:textId="77777777"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V</m:t>
            </m:r>
          </m:e>
          <m:sub>
            <m:r>
              <w:rPr>
                <w:rFonts w:ascii="Cambria Math" w:hAnsi="Cambria Math"/>
              </w:rPr>
              <m:t>na</m:t>
            </m:r>
          </m:sub>
        </m:sSub>
      </m:oMath>
      <w:r w:rsidRPr="00426393">
        <w:rPr>
          <w:rFonts w:ascii="Times New Roman" w:eastAsiaTheme="minorEastAsia"/>
        </w:rPr>
        <w:t>——</w:t>
      </w:r>
      <w:r w:rsidRPr="00426393">
        <w:rPr>
          <w:rFonts w:ascii="Times New Roman"/>
        </w:rPr>
        <w:t>生态系统噪声消减价值，单位：万元</w:t>
      </w:r>
      <w:r w:rsidRPr="00426393">
        <w:rPr>
          <w:rFonts w:ascii="Times New Roman" w:eastAsia="Cambria Math"/>
        </w:rPr>
        <w:t>/a</w:t>
      </w:r>
      <w:r w:rsidRPr="00426393">
        <w:rPr>
          <w:rFonts w:ascii="Times New Roman"/>
        </w:rPr>
        <w:t>；</w:t>
      </w:r>
    </w:p>
    <w:p w14:paraId="4E6C732A" w14:textId="77777777" w:rsidR="003A55C5" w:rsidRPr="00426393" w:rsidRDefault="00000000">
      <w:pPr>
        <w:pStyle w:val="afffff5"/>
        <w:ind w:firstLine="420"/>
        <w:rPr>
          <w:rFonts w:ascii="Times New Roman" w:eastAsia="Cambria Math"/>
        </w:rPr>
      </w:pPr>
      <m:oMath>
        <m:sSub>
          <m:sSubPr>
            <m:ctrlPr>
              <w:rPr>
                <w:rFonts w:ascii="Cambria Math" w:hAnsi="Cambria Math"/>
                <w:i/>
              </w:rPr>
            </m:ctrlPr>
          </m:sSubPr>
          <m:e>
            <m:r>
              <w:rPr>
                <w:rFonts w:ascii="Cambria Math" w:hAnsi="Cambria Math"/>
              </w:rPr>
              <m:t>Q</m:t>
            </m:r>
          </m:e>
          <m:sub>
            <m:r>
              <w:rPr>
                <w:rFonts w:ascii="Cambria Math" w:hAnsi="Cambria Math"/>
              </w:rPr>
              <m:t>na</m:t>
            </m:r>
          </m:sub>
        </m:sSub>
      </m:oMath>
      <w:r w:rsidRPr="00426393">
        <w:rPr>
          <w:rFonts w:ascii="Times New Roman" w:eastAsiaTheme="minorEastAsia"/>
        </w:rPr>
        <w:t>——</w:t>
      </w:r>
      <w:r w:rsidRPr="00426393">
        <w:rPr>
          <w:rFonts w:ascii="Times New Roman"/>
        </w:rPr>
        <w:t>生态系统噪声消减量，单位：</w:t>
      </w:r>
      <w:proofErr w:type="spellStart"/>
      <w:r w:rsidRPr="00426393">
        <w:rPr>
          <w:rFonts w:ascii="Times New Roman" w:eastAsia="Cambria Math"/>
        </w:rPr>
        <w:t>dB·km</w:t>
      </w:r>
      <w:proofErr w:type="spellEnd"/>
      <w:r w:rsidRPr="00426393">
        <w:rPr>
          <w:rFonts w:ascii="Times New Roman"/>
        </w:rPr>
        <w:t>；</w:t>
      </w:r>
    </w:p>
    <w:p w14:paraId="318AFC82" w14:textId="65F23B85" w:rsidR="003A55C5" w:rsidRPr="00426393" w:rsidRDefault="00000000">
      <w:pPr>
        <w:pStyle w:val="afffff5"/>
        <w:ind w:firstLine="420"/>
        <w:rPr>
          <w:rFonts w:ascii="Times New Roman" w:eastAsia="Cambria Math"/>
        </w:rPr>
      </w:pPr>
      <m:oMath>
        <m:sSub>
          <m:sSubPr>
            <m:ctrlPr>
              <w:rPr>
                <w:rFonts w:ascii="Cambria Math" w:hAnsi="Cambria Math"/>
                <w:i/>
              </w:rPr>
            </m:ctrlPr>
          </m:sSubPr>
          <m:e>
            <m:r>
              <w:rPr>
                <w:rFonts w:ascii="Cambria Math" w:hAnsi="Cambria Math"/>
              </w:rPr>
              <m:t>C</m:t>
            </m:r>
          </m:e>
          <m:sub>
            <m:r>
              <w:rPr>
                <w:rFonts w:ascii="Cambria Math" w:hAnsi="Cambria Math"/>
              </w:rPr>
              <m:t>na</m:t>
            </m:r>
          </m:sub>
        </m:sSub>
      </m:oMath>
      <w:r w:rsidRPr="00426393">
        <w:rPr>
          <w:rFonts w:ascii="Times New Roman" w:eastAsiaTheme="minorEastAsia"/>
        </w:rPr>
        <w:t>——</w:t>
      </w:r>
      <w:r w:rsidRPr="00426393">
        <w:rPr>
          <w:rFonts w:ascii="Times New Roman"/>
        </w:rPr>
        <w:t>隔音墙维护成本，每千米隔音墙的</w:t>
      </w:r>
      <w:proofErr w:type="gramStart"/>
      <w:r w:rsidRPr="00426393">
        <w:rPr>
          <w:rFonts w:ascii="Times New Roman"/>
        </w:rPr>
        <w:t>年维护</w:t>
      </w:r>
      <w:proofErr w:type="gramEnd"/>
      <w:r w:rsidRPr="00426393">
        <w:rPr>
          <w:rFonts w:ascii="Times New Roman"/>
        </w:rPr>
        <w:t>成本，单位：元</w:t>
      </w:r>
      <w:r w:rsidRPr="00426393">
        <w:rPr>
          <w:rFonts w:ascii="Times New Roman" w:eastAsia="Cambria Math"/>
        </w:rPr>
        <w:t>/</w:t>
      </w:r>
      <w:proofErr w:type="spellStart"/>
      <w:r w:rsidRPr="00426393">
        <w:rPr>
          <w:rFonts w:ascii="Times New Roman" w:eastAsia="Cambria Math"/>
        </w:rPr>
        <w:t>km</w:t>
      </w:r>
      <w:r w:rsidRPr="00426393">
        <w:rPr>
          <w:rFonts w:ascii="Times New Roman" w:eastAsiaTheme="minorEastAsia"/>
        </w:rPr>
        <w:t>·</w:t>
      </w:r>
      <w:r w:rsidRPr="00426393">
        <w:rPr>
          <w:rFonts w:ascii="Times New Roman" w:eastAsia="Cambria Math"/>
        </w:rPr>
        <w:t>a</w:t>
      </w:r>
      <w:proofErr w:type="spellEnd"/>
      <w:r w:rsidRPr="00426393">
        <w:rPr>
          <w:rFonts w:ascii="Times New Roman"/>
        </w:rPr>
        <w:t>；</w:t>
      </w:r>
    </w:p>
    <w:p w14:paraId="3C05D06F" w14:textId="71D635EC" w:rsidR="003A55C5" w:rsidRPr="00426393" w:rsidRDefault="00000000">
      <w:pPr>
        <w:pStyle w:val="afffff5"/>
        <w:ind w:firstLine="420"/>
        <w:rPr>
          <w:rFonts w:ascii="Times New Roman" w:eastAsia="Cambria Math"/>
        </w:rPr>
      </w:pPr>
      <m:oMath>
        <m:sSub>
          <m:sSubPr>
            <m:ctrlPr>
              <w:rPr>
                <w:rFonts w:ascii="Cambria Math" w:hAnsi="Cambria Math"/>
                <w:i/>
              </w:rPr>
            </m:ctrlPr>
          </m:sSubPr>
          <m:e>
            <m:r>
              <w:rPr>
                <w:rFonts w:ascii="Cambria Math" w:hAnsi="Cambria Math"/>
              </w:rPr>
              <m:t>P</m:t>
            </m:r>
          </m:e>
          <m:sub>
            <m:r>
              <w:rPr>
                <w:rFonts w:ascii="Cambria Math" w:hAnsi="Cambria Math"/>
              </w:rPr>
              <m:t>na</m:t>
            </m:r>
          </m:sub>
        </m:sSub>
      </m:oMath>
      <w:r w:rsidRPr="00426393">
        <w:rPr>
          <w:rFonts w:ascii="Times New Roman" w:eastAsiaTheme="minorEastAsia"/>
        </w:rPr>
        <w:t>——</w:t>
      </w:r>
      <w:r w:rsidRPr="00426393">
        <w:rPr>
          <w:rFonts w:ascii="Times New Roman"/>
        </w:rPr>
        <w:t>隔音墙建造成本，每千米隔音墙的建设总成本，单位：元</w:t>
      </w:r>
      <w:r w:rsidRPr="00426393">
        <w:rPr>
          <w:rFonts w:ascii="Times New Roman" w:eastAsia="Cambria Math"/>
        </w:rPr>
        <w:t>km</w:t>
      </w:r>
      <w:r w:rsidRPr="00426393">
        <w:rPr>
          <w:rFonts w:ascii="Times New Roman"/>
        </w:rPr>
        <w:t>；</w:t>
      </w:r>
    </w:p>
    <w:p w14:paraId="4619F78F" w14:textId="5AAFEA7C"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D</m:t>
            </m:r>
          </m:e>
          <m:sub>
            <m:r>
              <w:rPr>
                <w:rFonts w:ascii="Cambria Math" w:hAnsi="Cambria Math"/>
              </w:rPr>
              <m:t>na</m:t>
            </m:r>
          </m:sub>
        </m:sSub>
      </m:oMath>
      <w:r w:rsidRPr="00426393">
        <w:rPr>
          <w:rFonts w:ascii="Times New Roman" w:eastAsiaTheme="minorEastAsia"/>
        </w:rPr>
        <w:t>——</w:t>
      </w:r>
      <w:r w:rsidRPr="00426393">
        <w:rPr>
          <w:rFonts w:ascii="Times New Roman"/>
        </w:rPr>
        <w:t>隔音墙年折旧率，单位：</w:t>
      </w:r>
      <w:r w:rsidRPr="00426393">
        <w:rPr>
          <w:rFonts w:ascii="Times New Roman"/>
        </w:rPr>
        <w:t>%</w:t>
      </w:r>
      <w:r w:rsidR="0041581D" w:rsidRPr="00426393">
        <w:rPr>
          <w:rFonts w:ascii="Times New Roman"/>
        </w:rPr>
        <w:t>，见</w:t>
      </w:r>
      <w:r w:rsidR="0041581D" w:rsidRPr="00426393">
        <w:rPr>
          <w:rFonts w:ascii="Times New Roman"/>
        </w:rPr>
        <w:t>C10.2</w:t>
      </w:r>
      <w:r w:rsidR="008258A8" w:rsidRPr="00426393">
        <w:rPr>
          <w:rFonts w:ascii="Times New Roman"/>
        </w:rPr>
        <w:t>；</w:t>
      </w:r>
    </w:p>
    <w:p w14:paraId="385C0A19" w14:textId="0A4C2C27" w:rsidR="008258A8" w:rsidRPr="00426393" w:rsidRDefault="008258A8" w:rsidP="008258A8">
      <w:pPr>
        <w:pStyle w:val="afffff5"/>
        <w:ind w:firstLine="420"/>
        <w:rPr>
          <w:rFonts w:ascii="Times New Roman"/>
        </w:rPr>
      </w:pPr>
      <m:oMath>
        <m:r>
          <w:rPr>
            <w:rFonts w:ascii="Cambria Math" w:hAnsi="Cambria Math"/>
          </w:rPr>
          <m:t>na</m:t>
        </m:r>
      </m:oMath>
      <w:r w:rsidRPr="00426393">
        <w:rPr>
          <w:rFonts w:ascii="Times New Roman" w:eastAsiaTheme="minorEastAsia"/>
        </w:rPr>
        <w:t>——</w:t>
      </w:r>
      <w:r w:rsidRPr="00426393">
        <w:rPr>
          <w:rFonts w:ascii="Times New Roman"/>
        </w:rPr>
        <w:t>隔音墙</w:t>
      </w:r>
      <w:r w:rsidRPr="00426393">
        <w:rPr>
          <w:rFonts w:ascii="Times New Roman"/>
        </w:rPr>
        <w:t>降噪水平</w:t>
      </w:r>
      <w:r w:rsidRPr="00426393">
        <w:rPr>
          <w:rFonts w:ascii="Times New Roman"/>
        </w:rPr>
        <w:t>，单位：</w:t>
      </w:r>
      <w:r w:rsidRPr="00426393">
        <w:rPr>
          <w:rFonts w:ascii="Times New Roman"/>
        </w:rPr>
        <w:t>dB</w:t>
      </w:r>
      <w:r w:rsidRPr="00426393">
        <w:rPr>
          <w:rFonts w:ascii="Times New Roman"/>
        </w:rPr>
        <w:t>；</w:t>
      </w:r>
    </w:p>
    <w:p w14:paraId="6D3AFC7E" w14:textId="77777777" w:rsidR="003A55C5" w:rsidRPr="00426393" w:rsidRDefault="00000000">
      <w:pPr>
        <w:pStyle w:val="affe"/>
        <w:spacing w:before="156" w:after="156"/>
        <w:rPr>
          <w:rFonts w:ascii="Times New Roman"/>
        </w:rPr>
      </w:pPr>
      <w:bookmarkStart w:id="81" w:name="_Toc179674293"/>
      <w:r w:rsidRPr="00426393">
        <w:rPr>
          <w:rFonts w:ascii="Times New Roman"/>
        </w:rPr>
        <w:t>文化服务</w:t>
      </w:r>
      <w:bookmarkEnd w:id="81"/>
    </w:p>
    <w:p w14:paraId="0AF55BEC" w14:textId="77777777" w:rsidR="003A55C5" w:rsidRPr="00426393" w:rsidRDefault="00000000">
      <w:pPr>
        <w:pStyle w:val="afff"/>
        <w:spacing w:before="156" w:after="156"/>
        <w:rPr>
          <w:rFonts w:ascii="Times New Roman"/>
        </w:rPr>
      </w:pPr>
      <w:r w:rsidRPr="00426393">
        <w:rPr>
          <w:rFonts w:ascii="Times New Roman"/>
        </w:rPr>
        <w:t>旅游</w:t>
      </w:r>
      <w:proofErr w:type="gramStart"/>
      <w:r w:rsidRPr="00426393">
        <w:rPr>
          <w:rFonts w:ascii="Times New Roman"/>
        </w:rPr>
        <w:t>康养服务</w:t>
      </w:r>
      <w:proofErr w:type="gramEnd"/>
      <w:r w:rsidRPr="00426393">
        <w:rPr>
          <w:rFonts w:ascii="Times New Roman"/>
        </w:rPr>
        <w:t>价值量</w:t>
      </w:r>
    </w:p>
    <w:p w14:paraId="01D420D0" w14:textId="77777777" w:rsidR="003A55C5" w:rsidRPr="00426393" w:rsidRDefault="00000000">
      <w:pPr>
        <w:pStyle w:val="afffff5"/>
        <w:ind w:firstLine="420"/>
        <w:rPr>
          <w:rFonts w:ascii="Times New Roman"/>
        </w:rPr>
      </w:pPr>
      <w:r w:rsidRPr="00426393">
        <w:rPr>
          <w:rFonts w:ascii="Times New Roman"/>
        </w:rPr>
        <w:t>旅游</w:t>
      </w:r>
      <w:proofErr w:type="gramStart"/>
      <w:r w:rsidRPr="00426393">
        <w:rPr>
          <w:rFonts w:ascii="Times New Roman"/>
        </w:rPr>
        <w:t>康养服务</w:t>
      </w:r>
      <w:proofErr w:type="gramEnd"/>
      <w:r w:rsidRPr="00426393">
        <w:rPr>
          <w:rFonts w:ascii="Times New Roman"/>
        </w:rPr>
        <w:t>价值量，宜采用旅行费用法核算。按照公式（</w:t>
      </w:r>
      <w:r w:rsidRPr="00426393">
        <w:rPr>
          <w:rFonts w:ascii="Times New Roman"/>
        </w:rPr>
        <w:t>47</w:t>
      </w:r>
      <w:r w:rsidRPr="00426393">
        <w:rPr>
          <w:rFonts w:ascii="Times New Roman"/>
        </w:rPr>
        <w:t>）计算。</w:t>
      </w:r>
    </w:p>
    <w:p w14:paraId="41FB8841" w14:textId="77777777"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hAnsi="Cambria Math"/>
              </w:rPr>
            </m:ctrlPr>
          </m:sSubPr>
          <m:e>
            <m:r>
              <m:rPr>
                <m:sty m:val="p"/>
              </m:rPr>
              <w:rPr>
                <w:rFonts w:ascii="Cambria Math" w:hAnsi="Cambria Math"/>
              </w:rPr>
              <m:t>V</m:t>
            </m:r>
          </m:e>
          <m:sub>
            <m:r>
              <w:rPr>
                <w:rFonts w:ascii="Cambria Math" w:hAnsi="Cambria Math"/>
              </w:rPr>
              <m:t>t</m:t>
            </m:r>
          </m:sub>
        </m:sSub>
        <m:r>
          <m:rPr>
            <m:sty m:val="p"/>
          </m:rPr>
          <w:rPr>
            <w:rFonts w:ascii="Cambria Math" w:hAnsi="Cambria Math"/>
          </w:rPr>
          <m:t>=</m:t>
        </m:r>
        <m:d>
          <m:dPr>
            <m:ctrlPr>
              <w:rPr>
                <w:rFonts w:ascii="Cambria Math" w:hAnsi="Cambria Math"/>
              </w:rPr>
            </m:ctrlPr>
          </m:dPr>
          <m:e>
            <m:nary>
              <m:naryPr>
                <m:chr m:val="∑"/>
                <m:limLoc m:val="subSup"/>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rPr>
                    </m:ctrlPr>
                  </m:naryPr>
                  <m:sub>
                    <m:r>
                      <w:rPr>
                        <w:rFonts w:ascii="Cambria Math" w:hAnsi="Cambria Math"/>
                      </w:rPr>
                      <m:t>j=1</m:t>
                    </m:r>
                  </m:sub>
                  <m:sup>
                    <m:r>
                      <w:rPr>
                        <w:rFonts w:ascii="Cambria Math" w:hAnsi="Cambria Math"/>
                      </w:rPr>
                      <m:t>m</m:t>
                    </m:r>
                  </m:sup>
                  <m:e>
                    <m:sSub>
                      <m:sSubPr>
                        <m:ctrlPr>
                          <w:rPr>
                            <w:rFonts w:ascii="Cambria Math" w:hAnsi="Cambria Math"/>
                            <w:i/>
                          </w:rPr>
                        </m:ctrlPr>
                      </m:sSubPr>
                      <m:e>
                        <m:r>
                          <w:rPr>
                            <w:rFonts w:ascii="Cambria Math" w:hAnsi="Cambria Math"/>
                          </w:rPr>
                          <m:t>N</m:t>
                        </m:r>
                      </m:e>
                      <m:sub>
                        <m:r>
                          <w:rPr>
                            <w:rFonts w:ascii="Cambria Math" w:hAnsi="Cambria Math"/>
                          </w:rPr>
                          <m:t>i,j</m:t>
                        </m:r>
                      </m:sub>
                    </m:sSub>
                    <m:r>
                      <w:rPr>
                        <w:rFonts w:ascii="Cambria Math" w:hAnsi="Cambria Math"/>
                      </w:rPr>
                      <m:t>×T</m:t>
                    </m:r>
                    <m:sSub>
                      <m:sSubPr>
                        <m:ctrlPr>
                          <w:rPr>
                            <w:rFonts w:ascii="Cambria Math" w:hAnsi="Cambria Math"/>
                            <w:i/>
                          </w:rPr>
                        </m:ctrlPr>
                      </m:sSubPr>
                      <m:e>
                        <m:r>
                          <w:rPr>
                            <w:rFonts w:ascii="Cambria Math" w:hAnsi="Cambria Math"/>
                          </w:rPr>
                          <m:t>C</m:t>
                        </m:r>
                      </m:e>
                      <m:sub>
                        <m:r>
                          <w:rPr>
                            <w:rFonts w:ascii="Cambria Math" w:hAnsi="Cambria Math"/>
                          </w:rPr>
                          <m:t>i,j</m:t>
                        </m:r>
                      </m:sub>
                    </m:sSub>
                    <m:r>
                      <w:rPr>
                        <w:rFonts w:ascii="Cambria Math" w:hAnsi="Cambria Math"/>
                      </w:rPr>
                      <m:t>×N</m:t>
                    </m:r>
                    <m:sSub>
                      <m:sSubPr>
                        <m:ctrlPr>
                          <w:rPr>
                            <w:rFonts w:ascii="Cambria Math" w:hAnsi="Cambria Math"/>
                            <w:i/>
                          </w:rPr>
                        </m:ctrlPr>
                      </m:sSubPr>
                      <m:e>
                        <m:r>
                          <w:rPr>
                            <w:rFonts w:ascii="Cambria Math" w:hAnsi="Cambria Math"/>
                          </w:rPr>
                          <m:t>C</m:t>
                        </m:r>
                      </m:e>
                      <m:sub>
                        <m:r>
                          <w:rPr>
                            <w:rFonts w:ascii="Cambria Math" w:hAnsi="Cambria Math"/>
                          </w:rPr>
                          <m:t>i,j</m:t>
                        </m:r>
                      </m:sub>
                    </m:sSub>
                  </m:e>
                </m:nary>
              </m:e>
            </m:nary>
          </m:e>
        </m:d>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t</m:t>
                </m:r>
              </m:sub>
            </m:sSub>
          </m:num>
          <m:den>
            <m:r>
              <w:rPr>
                <w:rFonts w:ascii="Cambria Math" w:hAnsi="Cambria Math"/>
              </w:rPr>
              <m:t>PP</m:t>
            </m:r>
          </m:den>
        </m:f>
        <m:r>
          <w:rPr>
            <w:rFonts w:ascii="Cambria Math" w:hAnsi="Cambria Math"/>
          </w:rPr>
          <m:t xml:space="preserve"> ×</m:t>
        </m:r>
        <m:sSup>
          <m:sSupPr>
            <m:ctrlPr>
              <w:rPr>
                <w:rFonts w:ascii="Cambria Math" w:hAnsi="Cambria Math"/>
                <w:i/>
              </w:rPr>
            </m:ctrlPr>
          </m:sSupPr>
          <m:e>
            <m:r>
              <w:rPr>
                <w:rFonts w:ascii="Cambria Math" w:hAnsi="Cambria Math"/>
              </w:rPr>
              <m:t>10</m:t>
            </m:r>
          </m:e>
          <m:sup>
            <m:r>
              <w:rPr>
                <w:rFonts w:ascii="Cambria Math" w:hAnsi="Cambria Math"/>
              </w:rPr>
              <m:t>-4</m:t>
            </m:r>
          </m:sup>
        </m:sSup>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69A70466" w14:textId="77777777" w:rsidR="003A55C5" w:rsidRPr="00426393" w:rsidRDefault="00000000">
      <w:pPr>
        <w:pStyle w:val="afffff4"/>
        <w:rPr>
          <w:rFonts w:ascii="Times New Roman" w:hAnsi="Times New Roman"/>
        </w:rPr>
      </w:pPr>
      <w:r w:rsidRPr="00426393">
        <w:rPr>
          <w:rFonts w:ascii="Times New Roman" w:hAnsi="Times New Roman"/>
        </w:rPr>
        <w:t>式中：</w:t>
      </w:r>
    </w:p>
    <w:p w14:paraId="4760A548" w14:textId="77777777" w:rsidR="003A55C5" w:rsidRPr="00426393" w:rsidRDefault="00000000">
      <w:pPr>
        <w:pStyle w:val="afffff5"/>
        <w:ind w:firstLine="420"/>
        <w:rPr>
          <w:rFonts w:ascii="Times New Roman"/>
        </w:rPr>
      </w:pPr>
      <m:oMath>
        <m:sSub>
          <m:sSubPr>
            <m:ctrlPr>
              <w:rPr>
                <w:rFonts w:ascii="Cambria Math" w:hAnsi="Cambria Math"/>
              </w:rPr>
            </m:ctrlPr>
          </m:sSubPr>
          <m:e>
            <m:r>
              <m:rPr>
                <m:sty m:val="p"/>
              </m:rPr>
              <w:rPr>
                <w:rFonts w:ascii="Cambria Math" w:hAnsi="Cambria Math"/>
              </w:rPr>
              <m:t>V</m:t>
            </m:r>
          </m:e>
          <m:sub>
            <m:r>
              <w:rPr>
                <w:rFonts w:ascii="Cambria Math" w:hAnsi="Cambria Math"/>
              </w:rPr>
              <m:t>t</m:t>
            </m:r>
          </m:sub>
        </m:sSub>
      </m:oMath>
      <w:r w:rsidRPr="00426393">
        <w:rPr>
          <w:rFonts w:ascii="Times New Roman"/>
        </w:rPr>
        <w:t>——</w:t>
      </w:r>
      <w:r w:rsidRPr="00426393">
        <w:rPr>
          <w:rFonts w:ascii="Times New Roman"/>
        </w:rPr>
        <w:t>旅游</w:t>
      </w:r>
      <w:proofErr w:type="gramStart"/>
      <w:r w:rsidRPr="00426393">
        <w:rPr>
          <w:rFonts w:ascii="Times New Roman"/>
        </w:rPr>
        <w:t>康养服务</w:t>
      </w:r>
      <w:proofErr w:type="gramEnd"/>
      <w:r w:rsidRPr="00426393">
        <w:rPr>
          <w:rFonts w:ascii="Times New Roman"/>
        </w:rPr>
        <w:t>价值量，单位：万元</w:t>
      </w:r>
      <w:r w:rsidRPr="00426393">
        <w:rPr>
          <w:rFonts w:ascii="Times New Roman"/>
        </w:rPr>
        <w:t>/ a</w:t>
      </w:r>
      <w:r w:rsidRPr="00426393">
        <w:rPr>
          <w:rFonts w:ascii="Times New Roman"/>
        </w:rPr>
        <w:t>；</w:t>
      </w:r>
    </w:p>
    <w:p w14:paraId="61B18808" w14:textId="77777777" w:rsidR="003A55C5" w:rsidRPr="00426393" w:rsidRDefault="00000000">
      <w:pPr>
        <w:pStyle w:val="afffff5"/>
        <w:ind w:firstLine="420"/>
        <w:rPr>
          <w:rFonts w:ascii="Times New Roman"/>
        </w:rPr>
      </w:pPr>
      <m:oMath>
        <m:sSub>
          <m:sSubPr>
            <m:ctrlPr>
              <w:rPr>
                <w:rFonts w:ascii="Cambria Math" w:hAnsi="Cambria Math"/>
                <w:i/>
                <w:szCs w:val="21"/>
              </w:rPr>
            </m:ctrlPr>
          </m:sSubPr>
          <m:e>
            <m:r>
              <w:rPr>
                <w:rFonts w:ascii="Cambria Math" w:hAnsi="Cambria Math"/>
                <w:szCs w:val="21"/>
              </w:rPr>
              <m:t>N</m:t>
            </m:r>
          </m:e>
          <m:sub>
            <m:r>
              <w:rPr>
                <w:rFonts w:ascii="Cambria Math" w:hAnsi="Cambria Math"/>
                <w:szCs w:val="21"/>
              </w:rPr>
              <m:t>i,j</m:t>
            </m:r>
          </m:sub>
        </m:sSub>
      </m:oMath>
      <w:r w:rsidRPr="00426393">
        <w:rPr>
          <w:rFonts w:ascii="Times New Roman"/>
        </w:rPr>
        <w:t>——</w:t>
      </w:r>
      <w:r w:rsidRPr="00426393">
        <w:rPr>
          <w:rFonts w:ascii="Times New Roman"/>
        </w:rPr>
        <w:t>抽样调查中，第</w:t>
      </w:r>
      <m:oMath>
        <m:r>
          <w:rPr>
            <w:rFonts w:ascii="Cambria Math" w:hAnsi="Cambria Math"/>
          </w:rPr>
          <m:t>i</m:t>
        </m:r>
      </m:oMath>
      <w:proofErr w:type="gramStart"/>
      <w:r w:rsidRPr="00426393">
        <w:rPr>
          <w:rFonts w:ascii="Times New Roman"/>
          <w:iCs/>
        </w:rPr>
        <w:t>个</w:t>
      </w:r>
      <w:proofErr w:type="gramEnd"/>
      <w:r w:rsidRPr="00426393">
        <w:rPr>
          <w:rFonts w:ascii="Times New Roman"/>
          <w:iCs/>
        </w:rPr>
        <w:t>自然旅游</w:t>
      </w:r>
      <w:proofErr w:type="gramStart"/>
      <w:r w:rsidRPr="00426393">
        <w:rPr>
          <w:rFonts w:ascii="Times New Roman"/>
          <w:iCs/>
        </w:rPr>
        <w:t>景区第</w:t>
      </w:r>
      <m:oMath>
        <m:r>
          <w:rPr>
            <w:rFonts w:ascii="Cambria Math" w:hAnsi="Cambria Math"/>
          </w:rPr>
          <m:t>j</m:t>
        </m:r>
      </m:oMath>
      <w:r w:rsidRPr="00426393">
        <w:rPr>
          <w:rFonts w:ascii="Times New Roman"/>
        </w:rPr>
        <w:t>类游客</w:t>
      </w:r>
      <w:proofErr w:type="gramEnd"/>
      <w:r w:rsidRPr="00426393">
        <w:rPr>
          <w:rFonts w:ascii="Times New Roman"/>
        </w:rPr>
        <w:t>的总人次，单位：</w:t>
      </w:r>
      <w:proofErr w:type="gramStart"/>
      <w:r w:rsidRPr="00426393">
        <w:rPr>
          <w:rFonts w:ascii="Times New Roman"/>
        </w:rPr>
        <w:t>人次</w:t>
      </w:r>
      <w:r w:rsidRPr="00426393">
        <w:rPr>
          <w:rFonts w:ascii="Times New Roman"/>
        </w:rPr>
        <w:t>/</w:t>
      </w:r>
      <w:proofErr w:type="gramEnd"/>
      <w:r w:rsidRPr="00426393">
        <w:rPr>
          <w:rFonts w:ascii="Times New Roman"/>
        </w:rPr>
        <w:t>a</w:t>
      </w:r>
      <w:r w:rsidRPr="00426393">
        <w:rPr>
          <w:rFonts w:ascii="Times New Roman"/>
        </w:rPr>
        <w:t>；</w:t>
      </w:r>
    </w:p>
    <w:p w14:paraId="72BC82AE" w14:textId="7AE0EC9F" w:rsidR="003A55C5" w:rsidRPr="00426393" w:rsidRDefault="00000000">
      <w:pPr>
        <w:pStyle w:val="afffff5"/>
        <w:ind w:firstLine="420"/>
        <w:rPr>
          <w:rFonts w:ascii="Times New Roman"/>
        </w:rPr>
      </w:pPr>
      <m:oMath>
        <m:r>
          <w:rPr>
            <w:rFonts w:ascii="Cambria Math" w:hAnsi="Cambria Math"/>
            <w:szCs w:val="21"/>
          </w:rPr>
          <m:t>T</m:t>
        </m:r>
        <m:sSub>
          <m:sSubPr>
            <m:ctrlPr>
              <w:rPr>
                <w:rFonts w:ascii="Cambria Math" w:hAnsi="Cambria Math"/>
                <w:i/>
                <w:szCs w:val="21"/>
              </w:rPr>
            </m:ctrlPr>
          </m:sSubPr>
          <m:e>
            <m:r>
              <w:rPr>
                <w:rFonts w:ascii="Cambria Math" w:hAnsi="Cambria Math"/>
                <w:szCs w:val="21"/>
              </w:rPr>
              <m:t>C</m:t>
            </m:r>
          </m:e>
          <m:sub>
            <m:r>
              <w:rPr>
                <w:rFonts w:ascii="Cambria Math" w:hAnsi="Cambria Math"/>
                <w:szCs w:val="21"/>
              </w:rPr>
              <m:t>i,j</m:t>
            </m:r>
          </m:sub>
        </m:sSub>
      </m:oMath>
      <w:r w:rsidRPr="00426393">
        <w:rPr>
          <w:rFonts w:ascii="Times New Roman" w:eastAsiaTheme="minorEastAsia"/>
        </w:rPr>
        <w:t>——</w:t>
      </w:r>
      <w:r w:rsidRPr="00426393">
        <w:rPr>
          <w:rFonts w:ascii="Times New Roman"/>
        </w:rPr>
        <w:t>抽样调查中，第</w:t>
      </w:r>
      <m:oMath>
        <m:r>
          <w:rPr>
            <w:rFonts w:ascii="Cambria Math" w:hAnsi="Cambria Math"/>
          </w:rPr>
          <m:t>i</m:t>
        </m:r>
      </m:oMath>
      <w:proofErr w:type="gramStart"/>
      <w:r w:rsidRPr="00426393">
        <w:rPr>
          <w:rFonts w:ascii="Times New Roman"/>
          <w:iCs/>
        </w:rPr>
        <w:t>个</w:t>
      </w:r>
      <w:proofErr w:type="gramEnd"/>
      <w:r w:rsidRPr="00426393">
        <w:rPr>
          <w:rFonts w:ascii="Times New Roman"/>
          <w:iCs/>
        </w:rPr>
        <w:t>自然旅游</w:t>
      </w:r>
      <w:proofErr w:type="gramStart"/>
      <w:r w:rsidRPr="00426393">
        <w:rPr>
          <w:rFonts w:ascii="Times New Roman"/>
          <w:iCs/>
        </w:rPr>
        <w:t>景区第</w:t>
      </w:r>
      <m:oMath>
        <m:r>
          <w:rPr>
            <w:rFonts w:ascii="Cambria Math" w:hAnsi="Cambria Math"/>
          </w:rPr>
          <m:t>j</m:t>
        </m:r>
      </m:oMath>
      <w:r w:rsidRPr="00426393">
        <w:rPr>
          <w:rFonts w:ascii="Times New Roman"/>
        </w:rPr>
        <w:t>类游客</w:t>
      </w:r>
      <w:proofErr w:type="gramEnd"/>
      <w:r w:rsidRPr="00426393">
        <w:rPr>
          <w:rFonts w:ascii="Times New Roman"/>
        </w:rPr>
        <w:t>的平均旅行成本，单位：元</w:t>
      </w:r>
      <w:r w:rsidRPr="00426393">
        <w:rPr>
          <w:rFonts w:ascii="Times New Roman" w:eastAsia="Times New Roman"/>
        </w:rPr>
        <w:t>/</w:t>
      </w:r>
      <w:r w:rsidRPr="00426393">
        <w:rPr>
          <w:rFonts w:ascii="Times New Roman"/>
        </w:rPr>
        <w:t>人次</w:t>
      </w:r>
      <w:r w:rsidR="0041581D" w:rsidRPr="00426393">
        <w:rPr>
          <w:rFonts w:ascii="Times New Roman"/>
        </w:rPr>
        <w:t>，见</w:t>
      </w:r>
      <w:r w:rsidR="0041581D" w:rsidRPr="00426393">
        <w:rPr>
          <w:rFonts w:ascii="Times New Roman"/>
        </w:rPr>
        <w:t>C11.1</w:t>
      </w:r>
      <w:r w:rsidRPr="00426393">
        <w:rPr>
          <w:rFonts w:ascii="Times New Roman"/>
        </w:rPr>
        <w:t>；</w:t>
      </w:r>
    </w:p>
    <w:p w14:paraId="44EE3D01" w14:textId="63177B38" w:rsidR="003A55C5" w:rsidRPr="00426393" w:rsidRDefault="00000000">
      <w:pPr>
        <w:pStyle w:val="afffff5"/>
        <w:ind w:firstLine="420"/>
        <w:rPr>
          <w:rFonts w:ascii="Times New Roman"/>
          <w:iCs/>
        </w:rPr>
      </w:pPr>
      <m:oMath>
        <m:r>
          <w:rPr>
            <w:rFonts w:ascii="Cambria Math" w:hAnsi="Cambria Math"/>
            <w:szCs w:val="21"/>
          </w:rPr>
          <m:t>N</m:t>
        </m:r>
        <m:sSub>
          <m:sSubPr>
            <m:ctrlPr>
              <w:rPr>
                <w:rFonts w:ascii="Cambria Math" w:hAnsi="Cambria Math"/>
                <w:i/>
                <w:szCs w:val="21"/>
              </w:rPr>
            </m:ctrlPr>
          </m:sSubPr>
          <m:e>
            <m:r>
              <w:rPr>
                <w:rFonts w:ascii="Cambria Math" w:hAnsi="Cambria Math"/>
                <w:szCs w:val="21"/>
              </w:rPr>
              <m:t>C</m:t>
            </m:r>
          </m:e>
          <m:sub>
            <m:r>
              <w:rPr>
                <w:rFonts w:ascii="Cambria Math" w:hAnsi="Cambria Math"/>
                <w:szCs w:val="21"/>
              </w:rPr>
              <m:t>i,j</m:t>
            </m:r>
          </m:sub>
        </m:sSub>
      </m:oMath>
      <w:r w:rsidRPr="00426393">
        <w:rPr>
          <w:rFonts w:ascii="Times New Roman" w:eastAsiaTheme="minorEastAsia"/>
        </w:rPr>
        <w:t>——</w:t>
      </w:r>
      <w:r w:rsidRPr="00426393">
        <w:rPr>
          <w:rFonts w:ascii="Times New Roman"/>
        </w:rPr>
        <w:t>抽样调查中，第</w:t>
      </w:r>
      <m:oMath>
        <m:r>
          <w:rPr>
            <w:rFonts w:ascii="Cambria Math" w:hAnsi="Cambria Math"/>
          </w:rPr>
          <m:t>i</m:t>
        </m:r>
      </m:oMath>
      <w:proofErr w:type="gramStart"/>
      <w:r w:rsidRPr="00426393">
        <w:rPr>
          <w:rFonts w:ascii="Times New Roman"/>
          <w:iCs/>
        </w:rPr>
        <w:t>个</w:t>
      </w:r>
      <w:proofErr w:type="gramEnd"/>
      <w:r w:rsidRPr="00426393">
        <w:rPr>
          <w:rFonts w:ascii="Times New Roman"/>
          <w:iCs/>
        </w:rPr>
        <w:t>自然旅游</w:t>
      </w:r>
      <w:proofErr w:type="gramStart"/>
      <w:r w:rsidRPr="00426393">
        <w:rPr>
          <w:rFonts w:ascii="Times New Roman"/>
          <w:iCs/>
        </w:rPr>
        <w:t>景区第</w:t>
      </w:r>
      <m:oMath>
        <m:r>
          <w:rPr>
            <w:rFonts w:ascii="Cambria Math" w:hAnsi="Cambria Math"/>
          </w:rPr>
          <m:t>j</m:t>
        </m:r>
      </m:oMath>
      <w:r w:rsidRPr="00426393">
        <w:rPr>
          <w:rFonts w:ascii="Times New Roman"/>
        </w:rPr>
        <w:t>类游客</w:t>
      </w:r>
      <w:proofErr w:type="gramEnd"/>
      <w:r w:rsidRPr="00426393">
        <w:rPr>
          <w:rFonts w:ascii="Times New Roman"/>
        </w:rPr>
        <w:t>自然景观倾向度</w:t>
      </w:r>
      <w:r w:rsidRPr="00426393">
        <w:rPr>
          <w:rFonts w:ascii="Times New Roman"/>
          <w:iCs/>
        </w:rPr>
        <w:t>，单位：</w:t>
      </w:r>
      <w:r w:rsidRPr="00426393">
        <w:rPr>
          <w:rFonts w:ascii="Times New Roman"/>
          <w:iCs/>
        </w:rPr>
        <w:t>%</w:t>
      </w:r>
      <w:r w:rsidR="0041581D" w:rsidRPr="00426393">
        <w:rPr>
          <w:rFonts w:ascii="Times New Roman"/>
          <w:iCs/>
        </w:rPr>
        <w:t>，</w:t>
      </w:r>
      <w:r w:rsidR="0041581D" w:rsidRPr="00426393">
        <w:rPr>
          <w:rFonts w:ascii="Times New Roman"/>
        </w:rPr>
        <w:t>见</w:t>
      </w:r>
      <w:r w:rsidR="0041581D" w:rsidRPr="00426393">
        <w:rPr>
          <w:rFonts w:ascii="Times New Roman"/>
        </w:rPr>
        <w:t>C11.</w:t>
      </w:r>
      <w:r w:rsidR="0041581D" w:rsidRPr="00426393">
        <w:rPr>
          <w:rFonts w:ascii="Times New Roman"/>
        </w:rPr>
        <w:t>2</w:t>
      </w:r>
      <w:r w:rsidR="0041581D" w:rsidRPr="00426393">
        <w:rPr>
          <w:rFonts w:ascii="Times New Roman"/>
        </w:rPr>
        <w:t>；</w:t>
      </w:r>
    </w:p>
    <w:p w14:paraId="02A72982" w14:textId="77777777" w:rsidR="003A55C5" w:rsidRPr="00426393" w:rsidRDefault="00000000">
      <w:pPr>
        <w:pStyle w:val="afffff5"/>
        <w:ind w:firstLine="420"/>
        <w:rPr>
          <w:rFonts w:ascii="Times New Roman"/>
        </w:rPr>
      </w:pPr>
      <m:oMath>
        <m:sSub>
          <m:sSubPr>
            <m:ctrlPr>
              <w:rPr>
                <w:rFonts w:ascii="Cambria Math" w:hAnsi="Cambria Math"/>
                <w:i/>
                <w:szCs w:val="21"/>
              </w:rPr>
            </m:ctrlPr>
          </m:sSubPr>
          <m:e>
            <m:r>
              <w:rPr>
                <w:rFonts w:ascii="Cambria Math" w:hAnsi="Cambria Math"/>
                <w:szCs w:val="21"/>
              </w:rPr>
              <m:t>N</m:t>
            </m:r>
          </m:e>
          <m:sub>
            <m:r>
              <w:rPr>
                <w:rFonts w:ascii="Cambria Math" w:hAnsi="Cambria Math"/>
              </w:rPr>
              <m:t>t</m:t>
            </m:r>
          </m:sub>
        </m:sSub>
      </m:oMath>
      <w:r w:rsidRPr="00426393">
        <w:rPr>
          <w:rFonts w:ascii="Times New Roman"/>
          <w:iCs/>
        </w:rPr>
        <w:t>——</w:t>
      </w:r>
      <w:r w:rsidRPr="00426393">
        <w:rPr>
          <w:rFonts w:ascii="Times New Roman"/>
        </w:rPr>
        <w:t>游客总人次，单位：</w:t>
      </w:r>
      <w:proofErr w:type="gramStart"/>
      <w:r w:rsidRPr="00426393">
        <w:rPr>
          <w:rFonts w:ascii="Times New Roman"/>
        </w:rPr>
        <w:t>人次</w:t>
      </w:r>
      <w:r w:rsidRPr="00426393">
        <w:rPr>
          <w:rFonts w:ascii="Times New Roman" w:eastAsia="Times New Roman"/>
        </w:rPr>
        <w:t>/</w:t>
      </w:r>
      <w:proofErr w:type="gramEnd"/>
      <w:r w:rsidRPr="00426393">
        <w:rPr>
          <w:rFonts w:ascii="Times New Roman" w:eastAsia="Times New Roman"/>
        </w:rPr>
        <w:t>a</w:t>
      </w:r>
      <w:r w:rsidRPr="00426393">
        <w:rPr>
          <w:rFonts w:ascii="Times New Roman"/>
        </w:rPr>
        <w:t>；</w:t>
      </w:r>
    </w:p>
    <w:p w14:paraId="61F0010B" w14:textId="77777777" w:rsidR="003A55C5" w:rsidRPr="00426393" w:rsidRDefault="00000000">
      <w:pPr>
        <w:pStyle w:val="afffff5"/>
        <w:ind w:firstLine="420"/>
        <w:rPr>
          <w:rFonts w:ascii="Times New Roman"/>
          <w:i/>
          <w:szCs w:val="21"/>
        </w:rPr>
      </w:pPr>
      <m:oMath>
        <m:r>
          <w:rPr>
            <w:rFonts w:ascii="Cambria Math" w:hAnsi="Cambria Math"/>
            <w:szCs w:val="21"/>
          </w:rPr>
          <m:t>PP</m:t>
        </m:r>
      </m:oMath>
      <w:r w:rsidRPr="00426393">
        <w:rPr>
          <w:rFonts w:ascii="Times New Roman"/>
          <w:i/>
          <w:szCs w:val="21"/>
        </w:rPr>
        <w:t>——</w:t>
      </w:r>
      <w:r w:rsidRPr="00426393">
        <w:rPr>
          <w:rFonts w:ascii="Times New Roman"/>
          <w:iCs/>
          <w:szCs w:val="21"/>
        </w:rPr>
        <w:t>抽样调查受访人次，单位：人次。</w:t>
      </w:r>
    </w:p>
    <w:p w14:paraId="4F64F244" w14:textId="77777777" w:rsidR="003A55C5" w:rsidRPr="00426393" w:rsidRDefault="00000000">
      <w:pPr>
        <w:pStyle w:val="afff2"/>
        <w:rPr>
          <w:rFonts w:ascii="Times New Roman"/>
        </w:rPr>
      </w:pPr>
      <w:r w:rsidRPr="00426393">
        <w:rPr>
          <w:rFonts w:ascii="Times New Roman"/>
        </w:rPr>
        <w:t>应采用问卷调查方式，开展旅游</w:t>
      </w:r>
      <w:proofErr w:type="gramStart"/>
      <w:r w:rsidRPr="00426393">
        <w:rPr>
          <w:rFonts w:ascii="Times New Roman"/>
        </w:rPr>
        <w:t>康养服务</w:t>
      </w:r>
      <w:proofErr w:type="gramEnd"/>
      <w:r w:rsidRPr="00426393">
        <w:rPr>
          <w:rFonts w:ascii="Times New Roman"/>
        </w:rPr>
        <w:t>价值量测算。问卷设计、调查方法、质量控制、结果使用等可参考</w:t>
      </w:r>
      <w:r w:rsidRPr="00426393">
        <w:rPr>
          <w:rFonts w:ascii="Times New Roman"/>
        </w:rPr>
        <w:t>DB11/T 2059-2022</w:t>
      </w:r>
      <w:r w:rsidRPr="00426393">
        <w:rPr>
          <w:rFonts w:ascii="Times New Roman"/>
        </w:rPr>
        <w:t>。</w:t>
      </w:r>
    </w:p>
    <w:p w14:paraId="6EAF016D" w14:textId="77777777" w:rsidR="003A55C5" w:rsidRPr="00426393" w:rsidRDefault="00000000">
      <w:pPr>
        <w:pStyle w:val="afff"/>
        <w:spacing w:before="156" w:after="156"/>
        <w:rPr>
          <w:rFonts w:ascii="Times New Roman"/>
        </w:rPr>
      </w:pPr>
      <w:r w:rsidRPr="00426393">
        <w:rPr>
          <w:rFonts w:ascii="Times New Roman"/>
        </w:rPr>
        <w:t>休闲游憩服务价值量</w:t>
      </w:r>
    </w:p>
    <w:p w14:paraId="4AD6B3EC" w14:textId="77777777" w:rsidR="003A55C5" w:rsidRPr="00426393" w:rsidRDefault="00000000">
      <w:pPr>
        <w:pStyle w:val="afffff5"/>
        <w:ind w:firstLine="420"/>
        <w:rPr>
          <w:rFonts w:ascii="Times New Roman"/>
        </w:rPr>
      </w:pPr>
      <w:r w:rsidRPr="00426393">
        <w:rPr>
          <w:rFonts w:ascii="Times New Roman"/>
        </w:rPr>
        <w:t>休闲游憩服务价值量，宜采用替代成本法核算。按照公式（</w:t>
      </w:r>
      <w:r w:rsidRPr="00426393">
        <w:rPr>
          <w:rFonts w:ascii="Times New Roman"/>
        </w:rPr>
        <w:t>50</w:t>
      </w:r>
      <w:r w:rsidRPr="00426393">
        <w:rPr>
          <w:rFonts w:ascii="Times New Roman"/>
        </w:rPr>
        <w:t>）计算。</w:t>
      </w:r>
    </w:p>
    <w:p w14:paraId="29C1525B" w14:textId="77777777"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hAnsi="Cambria Math"/>
                <w:i/>
              </w:rPr>
            </m:ctrlPr>
          </m:sSubPr>
          <m:e>
            <m:r>
              <w:rPr>
                <w:rFonts w:ascii="Cambria Math" w:hAnsi="Cambria Math"/>
              </w:rPr>
              <m:t>V</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 xml:space="preserve">r </m:t>
            </m:r>
          </m:sub>
        </m:sSub>
        <m:r>
          <w:rPr>
            <w:rFonts w:ascii="Cambria Math" w:hAnsi="Cambria Math"/>
          </w:rPr>
          <m:t>×E×NC×</m:t>
        </m:r>
        <m:sSup>
          <m:sSupPr>
            <m:ctrlPr>
              <w:rPr>
                <w:rFonts w:ascii="Cambria Math" w:hAnsi="Cambria Math"/>
                <w:i/>
              </w:rPr>
            </m:ctrlPr>
          </m:sSupPr>
          <m:e>
            <m:r>
              <w:rPr>
                <w:rFonts w:ascii="Cambria Math" w:hAnsi="Cambria Math"/>
              </w:rPr>
              <m:t>10</m:t>
            </m:r>
          </m:e>
          <m:sup>
            <m:r>
              <w:rPr>
                <w:rFonts w:ascii="Cambria Math" w:hAnsi="Cambria Math"/>
              </w:rPr>
              <m:t>-4</m:t>
            </m:r>
          </m:sup>
        </m:sSup>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78813CEE" w14:textId="77777777" w:rsidR="003A55C5" w:rsidRPr="00426393" w:rsidRDefault="00000000">
      <w:pPr>
        <w:pStyle w:val="afffff4"/>
        <w:rPr>
          <w:rFonts w:ascii="Times New Roman" w:hAnsi="Times New Roman"/>
        </w:rPr>
      </w:pPr>
      <w:r w:rsidRPr="00426393">
        <w:rPr>
          <w:rFonts w:ascii="Times New Roman" w:hAnsi="Times New Roman"/>
        </w:rPr>
        <w:t>式中：</w:t>
      </w:r>
    </w:p>
    <w:p w14:paraId="110B686E" w14:textId="77777777" w:rsidR="003A55C5" w:rsidRPr="00426393" w:rsidRDefault="00000000">
      <w:pPr>
        <w:pStyle w:val="afffff4"/>
        <w:rPr>
          <w:rFonts w:ascii="Times New Roman" w:hAnsi="Times New Roman"/>
        </w:rPr>
      </w:pPr>
      <m:oMath>
        <m:sSub>
          <m:sSubPr>
            <m:ctrlPr>
              <w:rPr>
                <w:rFonts w:ascii="Cambria Math" w:hAnsi="Cambria Math"/>
                <w:i/>
              </w:rPr>
            </m:ctrlPr>
          </m:sSubPr>
          <m:e>
            <m:r>
              <w:rPr>
                <w:rFonts w:ascii="Cambria Math" w:hAnsi="Cambria Math"/>
              </w:rPr>
              <m:t>V</m:t>
            </m:r>
          </m:e>
          <m:sub>
            <m:r>
              <w:rPr>
                <w:rFonts w:ascii="Cambria Math" w:hAnsi="Cambria Math"/>
              </w:rPr>
              <m:t>r</m:t>
            </m:r>
          </m:sub>
        </m:sSub>
      </m:oMath>
      <w:r w:rsidRPr="00426393">
        <w:rPr>
          <w:rFonts w:ascii="Times New Roman" w:hAnsi="Times New Roman"/>
        </w:rPr>
        <w:t>——</w:t>
      </w:r>
      <w:r w:rsidRPr="00426393">
        <w:rPr>
          <w:rFonts w:ascii="Times New Roman" w:hAnsi="Times New Roman"/>
        </w:rPr>
        <w:t>休闲游憩服务价值量，单位：万元</w:t>
      </w:r>
      <w:r w:rsidRPr="00426393">
        <w:rPr>
          <w:rFonts w:ascii="Times New Roman" w:eastAsia="Times New Roman" w:hAnsi="Times New Roman"/>
        </w:rPr>
        <w:t>/a</w:t>
      </w:r>
      <w:r w:rsidRPr="00426393">
        <w:rPr>
          <w:rFonts w:ascii="Times New Roman" w:hAnsi="Times New Roman"/>
        </w:rPr>
        <w:t>；</w:t>
      </w:r>
    </w:p>
    <w:p w14:paraId="7DB20213" w14:textId="77777777"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N</m:t>
            </m:r>
          </m:e>
          <m:sub>
            <m:r>
              <w:rPr>
                <w:rFonts w:ascii="Cambria Math" w:hAnsi="Cambria Math"/>
              </w:rPr>
              <m:t xml:space="preserve">r </m:t>
            </m:r>
          </m:sub>
        </m:sSub>
      </m:oMath>
      <w:r w:rsidRPr="00426393">
        <w:rPr>
          <w:rFonts w:ascii="Times New Roman"/>
        </w:rPr>
        <w:t>——</w:t>
      </w:r>
      <w:r w:rsidRPr="00426393">
        <w:rPr>
          <w:rFonts w:ascii="Times New Roman"/>
        </w:rPr>
        <w:t>核算区域居民在自然空间休闲</w:t>
      </w:r>
      <w:proofErr w:type="gramStart"/>
      <w:r w:rsidRPr="00426393">
        <w:rPr>
          <w:rFonts w:ascii="Times New Roman"/>
        </w:rPr>
        <w:t>游憩总</w:t>
      </w:r>
      <w:proofErr w:type="gramEnd"/>
      <w:r w:rsidRPr="00426393">
        <w:rPr>
          <w:rFonts w:ascii="Times New Roman"/>
        </w:rPr>
        <w:t>时间，单位：</w:t>
      </w:r>
      <w:r w:rsidRPr="00426393">
        <w:rPr>
          <w:rFonts w:ascii="Times New Roman"/>
        </w:rPr>
        <w:t>h</w:t>
      </w:r>
      <w:r w:rsidRPr="00426393">
        <w:rPr>
          <w:rFonts w:ascii="Times New Roman" w:eastAsia="Times New Roman"/>
        </w:rPr>
        <w:t>/a</w:t>
      </w:r>
      <w:r w:rsidRPr="00426393">
        <w:rPr>
          <w:rFonts w:ascii="Times New Roman"/>
        </w:rPr>
        <w:t>；</w:t>
      </w:r>
    </w:p>
    <w:p w14:paraId="310682FF" w14:textId="77777777" w:rsidR="003A55C5" w:rsidRPr="00426393" w:rsidRDefault="00000000">
      <w:pPr>
        <w:pStyle w:val="afffff5"/>
        <w:ind w:firstLine="420"/>
        <w:rPr>
          <w:rFonts w:ascii="Times New Roman"/>
        </w:rPr>
      </w:pPr>
      <m:oMath>
        <m:r>
          <w:rPr>
            <w:rFonts w:ascii="Cambria Math" w:hAnsi="Cambria Math"/>
          </w:rPr>
          <m:t>E</m:t>
        </m:r>
      </m:oMath>
      <w:r w:rsidRPr="00426393">
        <w:rPr>
          <w:rFonts w:ascii="Times New Roman"/>
        </w:rPr>
        <w:t>——</w:t>
      </w:r>
      <w:r w:rsidRPr="00426393">
        <w:rPr>
          <w:rFonts w:ascii="Times New Roman"/>
        </w:rPr>
        <w:t>核算区域单位时间人均时薪，单位：元</w:t>
      </w:r>
      <w:r w:rsidRPr="00426393">
        <w:rPr>
          <w:rFonts w:ascii="Times New Roman"/>
        </w:rPr>
        <w:t>/h;</w:t>
      </w:r>
    </w:p>
    <w:p w14:paraId="61DC4049" w14:textId="77777777" w:rsidR="003A55C5" w:rsidRPr="00426393" w:rsidRDefault="00000000">
      <w:pPr>
        <w:pStyle w:val="afffff5"/>
        <w:ind w:firstLine="420"/>
        <w:rPr>
          <w:rFonts w:ascii="Times New Roman"/>
          <w:iCs/>
        </w:rPr>
      </w:pPr>
      <m:oMath>
        <m:r>
          <w:rPr>
            <w:rFonts w:ascii="Cambria Math" w:hAnsi="Cambria Math"/>
          </w:rPr>
          <m:t>NC</m:t>
        </m:r>
      </m:oMath>
      <w:r w:rsidRPr="00426393">
        <w:rPr>
          <w:rFonts w:ascii="Times New Roman"/>
        </w:rPr>
        <w:t>——</w:t>
      </w:r>
      <w:r w:rsidRPr="00426393">
        <w:rPr>
          <w:rFonts w:ascii="Times New Roman"/>
        </w:rPr>
        <w:t>休闲游憩自然景观倾向度</w:t>
      </w:r>
      <w:r w:rsidRPr="00426393">
        <w:rPr>
          <w:rFonts w:ascii="Times New Roman"/>
          <w:iCs/>
        </w:rPr>
        <w:t>，单位：</w:t>
      </w:r>
      <w:r w:rsidRPr="00426393">
        <w:rPr>
          <w:rFonts w:ascii="Times New Roman"/>
          <w:iCs/>
        </w:rPr>
        <w:t>%</w:t>
      </w:r>
      <w:r w:rsidRPr="00426393">
        <w:rPr>
          <w:rFonts w:ascii="Times New Roman"/>
          <w:iCs/>
        </w:rPr>
        <w:t>。</w:t>
      </w:r>
    </w:p>
    <w:p w14:paraId="599B0D94" w14:textId="77777777" w:rsidR="003A55C5" w:rsidRPr="00426393" w:rsidRDefault="00000000">
      <w:pPr>
        <w:pStyle w:val="afff2"/>
        <w:rPr>
          <w:rFonts w:ascii="Times New Roman"/>
        </w:rPr>
      </w:pPr>
      <w:r w:rsidRPr="00426393">
        <w:rPr>
          <w:rFonts w:ascii="Times New Roman"/>
        </w:rPr>
        <w:t>应采用问卷调查方式，开展休闲游憩服务价值量测算。问卷设计、调查方法、质量控制、结果使用等可参考</w:t>
      </w:r>
      <w:r w:rsidRPr="00426393">
        <w:rPr>
          <w:rFonts w:ascii="Times New Roman"/>
        </w:rPr>
        <w:t>DB11/T 2059-2022</w:t>
      </w:r>
      <w:r w:rsidRPr="00426393">
        <w:rPr>
          <w:rFonts w:ascii="Times New Roman"/>
        </w:rPr>
        <w:t>。</w:t>
      </w:r>
    </w:p>
    <w:p w14:paraId="2C64D789" w14:textId="77777777" w:rsidR="003A55C5" w:rsidRPr="00426393" w:rsidRDefault="00000000">
      <w:pPr>
        <w:pStyle w:val="afff"/>
        <w:spacing w:before="156" w:after="156"/>
        <w:rPr>
          <w:rFonts w:ascii="Times New Roman"/>
        </w:rPr>
      </w:pPr>
      <w:r w:rsidRPr="00426393">
        <w:rPr>
          <w:rFonts w:ascii="Times New Roman"/>
        </w:rPr>
        <w:t>景观增值服务价值量</w:t>
      </w:r>
    </w:p>
    <w:p w14:paraId="33AD6468" w14:textId="77777777" w:rsidR="003A55C5" w:rsidRPr="00426393" w:rsidRDefault="00000000">
      <w:pPr>
        <w:pStyle w:val="afffff5"/>
        <w:ind w:firstLine="420"/>
        <w:rPr>
          <w:rFonts w:ascii="Times New Roman"/>
        </w:rPr>
      </w:pPr>
      <w:r w:rsidRPr="00426393">
        <w:rPr>
          <w:rFonts w:ascii="Times New Roman"/>
        </w:rPr>
        <w:t>生态系统景观增值服务价值量包括酒店宾馆景观增值和自有住房景观增值。宜采用市场价值法核算生态系统景观增值服务价值量。按照公式（</w:t>
      </w:r>
      <w:r w:rsidRPr="00426393">
        <w:rPr>
          <w:rFonts w:ascii="Times New Roman"/>
        </w:rPr>
        <w:t>49</w:t>
      </w:r>
      <w:r w:rsidRPr="00426393">
        <w:rPr>
          <w:rFonts w:ascii="Times New Roman"/>
        </w:rPr>
        <w:t>）（</w:t>
      </w:r>
      <w:r w:rsidRPr="00426393">
        <w:rPr>
          <w:rFonts w:ascii="Times New Roman"/>
        </w:rPr>
        <w:t>50</w:t>
      </w:r>
      <w:r w:rsidRPr="00426393">
        <w:rPr>
          <w:rFonts w:ascii="Times New Roman"/>
        </w:rPr>
        <w:t>）（</w:t>
      </w:r>
      <w:r w:rsidRPr="00426393">
        <w:rPr>
          <w:rFonts w:ascii="Times New Roman"/>
        </w:rPr>
        <w:t>51</w:t>
      </w:r>
      <w:r w:rsidRPr="00426393">
        <w:rPr>
          <w:rFonts w:ascii="Times New Roman"/>
        </w:rPr>
        <w:t>）核算。</w:t>
      </w:r>
    </w:p>
    <w:p w14:paraId="1DF1C81E" w14:textId="77777777" w:rsidR="003A55C5" w:rsidRPr="00426393" w:rsidRDefault="00000000">
      <w:pPr>
        <w:pStyle w:val="afffffff1"/>
        <w:rPr>
          <w:rFonts w:ascii="Times New Roman" w:hAnsi="Times New Roman"/>
        </w:rPr>
      </w:pPr>
      <w:r w:rsidRPr="00426393">
        <w:rPr>
          <w:rFonts w:ascii="Times New Roman" w:hAnsi="Times New Roman"/>
        </w:rPr>
        <w:lastRenderedPageBreak/>
        <w:tab/>
      </w:r>
      <m:oMath>
        <m:sSub>
          <m:sSubPr>
            <m:ctrlPr>
              <w:rPr>
                <w:rFonts w:ascii="Cambria Math" w:hAnsi="Cambria Math"/>
                <w:i/>
              </w:rPr>
            </m:ctrlPr>
          </m:sSubPr>
          <m:e>
            <m:r>
              <w:rPr>
                <w:rFonts w:ascii="Cambria Math" w:hAnsi="Cambria Math"/>
              </w:rPr>
              <m:t>V</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eastAsia="MS Gothic" w:hAnsi="Cambria Math"/>
              </w:rPr>
              <m:t>h</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r</m:t>
            </m:r>
          </m:sub>
        </m:sSub>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5F96F4AC" w14:textId="77777777"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hAnsi="Cambria Math"/>
                <w:i/>
              </w:rPr>
            </m:ctrlPr>
          </m:sSubPr>
          <m:e>
            <m:r>
              <w:rPr>
                <w:rFonts w:ascii="Cambria Math" w:hAnsi="Cambria Math"/>
              </w:rPr>
              <m:t>V</m:t>
            </m:r>
          </m:e>
          <m:sub>
            <m:r>
              <w:rPr>
                <w:rFonts w:ascii="Cambria Math" w:eastAsia="MS Gothic" w:hAnsi="Cambria Math"/>
              </w:rPr>
              <m:t>h</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eastAsia="MS Gothic" w:hAnsi="Cambria Math"/>
              </w:rPr>
              <m:t>h</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eastAsia="MS Gothic" w:hAnsi="Cambria Math"/>
              </w:rPr>
              <m:t>h</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eastAsia="MS Gothic" w:hAnsi="Cambria Math"/>
              </w:rPr>
              <m:t>h</m:t>
            </m:r>
          </m:sub>
        </m:sSub>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-4</m:t>
            </m:r>
          </m:sup>
        </m:sSup>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3D355927" w14:textId="77777777"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hAnsi="Cambria Math"/>
                <w:i/>
              </w:rPr>
            </m:ctrlPr>
          </m:sSubPr>
          <m:e>
            <m:r>
              <w:rPr>
                <w:rFonts w:ascii="Cambria Math" w:hAnsi="Cambria Math"/>
              </w:rPr>
              <m:t>V</m:t>
            </m:r>
          </m:e>
          <m:sub>
            <m:r>
              <w:rPr>
                <w:rFonts w:ascii="Cambria Math" w:eastAsiaTheme="minorEastAsia" w:hAnsi="Cambria Math"/>
              </w:rPr>
              <m:t>r</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eastAsiaTheme="minorEastAsia" w:hAnsi="Cambria Math"/>
              </w:rPr>
              <m:t>r</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eastAsiaTheme="minorEastAsia" w:hAnsi="Cambria Math"/>
              </w:rPr>
              <m:t>r</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r</m:t>
            </m:r>
          </m:sub>
        </m:sSub>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-4</m:t>
            </m:r>
          </m:sup>
        </m:sSup>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42AA11DF" w14:textId="77777777" w:rsidR="003A55C5" w:rsidRPr="00426393" w:rsidRDefault="00000000">
      <w:pPr>
        <w:pStyle w:val="afffff4"/>
        <w:rPr>
          <w:rFonts w:ascii="Times New Roman" w:hAnsi="Times New Roman"/>
        </w:rPr>
      </w:pPr>
      <w:r w:rsidRPr="00426393">
        <w:rPr>
          <w:rFonts w:ascii="Times New Roman" w:hAnsi="Times New Roman"/>
        </w:rPr>
        <w:t>式中：</w:t>
      </w:r>
    </w:p>
    <w:p w14:paraId="117C76A6" w14:textId="77777777" w:rsidR="003A55C5" w:rsidRPr="00426393" w:rsidRDefault="00000000">
      <w:pPr>
        <w:pStyle w:val="afffff5"/>
        <w:ind w:firstLine="420"/>
        <w:rPr>
          <w:rFonts w:ascii="Times New Roman"/>
        </w:rPr>
      </w:pPr>
      <m:oMath>
        <m:sSub>
          <m:sSubPr>
            <m:ctrlPr>
              <w:rPr>
                <w:rFonts w:ascii="Cambria Math" w:hAnsi="Cambria Math"/>
                <w:i/>
                <w:kern w:val="2"/>
                <w:szCs w:val="21"/>
              </w:rPr>
            </m:ctrlPr>
          </m:sSubPr>
          <m:e>
            <m:r>
              <w:rPr>
                <w:rFonts w:ascii="Cambria Math" w:hAnsi="Cambria Math"/>
              </w:rPr>
              <m:t>V</m:t>
            </m:r>
          </m:e>
          <m:sub>
            <m:r>
              <w:rPr>
                <w:rFonts w:ascii="Cambria Math" w:hAnsi="Cambria Math"/>
              </w:rPr>
              <m:t>l</m:t>
            </m:r>
          </m:sub>
        </m:sSub>
      </m:oMath>
      <w:r w:rsidRPr="00426393">
        <w:rPr>
          <w:rFonts w:ascii="Times New Roman"/>
        </w:rPr>
        <w:t>——</w:t>
      </w:r>
      <w:r w:rsidRPr="00426393">
        <w:rPr>
          <w:rFonts w:ascii="Times New Roman"/>
        </w:rPr>
        <w:t>景观增值服务价值量，单位：万元</w:t>
      </w:r>
      <w:r w:rsidRPr="00426393">
        <w:rPr>
          <w:rFonts w:ascii="Times New Roman"/>
        </w:rPr>
        <w:t>/a</w:t>
      </w:r>
      <w:r w:rsidRPr="00426393">
        <w:rPr>
          <w:rFonts w:ascii="Times New Roman"/>
        </w:rPr>
        <w:t>；</w:t>
      </w:r>
    </w:p>
    <w:p w14:paraId="6EE08196" w14:textId="77777777" w:rsidR="003A55C5" w:rsidRPr="00426393" w:rsidRDefault="00000000">
      <w:pPr>
        <w:pStyle w:val="afffff5"/>
        <w:ind w:firstLine="420"/>
        <w:rPr>
          <w:rFonts w:ascii="Times New Roman"/>
        </w:rPr>
      </w:pPr>
      <m:oMath>
        <m:sSub>
          <m:sSubPr>
            <m:ctrlPr>
              <w:rPr>
                <w:rFonts w:ascii="Cambria Math" w:hAnsi="Cambria Math"/>
                <w:i/>
                <w:kern w:val="2"/>
                <w:szCs w:val="21"/>
              </w:rPr>
            </m:ctrlPr>
          </m:sSubPr>
          <m:e>
            <m:r>
              <w:rPr>
                <w:rFonts w:ascii="Cambria Math" w:hAnsi="Cambria Math"/>
              </w:rPr>
              <m:t>V</m:t>
            </m:r>
          </m:e>
          <m:sub>
            <m:r>
              <w:rPr>
                <w:rFonts w:ascii="Cambria Math" w:eastAsia="MS Gothic" w:hAnsi="Cambria Math"/>
              </w:rPr>
              <m:t>h</m:t>
            </m:r>
          </m:sub>
        </m:sSub>
      </m:oMath>
      <w:r w:rsidRPr="00426393">
        <w:rPr>
          <w:rFonts w:ascii="Times New Roman"/>
        </w:rPr>
        <w:t>——</w:t>
      </w:r>
      <w:r w:rsidRPr="00426393">
        <w:rPr>
          <w:rFonts w:ascii="Times New Roman"/>
        </w:rPr>
        <w:t>酒店景观增值价值量，单位：万元</w:t>
      </w:r>
      <w:r w:rsidRPr="00426393">
        <w:rPr>
          <w:rFonts w:ascii="Times New Roman"/>
        </w:rPr>
        <w:t>/a</w:t>
      </w:r>
      <w:r w:rsidRPr="00426393">
        <w:rPr>
          <w:rFonts w:ascii="Times New Roman"/>
        </w:rPr>
        <w:t>；</w:t>
      </w:r>
    </w:p>
    <w:p w14:paraId="35D85C0B" w14:textId="77777777" w:rsidR="003A55C5" w:rsidRPr="00426393" w:rsidRDefault="00000000">
      <w:pPr>
        <w:pStyle w:val="afffff5"/>
        <w:ind w:firstLine="420"/>
        <w:rPr>
          <w:rFonts w:ascii="Times New Roman"/>
        </w:rPr>
      </w:pPr>
      <m:oMath>
        <m:sSub>
          <m:sSubPr>
            <m:ctrlPr>
              <w:rPr>
                <w:rFonts w:ascii="Cambria Math" w:hAnsi="Cambria Math"/>
                <w:i/>
                <w:kern w:val="2"/>
                <w:szCs w:val="21"/>
              </w:rPr>
            </m:ctrlPr>
          </m:sSubPr>
          <m:e>
            <m:r>
              <w:rPr>
                <w:rFonts w:ascii="Cambria Math" w:hAnsi="Cambria Math"/>
              </w:rPr>
              <m:t>V</m:t>
            </m:r>
          </m:e>
          <m:sub>
            <m:r>
              <w:rPr>
                <w:rFonts w:ascii="Cambria Math" w:hAnsi="Cambria Math"/>
              </w:rPr>
              <m:t>r</m:t>
            </m:r>
          </m:sub>
        </m:sSub>
      </m:oMath>
      <w:r w:rsidRPr="00426393">
        <w:rPr>
          <w:rFonts w:ascii="Times New Roman"/>
        </w:rPr>
        <w:t>——</w:t>
      </w:r>
      <w:r w:rsidRPr="00426393">
        <w:rPr>
          <w:rFonts w:ascii="Times New Roman"/>
        </w:rPr>
        <w:t>自有住房景观增值价值量，单位：万元</w:t>
      </w:r>
      <w:r w:rsidRPr="00426393">
        <w:rPr>
          <w:rFonts w:ascii="Times New Roman"/>
        </w:rPr>
        <w:t>/a</w:t>
      </w:r>
      <w:r w:rsidRPr="00426393">
        <w:rPr>
          <w:rFonts w:ascii="Times New Roman"/>
        </w:rPr>
        <w:t>；</w:t>
      </w:r>
    </w:p>
    <w:p w14:paraId="484FD1E9" w14:textId="77777777" w:rsidR="003A55C5" w:rsidRPr="00426393" w:rsidRDefault="00000000">
      <w:pPr>
        <w:pStyle w:val="afffff5"/>
        <w:ind w:firstLine="420"/>
        <w:rPr>
          <w:rFonts w:ascii="Times New Roman"/>
          <w:iCs/>
        </w:rPr>
      </w:pPr>
      <m:oMath>
        <m:sSub>
          <m:sSubPr>
            <m:ctrlPr>
              <w:rPr>
                <w:rFonts w:ascii="Cambria Math" w:hAnsi="Cambria Math"/>
                <w:i/>
              </w:rPr>
            </m:ctrlPr>
          </m:sSubPr>
          <m:e>
            <m:r>
              <w:rPr>
                <w:rFonts w:ascii="Cambria Math" w:hAnsi="Cambria Math"/>
              </w:rPr>
              <m:t>N</m:t>
            </m:r>
          </m:e>
          <m:sub>
            <m:r>
              <w:rPr>
                <w:rFonts w:ascii="Cambria Math" w:eastAsia="MS Gothic" w:hAnsi="Cambria Math"/>
              </w:rPr>
              <m:t>h</m:t>
            </m:r>
          </m:sub>
        </m:sSub>
      </m:oMath>
      <w:r w:rsidRPr="00426393">
        <w:rPr>
          <w:rFonts w:ascii="Times New Roman"/>
          <w:iCs/>
        </w:rPr>
        <w:t>——</w:t>
      </w:r>
      <w:r w:rsidRPr="00426393">
        <w:rPr>
          <w:rFonts w:ascii="Times New Roman"/>
          <w:iCs/>
        </w:rPr>
        <w:t>酒店</w:t>
      </w:r>
      <w:proofErr w:type="gramStart"/>
      <w:r w:rsidRPr="00426393">
        <w:rPr>
          <w:rFonts w:ascii="Times New Roman"/>
          <w:iCs/>
        </w:rPr>
        <w:t>景观房</w:t>
      </w:r>
      <w:proofErr w:type="gramEnd"/>
      <w:r w:rsidRPr="00426393">
        <w:rPr>
          <w:rFonts w:ascii="Times New Roman"/>
          <w:iCs/>
        </w:rPr>
        <w:t>销售数，单位：</w:t>
      </w:r>
      <w:proofErr w:type="gramStart"/>
      <w:r w:rsidRPr="00426393">
        <w:rPr>
          <w:rFonts w:ascii="Times New Roman"/>
          <w:iCs/>
        </w:rPr>
        <w:t>间夜</w:t>
      </w:r>
      <w:proofErr w:type="gramEnd"/>
      <w:r w:rsidRPr="00426393">
        <w:rPr>
          <w:rFonts w:ascii="Times New Roman"/>
          <w:iCs/>
        </w:rPr>
        <w:t>/a</w:t>
      </w:r>
      <w:r w:rsidRPr="00426393">
        <w:rPr>
          <w:rFonts w:ascii="Times New Roman"/>
          <w:iCs/>
        </w:rPr>
        <w:t>；</w:t>
      </w:r>
    </w:p>
    <w:p w14:paraId="3934AF29" w14:textId="0651442B" w:rsidR="003A55C5" w:rsidRPr="00426393" w:rsidRDefault="00000000">
      <w:pPr>
        <w:pStyle w:val="afffff5"/>
        <w:ind w:firstLine="420"/>
        <w:rPr>
          <w:rFonts w:ascii="Times New Roman"/>
          <w:iCs/>
        </w:rPr>
      </w:pPr>
      <m:oMath>
        <m:sSub>
          <m:sSubPr>
            <m:ctrlPr>
              <w:rPr>
                <w:rFonts w:ascii="Cambria Math" w:hAnsi="Cambria Math"/>
                <w:i/>
                <w:kern w:val="2"/>
                <w:szCs w:val="21"/>
              </w:rPr>
            </m:ctrlPr>
          </m:sSubPr>
          <m:e>
            <m:r>
              <w:rPr>
                <w:rFonts w:ascii="Cambria Math" w:hAnsi="Cambria Math"/>
              </w:rPr>
              <m:t>P</m:t>
            </m:r>
          </m:e>
          <m:sub>
            <m:r>
              <w:rPr>
                <w:rFonts w:ascii="Cambria Math" w:eastAsia="MS Gothic" w:hAnsi="Cambria Math"/>
              </w:rPr>
              <m:t>h</m:t>
            </m:r>
          </m:sub>
        </m:sSub>
      </m:oMath>
      <w:r w:rsidRPr="00426393">
        <w:rPr>
          <w:rFonts w:ascii="Times New Roman"/>
          <w:iCs/>
        </w:rPr>
        <w:t>——</w:t>
      </w:r>
      <w:r w:rsidRPr="00426393">
        <w:rPr>
          <w:rFonts w:ascii="Times New Roman"/>
          <w:iCs/>
        </w:rPr>
        <w:t>酒店</w:t>
      </w:r>
      <w:proofErr w:type="gramStart"/>
      <w:r w:rsidRPr="00426393">
        <w:rPr>
          <w:rFonts w:ascii="Times New Roman"/>
          <w:iCs/>
        </w:rPr>
        <w:t>景观房</w:t>
      </w:r>
      <w:proofErr w:type="gramEnd"/>
      <w:r w:rsidRPr="00426393">
        <w:rPr>
          <w:rFonts w:ascii="Times New Roman"/>
          <w:iCs/>
        </w:rPr>
        <w:t>平均单价，单位：元</w:t>
      </w:r>
      <w:r w:rsidRPr="00426393">
        <w:rPr>
          <w:rFonts w:ascii="Times New Roman"/>
          <w:iCs/>
        </w:rPr>
        <w:t>/</w:t>
      </w:r>
      <w:r w:rsidRPr="00426393">
        <w:rPr>
          <w:rFonts w:ascii="Times New Roman"/>
          <w:iCs/>
        </w:rPr>
        <w:t>间夜</w:t>
      </w:r>
      <w:r w:rsidR="0041581D" w:rsidRPr="00426393">
        <w:rPr>
          <w:rFonts w:ascii="Times New Roman"/>
          <w:iCs/>
        </w:rPr>
        <w:t>，见附录</w:t>
      </w:r>
      <w:r w:rsidR="0041581D" w:rsidRPr="00426393">
        <w:rPr>
          <w:rFonts w:ascii="Times New Roman"/>
          <w:iCs/>
        </w:rPr>
        <w:t>C13.1</w:t>
      </w:r>
      <w:r w:rsidRPr="00426393">
        <w:rPr>
          <w:rFonts w:ascii="Times New Roman"/>
          <w:iCs/>
        </w:rPr>
        <w:t>；</w:t>
      </w:r>
    </w:p>
    <w:p w14:paraId="353097BB" w14:textId="0180F3E1" w:rsidR="003A55C5" w:rsidRPr="00426393" w:rsidRDefault="00000000">
      <w:pPr>
        <w:pStyle w:val="afffff5"/>
        <w:ind w:firstLine="420"/>
        <w:rPr>
          <w:rFonts w:ascii="Times New Roman"/>
          <w:iCs/>
        </w:rPr>
      </w:pPr>
      <m:oMath>
        <m:sSub>
          <m:sSubPr>
            <m:ctrlPr>
              <w:rPr>
                <w:rFonts w:ascii="Cambria Math" w:hAnsi="Cambria Math"/>
                <w:i/>
                <w:kern w:val="2"/>
                <w:szCs w:val="21"/>
              </w:rPr>
            </m:ctrlPr>
          </m:sSubPr>
          <m:e>
            <m:r>
              <w:rPr>
                <w:rFonts w:ascii="Cambria Math" w:hAnsi="Cambria Math"/>
              </w:rPr>
              <m:t>R</m:t>
            </m:r>
          </m:e>
          <m:sub>
            <m:r>
              <w:rPr>
                <w:rFonts w:ascii="Cambria Math" w:eastAsia="MS Gothic" w:hAnsi="Cambria Math"/>
              </w:rPr>
              <m:t>h</m:t>
            </m:r>
          </m:sub>
        </m:sSub>
      </m:oMath>
      <w:r w:rsidRPr="00426393">
        <w:rPr>
          <w:rFonts w:ascii="Times New Roman"/>
          <w:iCs/>
        </w:rPr>
        <w:t>——</w:t>
      </w:r>
      <w:r w:rsidRPr="00426393">
        <w:rPr>
          <w:rFonts w:ascii="Times New Roman"/>
          <w:iCs/>
        </w:rPr>
        <w:t>酒店</w:t>
      </w:r>
      <w:proofErr w:type="gramStart"/>
      <w:r w:rsidRPr="00426393">
        <w:rPr>
          <w:rFonts w:ascii="Times New Roman"/>
          <w:iCs/>
        </w:rPr>
        <w:t>景观房景观</w:t>
      </w:r>
      <w:proofErr w:type="gramEnd"/>
      <w:r w:rsidRPr="00426393">
        <w:rPr>
          <w:rFonts w:ascii="Times New Roman"/>
          <w:iCs/>
        </w:rPr>
        <w:t>溢价系数，单位：</w:t>
      </w:r>
      <w:r w:rsidRPr="00426393">
        <w:rPr>
          <w:rFonts w:ascii="Times New Roman"/>
          <w:iCs/>
        </w:rPr>
        <w:t>%</w:t>
      </w:r>
      <w:r w:rsidR="00FA49D4" w:rsidRPr="00426393">
        <w:rPr>
          <w:rFonts w:ascii="Times New Roman"/>
          <w:iCs/>
        </w:rPr>
        <w:t>，见附录</w:t>
      </w:r>
      <w:r w:rsidR="00FA49D4" w:rsidRPr="00426393">
        <w:rPr>
          <w:rFonts w:ascii="Times New Roman"/>
          <w:iCs/>
        </w:rPr>
        <w:t>C13.</w:t>
      </w:r>
      <w:r w:rsidR="00FA49D4" w:rsidRPr="00426393">
        <w:rPr>
          <w:rFonts w:ascii="Times New Roman"/>
          <w:iCs/>
        </w:rPr>
        <w:t>2</w:t>
      </w:r>
      <w:r w:rsidRPr="00426393">
        <w:rPr>
          <w:rFonts w:ascii="Times New Roman"/>
          <w:iCs/>
        </w:rPr>
        <w:t>；</w:t>
      </w:r>
    </w:p>
    <w:p w14:paraId="2439A0A0" w14:textId="77777777" w:rsidR="003A55C5" w:rsidRPr="00426393" w:rsidRDefault="00000000">
      <w:pPr>
        <w:pStyle w:val="afffff5"/>
        <w:ind w:firstLine="420"/>
        <w:rPr>
          <w:rFonts w:ascii="Times New Roman"/>
          <w:iCs/>
        </w:rPr>
      </w:pPr>
      <m:oMath>
        <m:sSub>
          <m:sSubPr>
            <m:ctrlPr>
              <w:rPr>
                <w:rFonts w:ascii="Cambria Math" w:hAnsi="Cambria Math"/>
                <w:i/>
              </w:rPr>
            </m:ctrlPr>
          </m:sSubPr>
          <m:e>
            <m:r>
              <w:rPr>
                <w:rFonts w:ascii="Cambria Math" w:hAnsi="Cambria Math"/>
              </w:rPr>
              <m:t>N</m:t>
            </m:r>
          </m:e>
          <m:sub>
            <m:r>
              <w:rPr>
                <w:rFonts w:ascii="Cambria Math" w:eastAsiaTheme="minorEastAsia" w:hAnsi="Cambria Math"/>
              </w:rPr>
              <m:t>r</m:t>
            </m:r>
          </m:sub>
        </m:sSub>
      </m:oMath>
      <w:r w:rsidRPr="00426393">
        <w:rPr>
          <w:rFonts w:ascii="Times New Roman"/>
          <w:iCs/>
        </w:rPr>
        <w:t>——</w:t>
      </w:r>
      <w:r w:rsidRPr="00426393">
        <w:rPr>
          <w:rFonts w:ascii="Times New Roman"/>
          <w:iCs/>
        </w:rPr>
        <w:t>自有住房</w:t>
      </w:r>
      <w:proofErr w:type="gramStart"/>
      <w:r w:rsidRPr="00426393">
        <w:rPr>
          <w:rFonts w:ascii="Times New Roman"/>
          <w:iCs/>
        </w:rPr>
        <w:t>景观房</w:t>
      </w:r>
      <w:proofErr w:type="gramEnd"/>
      <w:r w:rsidRPr="00426393">
        <w:rPr>
          <w:rFonts w:ascii="Times New Roman"/>
          <w:iCs/>
        </w:rPr>
        <w:t>面积，单位：</w:t>
      </w:r>
      <w:r w:rsidRPr="00426393">
        <w:rPr>
          <w:rFonts w:ascii="Times New Roman"/>
          <w:iCs/>
        </w:rPr>
        <w:t>m</w:t>
      </w:r>
      <w:r w:rsidRPr="00426393">
        <w:rPr>
          <w:rFonts w:ascii="Times New Roman"/>
          <w:iCs/>
          <w:vertAlign w:val="superscript"/>
        </w:rPr>
        <w:t>2</w:t>
      </w:r>
      <w:r w:rsidRPr="00426393">
        <w:rPr>
          <w:rFonts w:ascii="Times New Roman"/>
          <w:iCs/>
        </w:rPr>
        <w:t>/a</w:t>
      </w:r>
      <w:r w:rsidRPr="00426393">
        <w:rPr>
          <w:rFonts w:ascii="Times New Roman"/>
          <w:iCs/>
        </w:rPr>
        <w:t>；</w:t>
      </w:r>
    </w:p>
    <w:p w14:paraId="51D3DCBC" w14:textId="533EA314" w:rsidR="003A55C5" w:rsidRPr="00426393" w:rsidRDefault="00000000">
      <w:pPr>
        <w:pStyle w:val="afffff5"/>
        <w:ind w:firstLine="420"/>
        <w:rPr>
          <w:rFonts w:ascii="Times New Roman"/>
          <w:iCs/>
        </w:rPr>
      </w:pPr>
      <m:oMath>
        <m:sSub>
          <m:sSubPr>
            <m:ctrlPr>
              <w:rPr>
                <w:rFonts w:ascii="Cambria Math" w:hAnsi="Cambria Math"/>
                <w:i/>
                <w:kern w:val="2"/>
                <w:szCs w:val="21"/>
              </w:rPr>
            </m:ctrlPr>
          </m:sSubPr>
          <m:e>
            <m:r>
              <w:rPr>
                <w:rFonts w:ascii="Cambria Math" w:hAnsi="Cambria Math"/>
              </w:rPr>
              <m:t>P</m:t>
            </m:r>
          </m:e>
          <m:sub>
            <m:r>
              <w:rPr>
                <w:rFonts w:ascii="Cambria Math" w:eastAsiaTheme="minorEastAsia" w:hAnsi="Cambria Math"/>
              </w:rPr>
              <m:t>r</m:t>
            </m:r>
          </m:sub>
        </m:sSub>
      </m:oMath>
      <w:r w:rsidRPr="00426393">
        <w:rPr>
          <w:rFonts w:ascii="Times New Roman"/>
          <w:iCs/>
        </w:rPr>
        <w:t>——</w:t>
      </w:r>
      <w:r w:rsidRPr="00426393">
        <w:rPr>
          <w:rFonts w:ascii="Times New Roman"/>
        </w:rPr>
        <w:t>自有住房</w:t>
      </w:r>
      <w:proofErr w:type="gramStart"/>
      <w:r w:rsidRPr="00426393">
        <w:rPr>
          <w:rFonts w:ascii="Times New Roman"/>
        </w:rPr>
        <w:t>景观房</w:t>
      </w:r>
      <w:proofErr w:type="gramEnd"/>
      <w:r w:rsidRPr="00426393">
        <w:rPr>
          <w:rFonts w:ascii="Times New Roman"/>
        </w:rPr>
        <w:t>平均年租金</w:t>
      </w:r>
      <w:r w:rsidRPr="00426393">
        <w:rPr>
          <w:rFonts w:ascii="Times New Roman"/>
          <w:iCs/>
        </w:rPr>
        <w:t>，单位：元</w:t>
      </w:r>
      <w:r w:rsidRPr="00426393">
        <w:rPr>
          <w:rFonts w:ascii="Times New Roman"/>
          <w:iCs/>
        </w:rPr>
        <w:t>/m</w:t>
      </w:r>
      <w:r w:rsidRPr="00426393">
        <w:rPr>
          <w:rFonts w:ascii="Times New Roman"/>
          <w:iCs/>
          <w:vertAlign w:val="superscript"/>
        </w:rPr>
        <w:t>2</w:t>
      </w:r>
      <w:r w:rsidRPr="00426393">
        <w:rPr>
          <w:rFonts w:ascii="Times New Roman"/>
          <w:iCs/>
        </w:rPr>
        <w:t>·a</w:t>
      </w:r>
      <w:r w:rsidR="00FA49D4" w:rsidRPr="00426393">
        <w:rPr>
          <w:rFonts w:ascii="Times New Roman"/>
          <w:iCs/>
        </w:rPr>
        <w:t>，见附录</w:t>
      </w:r>
      <w:r w:rsidR="00FA49D4" w:rsidRPr="00426393">
        <w:rPr>
          <w:rFonts w:ascii="Times New Roman"/>
          <w:iCs/>
        </w:rPr>
        <w:t>C13.</w:t>
      </w:r>
      <w:r w:rsidR="00FA49D4" w:rsidRPr="00426393">
        <w:rPr>
          <w:rFonts w:ascii="Times New Roman"/>
          <w:iCs/>
        </w:rPr>
        <w:t>3</w:t>
      </w:r>
      <w:r w:rsidRPr="00426393">
        <w:rPr>
          <w:rFonts w:ascii="Times New Roman"/>
          <w:iCs/>
        </w:rPr>
        <w:t>；</w:t>
      </w:r>
    </w:p>
    <w:p w14:paraId="47C8047E" w14:textId="18E5015A" w:rsidR="003A55C5" w:rsidRPr="00426393" w:rsidRDefault="00000000">
      <w:pPr>
        <w:pStyle w:val="afffff5"/>
        <w:ind w:firstLine="420"/>
        <w:rPr>
          <w:rFonts w:ascii="Times New Roman"/>
          <w:iCs/>
        </w:rPr>
      </w:pPr>
      <m:oMath>
        <m:sSub>
          <m:sSubPr>
            <m:ctrlPr>
              <w:rPr>
                <w:rFonts w:ascii="Cambria Math" w:hAnsi="Cambria Math"/>
                <w:i/>
                <w:kern w:val="2"/>
                <w:szCs w:val="21"/>
              </w:rPr>
            </m:ctrlPr>
          </m:sSubPr>
          <m:e>
            <m:r>
              <w:rPr>
                <w:rFonts w:ascii="Cambria Math" w:hAnsi="Cambria Math"/>
              </w:rPr>
              <m:t>R</m:t>
            </m:r>
          </m:e>
          <m:sub>
            <m:r>
              <w:rPr>
                <w:rFonts w:ascii="Cambria Math" w:eastAsia="MS Gothic" w:hAnsi="Cambria Math"/>
              </w:rPr>
              <m:t>h</m:t>
            </m:r>
          </m:sub>
        </m:sSub>
      </m:oMath>
      <w:r w:rsidRPr="00426393">
        <w:rPr>
          <w:rFonts w:ascii="Times New Roman"/>
          <w:iCs/>
        </w:rPr>
        <w:t>——</w:t>
      </w:r>
      <w:r w:rsidRPr="00426393">
        <w:rPr>
          <w:rFonts w:ascii="Times New Roman"/>
          <w:iCs/>
        </w:rPr>
        <w:t>自有住房</w:t>
      </w:r>
      <w:proofErr w:type="gramStart"/>
      <w:r w:rsidRPr="00426393">
        <w:rPr>
          <w:rFonts w:ascii="Times New Roman"/>
          <w:iCs/>
        </w:rPr>
        <w:t>景观房景观</w:t>
      </w:r>
      <w:proofErr w:type="gramEnd"/>
      <w:r w:rsidRPr="00426393">
        <w:rPr>
          <w:rFonts w:ascii="Times New Roman"/>
          <w:iCs/>
        </w:rPr>
        <w:t>溢价系数，单位：</w:t>
      </w:r>
      <w:r w:rsidRPr="00426393">
        <w:rPr>
          <w:rFonts w:ascii="Times New Roman"/>
          <w:iCs/>
        </w:rPr>
        <w:t>%</w:t>
      </w:r>
      <w:r w:rsidR="00FA49D4" w:rsidRPr="00426393">
        <w:rPr>
          <w:rFonts w:ascii="Times New Roman"/>
          <w:iCs/>
        </w:rPr>
        <w:t>，见附录</w:t>
      </w:r>
      <w:r w:rsidR="00FA49D4" w:rsidRPr="00426393">
        <w:rPr>
          <w:rFonts w:ascii="Times New Roman"/>
          <w:iCs/>
        </w:rPr>
        <w:t>C13.</w:t>
      </w:r>
      <w:r w:rsidR="00FA49D4" w:rsidRPr="00426393">
        <w:rPr>
          <w:rFonts w:ascii="Times New Roman"/>
          <w:iCs/>
        </w:rPr>
        <w:t>4</w:t>
      </w:r>
      <w:r w:rsidRPr="00426393">
        <w:rPr>
          <w:rFonts w:ascii="Times New Roman"/>
          <w:iCs/>
        </w:rPr>
        <w:t>。</w:t>
      </w:r>
    </w:p>
    <w:p w14:paraId="5F613AB3" w14:textId="77777777" w:rsidR="003A55C5" w:rsidRPr="00426393" w:rsidRDefault="00000000">
      <w:pPr>
        <w:pStyle w:val="affd"/>
        <w:spacing w:before="156" w:after="156"/>
        <w:rPr>
          <w:rFonts w:ascii="Times New Roman"/>
        </w:rPr>
      </w:pPr>
      <w:bookmarkStart w:id="82" w:name="_Toc179674294"/>
      <w:bookmarkStart w:id="83" w:name="_Toc179690146"/>
      <w:r w:rsidRPr="00426393">
        <w:rPr>
          <w:rFonts w:ascii="Times New Roman"/>
        </w:rPr>
        <w:t>生态产品总值核算</w:t>
      </w:r>
      <w:bookmarkEnd w:id="82"/>
      <w:bookmarkEnd w:id="83"/>
    </w:p>
    <w:p w14:paraId="3015D891" w14:textId="37EA1AA7" w:rsidR="003A55C5" w:rsidRPr="00426393" w:rsidRDefault="00000000">
      <w:pPr>
        <w:pStyle w:val="afffff5"/>
        <w:ind w:firstLine="420"/>
        <w:rPr>
          <w:rFonts w:ascii="Times New Roman"/>
        </w:rPr>
      </w:pPr>
      <w:r w:rsidRPr="00426393">
        <w:rPr>
          <w:rFonts w:ascii="Times New Roman"/>
        </w:rPr>
        <w:t>核算区域</w:t>
      </w:r>
      <w:r w:rsidR="00AE1D58" w:rsidRPr="00426393">
        <w:rPr>
          <w:rFonts w:ascii="Times New Roman"/>
        </w:rPr>
        <w:t>生态产品</w:t>
      </w:r>
      <w:r w:rsidRPr="00426393">
        <w:rPr>
          <w:rFonts w:ascii="Times New Roman"/>
        </w:rPr>
        <w:t>总值，按照公式（</w:t>
      </w:r>
      <w:r w:rsidRPr="00426393">
        <w:rPr>
          <w:rFonts w:ascii="Times New Roman"/>
        </w:rPr>
        <w:t>52</w:t>
      </w:r>
      <w:r w:rsidRPr="00426393">
        <w:rPr>
          <w:rFonts w:ascii="Times New Roman"/>
        </w:rPr>
        <w:t>）计算。</w:t>
      </w:r>
    </w:p>
    <w:p w14:paraId="51220FF6" w14:textId="77777777" w:rsidR="003A55C5" w:rsidRPr="00426393" w:rsidRDefault="00000000">
      <w:pPr>
        <w:pStyle w:val="afffffff1"/>
        <w:rPr>
          <w:rFonts w:ascii="Times New Roman" w:hAnsi="Times New Roman"/>
        </w:rPr>
      </w:pPr>
      <w:r w:rsidRPr="00426393">
        <w:rPr>
          <w:rFonts w:ascii="Times New Roman" w:hAnsi="Times New Roman"/>
        </w:rPr>
        <w:tab/>
      </w:r>
      <m:oMath>
        <m:r>
          <w:rPr>
            <w:rFonts w:ascii="Cambria Math" w:hAnsi="Cambria Math"/>
          </w:rPr>
          <m:t>GEP=</m:t>
        </m:r>
        <m:sSub>
          <m:sSubPr>
            <m:ctrlPr>
              <w:rPr>
                <w:rFonts w:ascii="Cambria Math" w:hAnsi="Cambria Math"/>
                <w:i/>
              </w:rPr>
            </m:ctrlPr>
          </m:sSubPr>
          <m:e>
            <m:r>
              <w:rPr>
                <w:rFonts w:ascii="Cambria Math" w:hAnsi="Cambria Math"/>
              </w:rPr>
              <m:t>V</m:t>
            </m:r>
          </m:e>
          <m:sub>
            <m:r>
              <w:rPr>
                <w:rFonts w:ascii="Cambria Math" w:hAnsi="Cambria Math"/>
              </w:rPr>
              <m:t>EMS</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EWS</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EBE</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wr</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sr</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fm</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ap</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wp</m:t>
            </m:r>
          </m:sub>
        </m:sSub>
        <m:r>
          <w:rPr>
            <w:rFonts w:ascii="Cambria Math" w:hAnsi="Cambria Math"/>
          </w:rPr>
          <m:t>+</m:t>
        </m:r>
        <m:sSub>
          <m:sSubPr>
            <m:ctrlPr>
              <w:rPr>
                <w:rFonts w:ascii="Cambria Math" w:hAnsi="Cambria Math"/>
                <w:i/>
              </w:rPr>
            </m:ctrlPr>
          </m:sSubPr>
          <m:e>
            <m:r>
              <w:rPr>
                <w:rFonts w:ascii="Cambria Math" w:hAnsi="Cambria Math"/>
              </w:rPr>
              <m:t>V</m:t>
            </m:r>
          </m:e>
          <m:sub>
            <m:sSub>
              <m:sSubPr>
                <m:ctrlPr>
                  <w:rPr>
                    <w:rFonts w:ascii="Cambria Math" w:hAnsi="Cambria Math"/>
                    <w:i/>
                  </w:rPr>
                </m:ctrlPr>
              </m:sSubPr>
              <m:e>
                <m:r>
                  <w:rPr>
                    <w:rFonts w:ascii="Cambria Math" w:hAnsi="Cambria Math"/>
                  </w:rPr>
                  <m:t>CO</m:t>
                </m:r>
              </m:e>
              <m:sub>
                <m:r>
                  <w:rPr>
                    <w:rFonts w:ascii="Cambria Math" w:hAnsi="Cambria Math"/>
                  </w:rPr>
                  <m:t>2</m:t>
                </m:r>
              </m:sub>
            </m:sSub>
          </m:sub>
        </m:sSub>
        <m:r>
          <w:rPr>
            <w:rFonts w:ascii="Cambria Math" w:hAnsi="Cambria Math"/>
          </w:rPr>
          <m:t>+</m:t>
        </m:r>
        <m:sSub>
          <m:sSubPr>
            <m:ctrlPr>
              <w:rPr>
                <w:rFonts w:ascii="Cambria Math" w:hAnsi="Cambria Math"/>
                <w:i/>
              </w:rPr>
            </m:ctrlPr>
          </m:sSubPr>
          <m:e>
            <m:r>
              <w:rPr>
                <w:rFonts w:ascii="Cambria Math" w:hAnsi="Cambria Math"/>
              </w:rPr>
              <m:t>V</m:t>
            </m:r>
          </m:e>
          <m:sub>
            <m:sSub>
              <m:sSubPr>
                <m:ctrlPr>
                  <w:rPr>
                    <w:rFonts w:ascii="Cambria Math" w:hAnsi="Cambria Math"/>
                    <w:i/>
                  </w:rPr>
                </m:ctrlPr>
              </m:sSubPr>
              <m:e>
                <m:r>
                  <w:rPr>
                    <w:rFonts w:ascii="Cambria Math" w:hAnsi="Cambria Math"/>
                  </w:rPr>
                  <m:t>O</m:t>
                </m:r>
              </m:e>
              <m:sub>
                <m:r>
                  <w:rPr>
                    <w:rFonts w:ascii="Cambria Math" w:hAnsi="Cambria Math"/>
                  </w:rPr>
                  <m:t>2</m:t>
                </m:r>
              </m:sub>
            </m:sSub>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tt</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na</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m:t>
            </m:r>
          </m:sub>
        </m:sSub>
      </m:oMath>
      <w:r w:rsidRPr="00426393">
        <w:rPr>
          <w:rFonts w:ascii="Times New Roman" w:eastAsia="微软雅黑" w:hAnsi="Times New Roman"/>
        </w:rPr>
        <w:tab/>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AUTONUM </w:instrText>
      </w:r>
      <w:r w:rsidRPr="00426393">
        <w:rPr>
          <w:rFonts w:ascii="Times New Roman" w:hAnsi="Times New Roman"/>
        </w:rPr>
        <w:fldChar w:fldCharType="end"/>
      </w:r>
      <w:r w:rsidRPr="00426393">
        <w:rPr>
          <w:rFonts w:ascii="Times New Roman" w:hAnsi="Times New Roman"/>
        </w:rPr>
        <w:t>)</w:t>
      </w:r>
    </w:p>
    <w:p w14:paraId="22CB2FAE" w14:textId="77777777" w:rsidR="003A55C5" w:rsidRPr="00426393" w:rsidRDefault="00000000">
      <w:pPr>
        <w:pStyle w:val="afffff4"/>
        <w:rPr>
          <w:rFonts w:ascii="Times New Roman" w:hAnsi="Times New Roman"/>
        </w:rPr>
      </w:pPr>
      <w:r w:rsidRPr="00426393">
        <w:rPr>
          <w:rFonts w:ascii="Times New Roman" w:hAnsi="Times New Roman"/>
        </w:rPr>
        <w:t>式中：</w:t>
      </w:r>
    </w:p>
    <w:p w14:paraId="67F0DB7C" w14:textId="77777777" w:rsidR="003A55C5" w:rsidRPr="00426393" w:rsidRDefault="00000000">
      <w:pPr>
        <w:pStyle w:val="afffff5"/>
        <w:ind w:firstLine="420"/>
        <w:rPr>
          <w:rFonts w:ascii="Times New Roman"/>
          <w:iCs/>
        </w:rPr>
      </w:pPr>
      <m:oMath>
        <m:r>
          <w:rPr>
            <w:rFonts w:ascii="Cambria Math" w:hAnsi="Cambria Math"/>
            <w:kern w:val="2"/>
            <w:szCs w:val="21"/>
          </w:rPr>
          <m:t>GEP</m:t>
        </m:r>
      </m:oMath>
      <w:r w:rsidRPr="00426393">
        <w:rPr>
          <w:rFonts w:ascii="Times New Roman"/>
          <w:iCs/>
        </w:rPr>
        <w:t>——</w:t>
      </w:r>
      <w:r w:rsidRPr="00426393">
        <w:rPr>
          <w:rFonts w:ascii="Times New Roman"/>
          <w:iCs/>
        </w:rPr>
        <w:t>核算年份核算区域生态产品总值，单位：万元。</w:t>
      </w:r>
    </w:p>
    <w:p w14:paraId="1E210382" w14:textId="77777777"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V</m:t>
            </m:r>
          </m:e>
          <m:sub>
            <m:r>
              <w:rPr>
                <w:rFonts w:ascii="Cambria Math" w:hAnsi="Cambria Math"/>
              </w:rPr>
              <m:t>wr</m:t>
            </m:r>
          </m:sub>
        </m:sSub>
      </m:oMath>
      <w:r w:rsidRPr="00426393">
        <w:rPr>
          <w:rFonts w:ascii="Times New Roman"/>
        </w:rPr>
        <w:t>——</w:t>
      </w:r>
      <w:r w:rsidRPr="00426393">
        <w:rPr>
          <w:rFonts w:ascii="Times New Roman"/>
        </w:rPr>
        <w:t>水源涵养价值量，单位：万元；</w:t>
      </w:r>
    </w:p>
    <w:p w14:paraId="7390556F" w14:textId="77777777"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V</m:t>
            </m:r>
          </m:e>
          <m:sub>
            <m:r>
              <w:rPr>
                <w:rFonts w:ascii="Cambria Math" w:hAnsi="Cambria Math"/>
              </w:rPr>
              <m:t>sr</m:t>
            </m:r>
          </m:sub>
        </m:sSub>
      </m:oMath>
      <w:r w:rsidRPr="00426393">
        <w:rPr>
          <w:rFonts w:ascii="Times New Roman"/>
        </w:rPr>
        <w:t>——</w:t>
      </w:r>
      <w:r w:rsidRPr="00426393">
        <w:rPr>
          <w:rFonts w:ascii="Times New Roman"/>
        </w:rPr>
        <w:t>土壤保持服务价值量，单位：万元；</w:t>
      </w:r>
    </w:p>
    <w:p w14:paraId="032A80E8" w14:textId="77777777" w:rsidR="003A55C5" w:rsidRPr="00426393" w:rsidRDefault="00000000">
      <w:pPr>
        <w:pStyle w:val="afffff5"/>
        <w:ind w:firstLine="420"/>
        <w:rPr>
          <w:rFonts w:ascii="Times New Roman"/>
        </w:rPr>
      </w:pPr>
      <m:oMath>
        <m:sSub>
          <m:sSubPr>
            <m:ctrlPr>
              <w:rPr>
                <w:rFonts w:ascii="Cambria Math" w:hAnsi="Cambria Math"/>
              </w:rPr>
            </m:ctrlPr>
          </m:sSubPr>
          <m:e>
            <m:r>
              <w:rPr>
                <w:rFonts w:ascii="Cambria Math" w:hAnsi="Cambria Math"/>
              </w:rPr>
              <m:t>V</m:t>
            </m:r>
          </m:e>
          <m:sub>
            <m:r>
              <w:rPr>
                <w:rFonts w:ascii="Cambria Math" w:hAnsi="Cambria Math"/>
              </w:rPr>
              <m:t>fm</m:t>
            </m:r>
          </m:sub>
        </m:sSub>
      </m:oMath>
      <w:r w:rsidRPr="00426393">
        <w:rPr>
          <w:rFonts w:ascii="Times New Roman"/>
        </w:rPr>
        <w:t>——</w:t>
      </w:r>
      <w:r w:rsidRPr="00426393">
        <w:rPr>
          <w:rFonts w:ascii="Times New Roman"/>
        </w:rPr>
        <w:t>洪水调蓄服务价值量，单位：万元</w:t>
      </w:r>
      <w:r w:rsidRPr="00426393">
        <w:rPr>
          <w:rFonts w:ascii="Times New Roman"/>
        </w:rPr>
        <w:t>/a</w:t>
      </w:r>
      <w:r w:rsidRPr="00426393">
        <w:rPr>
          <w:rFonts w:ascii="Times New Roman"/>
        </w:rPr>
        <w:t>；</w:t>
      </w:r>
    </w:p>
    <w:p w14:paraId="10A0083F" w14:textId="77777777" w:rsidR="003A55C5" w:rsidRPr="00426393" w:rsidRDefault="00000000">
      <w:pPr>
        <w:pStyle w:val="afffff5"/>
        <w:ind w:firstLine="420"/>
        <w:rPr>
          <w:rFonts w:ascii="Times New Roman"/>
        </w:rPr>
      </w:pPr>
      <m:oMath>
        <m:sSub>
          <m:sSubPr>
            <m:ctrlPr>
              <w:rPr>
                <w:rFonts w:ascii="Cambria Math" w:hAnsi="Cambria Math"/>
              </w:rPr>
            </m:ctrlPr>
          </m:sSubPr>
          <m:e>
            <m:r>
              <w:rPr>
                <w:rFonts w:ascii="Cambria Math" w:hAnsi="Cambria Math"/>
              </w:rPr>
              <m:t>V</m:t>
            </m:r>
          </m:e>
          <m:sub>
            <m:r>
              <w:rPr>
                <w:rFonts w:ascii="Cambria Math" w:hAnsi="Cambria Math"/>
              </w:rPr>
              <m:t>ap</m:t>
            </m:r>
          </m:sub>
        </m:sSub>
      </m:oMath>
      <w:r w:rsidRPr="00426393">
        <w:rPr>
          <w:rFonts w:ascii="Times New Roman"/>
        </w:rPr>
        <w:t>——</w:t>
      </w:r>
      <w:r w:rsidRPr="00426393">
        <w:rPr>
          <w:rFonts w:ascii="Times New Roman"/>
        </w:rPr>
        <w:t>生态系统空气净化服务价值量，单位：万元</w:t>
      </w:r>
      <w:r w:rsidRPr="00426393">
        <w:rPr>
          <w:rFonts w:ascii="Times New Roman"/>
        </w:rPr>
        <w:t>/a</w:t>
      </w:r>
      <w:r w:rsidRPr="00426393">
        <w:rPr>
          <w:rFonts w:ascii="Times New Roman"/>
        </w:rPr>
        <w:t>；</w:t>
      </w:r>
    </w:p>
    <w:p w14:paraId="666902B2" w14:textId="77777777" w:rsidR="003A55C5" w:rsidRPr="00426393" w:rsidRDefault="00000000">
      <w:pPr>
        <w:pStyle w:val="afffff5"/>
        <w:ind w:firstLine="420"/>
        <w:rPr>
          <w:rFonts w:ascii="Times New Roman"/>
        </w:rPr>
      </w:pPr>
      <m:oMath>
        <m:sSub>
          <m:sSubPr>
            <m:ctrlPr>
              <w:rPr>
                <w:rFonts w:ascii="Cambria Math" w:hAnsi="Cambria Math"/>
              </w:rPr>
            </m:ctrlPr>
          </m:sSubPr>
          <m:e>
            <m:r>
              <w:rPr>
                <w:rFonts w:ascii="Cambria Math" w:hAnsi="Cambria Math"/>
              </w:rPr>
              <m:t>V</m:t>
            </m:r>
          </m:e>
          <m:sub>
            <m:r>
              <w:rPr>
                <w:rFonts w:ascii="Cambria Math" w:hAnsi="Cambria Math"/>
              </w:rPr>
              <m:t>wp</m:t>
            </m:r>
          </m:sub>
        </m:sSub>
      </m:oMath>
      <w:r w:rsidRPr="00426393">
        <w:rPr>
          <w:rFonts w:ascii="Times New Roman"/>
        </w:rPr>
        <w:t>——</w:t>
      </w:r>
      <w:r w:rsidRPr="00426393">
        <w:rPr>
          <w:rFonts w:ascii="Times New Roman"/>
        </w:rPr>
        <w:t>生态系统水质净化服务价值量，单位：万元</w:t>
      </w:r>
      <w:r w:rsidRPr="00426393">
        <w:rPr>
          <w:rFonts w:ascii="Times New Roman"/>
        </w:rPr>
        <w:t>/a</w:t>
      </w:r>
      <w:r w:rsidRPr="00426393">
        <w:rPr>
          <w:rFonts w:ascii="Times New Roman"/>
        </w:rPr>
        <w:t>；</w:t>
      </w:r>
    </w:p>
    <w:p w14:paraId="65996524" w14:textId="77777777" w:rsidR="003A55C5" w:rsidRPr="00426393" w:rsidRDefault="00000000">
      <w:pPr>
        <w:widowControl/>
        <w:autoSpaceDE w:val="0"/>
        <w:autoSpaceDN w:val="0"/>
        <w:ind w:firstLineChars="200" w:firstLine="420"/>
        <w:jc w:val="left"/>
        <w:rPr>
          <w:rFonts w:ascii="Times New Roman" w:hAnsi="Times New Roman"/>
          <w:kern w:val="0"/>
          <w:szCs w:val="20"/>
        </w:rPr>
      </w:pPr>
      <m:oMath>
        <m:sSub>
          <m:sSubPr>
            <m:ctrlPr>
              <w:rPr>
                <w:rFonts w:ascii="Cambria Math" w:hAnsi="Cambria Math"/>
                <w:i/>
              </w:rPr>
            </m:ctrlPr>
          </m:sSubPr>
          <m:e>
            <m:r>
              <m:rPr>
                <m:nor/>
              </m:rPr>
              <w:rPr>
                <w:rFonts w:ascii="Times New Roman" w:hAnsi="Times New Roman"/>
                <w:i/>
              </w:rPr>
              <m:t>V</m:t>
            </m:r>
          </m:e>
          <m:sub>
            <m:sSub>
              <m:sSubPr>
                <m:ctrlPr>
                  <w:rPr>
                    <w:rFonts w:ascii="Cambria Math" w:hAnsi="Cambria Math"/>
                    <w:i/>
                  </w:rPr>
                </m:ctrlPr>
              </m:sSubPr>
              <m:e>
                <m:r>
                  <w:rPr>
                    <w:rFonts w:ascii="Cambria Math" w:hAnsi="Cambria Math"/>
                  </w:rPr>
                  <m:t>CO</m:t>
                </m:r>
              </m:e>
              <m:sub>
                <m:r>
                  <w:rPr>
                    <w:rFonts w:ascii="Cambria Math" w:hAnsi="Cambria Math"/>
                  </w:rPr>
                  <m:t>2</m:t>
                </m:r>
              </m:sub>
            </m:sSub>
          </m:sub>
        </m:sSub>
      </m:oMath>
      <w:r w:rsidRPr="00426393">
        <w:rPr>
          <w:rFonts w:ascii="Times New Roman" w:hAnsi="Times New Roman"/>
          <w:kern w:val="0"/>
          <w:szCs w:val="20"/>
        </w:rPr>
        <w:t>——</w:t>
      </w:r>
      <w:proofErr w:type="gramStart"/>
      <w:r w:rsidRPr="00426393">
        <w:rPr>
          <w:rFonts w:ascii="Times New Roman" w:hAnsi="Times New Roman"/>
          <w:kern w:val="0"/>
          <w:szCs w:val="20"/>
        </w:rPr>
        <w:t>固碳服务</w:t>
      </w:r>
      <w:proofErr w:type="gramEnd"/>
      <w:r w:rsidRPr="00426393">
        <w:rPr>
          <w:rFonts w:ascii="Times New Roman" w:hAnsi="Times New Roman"/>
          <w:kern w:val="0"/>
          <w:szCs w:val="20"/>
        </w:rPr>
        <w:t>价值</w:t>
      </w:r>
      <w:r w:rsidRPr="00426393">
        <w:rPr>
          <w:rFonts w:ascii="Times New Roman" w:hAnsi="Times New Roman"/>
        </w:rPr>
        <w:t>，单位：元</w:t>
      </w:r>
      <w:r w:rsidRPr="00426393">
        <w:rPr>
          <w:rFonts w:ascii="Times New Roman" w:hAnsi="Times New Roman"/>
        </w:rPr>
        <w:t>/a</w:t>
      </w:r>
      <w:r w:rsidRPr="00426393">
        <w:rPr>
          <w:rFonts w:ascii="Times New Roman" w:hAnsi="Times New Roman"/>
          <w:kern w:val="0"/>
          <w:szCs w:val="20"/>
        </w:rPr>
        <w:t>；</w:t>
      </w:r>
    </w:p>
    <w:p w14:paraId="48CA074B" w14:textId="77777777" w:rsidR="003A55C5" w:rsidRPr="00426393" w:rsidRDefault="00000000">
      <w:pPr>
        <w:widowControl/>
        <w:autoSpaceDE w:val="0"/>
        <w:autoSpaceDN w:val="0"/>
        <w:ind w:firstLineChars="200" w:firstLine="420"/>
        <w:jc w:val="left"/>
        <w:rPr>
          <w:rFonts w:ascii="Times New Roman" w:hAnsi="Times New Roman"/>
          <w:kern w:val="0"/>
          <w:szCs w:val="20"/>
        </w:rPr>
      </w:pPr>
      <m:oMath>
        <m:sSub>
          <m:sSubPr>
            <m:ctrlPr>
              <w:rPr>
                <w:rFonts w:ascii="Cambria Math" w:hAnsi="Cambria Math"/>
                <w:i/>
              </w:rPr>
            </m:ctrlPr>
          </m:sSubPr>
          <m:e>
            <m:r>
              <m:rPr>
                <m:nor/>
              </m:rPr>
              <w:rPr>
                <w:rFonts w:ascii="Times New Roman" w:hAnsi="Times New Roman"/>
                <w:i/>
              </w:rPr>
              <m:t>V</m:t>
            </m:r>
          </m:e>
          <m:sub>
            <m:sSub>
              <m:sSubPr>
                <m:ctrlPr>
                  <w:rPr>
                    <w:rFonts w:ascii="Cambria Math" w:hAnsi="Cambria Math"/>
                    <w:i/>
                  </w:rPr>
                </m:ctrlPr>
              </m:sSubPr>
              <m:e>
                <m:r>
                  <w:rPr>
                    <w:rFonts w:ascii="Cambria Math" w:hAnsi="Cambria Math"/>
                  </w:rPr>
                  <m:t>O</m:t>
                </m:r>
              </m:e>
              <m:sub>
                <m:r>
                  <w:rPr>
                    <w:rFonts w:ascii="Cambria Math" w:hAnsi="Cambria Math"/>
                  </w:rPr>
                  <m:t>2</m:t>
                </m:r>
              </m:sub>
            </m:sSub>
          </m:sub>
        </m:sSub>
      </m:oMath>
      <w:r w:rsidRPr="00426393">
        <w:rPr>
          <w:rFonts w:ascii="Times New Roman" w:hAnsi="Times New Roman"/>
          <w:kern w:val="0"/>
          <w:szCs w:val="20"/>
        </w:rPr>
        <w:t>——</w:t>
      </w:r>
      <w:r w:rsidRPr="00426393">
        <w:rPr>
          <w:rFonts w:ascii="Times New Roman" w:hAnsi="Times New Roman"/>
          <w:kern w:val="0"/>
          <w:szCs w:val="20"/>
        </w:rPr>
        <w:t>生态系统</w:t>
      </w:r>
      <w:proofErr w:type="gramStart"/>
      <w:r w:rsidRPr="00426393">
        <w:rPr>
          <w:rFonts w:ascii="Times New Roman" w:hAnsi="Times New Roman"/>
          <w:kern w:val="0"/>
          <w:szCs w:val="20"/>
        </w:rPr>
        <w:t>释氧服务</w:t>
      </w:r>
      <w:proofErr w:type="gramEnd"/>
      <w:r w:rsidRPr="00426393">
        <w:rPr>
          <w:rFonts w:ascii="Times New Roman" w:hAnsi="Times New Roman"/>
          <w:kern w:val="0"/>
          <w:szCs w:val="20"/>
        </w:rPr>
        <w:t>价值</w:t>
      </w:r>
      <w:r w:rsidRPr="00426393">
        <w:rPr>
          <w:rFonts w:ascii="Times New Roman" w:hAnsi="Times New Roman"/>
        </w:rPr>
        <w:t>，单位：万元</w:t>
      </w:r>
      <w:r w:rsidRPr="00426393">
        <w:rPr>
          <w:rFonts w:ascii="Times New Roman" w:hAnsi="Times New Roman"/>
        </w:rPr>
        <w:t>/a</w:t>
      </w:r>
      <w:r w:rsidRPr="00426393">
        <w:rPr>
          <w:rFonts w:ascii="Times New Roman" w:hAnsi="Times New Roman"/>
          <w:kern w:val="0"/>
          <w:szCs w:val="20"/>
        </w:rPr>
        <w:t>；</w:t>
      </w:r>
    </w:p>
    <w:p w14:paraId="0986B3B2" w14:textId="77777777" w:rsidR="003A55C5" w:rsidRPr="00426393" w:rsidRDefault="00000000">
      <w:pPr>
        <w:pStyle w:val="afffff5"/>
        <w:ind w:firstLine="420"/>
        <w:rPr>
          <w:rFonts w:ascii="Times New Roman"/>
        </w:rPr>
      </w:pPr>
      <m:oMath>
        <m:sSub>
          <m:sSubPr>
            <m:ctrlPr>
              <w:rPr>
                <w:rFonts w:ascii="Cambria Math" w:hAnsi="Cambria Math"/>
              </w:rPr>
            </m:ctrlPr>
          </m:sSubPr>
          <m:e>
            <m:r>
              <w:rPr>
                <w:rFonts w:ascii="Cambria Math" w:hAnsi="Cambria Math"/>
              </w:rPr>
              <m:t>V</m:t>
            </m:r>
          </m:e>
          <m:sub>
            <m:r>
              <w:rPr>
                <w:rFonts w:ascii="Cambria Math" w:hAnsi="Cambria Math"/>
              </w:rPr>
              <m:t>tt</m:t>
            </m:r>
          </m:sub>
        </m:sSub>
      </m:oMath>
      <w:r w:rsidRPr="00426393">
        <w:rPr>
          <w:rFonts w:ascii="Times New Roman"/>
        </w:rPr>
        <w:t>——</w:t>
      </w:r>
      <w:r w:rsidRPr="00426393">
        <w:rPr>
          <w:rFonts w:ascii="Times New Roman"/>
        </w:rPr>
        <w:t>局部气候调节服务价值量，单位：万元</w:t>
      </w:r>
      <w:r w:rsidRPr="00426393">
        <w:rPr>
          <w:rFonts w:ascii="Times New Roman"/>
        </w:rPr>
        <w:t>/a</w:t>
      </w:r>
      <w:r w:rsidRPr="00426393">
        <w:rPr>
          <w:rFonts w:ascii="Times New Roman"/>
        </w:rPr>
        <w:t>；</w:t>
      </w:r>
    </w:p>
    <w:p w14:paraId="0FA87947" w14:textId="77777777"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V</m:t>
            </m:r>
          </m:e>
          <m:sub>
            <m:r>
              <w:rPr>
                <w:rFonts w:ascii="Cambria Math" w:hAnsi="Cambria Math"/>
              </w:rPr>
              <m:t>na</m:t>
            </m:r>
          </m:sub>
        </m:sSub>
      </m:oMath>
      <w:r w:rsidRPr="00426393">
        <w:rPr>
          <w:rFonts w:ascii="Times New Roman" w:eastAsiaTheme="minorEastAsia"/>
        </w:rPr>
        <w:t>——</w:t>
      </w:r>
      <w:r w:rsidRPr="00426393">
        <w:rPr>
          <w:rFonts w:ascii="Times New Roman"/>
        </w:rPr>
        <w:t>生态系统噪声消减价值，单位：万元</w:t>
      </w:r>
      <w:r w:rsidRPr="00426393">
        <w:rPr>
          <w:rFonts w:ascii="Times New Roman" w:eastAsia="Cambria Math"/>
        </w:rPr>
        <w:t>/a</w:t>
      </w:r>
      <w:r w:rsidRPr="00426393">
        <w:rPr>
          <w:rFonts w:ascii="Times New Roman"/>
        </w:rPr>
        <w:t>；</w:t>
      </w:r>
    </w:p>
    <w:p w14:paraId="4D414274" w14:textId="77777777" w:rsidR="003A55C5" w:rsidRPr="00426393" w:rsidRDefault="00000000">
      <w:pPr>
        <w:pStyle w:val="afffff5"/>
        <w:ind w:firstLine="420"/>
        <w:rPr>
          <w:rFonts w:ascii="Times New Roman"/>
        </w:rPr>
      </w:pPr>
      <m:oMath>
        <m:sSub>
          <m:sSubPr>
            <m:ctrlPr>
              <w:rPr>
                <w:rFonts w:ascii="Cambria Math" w:hAnsi="Cambria Math"/>
              </w:rPr>
            </m:ctrlPr>
          </m:sSubPr>
          <m:e>
            <m:r>
              <m:rPr>
                <m:sty m:val="p"/>
              </m:rPr>
              <w:rPr>
                <w:rFonts w:ascii="Cambria Math" w:hAnsi="Cambria Math"/>
              </w:rPr>
              <m:t>V</m:t>
            </m:r>
          </m:e>
          <m:sub>
            <m:r>
              <w:rPr>
                <w:rFonts w:ascii="Cambria Math" w:hAnsi="Cambria Math"/>
              </w:rPr>
              <m:t>t</m:t>
            </m:r>
          </m:sub>
        </m:sSub>
      </m:oMath>
      <w:r w:rsidRPr="00426393">
        <w:rPr>
          <w:rFonts w:ascii="Times New Roman"/>
        </w:rPr>
        <w:t>——</w:t>
      </w:r>
      <w:r w:rsidRPr="00426393">
        <w:rPr>
          <w:rFonts w:ascii="Times New Roman"/>
        </w:rPr>
        <w:t>旅游</w:t>
      </w:r>
      <w:proofErr w:type="gramStart"/>
      <w:r w:rsidRPr="00426393">
        <w:rPr>
          <w:rFonts w:ascii="Times New Roman"/>
        </w:rPr>
        <w:t>康养服务</w:t>
      </w:r>
      <w:proofErr w:type="gramEnd"/>
      <w:r w:rsidRPr="00426393">
        <w:rPr>
          <w:rFonts w:ascii="Times New Roman"/>
        </w:rPr>
        <w:t>价值量，单位：万元</w:t>
      </w:r>
      <w:r w:rsidRPr="00426393">
        <w:rPr>
          <w:rFonts w:ascii="Times New Roman"/>
        </w:rPr>
        <w:t>/ a</w:t>
      </w:r>
      <w:r w:rsidRPr="00426393">
        <w:rPr>
          <w:rFonts w:ascii="Times New Roman"/>
        </w:rPr>
        <w:t>；</w:t>
      </w:r>
    </w:p>
    <w:p w14:paraId="5B9F35AE" w14:textId="77777777" w:rsidR="003A55C5" w:rsidRPr="00426393" w:rsidRDefault="00000000">
      <w:pPr>
        <w:pStyle w:val="afffff4"/>
        <w:rPr>
          <w:rFonts w:ascii="Times New Roman" w:hAnsi="Times New Roman"/>
        </w:rPr>
      </w:pPr>
      <m:oMath>
        <m:sSub>
          <m:sSubPr>
            <m:ctrlPr>
              <w:rPr>
                <w:rFonts w:ascii="Cambria Math" w:hAnsi="Cambria Math"/>
                <w:i/>
              </w:rPr>
            </m:ctrlPr>
          </m:sSubPr>
          <m:e>
            <m:r>
              <w:rPr>
                <w:rFonts w:ascii="Cambria Math" w:hAnsi="Cambria Math"/>
              </w:rPr>
              <m:t>V</m:t>
            </m:r>
          </m:e>
          <m:sub>
            <m:r>
              <w:rPr>
                <w:rFonts w:ascii="Cambria Math" w:hAnsi="Cambria Math"/>
              </w:rPr>
              <m:t>r</m:t>
            </m:r>
          </m:sub>
        </m:sSub>
      </m:oMath>
      <w:r w:rsidRPr="00426393">
        <w:rPr>
          <w:rFonts w:ascii="Times New Roman" w:hAnsi="Times New Roman"/>
        </w:rPr>
        <w:t>——</w:t>
      </w:r>
      <w:r w:rsidRPr="00426393">
        <w:rPr>
          <w:rFonts w:ascii="Times New Roman" w:hAnsi="Times New Roman"/>
        </w:rPr>
        <w:t>休闲游憩服务价值量，单位：万元</w:t>
      </w:r>
      <w:r w:rsidRPr="00426393">
        <w:rPr>
          <w:rFonts w:ascii="Times New Roman" w:eastAsia="Times New Roman" w:hAnsi="Times New Roman"/>
        </w:rPr>
        <w:t>/a</w:t>
      </w:r>
      <w:r w:rsidRPr="00426393">
        <w:rPr>
          <w:rFonts w:ascii="Times New Roman" w:hAnsi="Times New Roman"/>
        </w:rPr>
        <w:t>；</w:t>
      </w:r>
    </w:p>
    <w:p w14:paraId="05DB3060" w14:textId="77777777" w:rsidR="003A55C5" w:rsidRPr="00426393" w:rsidRDefault="00000000">
      <w:pPr>
        <w:pStyle w:val="afffff5"/>
        <w:ind w:firstLine="420"/>
        <w:rPr>
          <w:rFonts w:ascii="Times New Roman"/>
        </w:rPr>
      </w:pPr>
      <m:oMath>
        <m:sSub>
          <m:sSubPr>
            <m:ctrlPr>
              <w:rPr>
                <w:rFonts w:ascii="Cambria Math" w:hAnsi="Cambria Math"/>
                <w:i/>
                <w:kern w:val="2"/>
                <w:szCs w:val="21"/>
              </w:rPr>
            </m:ctrlPr>
          </m:sSubPr>
          <m:e>
            <m:r>
              <w:rPr>
                <w:rFonts w:ascii="Cambria Math" w:hAnsi="Cambria Math"/>
              </w:rPr>
              <m:t>V</m:t>
            </m:r>
          </m:e>
          <m:sub>
            <m:r>
              <w:rPr>
                <w:rFonts w:ascii="Cambria Math" w:hAnsi="Cambria Math"/>
              </w:rPr>
              <m:t>l</m:t>
            </m:r>
          </m:sub>
        </m:sSub>
      </m:oMath>
      <w:r w:rsidRPr="00426393">
        <w:rPr>
          <w:rFonts w:ascii="Times New Roman"/>
        </w:rPr>
        <w:t>——</w:t>
      </w:r>
      <w:r w:rsidRPr="00426393">
        <w:rPr>
          <w:rFonts w:ascii="Times New Roman"/>
        </w:rPr>
        <w:t>景观增值服务价值量，单位：万元</w:t>
      </w:r>
      <w:r w:rsidRPr="00426393">
        <w:rPr>
          <w:rFonts w:ascii="Times New Roman"/>
        </w:rPr>
        <w:t>/a</w:t>
      </w:r>
      <w:r w:rsidRPr="00426393">
        <w:rPr>
          <w:rFonts w:ascii="Times New Roman"/>
        </w:rPr>
        <w:t>。</w:t>
      </w:r>
    </w:p>
    <w:p w14:paraId="44DB9663" w14:textId="77777777" w:rsidR="003A55C5" w:rsidRPr="00426393" w:rsidRDefault="00000000">
      <w:pPr>
        <w:pStyle w:val="affc"/>
        <w:spacing w:before="312" w:after="312"/>
        <w:rPr>
          <w:rFonts w:ascii="Times New Roman"/>
        </w:rPr>
      </w:pPr>
      <w:bookmarkStart w:id="84" w:name="_Toc179674295"/>
      <w:bookmarkStart w:id="85" w:name="_Toc179690147"/>
      <w:r w:rsidRPr="00426393">
        <w:rPr>
          <w:rFonts w:ascii="Times New Roman"/>
        </w:rPr>
        <w:t>附则</w:t>
      </w:r>
      <w:bookmarkEnd w:id="84"/>
      <w:bookmarkEnd w:id="85"/>
    </w:p>
    <w:p w14:paraId="372520B1" w14:textId="77777777" w:rsidR="003A55C5" w:rsidRPr="00426393" w:rsidRDefault="00000000">
      <w:pPr>
        <w:pStyle w:val="affd"/>
        <w:spacing w:before="156" w:after="156"/>
        <w:rPr>
          <w:rFonts w:ascii="Times New Roman"/>
        </w:rPr>
      </w:pPr>
      <w:bookmarkStart w:id="86" w:name="_Toc179690148"/>
      <w:bookmarkStart w:id="87" w:name="_Toc179674296"/>
      <w:r w:rsidRPr="00426393">
        <w:rPr>
          <w:rFonts w:ascii="Times New Roman"/>
        </w:rPr>
        <w:t>质量控制</w:t>
      </w:r>
      <w:bookmarkEnd w:id="86"/>
      <w:bookmarkEnd w:id="87"/>
    </w:p>
    <w:p w14:paraId="26640024" w14:textId="77777777" w:rsidR="003A55C5" w:rsidRPr="00426393" w:rsidRDefault="00000000">
      <w:pPr>
        <w:pStyle w:val="affe"/>
        <w:spacing w:before="156" w:after="156"/>
        <w:rPr>
          <w:rFonts w:ascii="Times New Roman"/>
        </w:rPr>
      </w:pPr>
      <w:bookmarkStart w:id="88" w:name="_Toc179674297"/>
      <w:r w:rsidRPr="00426393">
        <w:rPr>
          <w:rFonts w:ascii="Times New Roman"/>
        </w:rPr>
        <w:t>核算质量</w:t>
      </w:r>
      <w:bookmarkEnd w:id="88"/>
    </w:p>
    <w:p w14:paraId="656636BF" w14:textId="77777777" w:rsidR="003A55C5" w:rsidRPr="00426393" w:rsidRDefault="00000000">
      <w:pPr>
        <w:pStyle w:val="afffff5"/>
        <w:ind w:firstLine="420"/>
        <w:rPr>
          <w:rFonts w:ascii="Times New Roman"/>
        </w:rPr>
      </w:pPr>
      <w:r w:rsidRPr="00426393">
        <w:rPr>
          <w:rFonts w:ascii="Times New Roman"/>
        </w:rPr>
        <w:t>GEP</w:t>
      </w:r>
      <w:r w:rsidRPr="00426393">
        <w:rPr>
          <w:rFonts w:ascii="Times New Roman"/>
        </w:rPr>
        <w:t>核算工作应按照第</w:t>
      </w:r>
      <w:r w:rsidRPr="00426393">
        <w:rPr>
          <w:rFonts w:ascii="Times New Roman"/>
        </w:rPr>
        <w:t>7</w:t>
      </w:r>
      <w:r w:rsidRPr="00426393">
        <w:rPr>
          <w:rFonts w:ascii="Times New Roman"/>
        </w:rPr>
        <w:t>章的规定开展生态产品实物量和价值量核算，并实行自检、互检、技术负责人检查和专家验收</w:t>
      </w:r>
      <w:r w:rsidRPr="00426393">
        <w:rPr>
          <w:rFonts w:ascii="Times New Roman"/>
        </w:rPr>
        <w:t>“</w:t>
      </w:r>
      <w:r w:rsidRPr="00426393">
        <w:rPr>
          <w:rFonts w:ascii="Times New Roman"/>
        </w:rPr>
        <w:t>三检一验</w:t>
      </w:r>
      <w:r w:rsidRPr="00426393">
        <w:rPr>
          <w:rFonts w:ascii="Times New Roman"/>
        </w:rPr>
        <w:t>”</w:t>
      </w:r>
      <w:r w:rsidRPr="00426393">
        <w:rPr>
          <w:rFonts w:ascii="Times New Roman"/>
        </w:rPr>
        <w:t>制度，检查内容包括每个核算科目的数据来源、核算参数、实物量和价值量核算结果。</w:t>
      </w:r>
    </w:p>
    <w:p w14:paraId="1D4F3D24" w14:textId="77777777" w:rsidR="003A55C5" w:rsidRPr="00426393" w:rsidRDefault="00000000">
      <w:pPr>
        <w:pStyle w:val="affe"/>
        <w:spacing w:before="156" w:after="156"/>
        <w:rPr>
          <w:rFonts w:ascii="Times New Roman"/>
        </w:rPr>
      </w:pPr>
      <w:bookmarkStart w:id="89" w:name="_Toc179674298"/>
      <w:r w:rsidRPr="00426393">
        <w:rPr>
          <w:rFonts w:ascii="Times New Roman"/>
        </w:rPr>
        <w:t>非空间数据质量</w:t>
      </w:r>
      <w:bookmarkEnd w:id="89"/>
    </w:p>
    <w:p w14:paraId="03E95C4F" w14:textId="7DC94257" w:rsidR="003A55C5" w:rsidRPr="00426393" w:rsidRDefault="00AE1D58">
      <w:pPr>
        <w:pStyle w:val="afffffffff0"/>
        <w:rPr>
          <w:rFonts w:ascii="Times New Roman"/>
        </w:rPr>
      </w:pPr>
      <w:r w:rsidRPr="00426393">
        <w:rPr>
          <w:rFonts w:ascii="Times New Roman"/>
        </w:rPr>
        <w:lastRenderedPageBreak/>
        <w:t>生态产品价值</w:t>
      </w:r>
      <w:r w:rsidR="00000000" w:rsidRPr="00426393">
        <w:rPr>
          <w:rFonts w:ascii="Times New Roman"/>
        </w:rPr>
        <w:t>核算所需数据应符合附录</w:t>
      </w:r>
      <w:r w:rsidRPr="00426393">
        <w:rPr>
          <w:rFonts w:ascii="Times New Roman"/>
        </w:rPr>
        <w:t>D</w:t>
      </w:r>
      <w:r w:rsidR="00000000" w:rsidRPr="00426393">
        <w:rPr>
          <w:rFonts w:ascii="Times New Roman"/>
        </w:rPr>
        <w:t>的规定。</w:t>
      </w:r>
    </w:p>
    <w:p w14:paraId="2A86E817" w14:textId="0702C7A0" w:rsidR="003A55C5" w:rsidRPr="00426393" w:rsidRDefault="00AE1D58">
      <w:pPr>
        <w:pStyle w:val="afffffffff0"/>
        <w:rPr>
          <w:rFonts w:ascii="Times New Roman"/>
        </w:rPr>
      </w:pPr>
      <w:r w:rsidRPr="00426393">
        <w:rPr>
          <w:rFonts w:ascii="Times New Roman"/>
        </w:rPr>
        <w:t>生态产品价值核算</w:t>
      </w:r>
      <w:r w:rsidR="00000000" w:rsidRPr="00426393">
        <w:rPr>
          <w:rFonts w:ascii="Times New Roman"/>
        </w:rPr>
        <w:t>数据质量可参照</w:t>
      </w:r>
      <w:r w:rsidR="00000000" w:rsidRPr="00426393">
        <w:rPr>
          <w:rFonts w:ascii="Times New Roman"/>
        </w:rPr>
        <w:t>HJ 1145</w:t>
      </w:r>
      <w:r w:rsidR="00000000" w:rsidRPr="00426393">
        <w:rPr>
          <w:rFonts w:ascii="Times New Roman"/>
        </w:rPr>
        <w:t>第</w:t>
      </w:r>
      <w:r w:rsidR="00000000" w:rsidRPr="00426393">
        <w:rPr>
          <w:rFonts w:ascii="Times New Roman"/>
        </w:rPr>
        <w:t>6</w:t>
      </w:r>
      <w:r w:rsidR="00000000" w:rsidRPr="00426393">
        <w:rPr>
          <w:rFonts w:ascii="Times New Roman"/>
        </w:rPr>
        <w:t>章规定的质控要求。</w:t>
      </w:r>
    </w:p>
    <w:p w14:paraId="14828656" w14:textId="7F019BA8" w:rsidR="003A55C5" w:rsidRPr="00426393" w:rsidRDefault="00AE1D58">
      <w:pPr>
        <w:pStyle w:val="afffffffff0"/>
        <w:rPr>
          <w:rFonts w:ascii="Times New Roman"/>
        </w:rPr>
      </w:pPr>
      <w:r w:rsidRPr="00426393">
        <w:rPr>
          <w:rFonts w:ascii="Times New Roman"/>
        </w:rPr>
        <w:t>生态产品价值核算</w:t>
      </w:r>
      <w:r w:rsidR="00000000" w:rsidRPr="00426393">
        <w:rPr>
          <w:rFonts w:ascii="Times New Roman"/>
        </w:rPr>
        <w:t>数据来源应优先选择统计部门和各行业主管部门提供的数据，可采信科研机构的研究数据和公开发表的文献数据；应保证可获得数据的正确性、完整性、逻辑性。</w:t>
      </w:r>
    </w:p>
    <w:p w14:paraId="6E684BC2" w14:textId="77777777" w:rsidR="003A55C5" w:rsidRPr="00426393" w:rsidRDefault="00000000">
      <w:pPr>
        <w:pStyle w:val="affe"/>
        <w:spacing w:before="156" w:after="156"/>
        <w:rPr>
          <w:rFonts w:ascii="Times New Roman"/>
        </w:rPr>
      </w:pPr>
      <w:bookmarkStart w:id="90" w:name="_Toc179674299"/>
      <w:r w:rsidRPr="00426393">
        <w:rPr>
          <w:rFonts w:ascii="Times New Roman"/>
        </w:rPr>
        <w:t>空间数据质量</w:t>
      </w:r>
      <w:bookmarkEnd w:id="90"/>
    </w:p>
    <w:p w14:paraId="322F4C5C" w14:textId="0DAC331F" w:rsidR="003A55C5" w:rsidRPr="00426393" w:rsidRDefault="00AE1D58">
      <w:pPr>
        <w:pStyle w:val="afffffffff0"/>
        <w:rPr>
          <w:rFonts w:ascii="Times New Roman"/>
        </w:rPr>
      </w:pPr>
      <w:r w:rsidRPr="00426393">
        <w:rPr>
          <w:rFonts w:ascii="Times New Roman"/>
        </w:rPr>
        <w:t>生态产品价值核算</w:t>
      </w:r>
      <w:r w:rsidR="00000000" w:rsidRPr="00426393">
        <w:rPr>
          <w:rFonts w:ascii="Times New Roman"/>
        </w:rPr>
        <w:t>所需空间数据应符合附录</w:t>
      </w:r>
      <w:r w:rsidRPr="00426393">
        <w:rPr>
          <w:rFonts w:ascii="Times New Roman"/>
        </w:rPr>
        <w:t>D</w:t>
      </w:r>
      <w:r w:rsidR="00000000" w:rsidRPr="00426393">
        <w:rPr>
          <w:rFonts w:ascii="Times New Roman"/>
        </w:rPr>
        <w:t>的规定。</w:t>
      </w:r>
    </w:p>
    <w:p w14:paraId="5B913B10" w14:textId="17DE26CA" w:rsidR="003A55C5" w:rsidRPr="00426393" w:rsidRDefault="00AE1D58">
      <w:pPr>
        <w:pStyle w:val="afffffffff0"/>
        <w:rPr>
          <w:rFonts w:ascii="Times New Roman"/>
        </w:rPr>
      </w:pPr>
      <w:r w:rsidRPr="00426393">
        <w:rPr>
          <w:rFonts w:ascii="Times New Roman"/>
        </w:rPr>
        <w:t>生态产品价值核算</w:t>
      </w:r>
      <w:r w:rsidR="00000000" w:rsidRPr="00426393">
        <w:rPr>
          <w:rFonts w:ascii="Times New Roman"/>
        </w:rPr>
        <w:t>空间数据质量可参照</w:t>
      </w:r>
      <w:r w:rsidR="00000000" w:rsidRPr="00426393">
        <w:rPr>
          <w:rFonts w:ascii="Times New Roman"/>
        </w:rPr>
        <w:t>HJ 1145</w:t>
      </w:r>
      <w:r w:rsidR="00000000" w:rsidRPr="00426393">
        <w:rPr>
          <w:rFonts w:ascii="Times New Roman"/>
        </w:rPr>
        <w:t>第</w:t>
      </w:r>
      <w:r w:rsidR="00000000" w:rsidRPr="00426393">
        <w:rPr>
          <w:rFonts w:ascii="Times New Roman"/>
        </w:rPr>
        <w:t>6</w:t>
      </w:r>
      <w:r w:rsidR="00000000" w:rsidRPr="00426393">
        <w:rPr>
          <w:rFonts w:ascii="Times New Roman"/>
        </w:rPr>
        <w:t>章规定的质控要求。</w:t>
      </w:r>
    </w:p>
    <w:p w14:paraId="6D93C640" w14:textId="48AF653B" w:rsidR="003A55C5" w:rsidRPr="00426393" w:rsidRDefault="00AE1D58" w:rsidP="00AE1D58">
      <w:pPr>
        <w:pStyle w:val="afffffffff0"/>
        <w:rPr>
          <w:rFonts w:ascii="Times New Roman"/>
        </w:rPr>
      </w:pPr>
      <w:r w:rsidRPr="00426393">
        <w:rPr>
          <w:rFonts w:ascii="Times New Roman"/>
        </w:rPr>
        <w:t>生态产品价值核算</w:t>
      </w:r>
      <w:r w:rsidR="00000000" w:rsidRPr="00426393">
        <w:rPr>
          <w:rFonts w:ascii="Times New Roman"/>
        </w:rPr>
        <w:t>空间数据和专题图件应采用</w:t>
      </w:r>
      <w:r w:rsidR="00000000" w:rsidRPr="00426393">
        <w:rPr>
          <w:rFonts w:ascii="Times New Roman"/>
        </w:rPr>
        <w:t>2000</w:t>
      </w:r>
      <w:r w:rsidR="00000000" w:rsidRPr="00426393">
        <w:rPr>
          <w:rFonts w:ascii="Times New Roman"/>
        </w:rPr>
        <w:t>国家大地坐标系，来源空间数据为其他坐标系的应转换为</w:t>
      </w:r>
      <w:r w:rsidR="00000000" w:rsidRPr="00426393">
        <w:rPr>
          <w:rFonts w:ascii="Times New Roman"/>
        </w:rPr>
        <w:t>2000</w:t>
      </w:r>
      <w:r w:rsidR="00000000" w:rsidRPr="00426393">
        <w:rPr>
          <w:rFonts w:ascii="Times New Roman"/>
        </w:rPr>
        <w:t>国家大地坐标系</w:t>
      </w:r>
      <w:r w:rsidRPr="00426393">
        <w:rPr>
          <w:rFonts w:ascii="Times New Roman"/>
        </w:rPr>
        <w:t>，坐标转换应符合</w:t>
      </w:r>
      <w:r w:rsidRPr="00426393">
        <w:rPr>
          <w:rFonts w:ascii="Times New Roman"/>
        </w:rPr>
        <w:t>CH/Z 1051</w:t>
      </w:r>
      <w:r w:rsidRPr="00426393">
        <w:rPr>
          <w:rFonts w:ascii="Times New Roman"/>
        </w:rPr>
        <w:t>的规定</w:t>
      </w:r>
      <w:r w:rsidR="00000000" w:rsidRPr="00426393">
        <w:rPr>
          <w:rFonts w:ascii="Times New Roman"/>
        </w:rPr>
        <w:t>。</w:t>
      </w:r>
    </w:p>
    <w:p w14:paraId="5929859A" w14:textId="152C15D1" w:rsidR="003A55C5" w:rsidRPr="00426393" w:rsidRDefault="00AE1D58">
      <w:pPr>
        <w:pStyle w:val="afffffffff0"/>
        <w:rPr>
          <w:rFonts w:ascii="Times New Roman"/>
        </w:rPr>
      </w:pPr>
      <w:r w:rsidRPr="00426393">
        <w:rPr>
          <w:rFonts w:ascii="Times New Roman"/>
        </w:rPr>
        <w:t>生态产品价值核算</w:t>
      </w:r>
      <w:r w:rsidR="00000000" w:rsidRPr="00426393">
        <w:rPr>
          <w:rFonts w:ascii="Times New Roman"/>
        </w:rPr>
        <w:t>所需空间数据，宜优先选择具有稳定来源的长时间序列数据。</w:t>
      </w:r>
    </w:p>
    <w:p w14:paraId="28F744A1" w14:textId="77777777" w:rsidR="003A55C5" w:rsidRPr="00426393" w:rsidRDefault="00000000">
      <w:pPr>
        <w:pStyle w:val="affd"/>
        <w:spacing w:before="156" w:after="156"/>
        <w:rPr>
          <w:rFonts w:ascii="Times New Roman"/>
        </w:rPr>
      </w:pPr>
      <w:bookmarkStart w:id="91" w:name="_Toc179674300"/>
      <w:bookmarkStart w:id="92" w:name="_Toc179690149"/>
      <w:r w:rsidRPr="00426393">
        <w:rPr>
          <w:rFonts w:ascii="Times New Roman"/>
        </w:rPr>
        <w:t>成果汇总</w:t>
      </w:r>
      <w:bookmarkEnd w:id="91"/>
      <w:bookmarkEnd w:id="92"/>
    </w:p>
    <w:p w14:paraId="3110AC9B" w14:textId="77777777" w:rsidR="003A55C5" w:rsidRPr="00426393" w:rsidRDefault="00000000">
      <w:pPr>
        <w:pStyle w:val="affe"/>
        <w:spacing w:before="156" w:after="156"/>
        <w:rPr>
          <w:rFonts w:ascii="Times New Roman"/>
        </w:rPr>
      </w:pPr>
      <w:bookmarkStart w:id="93" w:name="_Toc179674301"/>
      <w:r w:rsidRPr="00426393">
        <w:rPr>
          <w:rFonts w:ascii="Times New Roman"/>
        </w:rPr>
        <w:t>成果类型</w:t>
      </w:r>
      <w:bookmarkEnd w:id="93"/>
    </w:p>
    <w:p w14:paraId="67BA8129" w14:textId="77777777" w:rsidR="003A55C5" w:rsidRPr="00426393" w:rsidRDefault="00000000">
      <w:pPr>
        <w:pStyle w:val="afffff5"/>
        <w:ind w:firstLine="420"/>
        <w:rPr>
          <w:rFonts w:ascii="Times New Roman"/>
        </w:rPr>
      </w:pPr>
      <w:r w:rsidRPr="00426393">
        <w:rPr>
          <w:rFonts w:ascii="Times New Roman"/>
        </w:rPr>
        <w:t>核算成果可汇总为以下类型：</w:t>
      </w:r>
    </w:p>
    <w:p w14:paraId="78F9ED57" w14:textId="77777777" w:rsidR="003A55C5" w:rsidRPr="00426393" w:rsidRDefault="00000000">
      <w:pPr>
        <w:pStyle w:val="af2"/>
        <w:rPr>
          <w:rFonts w:ascii="Times New Roman"/>
        </w:rPr>
      </w:pPr>
      <w:r w:rsidRPr="00426393">
        <w:rPr>
          <w:rFonts w:ascii="Times New Roman"/>
        </w:rPr>
        <w:t>图件成果：</w:t>
      </w:r>
    </w:p>
    <w:p w14:paraId="27130E94" w14:textId="77777777" w:rsidR="003A55C5" w:rsidRPr="00426393" w:rsidRDefault="00000000">
      <w:pPr>
        <w:pStyle w:val="2"/>
        <w:rPr>
          <w:rFonts w:ascii="Times New Roman"/>
        </w:rPr>
      </w:pPr>
      <w:r w:rsidRPr="00426393">
        <w:rPr>
          <w:rFonts w:ascii="Times New Roman"/>
        </w:rPr>
        <w:t>生态系统分类标准产品：在自然资源调查数据或土地利用调查数据或遥感专题信息自动提取成果的基础上，经过转换形成满足生态产品总值核算的生态系统分类标准产品；</w:t>
      </w:r>
    </w:p>
    <w:p w14:paraId="212313DE" w14:textId="77777777" w:rsidR="003A55C5" w:rsidRPr="00426393" w:rsidRDefault="00000000">
      <w:pPr>
        <w:pStyle w:val="2"/>
        <w:rPr>
          <w:rFonts w:ascii="Times New Roman"/>
        </w:rPr>
      </w:pPr>
      <w:r w:rsidRPr="00426393">
        <w:rPr>
          <w:rFonts w:ascii="Times New Roman"/>
        </w:rPr>
        <w:t>专题图件：根据第</w:t>
      </w:r>
      <w:r w:rsidRPr="00426393">
        <w:rPr>
          <w:rFonts w:ascii="Times New Roman"/>
        </w:rPr>
        <w:t>7</w:t>
      </w:r>
      <w:r w:rsidRPr="00426393">
        <w:rPr>
          <w:rFonts w:ascii="Times New Roman"/>
        </w:rPr>
        <w:t>章的技术方法，制作相应的实物量和价值量专题图件，应遵循附录</w:t>
      </w:r>
      <w:r w:rsidRPr="00426393">
        <w:rPr>
          <w:rFonts w:ascii="Times New Roman"/>
        </w:rPr>
        <w:t>X</w:t>
      </w:r>
      <w:r w:rsidRPr="00426393">
        <w:rPr>
          <w:rFonts w:ascii="Times New Roman"/>
        </w:rPr>
        <w:t>的规定；</w:t>
      </w:r>
    </w:p>
    <w:p w14:paraId="59BDE5CB" w14:textId="77777777" w:rsidR="003A55C5" w:rsidRPr="00426393" w:rsidRDefault="00000000">
      <w:pPr>
        <w:pStyle w:val="af2"/>
        <w:rPr>
          <w:rFonts w:ascii="Times New Roman"/>
        </w:rPr>
      </w:pPr>
      <w:r w:rsidRPr="00426393">
        <w:rPr>
          <w:rFonts w:ascii="Times New Roman"/>
        </w:rPr>
        <w:t>表册成果：包括打印签字版或盖章版的数据来源确认表、问卷调查表、核算结果分项表和汇总表等；</w:t>
      </w:r>
    </w:p>
    <w:p w14:paraId="652574C9" w14:textId="77777777" w:rsidR="003A55C5" w:rsidRPr="00426393" w:rsidRDefault="00000000">
      <w:pPr>
        <w:pStyle w:val="af2"/>
        <w:rPr>
          <w:rFonts w:ascii="Times New Roman"/>
        </w:rPr>
      </w:pPr>
      <w:r w:rsidRPr="00426393">
        <w:rPr>
          <w:rFonts w:ascii="Times New Roman"/>
        </w:rPr>
        <w:t>文本成果：生态产品价值核算报告，报告编制宜采用附录</w:t>
      </w:r>
      <w:r w:rsidRPr="00426393">
        <w:rPr>
          <w:rFonts w:ascii="Times New Roman"/>
        </w:rPr>
        <w:t>X</w:t>
      </w:r>
      <w:r w:rsidRPr="00426393">
        <w:rPr>
          <w:rFonts w:ascii="Times New Roman"/>
        </w:rPr>
        <w:t>的大纲和格式。</w:t>
      </w:r>
    </w:p>
    <w:p w14:paraId="68FE2D44" w14:textId="77777777" w:rsidR="003A55C5" w:rsidRPr="00426393" w:rsidRDefault="00000000">
      <w:pPr>
        <w:pStyle w:val="affe"/>
        <w:spacing w:before="156" w:after="156"/>
        <w:rPr>
          <w:rFonts w:ascii="Times New Roman"/>
        </w:rPr>
      </w:pPr>
      <w:bookmarkStart w:id="94" w:name="_Toc179674302"/>
      <w:r w:rsidRPr="00426393">
        <w:rPr>
          <w:rFonts w:ascii="Times New Roman"/>
        </w:rPr>
        <w:t>数据格式</w:t>
      </w:r>
      <w:bookmarkEnd w:id="94"/>
    </w:p>
    <w:p w14:paraId="7A1B7945" w14:textId="77777777" w:rsidR="003A55C5" w:rsidRPr="00426393" w:rsidRDefault="00000000">
      <w:pPr>
        <w:pStyle w:val="afffff5"/>
        <w:ind w:firstLine="420"/>
        <w:rPr>
          <w:rFonts w:ascii="Times New Roman"/>
        </w:rPr>
      </w:pPr>
      <w:r w:rsidRPr="00426393">
        <w:rPr>
          <w:rFonts w:ascii="Times New Roman"/>
        </w:rPr>
        <w:t>除文字和表册外，其他空间数据需转换为</w:t>
      </w:r>
      <w:r w:rsidRPr="00426393">
        <w:rPr>
          <w:rFonts w:ascii="Times New Roman"/>
        </w:rPr>
        <w:t>GEOTIFF</w:t>
      </w:r>
      <w:r w:rsidRPr="00426393">
        <w:rPr>
          <w:rFonts w:ascii="Times New Roman"/>
        </w:rPr>
        <w:t>格式（栅格数据格式）或</w:t>
      </w:r>
      <w:r w:rsidRPr="00426393">
        <w:rPr>
          <w:rFonts w:ascii="Times New Roman"/>
        </w:rPr>
        <w:t>SHAPEFILE</w:t>
      </w:r>
      <w:r w:rsidRPr="00426393">
        <w:rPr>
          <w:rFonts w:ascii="Times New Roman"/>
        </w:rPr>
        <w:t>格式（矢量数据格式）。</w:t>
      </w:r>
    </w:p>
    <w:p w14:paraId="0B0837AB" w14:textId="77777777" w:rsidR="003A55C5" w:rsidRPr="00426393" w:rsidRDefault="00000000">
      <w:pPr>
        <w:pStyle w:val="affe"/>
        <w:spacing w:before="156" w:after="156"/>
        <w:rPr>
          <w:rFonts w:ascii="Times New Roman"/>
        </w:rPr>
      </w:pPr>
      <w:bookmarkStart w:id="95" w:name="_Toc179674303"/>
      <w:r w:rsidRPr="00426393">
        <w:rPr>
          <w:rFonts w:ascii="Times New Roman"/>
        </w:rPr>
        <w:t>成果文件</w:t>
      </w:r>
      <w:bookmarkEnd w:id="95"/>
    </w:p>
    <w:p w14:paraId="554C484D" w14:textId="77777777" w:rsidR="003A55C5" w:rsidRPr="00426393" w:rsidRDefault="00000000">
      <w:pPr>
        <w:pStyle w:val="afffff5"/>
        <w:ind w:firstLine="420"/>
        <w:rPr>
          <w:rFonts w:ascii="Times New Roman"/>
        </w:rPr>
      </w:pPr>
      <w:r w:rsidRPr="00426393">
        <w:rPr>
          <w:rFonts w:ascii="Times New Roman"/>
        </w:rPr>
        <w:t>以选定的核算地域为单位，以文件夹形式统一管理成果。成果管理文件夹命名采用</w:t>
      </w:r>
      <w:r w:rsidRPr="00426393">
        <w:rPr>
          <w:rFonts w:ascii="Times New Roman"/>
        </w:rPr>
        <w:t>“</w:t>
      </w:r>
      <w:r w:rsidRPr="00426393">
        <w:rPr>
          <w:rFonts w:ascii="Times New Roman"/>
        </w:rPr>
        <w:t>年度</w:t>
      </w:r>
      <w:r w:rsidRPr="00426393">
        <w:rPr>
          <w:rFonts w:ascii="Times New Roman"/>
        </w:rPr>
        <w:t>+</w:t>
      </w:r>
      <w:r w:rsidRPr="00426393">
        <w:rPr>
          <w:rFonts w:ascii="Times New Roman"/>
        </w:rPr>
        <w:t>核算内容</w:t>
      </w:r>
      <w:r w:rsidRPr="00426393">
        <w:rPr>
          <w:rFonts w:ascii="Times New Roman"/>
        </w:rPr>
        <w:t>+</w:t>
      </w:r>
      <w:r w:rsidRPr="00426393">
        <w:rPr>
          <w:rFonts w:ascii="Times New Roman"/>
        </w:rPr>
        <w:t>核算地域所在行政区区划代码</w:t>
      </w:r>
      <w:r w:rsidRPr="00426393">
        <w:rPr>
          <w:rFonts w:ascii="Times New Roman"/>
        </w:rPr>
        <w:t>”</w:t>
      </w:r>
      <w:r w:rsidRPr="00426393">
        <w:rPr>
          <w:rFonts w:ascii="Times New Roman"/>
        </w:rPr>
        <w:t>。</w:t>
      </w:r>
    </w:p>
    <w:p w14:paraId="6A7EA01D" w14:textId="77777777" w:rsidR="003A55C5" w:rsidRPr="00426393" w:rsidRDefault="00000000">
      <w:pPr>
        <w:pStyle w:val="affe"/>
        <w:spacing w:before="156" w:after="156"/>
        <w:rPr>
          <w:rFonts w:ascii="Times New Roman"/>
        </w:rPr>
      </w:pPr>
      <w:bookmarkStart w:id="96" w:name="_Toc179674304"/>
      <w:r w:rsidRPr="00426393">
        <w:rPr>
          <w:rFonts w:ascii="Times New Roman"/>
        </w:rPr>
        <w:t>成果安全</w:t>
      </w:r>
      <w:bookmarkEnd w:id="96"/>
    </w:p>
    <w:p w14:paraId="16D17931" w14:textId="541454AF" w:rsidR="003A55C5" w:rsidRPr="00426393" w:rsidRDefault="00FC3FB5">
      <w:pPr>
        <w:pStyle w:val="afffff5"/>
        <w:ind w:firstLine="420"/>
        <w:rPr>
          <w:rFonts w:ascii="Times New Roman"/>
        </w:rPr>
      </w:pPr>
      <w:r w:rsidRPr="00426393">
        <w:rPr>
          <w:rFonts w:ascii="Times New Roman"/>
        </w:rPr>
        <w:t>生态产品价值核算</w:t>
      </w:r>
      <w:r w:rsidR="00000000" w:rsidRPr="00426393">
        <w:rPr>
          <w:rFonts w:ascii="Times New Roman"/>
        </w:rPr>
        <w:t>过程中涉及国家秘密和工作秘密的资料和数据，应按保密规定进行管理，不得发生失密、泄密问题。</w:t>
      </w:r>
    </w:p>
    <w:p w14:paraId="7D22FB8D" w14:textId="77777777" w:rsidR="003A55C5" w:rsidRPr="00426393" w:rsidRDefault="003A55C5">
      <w:pPr>
        <w:pStyle w:val="afffff5"/>
        <w:ind w:firstLine="420"/>
        <w:rPr>
          <w:rFonts w:ascii="Times New Roman" w:eastAsia="黑体"/>
        </w:rPr>
      </w:pPr>
    </w:p>
    <w:p w14:paraId="42195D9D" w14:textId="77777777" w:rsidR="003A55C5" w:rsidRPr="00426393" w:rsidRDefault="003A55C5">
      <w:pPr>
        <w:pStyle w:val="afffff5"/>
        <w:ind w:firstLine="420"/>
        <w:rPr>
          <w:rFonts w:ascii="Times New Roman"/>
        </w:rPr>
      </w:pPr>
    </w:p>
    <w:p w14:paraId="62292095" w14:textId="77777777" w:rsidR="003A55C5" w:rsidRPr="00426393" w:rsidRDefault="003A55C5">
      <w:pPr>
        <w:pStyle w:val="afffff5"/>
        <w:ind w:firstLine="420"/>
        <w:rPr>
          <w:rFonts w:ascii="Times New Roman"/>
        </w:rPr>
        <w:sectPr w:rsidR="003A55C5" w:rsidRPr="00426393" w:rsidSect="004C1469">
          <w:pgSz w:w="11906" w:h="16838"/>
          <w:pgMar w:top="1928" w:right="1134" w:bottom="1134" w:left="1134" w:header="1418" w:footer="1134" w:gutter="284"/>
          <w:pgNumType w:start="1"/>
          <w:cols w:space="425"/>
          <w:formProt w:val="0"/>
          <w:docGrid w:type="lines" w:linePitch="312"/>
        </w:sectPr>
      </w:pPr>
    </w:p>
    <w:p w14:paraId="5ED3D815" w14:textId="77777777" w:rsidR="003A55C5" w:rsidRPr="00426393" w:rsidRDefault="003A55C5">
      <w:pPr>
        <w:pStyle w:val="af8"/>
        <w:rPr>
          <w:rFonts w:ascii="Times New Roman" w:hAnsi="Times New Roman"/>
          <w:vanish w:val="0"/>
        </w:rPr>
      </w:pPr>
      <w:bookmarkStart w:id="97" w:name="BookMark5"/>
      <w:bookmarkEnd w:id="25"/>
    </w:p>
    <w:p w14:paraId="00158350" w14:textId="77777777" w:rsidR="003A55C5" w:rsidRPr="00426393" w:rsidRDefault="003A55C5">
      <w:pPr>
        <w:pStyle w:val="afe"/>
        <w:rPr>
          <w:rFonts w:ascii="Times New Roman"/>
          <w:vanish w:val="0"/>
        </w:rPr>
      </w:pPr>
    </w:p>
    <w:p w14:paraId="545B33D5" w14:textId="77777777" w:rsidR="003A55C5" w:rsidRPr="00426393" w:rsidRDefault="00000000">
      <w:pPr>
        <w:pStyle w:val="aff3"/>
        <w:spacing w:after="156"/>
        <w:rPr>
          <w:rFonts w:ascii="Times New Roman"/>
        </w:rPr>
      </w:pPr>
      <w:r w:rsidRPr="00426393">
        <w:rPr>
          <w:rFonts w:ascii="Times New Roman"/>
        </w:rPr>
        <w:br/>
      </w:r>
      <w:bookmarkStart w:id="98" w:name="_Toc179674305"/>
      <w:bookmarkStart w:id="99" w:name="_Toc179690150"/>
      <w:r w:rsidRPr="00426393">
        <w:rPr>
          <w:rFonts w:ascii="Times New Roman"/>
        </w:rPr>
        <w:t>（规范性）</w:t>
      </w:r>
      <w:r w:rsidRPr="00426393">
        <w:rPr>
          <w:rFonts w:ascii="Times New Roman"/>
        </w:rPr>
        <w:br/>
      </w:r>
      <w:r w:rsidRPr="00426393">
        <w:rPr>
          <w:rFonts w:ascii="Times New Roman"/>
        </w:rPr>
        <w:t>生态产品目录清单</w:t>
      </w:r>
      <w:bookmarkEnd w:id="98"/>
      <w:bookmarkEnd w:id="99"/>
    </w:p>
    <w:p w14:paraId="49E04CD2" w14:textId="77777777" w:rsidR="003A55C5" w:rsidRPr="00426393" w:rsidRDefault="00000000">
      <w:pPr>
        <w:pStyle w:val="afffff5"/>
        <w:ind w:firstLine="420"/>
        <w:rPr>
          <w:rFonts w:ascii="Times New Roman"/>
        </w:rPr>
      </w:pPr>
      <w:r w:rsidRPr="00426393">
        <w:rPr>
          <w:rFonts w:ascii="Times New Roman"/>
        </w:rPr>
        <w:t>生态产品目录清单应符合表</w:t>
      </w:r>
      <w:r w:rsidRPr="00426393">
        <w:rPr>
          <w:rFonts w:ascii="Times New Roman"/>
        </w:rPr>
        <w:t>A.1</w:t>
      </w:r>
      <w:r w:rsidRPr="00426393">
        <w:rPr>
          <w:rFonts w:ascii="Times New Roman"/>
        </w:rPr>
        <w:t>的规定。</w:t>
      </w:r>
    </w:p>
    <w:p w14:paraId="3CEFDE9E" w14:textId="77777777" w:rsidR="003A55C5" w:rsidRPr="00426393" w:rsidRDefault="00000000">
      <w:pPr>
        <w:pStyle w:val="aff"/>
        <w:spacing w:before="156" w:after="156"/>
        <w:rPr>
          <w:rFonts w:ascii="Times New Roman"/>
        </w:rPr>
      </w:pPr>
      <w:r w:rsidRPr="00426393">
        <w:rPr>
          <w:rFonts w:ascii="Times New Roman"/>
        </w:rPr>
        <w:t>生态产品目录清单</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16"/>
        <w:gridCol w:w="425"/>
        <w:gridCol w:w="992"/>
        <w:gridCol w:w="992"/>
        <w:gridCol w:w="6509"/>
      </w:tblGrid>
      <w:tr w:rsidR="003A55C5" w:rsidRPr="00426393" w14:paraId="2B1C6BCB" w14:textId="77777777">
        <w:trPr>
          <w:tblHeader/>
          <w:jc w:val="center"/>
        </w:trPr>
        <w:tc>
          <w:tcPr>
            <w:tcW w:w="416" w:type="dxa"/>
            <w:tcBorders>
              <w:top w:val="single" w:sz="8" w:space="0" w:color="auto"/>
              <w:bottom w:val="single" w:sz="8" w:space="0" w:color="auto"/>
            </w:tcBorders>
            <w:shd w:val="clear" w:color="auto" w:fill="auto"/>
            <w:vAlign w:val="center"/>
          </w:tcPr>
          <w:p w14:paraId="593C346E" w14:textId="77777777" w:rsidR="003A55C5" w:rsidRPr="00426393" w:rsidRDefault="00000000" w:rsidP="009062FC">
            <w:pPr>
              <w:pStyle w:val="afffffffff9"/>
            </w:pPr>
            <w:r w:rsidRPr="00426393">
              <w:t>序号</w:t>
            </w:r>
          </w:p>
        </w:tc>
        <w:tc>
          <w:tcPr>
            <w:tcW w:w="425" w:type="dxa"/>
            <w:tcBorders>
              <w:top w:val="single" w:sz="8" w:space="0" w:color="auto"/>
              <w:bottom w:val="single" w:sz="8" w:space="0" w:color="auto"/>
            </w:tcBorders>
            <w:shd w:val="clear" w:color="auto" w:fill="auto"/>
            <w:vAlign w:val="center"/>
          </w:tcPr>
          <w:p w14:paraId="75B4426A" w14:textId="77777777" w:rsidR="003A55C5" w:rsidRPr="00426393" w:rsidRDefault="00000000" w:rsidP="009062FC">
            <w:pPr>
              <w:pStyle w:val="afffffffff9"/>
            </w:pPr>
            <w:r w:rsidRPr="00426393">
              <w:t>类别</w:t>
            </w:r>
          </w:p>
        </w:tc>
        <w:tc>
          <w:tcPr>
            <w:tcW w:w="1984" w:type="dxa"/>
            <w:gridSpan w:val="2"/>
            <w:tcBorders>
              <w:top w:val="single" w:sz="8" w:space="0" w:color="auto"/>
              <w:bottom w:val="single" w:sz="8" w:space="0" w:color="auto"/>
            </w:tcBorders>
            <w:shd w:val="clear" w:color="auto" w:fill="auto"/>
            <w:vAlign w:val="center"/>
          </w:tcPr>
          <w:p w14:paraId="1F64D046" w14:textId="77777777" w:rsidR="003A55C5" w:rsidRPr="00426393" w:rsidRDefault="00000000" w:rsidP="009062FC">
            <w:pPr>
              <w:pStyle w:val="afffffffff9"/>
            </w:pPr>
            <w:r w:rsidRPr="00426393">
              <w:t>核算科目</w:t>
            </w:r>
          </w:p>
        </w:tc>
        <w:tc>
          <w:tcPr>
            <w:tcW w:w="6509" w:type="dxa"/>
            <w:tcBorders>
              <w:top w:val="single" w:sz="8" w:space="0" w:color="auto"/>
              <w:bottom w:val="single" w:sz="8" w:space="0" w:color="auto"/>
            </w:tcBorders>
            <w:shd w:val="clear" w:color="auto" w:fill="auto"/>
            <w:vAlign w:val="center"/>
          </w:tcPr>
          <w:p w14:paraId="7996D954" w14:textId="77777777" w:rsidR="003A55C5" w:rsidRPr="00426393" w:rsidRDefault="00000000" w:rsidP="009062FC">
            <w:pPr>
              <w:pStyle w:val="afffffffff9"/>
            </w:pPr>
            <w:r w:rsidRPr="00426393">
              <w:t>具体内容</w:t>
            </w:r>
          </w:p>
        </w:tc>
      </w:tr>
      <w:tr w:rsidR="003A55C5" w:rsidRPr="00426393" w14:paraId="11646DC7" w14:textId="77777777">
        <w:trPr>
          <w:jc w:val="center"/>
        </w:trPr>
        <w:tc>
          <w:tcPr>
            <w:tcW w:w="416" w:type="dxa"/>
            <w:vMerge w:val="restart"/>
            <w:tcBorders>
              <w:top w:val="single" w:sz="8" w:space="0" w:color="auto"/>
            </w:tcBorders>
            <w:shd w:val="clear" w:color="auto" w:fill="auto"/>
            <w:vAlign w:val="center"/>
          </w:tcPr>
          <w:p w14:paraId="7C602362" w14:textId="77777777" w:rsidR="003A55C5" w:rsidRPr="00426393" w:rsidRDefault="00000000" w:rsidP="009062FC">
            <w:pPr>
              <w:pStyle w:val="afffffffff9"/>
            </w:pPr>
            <w:r w:rsidRPr="00426393">
              <w:t>1</w:t>
            </w:r>
          </w:p>
        </w:tc>
        <w:tc>
          <w:tcPr>
            <w:tcW w:w="425" w:type="dxa"/>
            <w:vMerge w:val="restart"/>
            <w:tcBorders>
              <w:top w:val="single" w:sz="8" w:space="0" w:color="auto"/>
            </w:tcBorders>
            <w:shd w:val="clear" w:color="auto" w:fill="auto"/>
            <w:vAlign w:val="center"/>
          </w:tcPr>
          <w:p w14:paraId="0F3A623D" w14:textId="77777777" w:rsidR="003A55C5" w:rsidRPr="00426393" w:rsidRDefault="00000000" w:rsidP="009062FC">
            <w:pPr>
              <w:pStyle w:val="afffffffff9"/>
            </w:pPr>
            <w:r w:rsidRPr="00426393">
              <w:t>物质供给</w:t>
            </w:r>
          </w:p>
        </w:tc>
        <w:tc>
          <w:tcPr>
            <w:tcW w:w="992" w:type="dxa"/>
            <w:vMerge w:val="restart"/>
            <w:tcBorders>
              <w:top w:val="single" w:sz="8" w:space="0" w:color="auto"/>
            </w:tcBorders>
            <w:shd w:val="clear" w:color="auto" w:fill="auto"/>
            <w:vAlign w:val="center"/>
          </w:tcPr>
          <w:p w14:paraId="4DD7668C" w14:textId="77777777" w:rsidR="003A55C5" w:rsidRPr="00426393" w:rsidRDefault="00000000" w:rsidP="009062FC">
            <w:pPr>
              <w:pStyle w:val="afffffffff9"/>
            </w:pPr>
            <w:r w:rsidRPr="00426393">
              <w:t>农产品</w:t>
            </w:r>
          </w:p>
        </w:tc>
        <w:tc>
          <w:tcPr>
            <w:tcW w:w="992" w:type="dxa"/>
            <w:tcBorders>
              <w:top w:val="single" w:sz="8" w:space="0" w:color="auto"/>
            </w:tcBorders>
            <w:shd w:val="clear" w:color="auto" w:fill="auto"/>
            <w:vAlign w:val="center"/>
          </w:tcPr>
          <w:p w14:paraId="5B85DF07" w14:textId="77777777" w:rsidR="003A55C5" w:rsidRPr="00426393" w:rsidRDefault="00000000" w:rsidP="009062FC">
            <w:pPr>
              <w:pStyle w:val="afffffffff9"/>
            </w:pPr>
            <w:r w:rsidRPr="00426393">
              <w:t>野生农产品</w:t>
            </w:r>
          </w:p>
        </w:tc>
        <w:tc>
          <w:tcPr>
            <w:tcW w:w="6509" w:type="dxa"/>
            <w:tcBorders>
              <w:top w:val="single" w:sz="8" w:space="0" w:color="auto"/>
            </w:tcBorders>
            <w:shd w:val="clear" w:color="auto" w:fill="auto"/>
            <w:vAlign w:val="center"/>
          </w:tcPr>
          <w:p w14:paraId="39C9E509" w14:textId="77777777" w:rsidR="003A55C5" w:rsidRPr="00426393" w:rsidRDefault="00000000" w:rsidP="009062FC">
            <w:pPr>
              <w:pStyle w:val="afffffffff9"/>
            </w:pPr>
            <w:r w:rsidRPr="00426393">
              <w:t>从自然生态系统中获得的野生初级农产品，如药材、茶叶、蔬菜、水果、食用菌等。</w:t>
            </w:r>
          </w:p>
        </w:tc>
      </w:tr>
      <w:tr w:rsidR="003A55C5" w:rsidRPr="00426393" w14:paraId="47F862E8" w14:textId="77777777">
        <w:trPr>
          <w:jc w:val="center"/>
        </w:trPr>
        <w:tc>
          <w:tcPr>
            <w:tcW w:w="416" w:type="dxa"/>
            <w:vMerge/>
            <w:shd w:val="clear" w:color="auto" w:fill="auto"/>
            <w:vAlign w:val="center"/>
          </w:tcPr>
          <w:p w14:paraId="54D42729" w14:textId="77777777" w:rsidR="003A55C5" w:rsidRPr="00426393" w:rsidRDefault="003A55C5" w:rsidP="009062FC">
            <w:pPr>
              <w:pStyle w:val="afffffffff9"/>
            </w:pPr>
          </w:p>
        </w:tc>
        <w:tc>
          <w:tcPr>
            <w:tcW w:w="425" w:type="dxa"/>
            <w:vMerge/>
            <w:shd w:val="clear" w:color="auto" w:fill="auto"/>
            <w:vAlign w:val="center"/>
          </w:tcPr>
          <w:p w14:paraId="69EF2EC0" w14:textId="77777777" w:rsidR="003A55C5" w:rsidRPr="00426393" w:rsidRDefault="003A55C5" w:rsidP="009062FC">
            <w:pPr>
              <w:pStyle w:val="afffffffff9"/>
            </w:pPr>
          </w:p>
        </w:tc>
        <w:tc>
          <w:tcPr>
            <w:tcW w:w="992" w:type="dxa"/>
            <w:vMerge/>
            <w:shd w:val="clear" w:color="auto" w:fill="auto"/>
            <w:vAlign w:val="center"/>
          </w:tcPr>
          <w:p w14:paraId="17E17A4F" w14:textId="77777777" w:rsidR="003A55C5" w:rsidRPr="00426393" w:rsidRDefault="003A55C5" w:rsidP="009062FC">
            <w:pPr>
              <w:pStyle w:val="afffffffff9"/>
            </w:pPr>
          </w:p>
        </w:tc>
        <w:tc>
          <w:tcPr>
            <w:tcW w:w="992" w:type="dxa"/>
            <w:shd w:val="clear" w:color="auto" w:fill="auto"/>
            <w:vAlign w:val="center"/>
          </w:tcPr>
          <w:p w14:paraId="401DD428" w14:textId="77777777" w:rsidR="003A55C5" w:rsidRPr="00426393" w:rsidRDefault="00000000" w:rsidP="009062FC">
            <w:pPr>
              <w:pStyle w:val="afffffffff9"/>
            </w:pPr>
            <w:r w:rsidRPr="00426393">
              <w:t>集约化种植农产品</w:t>
            </w:r>
          </w:p>
        </w:tc>
        <w:tc>
          <w:tcPr>
            <w:tcW w:w="6509" w:type="dxa"/>
            <w:shd w:val="clear" w:color="auto" w:fill="auto"/>
            <w:vAlign w:val="center"/>
          </w:tcPr>
          <w:p w14:paraId="5360E9DB" w14:textId="77777777" w:rsidR="003A55C5" w:rsidRPr="00426393" w:rsidRDefault="00000000" w:rsidP="009062FC">
            <w:pPr>
              <w:pStyle w:val="afffffffff9"/>
            </w:pPr>
            <w:r w:rsidRPr="00426393">
              <w:t>从集约化种植的生态系统中收获的初级农产品，如稻谷、小麦、玉米、薯类、豆类、油料作物、糖料作物、棉花、烟叶、茶叶、蔬菜、水果、食用菌等。</w:t>
            </w:r>
          </w:p>
        </w:tc>
      </w:tr>
      <w:tr w:rsidR="003A55C5" w:rsidRPr="00426393" w14:paraId="426EE82D" w14:textId="77777777">
        <w:trPr>
          <w:jc w:val="center"/>
        </w:trPr>
        <w:tc>
          <w:tcPr>
            <w:tcW w:w="416" w:type="dxa"/>
            <w:vMerge w:val="restart"/>
            <w:shd w:val="clear" w:color="auto" w:fill="auto"/>
            <w:vAlign w:val="center"/>
          </w:tcPr>
          <w:p w14:paraId="1EF72AC9" w14:textId="77777777" w:rsidR="003A55C5" w:rsidRPr="00426393" w:rsidRDefault="00000000" w:rsidP="009062FC">
            <w:pPr>
              <w:pStyle w:val="afffffffff9"/>
            </w:pPr>
            <w:r w:rsidRPr="00426393">
              <w:t>2</w:t>
            </w:r>
          </w:p>
        </w:tc>
        <w:tc>
          <w:tcPr>
            <w:tcW w:w="425" w:type="dxa"/>
            <w:vMerge/>
            <w:shd w:val="clear" w:color="auto" w:fill="auto"/>
            <w:vAlign w:val="center"/>
          </w:tcPr>
          <w:p w14:paraId="0B3125F5" w14:textId="77777777" w:rsidR="003A55C5" w:rsidRPr="00426393" w:rsidRDefault="003A55C5" w:rsidP="009062FC">
            <w:pPr>
              <w:pStyle w:val="afffffffff9"/>
            </w:pPr>
          </w:p>
        </w:tc>
        <w:tc>
          <w:tcPr>
            <w:tcW w:w="992" w:type="dxa"/>
            <w:vMerge w:val="restart"/>
            <w:shd w:val="clear" w:color="auto" w:fill="auto"/>
            <w:vAlign w:val="center"/>
          </w:tcPr>
          <w:p w14:paraId="7789DFAC" w14:textId="77777777" w:rsidR="003A55C5" w:rsidRPr="00426393" w:rsidRDefault="00000000" w:rsidP="009062FC">
            <w:pPr>
              <w:pStyle w:val="afffffffff9"/>
            </w:pPr>
            <w:r w:rsidRPr="00426393">
              <w:t>林产品</w:t>
            </w:r>
          </w:p>
        </w:tc>
        <w:tc>
          <w:tcPr>
            <w:tcW w:w="992" w:type="dxa"/>
            <w:shd w:val="clear" w:color="auto" w:fill="auto"/>
            <w:vAlign w:val="center"/>
          </w:tcPr>
          <w:p w14:paraId="7F56C81C" w14:textId="77777777" w:rsidR="003A55C5" w:rsidRPr="00426393" w:rsidRDefault="00000000" w:rsidP="009062FC">
            <w:pPr>
              <w:pStyle w:val="afffffffff9"/>
            </w:pPr>
            <w:r w:rsidRPr="00426393">
              <w:t>野生林产品</w:t>
            </w:r>
          </w:p>
        </w:tc>
        <w:tc>
          <w:tcPr>
            <w:tcW w:w="6509" w:type="dxa"/>
            <w:shd w:val="clear" w:color="auto" w:fill="auto"/>
            <w:vAlign w:val="center"/>
          </w:tcPr>
          <w:p w14:paraId="3F47D97A" w14:textId="77777777" w:rsidR="003A55C5" w:rsidRPr="00426393" w:rsidRDefault="00000000" w:rsidP="009062FC">
            <w:pPr>
              <w:pStyle w:val="afffffffff9"/>
            </w:pPr>
            <w:r w:rsidRPr="00426393">
              <w:t>从自然生态系统中获得的林木产品、林产品以及与森林资源相关的初级产品，如木材、竹材、藤材、松脂、生漆、木本粮油、苗木花卉、石斛、香榧等。</w:t>
            </w:r>
          </w:p>
        </w:tc>
      </w:tr>
      <w:tr w:rsidR="003A55C5" w:rsidRPr="00426393" w14:paraId="3D915C5C" w14:textId="77777777">
        <w:trPr>
          <w:jc w:val="center"/>
        </w:trPr>
        <w:tc>
          <w:tcPr>
            <w:tcW w:w="416" w:type="dxa"/>
            <w:vMerge/>
            <w:shd w:val="clear" w:color="auto" w:fill="auto"/>
            <w:vAlign w:val="center"/>
          </w:tcPr>
          <w:p w14:paraId="33CDCB6F" w14:textId="77777777" w:rsidR="003A55C5" w:rsidRPr="00426393" w:rsidRDefault="003A55C5" w:rsidP="009062FC">
            <w:pPr>
              <w:pStyle w:val="afffffffff9"/>
            </w:pPr>
          </w:p>
        </w:tc>
        <w:tc>
          <w:tcPr>
            <w:tcW w:w="425" w:type="dxa"/>
            <w:vMerge/>
            <w:shd w:val="clear" w:color="auto" w:fill="auto"/>
            <w:vAlign w:val="center"/>
          </w:tcPr>
          <w:p w14:paraId="790226EE" w14:textId="77777777" w:rsidR="003A55C5" w:rsidRPr="00426393" w:rsidRDefault="003A55C5" w:rsidP="009062FC">
            <w:pPr>
              <w:pStyle w:val="afffffffff9"/>
            </w:pPr>
          </w:p>
        </w:tc>
        <w:tc>
          <w:tcPr>
            <w:tcW w:w="992" w:type="dxa"/>
            <w:vMerge/>
            <w:shd w:val="clear" w:color="auto" w:fill="auto"/>
            <w:vAlign w:val="center"/>
          </w:tcPr>
          <w:p w14:paraId="629C6ED9" w14:textId="77777777" w:rsidR="003A55C5" w:rsidRPr="00426393" w:rsidRDefault="003A55C5" w:rsidP="009062FC">
            <w:pPr>
              <w:pStyle w:val="afffffffff9"/>
            </w:pPr>
          </w:p>
        </w:tc>
        <w:tc>
          <w:tcPr>
            <w:tcW w:w="992" w:type="dxa"/>
            <w:shd w:val="clear" w:color="auto" w:fill="auto"/>
            <w:vAlign w:val="center"/>
          </w:tcPr>
          <w:p w14:paraId="26555460" w14:textId="77777777" w:rsidR="003A55C5" w:rsidRPr="00426393" w:rsidRDefault="00000000" w:rsidP="009062FC">
            <w:pPr>
              <w:pStyle w:val="afffffffff9"/>
            </w:pPr>
            <w:r w:rsidRPr="00426393">
              <w:t>集约化种植林产品</w:t>
            </w:r>
          </w:p>
        </w:tc>
        <w:tc>
          <w:tcPr>
            <w:tcW w:w="6509" w:type="dxa"/>
            <w:shd w:val="clear" w:color="auto" w:fill="auto"/>
            <w:vAlign w:val="center"/>
          </w:tcPr>
          <w:p w14:paraId="32929CAD" w14:textId="77777777" w:rsidR="003A55C5" w:rsidRPr="00426393" w:rsidRDefault="00000000" w:rsidP="009062FC">
            <w:pPr>
              <w:pStyle w:val="afffffffff9"/>
            </w:pPr>
            <w:r w:rsidRPr="00426393">
              <w:t>从集约化管理的生态系统中获得的林木产品、林产品以及与森林资源相关的初级产品，如木材、竹材、松脂、生漆、木本粮油、苗木花卉、石斛、香榧等。</w:t>
            </w:r>
          </w:p>
        </w:tc>
      </w:tr>
      <w:tr w:rsidR="003A55C5" w:rsidRPr="00426393" w14:paraId="09D27FD4" w14:textId="77777777">
        <w:trPr>
          <w:jc w:val="center"/>
        </w:trPr>
        <w:tc>
          <w:tcPr>
            <w:tcW w:w="416" w:type="dxa"/>
            <w:shd w:val="clear" w:color="auto" w:fill="auto"/>
            <w:vAlign w:val="center"/>
          </w:tcPr>
          <w:p w14:paraId="0C910227" w14:textId="77777777" w:rsidR="003A55C5" w:rsidRPr="00426393" w:rsidRDefault="00000000" w:rsidP="009062FC">
            <w:pPr>
              <w:pStyle w:val="afffffffff9"/>
            </w:pPr>
            <w:r w:rsidRPr="00426393">
              <w:t>3</w:t>
            </w:r>
          </w:p>
        </w:tc>
        <w:tc>
          <w:tcPr>
            <w:tcW w:w="425" w:type="dxa"/>
            <w:vMerge/>
            <w:shd w:val="clear" w:color="auto" w:fill="auto"/>
            <w:vAlign w:val="center"/>
          </w:tcPr>
          <w:p w14:paraId="320C45A5" w14:textId="77777777" w:rsidR="003A55C5" w:rsidRPr="00426393" w:rsidRDefault="003A55C5" w:rsidP="009062FC">
            <w:pPr>
              <w:pStyle w:val="afffffffff9"/>
            </w:pPr>
          </w:p>
        </w:tc>
        <w:tc>
          <w:tcPr>
            <w:tcW w:w="1984" w:type="dxa"/>
            <w:gridSpan w:val="2"/>
            <w:shd w:val="clear" w:color="auto" w:fill="auto"/>
            <w:vAlign w:val="center"/>
          </w:tcPr>
          <w:p w14:paraId="1BD89C9E" w14:textId="77777777" w:rsidR="003A55C5" w:rsidRPr="00426393" w:rsidRDefault="00000000" w:rsidP="009062FC">
            <w:pPr>
              <w:pStyle w:val="afffffffff9"/>
            </w:pPr>
            <w:r w:rsidRPr="00426393">
              <w:t>放养畜牧产品</w:t>
            </w:r>
          </w:p>
        </w:tc>
        <w:tc>
          <w:tcPr>
            <w:tcW w:w="6509" w:type="dxa"/>
            <w:shd w:val="clear" w:color="auto" w:fill="auto"/>
            <w:vAlign w:val="center"/>
          </w:tcPr>
          <w:p w14:paraId="5FFD0C6C" w14:textId="77777777" w:rsidR="003A55C5" w:rsidRPr="00426393" w:rsidRDefault="00000000" w:rsidP="009062FC">
            <w:pPr>
              <w:pStyle w:val="afffffffff9"/>
            </w:pPr>
            <w:r w:rsidRPr="00426393">
              <w:t>利用放牧获得的亩产品，如牛、羊、奶类、野生禽蛋、蜂蜜等。</w:t>
            </w:r>
          </w:p>
        </w:tc>
      </w:tr>
      <w:tr w:rsidR="003A55C5" w:rsidRPr="00426393" w14:paraId="532C58B0" w14:textId="77777777">
        <w:trPr>
          <w:trHeight w:val="279"/>
          <w:jc w:val="center"/>
        </w:trPr>
        <w:tc>
          <w:tcPr>
            <w:tcW w:w="416" w:type="dxa"/>
            <w:vMerge w:val="restart"/>
            <w:shd w:val="clear" w:color="auto" w:fill="auto"/>
            <w:vAlign w:val="center"/>
          </w:tcPr>
          <w:p w14:paraId="6B7E8D67" w14:textId="77777777" w:rsidR="003A55C5" w:rsidRPr="00426393" w:rsidRDefault="00000000" w:rsidP="009062FC">
            <w:pPr>
              <w:pStyle w:val="afffffffff9"/>
            </w:pPr>
            <w:r w:rsidRPr="00426393">
              <w:t>4</w:t>
            </w:r>
          </w:p>
        </w:tc>
        <w:tc>
          <w:tcPr>
            <w:tcW w:w="425" w:type="dxa"/>
            <w:vMerge/>
            <w:shd w:val="clear" w:color="auto" w:fill="auto"/>
            <w:vAlign w:val="center"/>
          </w:tcPr>
          <w:p w14:paraId="71039AC2" w14:textId="77777777" w:rsidR="003A55C5" w:rsidRPr="00426393" w:rsidRDefault="003A55C5" w:rsidP="009062FC">
            <w:pPr>
              <w:pStyle w:val="afffffffff9"/>
            </w:pPr>
          </w:p>
        </w:tc>
        <w:tc>
          <w:tcPr>
            <w:tcW w:w="992" w:type="dxa"/>
            <w:vMerge w:val="restart"/>
            <w:shd w:val="clear" w:color="auto" w:fill="auto"/>
            <w:vAlign w:val="center"/>
          </w:tcPr>
          <w:p w14:paraId="3254E583" w14:textId="77777777" w:rsidR="003A55C5" w:rsidRPr="00426393" w:rsidRDefault="00000000" w:rsidP="009062FC">
            <w:pPr>
              <w:pStyle w:val="afffffffff9"/>
            </w:pPr>
            <w:r w:rsidRPr="00426393">
              <w:t>渔产品</w:t>
            </w:r>
          </w:p>
        </w:tc>
        <w:tc>
          <w:tcPr>
            <w:tcW w:w="992" w:type="dxa"/>
            <w:shd w:val="clear" w:color="auto" w:fill="auto"/>
            <w:vAlign w:val="center"/>
          </w:tcPr>
          <w:p w14:paraId="7DF58EC1" w14:textId="77777777" w:rsidR="003A55C5" w:rsidRPr="00426393" w:rsidRDefault="00000000" w:rsidP="009062FC">
            <w:pPr>
              <w:pStyle w:val="afffffffff9"/>
            </w:pPr>
            <w:r w:rsidRPr="00426393">
              <w:t>野生渔产品</w:t>
            </w:r>
          </w:p>
        </w:tc>
        <w:tc>
          <w:tcPr>
            <w:tcW w:w="6509" w:type="dxa"/>
            <w:shd w:val="clear" w:color="auto" w:fill="auto"/>
            <w:vAlign w:val="center"/>
          </w:tcPr>
          <w:p w14:paraId="50727CD8" w14:textId="77777777" w:rsidR="003A55C5" w:rsidRPr="00426393" w:rsidRDefault="00000000" w:rsidP="009062FC">
            <w:pPr>
              <w:pStyle w:val="afffffffff9"/>
            </w:pPr>
            <w:r w:rsidRPr="00426393">
              <w:t>在陆域自然水体中通过捕捞获取的水产品，如鱼类、贝类、其他水生动物等。</w:t>
            </w:r>
          </w:p>
        </w:tc>
      </w:tr>
      <w:tr w:rsidR="003A55C5" w:rsidRPr="00426393" w14:paraId="79BD0E1F" w14:textId="77777777">
        <w:trPr>
          <w:jc w:val="center"/>
        </w:trPr>
        <w:tc>
          <w:tcPr>
            <w:tcW w:w="416" w:type="dxa"/>
            <w:vMerge/>
            <w:shd w:val="clear" w:color="auto" w:fill="auto"/>
            <w:vAlign w:val="center"/>
          </w:tcPr>
          <w:p w14:paraId="67533931" w14:textId="77777777" w:rsidR="003A55C5" w:rsidRPr="00426393" w:rsidRDefault="003A55C5" w:rsidP="009062FC">
            <w:pPr>
              <w:pStyle w:val="afffffffff9"/>
            </w:pPr>
          </w:p>
        </w:tc>
        <w:tc>
          <w:tcPr>
            <w:tcW w:w="425" w:type="dxa"/>
            <w:vMerge/>
            <w:shd w:val="clear" w:color="auto" w:fill="auto"/>
            <w:vAlign w:val="center"/>
          </w:tcPr>
          <w:p w14:paraId="7EC60428" w14:textId="77777777" w:rsidR="003A55C5" w:rsidRPr="00426393" w:rsidRDefault="003A55C5" w:rsidP="009062FC">
            <w:pPr>
              <w:pStyle w:val="afffffffff9"/>
            </w:pPr>
          </w:p>
        </w:tc>
        <w:tc>
          <w:tcPr>
            <w:tcW w:w="992" w:type="dxa"/>
            <w:vMerge/>
            <w:shd w:val="clear" w:color="auto" w:fill="auto"/>
            <w:vAlign w:val="center"/>
          </w:tcPr>
          <w:p w14:paraId="0D9A804D" w14:textId="77777777" w:rsidR="003A55C5" w:rsidRPr="00426393" w:rsidRDefault="003A55C5" w:rsidP="009062FC">
            <w:pPr>
              <w:pStyle w:val="afffffffff9"/>
            </w:pPr>
          </w:p>
        </w:tc>
        <w:tc>
          <w:tcPr>
            <w:tcW w:w="992" w:type="dxa"/>
            <w:shd w:val="clear" w:color="auto" w:fill="auto"/>
            <w:vAlign w:val="center"/>
          </w:tcPr>
          <w:p w14:paraId="7B38B08F" w14:textId="77777777" w:rsidR="003A55C5" w:rsidRPr="00426393" w:rsidRDefault="00000000" w:rsidP="009062FC">
            <w:pPr>
              <w:pStyle w:val="afffffffff9"/>
            </w:pPr>
            <w:r w:rsidRPr="00426393">
              <w:t>集约化养殖渔产品</w:t>
            </w:r>
          </w:p>
        </w:tc>
        <w:tc>
          <w:tcPr>
            <w:tcW w:w="6509" w:type="dxa"/>
            <w:shd w:val="clear" w:color="auto" w:fill="auto"/>
            <w:vAlign w:val="center"/>
          </w:tcPr>
          <w:p w14:paraId="48DA4CB1" w14:textId="77777777" w:rsidR="003A55C5" w:rsidRPr="00426393" w:rsidRDefault="00000000" w:rsidP="009062FC">
            <w:pPr>
              <w:pStyle w:val="afffffffff9"/>
            </w:pPr>
            <w:r w:rsidRPr="00426393">
              <w:t>在人工管理的水生态系统中，养殖生产的水产品，如鱼类、贝类、其他水生动物等。</w:t>
            </w:r>
          </w:p>
        </w:tc>
      </w:tr>
      <w:tr w:rsidR="003A55C5" w:rsidRPr="00426393" w14:paraId="456B2C5C" w14:textId="77777777">
        <w:trPr>
          <w:jc w:val="center"/>
        </w:trPr>
        <w:tc>
          <w:tcPr>
            <w:tcW w:w="416" w:type="dxa"/>
            <w:shd w:val="clear" w:color="auto" w:fill="auto"/>
            <w:vAlign w:val="center"/>
          </w:tcPr>
          <w:p w14:paraId="64D3A3B6" w14:textId="77777777" w:rsidR="003A55C5" w:rsidRPr="00426393" w:rsidRDefault="00000000" w:rsidP="009062FC">
            <w:pPr>
              <w:pStyle w:val="afffffffff9"/>
            </w:pPr>
            <w:r w:rsidRPr="00426393">
              <w:t>5</w:t>
            </w:r>
          </w:p>
        </w:tc>
        <w:tc>
          <w:tcPr>
            <w:tcW w:w="425" w:type="dxa"/>
            <w:vMerge/>
            <w:shd w:val="clear" w:color="auto" w:fill="auto"/>
            <w:vAlign w:val="center"/>
          </w:tcPr>
          <w:p w14:paraId="263C5F0D" w14:textId="77777777" w:rsidR="003A55C5" w:rsidRPr="00426393" w:rsidRDefault="003A55C5" w:rsidP="009062FC">
            <w:pPr>
              <w:pStyle w:val="afffffffff9"/>
            </w:pPr>
          </w:p>
        </w:tc>
        <w:tc>
          <w:tcPr>
            <w:tcW w:w="1984" w:type="dxa"/>
            <w:gridSpan w:val="2"/>
            <w:shd w:val="clear" w:color="auto" w:fill="auto"/>
            <w:vAlign w:val="center"/>
          </w:tcPr>
          <w:p w14:paraId="751738B5" w14:textId="77777777" w:rsidR="003A55C5" w:rsidRPr="00426393" w:rsidRDefault="00000000" w:rsidP="009062FC">
            <w:pPr>
              <w:pStyle w:val="afffffffff9"/>
            </w:pPr>
            <w:r w:rsidRPr="00426393">
              <w:t>淡水资源产品</w:t>
            </w:r>
          </w:p>
        </w:tc>
        <w:tc>
          <w:tcPr>
            <w:tcW w:w="6509" w:type="dxa"/>
            <w:shd w:val="clear" w:color="auto" w:fill="auto"/>
            <w:vAlign w:val="center"/>
          </w:tcPr>
          <w:p w14:paraId="16E7606E" w14:textId="3828FD09" w:rsidR="003A55C5" w:rsidRPr="00426393" w:rsidRDefault="00000000" w:rsidP="009062FC">
            <w:pPr>
              <w:pStyle w:val="afffffffff9"/>
            </w:pPr>
            <w:r w:rsidRPr="00426393">
              <w:t>生态系统对本地和下游提供</w:t>
            </w:r>
            <w:r w:rsidR="00FC3FB5" w:rsidRPr="00426393">
              <w:t>的</w:t>
            </w:r>
            <w:r w:rsidRPr="00426393">
              <w:t>达到或优于</w:t>
            </w:r>
            <w:r w:rsidRPr="00426393">
              <w:t>GB 3838</w:t>
            </w:r>
            <w:r w:rsidR="00AE1D58" w:rsidRPr="00426393">
              <w:t>规定的</w:t>
            </w:r>
            <w:r w:rsidRPr="00426393">
              <w:t>Ⅲ</w:t>
            </w:r>
            <w:r w:rsidRPr="00426393">
              <w:t>类标准的淡水资源。</w:t>
            </w:r>
          </w:p>
        </w:tc>
      </w:tr>
      <w:tr w:rsidR="003A55C5" w:rsidRPr="00426393" w14:paraId="59206194" w14:textId="77777777">
        <w:trPr>
          <w:jc w:val="center"/>
        </w:trPr>
        <w:tc>
          <w:tcPr>
            <w:tcW w:w="416" w:type="dxa"/>
            <w:shd w:val="clear" w:color="auto" w:fill="auto"/>
            <w:vAlign w:val="center"/>
          </w:tcPr>
          <w:p w14:paraId="3B919B71" w14:textId="77777777" w:rsidR="003A55C5" w:rsidRPr="00426393" w:rsidRDefault="00000000" w:rsidP="009062FC">
            <w:pPr>
              <w:pStyle w:val="afffffffff9"/>
            </w:pPr>
            <w:r w:rsidRPr="00426393">
              <w:t>6</w:t>
            </w:r>
          </w:p>
        </w:tc>
        <w:tc>
          <w:tcPr>
            <w:tcW w:w="425" w:type="dxa"/>
            <w:vMerge/>
            <w:shd w:val="clear" w:color="auto" w:fill="auto"/>
            <w:vAlign w:val="center"/>
          </w:tcPr>
          <w:p w14:paraId="5C05059B" w14:textId="77777777" w:rsidR="003A55C5" w:rsidRPr="00426393" w:rsidRDefault="003A55C5" w:rsidP="009062FC">
            <w:pPr>
              <w:pStyle w:val="afffffffff9"/>
            </w:pPr>
          </w:p>
        </w:tc>
        <w:tc>
          <w:tcPr>
            <w:tcW w:w="1984" w:type="dxa"/>
            <w:gridSpan w:val="2"/>
            <w:shd w:val="clear" w:color="auto" w:fill="auto"/>
            <w:vAlign w:val="center"/>
          </w:tcPr>
          <w:p w14:paraId="47B4F70E" w14:textId="77777777" w:rsidR="003A55C5" w:rsidRPr="00426393" w:rsidRDefault="00000000" w:rsidP="009062FC">
            <w:pPr>
              <w:pStyle w:val="afffffffff9"/>
            </w:pPr>
            <w:r w:rsidRPr="00426393">
              <w:t>生物质能产品</w:t>
            </w:r>
          </w:p>
        </w:tc>
        <w:tc>
          <w:tcPr>
            <w:tcW w:w="6509" w:type="dxa"/>
            <w:shd w:val="clear" w:color="auto" w:fill="auto"/>
            <w:vAlign w:val="center"/>
          </w:tcPr>
          <w:p w14:paraId="0476B592" w14:textId="77777777" w:rsidR="003A55C5" w:rsidRPr="00426393" w:rsidRDefault="00000000" w:rsidP="009062FC">
            <w:pPr>
              <w:pStyle w:val="afffffffff9"/>
            </w:pPr>
            <w:r w:rsidRPr="00426393">
              <w:t>来自生态系统的秸秆、薪柴等。</w:t>
            </w:r>
          </w:p>
        </w:tc>
      </w:tr>
      <w:tr w:rsidR="003A55C5" w:rsidRPr="00426393" w14:paraId="4B230404" w14:textId="77777777">
        <w:trPr>
          <w:jc w:val="center"/>
        </w:trPr>
        <w:tc>
          <w:tcPr>
            <w:tcW w:w="416" w:type="dxa"/>
            <w:shd w:val="clear" w:color="auto" w:fill="auto"/>
            <w:vAlign w:val="center"/>
          </w:tcPr>
          <w:p w14:paraId="4A4C45CE" w14:textId="77777777" w:rsidR="003A55C5" w:rsidRPr="00426393" w:rsidRDefault="00000000" w:rsidP="009062FC">
            <w:pPr>
              <w:pStyle w:val="afffffffff9"/>
            </w:pPr>
            <w:r w:rsidRPr="00426393">
              <w:t>7</w:t>
            </w:r>
          </w:p>
        </w:tc>
        <w:tc>
          <w:tcPr>
            <w:tcW w:w="425" w:type="dxa"/>
            <w:vMerge w:val="restart"/>
            <w:shd w:val="clear" w:color="auto" w:fill="auto"/>
            <w:vAlign w:val="center"/>
          </w:tcPr>
          <w:p w14:paraId="6B1EBDE9" w14:textId="77777777" w:rsidR="003A55C5" w:rsidRPr="00426393" w:rsidRDefault="00000000" w:rsidP="009062FC">
            <w:pPr>
              <w:pStyle w:val="afffffffff9"/>
            </w:pPr>
            <w:r w:rsidRPr="00426393">
              <w:t>调节服务</w:t>
            </w:r>
          </w:p>
        </w:tc>
        <w:tc>
          <w:tcPr>
            <w:tcW w:w="1984" w:type="dxa"/>
            <w:gridSpan w:val="2"/>
            <w:shd w:val="clear" w:color="auto" w:fill="auto"/>
            <w:vAlign w:val="center"/>
          </w:tcPr>
          <w:p w14:paraId="156877D4" w14:textId="77777777" w:rsidR="003A55C5" w:rsidRPr="00426393" w:rsidRDefault="00000000" w:rsidP="009062FC">
            <w:pPr>
              <w:pStyle w:val="afffffffff9"/>
            </w:pPr>
            <w:r w:rsidRPr="00426393">
              <w:t>水源涵养</w:t>
            </w:r>
          </w:p>
        </w:tc>
        <w:tc>
          <w:tcPr>
            <w:tcW w:w="6509" w:type="dxa"/>
            <w:shd w:val="clear" w:color="auto" w:fill="auto"/>
            <w:vAlign w:val="center"/>
          </w:tcPr>
          <w:p w14:paraId="63C9ADF2" w14:textId="77777777" w:rsidR="003A55C5" w:rsidRPr="00426393" w:rsidRDefault="00000000" w:rsidP="009062FC">
            <w:pPr>
              <w:pStyle w:val="afffffffff9"/>
            </w:pPr>
            <w:r w:rsidRPr="00426393">
              <w:t>生态系统通过其结构和过程</w:t>
            </w:r>
            <w:proofErr w:type="gramStart"/>
            <w:r w:rsidRPr="00426393">
              <w:t>拦截滞蓄降水</w:t>
            </w:r>
            <w:proofErr w:type="gramEnd"/>
            <w:r w:rsidRPr="00426393">
              <w:t>，增强土壤下渗，涵养土壤水分和补充地下水、调节河川流量，增加可利用水资源量的功能。</w:t>
            </w:r>
          </w:p>
        </w:tc>
      </w:tr>
      <w:tr w:rsidR="003A55C5" w:rsidRPr="00426393" w14:paraId="0257CC83" w14:textId="77777777">
        <w:trPr>
          <w:jc w:val="center"/>
        </w:trPr>
        <w:tc>
          <w:tcPr>
            <w:tcW w:w="416" w:type="dxa"/>
            <w:vMerge w:val="restart"/>
            <w:shd w:val="clear" w:color="auto" w:fill="auto"/>
            <w:vAlign w:val="center"/>
          </w:tcPr>
          <w:p w14:paraId="195DE4E6" w14:textId="77777777" w:rsidR="003A55C5" w:rsidRPr="00426393" w:rsidRDefault="00000000" w:rsidP="009062FC">
            <w:pPr>
              <w:pStyle w:val="afffffffff9"/>
            </w:pPr>
            <w:r w:rsidRPr="00426393">
              <w:t>8</w:t>
            </w:r>
          </w:p>
        </w:tc>
        <w:tc>
          <w:tcPr>
            <w:tcW w:w="425" w:type="dxa"/>
            <w:vMerge/>
            <w:shd w:val="clear" w:color="auto" w:fill="auto"/>
            <w:vAlign w:val="center"/>
          </w:tcPr>
          <w:p w14:paraId="4222FE0E" w14:textId="77777777" w:rsidR="003A55C5" w:rsidRPr="00426393" w:rsidRDefault="003A55C5" w:rsidP="009062FC">
            <w:pPr>
              <w:pStyle w:val="afffffffff9"/>
            </w:pPr>
          </w:p>
        </w:tc>
        <w:tc>
          <w:tcPr>
            <w:tcW w:w="992" w:type="dxa"/>
            <w:vMerge w:val="restart"/>
            <w:shd w:val="clear" w:color="auto" w:fill="auto"/>
            <w:vAlign w:val="center"/>
          </w:tcPr>
          <w:p w14:paraId="53794942" w14:textId="77777777" w:rsidR="003A55C5" w:rsidRPr="00426393" w:rsidRDefault="00000000" w:rsidP="009062FC">
            <w:pPr>
              <w:pStyle w:val="afffffffff9"/>
            </w:pPr>
            <w:r w:rsidRPr="00426393">
              <w:t>土壤保持</w:t>
            </w:r>
          </w:p>
        </w:tc>
        <w:tc>
          <w:tcPr>
            <w:tcW w:w="992" w:type="dxa"/>
            <w:shd w:val="clear" w:color="auto" w:fill="auto"/>
            <w:vAlign w:val="center"/>
          </w:tcPr>
          <w:p w14:paraId="6EFC5193" w14:textId="77777777" w:rsidR="003A55C5" w:rsidRPr="00426393" w:rsidRDefault="00000000" w:rsidP="009062FC">
            <w:pPr>
              <w:pStyle w:val="afffffffff9"/>
            </w:pPr>
            <w:r w:rsidRPr="00426393">
              <w:t>减少泥沙淤积</w:t>
            </w:r>
          </w:p>
        </w:tc>
        <w:tc>
          <w:tcPr>
            <w:tcW w:w="6509" w:type="dxa"/>
            <w:shd w:val="clear" w:color="auto" w:fill="auto"/>
            <w:vAlign w:val="center"/>
          </w:tcPr>
          <w:p w14:paraId="60D2641E" w14:textId="77777777" w:rsidR="003A55C5" w:rsidRPr="00426393" w:rsidRDefault="00000000" w:rsidP="009062FC">
            <w:pPr>
              <w:pStyle w:val="afffffffff9"/>
            </w:pPr>
            <w:r w:rsidRPr="00426393">
              <w:t>生态系统通过其结构与过程保护土壤、降低雨水的侵蚀能力，减少土壤流失，减少泥沙淤塞水利设施和河道的功能。</w:t>
            </w:r>
          </w:p>
        </w:tc>
      </w:tr>
      <w:tr w:rsidR="003A55C5" w:rsidRPr="00426393" w14:paraId="4BCFE684" w14:textId="77777777">
        <w:trPr>
          <w:jc w:val="center"/>
        </w:trPr>
        <w:tc>
          <w:tcPr>
            <w:tcW w:w="416" w:type="dxa"/>
            <w:vMerge/>
            <w:shd w:val="clear" w:color="auto" w:fill="auto"/>
            <w:vAlign w:val="center"/>
          </w:tcPr>
          <w:p w14:paraId="7D4D697F" w14:textId="77777777" w:rsidR="003A55C5" w:rsidRPr="00426393" w:rsidRDefault="003A55C5" w:rsidP="009062FC">
            <w:pPr>
              <w:pStyle w:val="afffffffff9"/>
            </w:pPr>
          </w:p>
        </w:tc>
        <w:tc>
          <w:tcPr>
            <w:tcW w:w="425" w:type="dxa"/>
            <w:vMerge/>
            <w:shd w:val="clear" w:color="auto" w:fill="auto"/>
            <w:vAlign w:val="center"/>
          </w:tcPr>
          <w:p w14:paraId="1DD517EA" w14:textId="77777777" w:rsidR="003A55C5" w:rsidRPr="00426393" w:rsidRDefault="003A55C5" w:rsidP="009062FC">
            <w:pPr>
              <w:pStyle w:val="afffffffff9"/>
            </w:pPr>
          </w:p>
        </w:tc>
        <w:tc>
          <w:tcPr>
            <w:tcW w:w="992" w:type="dxa"/>
            <w:vMerge/>
            <w:shd w:val="clear" w:color="auto" w:fill="auto"/>
            <w:vAlign w:val="center"/>
          </w:tcPr>
          <w:p w14:paraId="13033045" w14:textId="77777777" w:rsidR="003A55C5" w:rsidRPr="00426393" w:rsidRDefault="003A55C5" w:rsidP="009062FC">
            <w:pPr>
              <w:pStyle w:val="afffffffff9"/>
            </w:pPr>
          </w:p>
        </w:tc>
        <w:tc>
          <w:tcPr>
            <w:tcW w:w="992" w:type="dxa"/>
            <w:shd w:val="clear" w:color="auto" w:fill="auto"/>
            <w:vAlign w:val="center"/>
          </w:tcPr>
          <w:p w14:paraId="7C5F8CBF" w14:textId="77777777" w:rsidR="003A55C5" w:rsidRPr="00426393" w:rsidRDefault="00000000" w:rsidP="009062FC">
            <w:pPr>
              <w:pStyle w:val="afffffffff9"/>
            </w:pPr>
            <w:proofErr w:type="gramStart"/>
            <w:r w:rsidRPr="00426393">
              <w:t>削减面</w:t>
            </w:r>
            <w:proofErr w:type="gramEnd"/>
            <w:r w:rsidRPr="00426393">
              <w:t>源污染</w:t>
            </w:r>
          </w:p>
        </w:tc>
        <w:tc>
          <w:tcPr>
            <w:tcW w:w="6509" w:type="dxa"/>
            <w:shd w:val="clear" w:color="auto" w:fill="auto"/>
            <w:vAlign w:val="center"/>
          </w:tcPr>
          <w:p w14:paraId="78A778BD" w14:textId="77777777" w:rsidR="003A55C5" w:rsidRPr="00426393" w:rsidRDefault="00000000" w:rsidP="009062FC">
            <w:pPr>
              <w:pStyle w:val="afffffffff9"/>
            </w:pPr>
            <w:r w:rsidRPr="00426393">
              <w:t>生态系统通过保持土壤，减少氮、磷等土壤物质进入下游水体（包括河流、湖泊、水库等），减少下游水体的面源污染的功能。</w:t>
            </w:r>
          </w:p>
        </w:tc>
      </w:tr>
      <w:tr w:rsidR="003A55C5" w:rsidRPr="00426393" w14:paraId="1F70D6B2" w14:textId="77777777">
        <w:trPr>
          <w:jc w:val="center"/>
        </w:trPr>
        <w:tc>
          <w:tcPr>
            <w:tcW w:w="416" w:type="dxa"/>
            <w:shd w:val="clear" w:color="auto" w:fill="auto"/>
            <w:vAlign w:val="center"/>
          </w:tcPr>
          <w:p w14:paraId="01CB3989" w14:textId="77777777" w:rsidR="003A55C5" w:rsidRPr="00426393" w:rsidRDefault="00000000" w:rsidP="009062FC">
            <w:pPr>
              <w:pStyle w:val="afffffffff9"/>
            </w:pPr>
            <w:r w:rsidRPr="00426393">
              <w:t>9</w:t>
            </w:r>
          </w:p>
        </w:tc>
        <w:tc>
          <w:tcPr>
            <w:tcW w:w="425" w:type="dxa"/>
            <w:vMerge/>
            <w:shd w:val="clear" w:color="auto" w:fill="auto"/>
            <w:vAlign w:val="center"/>
          </w:tcPr>
          <w:p w14:paraId="6C6AFF9A" w14:textId="77777777" w:rsidR="003A55C5" w:rsidRPr="00426393" w:rsidRDefault="003A55C5" w:rsidP="009062FC">
            <w:pPr>
              <w:pStyle w:val="afffffffff9"/>
            </w:pPr>
          </w:p>
        </w:tc>
        <w:tc>
          <w:tcPr>
            <w:tcW w:w="1984" w:type="dxa"/>
            <w:gridSpan w:val="2"/>
            <w:shd w:val="clear" w:color="auto" w:fill="auto"/>
            <w:vAlign w:val="center"/>
          </w:tcPr>
          <w:p w14:paraId="5FDCB80C" w14:textId="77777777" w:rsidR="003A55C5" w:rsidRPr="00426393" w:rsidRDefault="00000000" w:rsidP="009062FC">
            <w:pPr>
              <w:pStyle w:val="afffffffff9"/>
            </w:pPr>
            <w:r w:rsidRPr="00426393">
              <w:t>洪水调蓄</w:t>
            </w:r>
          </w:p>
        </w:tc>
        <w:tc>
          <w:tcPr>
            <w:tcW w:w="6509" w:type="dxa"/>
            <w:shd w:val="clear" w:color="auto" w:fill="auto"/>
            <w:vAlign w:val="center"/>
          </w:tcPr>
          <w:p w14:paraId="318D93EE" w14:textId="77777777" w:rsidR="003A55C5" w:rsidRPr="00426393" w:rsidRDefault="00000000" w:rsidP="009062FC">
            <w:pPr>
              <w:pStyle w:val="afffffffff9"/>
            </w:pPr>
            <w:r w:rsidRPr="00426393">
              <w:t>生态系统通过调节暴雨径流、削减洪峰，减轻洪水危害的功能。</w:t>
            </w:r>
          </w:p>
        </w:tc>
      </w:tr>
      <w:tr w:rsidR="003A55C5" w:rsidRPr="00426393" w14:paraId="1B3157E4" w14:textId="77777777">
        <w:trPr>
          <w:jc w:val="center"/>
        </w:trPr>
        <w:tc>
          <w:tcPr>
            <w:tcW w:w="416" w:type="dxa"/>
            <w:shd w:val="clear" w:color="auto" w:fill="auto"/>
            <w:vAlign w:val="center"/>
          </w:tcPr>
          <w:p w14:paraId="46E93E36" w14:textId="77777777" w:rsidR="003A55C5" w:rsidRPr="00426393" w:rsidRDefault="00000000" w:rsidP="009062FC">
            <w:pPr>
              <w:pStyle w:val="afffffffff9"/>
            </w:pPr>
            <w:r w:rsidRPr="00426393">
              <w:t>10</w:t>
            </w:r>
          </w:p>
        </w:tc>
        <w:tc>
          <w:tcPr>
            <w:tcW w:w="425" w:type="dxa"/>
            <w:vMerge/>
            <w:shd w:val="clear" w:color="auto" w:fill="auto"/>
            <w:vAlign w:val="center"/>
          </w:tcPr>
          <w:p w14:paraId="7D046565" w14:textId="77777777" w:rsidR="003A55C5" w:rsidRPr="00426393" w:rsidRDefault="003A55C5" w:rsidP="009062FC">
            <w:pPr>
              <w:pStyle w:val="afffffffff9"/>
            </w:pPr>
          </w:p>
        </w:tc>
        <w:tc>
          <w:tcPr>
            <w:tcW w:w="1984" w:type="dxa"/>
            <w:gridSpan w:val="2"/>
            <w:shd w:val="clear" w:color="auto" w:fill="auto"/>
            <w:vAlign w:val="center"/>
          </w:tcPr>
          <w:p w14:paraId="2CB2D458" w14:textId="77777777" w:rsidR="003A55C5" w:rsidRPr="00426393" w:rsidRDefault="00000000" w:rsidP="009062FC">
            <w:pPr>
              <w:pStyle w:val="afffffffff9"/>
            </w:pPr>
            <w:proofErr w:type="gramStart"/>
            <w:r w:rsidRPr="00426393">
              <w:t>固碳</w:t>
            </w:r>
            <w:proofErr w:type="gramEnd"/>
          </w:p>
        </w:tc>
        <w:tc>
          <w:tcPr>
            <w:tcW w:w="6509" w:type="dxa"/>
            <w:shd w:val="clear" w:color="auto" w:fill="auto"/>
            <w:vAlign w:val="center"/>
          </w:tcPr>
          <w:p w14:paraId="63890929" w14:textId="77777777" w:rsidR="003A55C5" w:rsidRPr="00426393" w:rsidRDefault="00000000" w:rsidP="009062FC">
            <w:pPr>
              <w:pStyle w:val="afffffffff9"/>
            </w:pPr>
            <w:r w:rsidRPr="00426393">
              <w:t>生态系统通过有机体吸收二氧化碳合成有机物质，将大气中的</w:t>
            </w:r>
            <w:proofErr w:type="gramStart"/>
            <w:r w:rsidRPr="00426393">
              <w:t>碳固定</w:t>
            </w:r>
            <w:proofErr w:type="gramEnd"/>
            <w:r w:rsidRPr="00426393">
              <w:t>在植物和土壤中，以降低其在大气中二氧化碳浓度的功能。</w:t>
            </w:r>
          </w:p>
        </w:tc>
      </w:tr>
      <w:tr w:rsidR="003A55C5" w:rsidRPr="00426393" w14:paraId="10F207E3" w14:textId="77777777">
        <w:trPr>
          <w:jc w:val="center"/>
        </w:trPr>
        <w:tc>
          <w:tcPr>
            <w:tcW w:w="416" w:type="dxa"/>
            <w:shd w:val="clear" w:color="auto" w:fill="auto"/>
            <w:vAlign w:val="center"/>
          </w:tcPr>
          <w:p w14:paraId="4F05922E" w14:textId="77777777" w:rsidR="003A55C5" w:rsidRPr="00426393" w:rsidRDefault="00000000" w:rsidP="009062FC">
            <w:pPr>
              <w:pStyle w:val="afffffffff9"/>
            </w:pPr>
            <w:r w:rsidRPr="00426393">
              <w:t>11</w:t>
            </w:r>
          </w:p>
        </w:tc>
        <w:tc>
          <w:tcPr>
            <w:tcW w:w="425" w:type="dxa"/>
            <w:vMerge/>
            <w:shd w:val="clear" w:color="auto" w:fill="auto"/>
            <w:vAlign w:val="center"/>
          </w:tcPr>
          <w:p w14:paraId="23C5CC13" w14:textId="77777777" w:rsidR="003A55C5" w:rsidRPr="00426393" w:rsidRDefault="003A55C5" w:rsidP="009062FC">
            <w:pPr>
              <w:pStyle w:val="afffffffff9"/>
            </w:pPr>
          </w:p>
        </w:tc>
        <w:tc>
          <w:tcPr>
            <w:tcW w:w="1984" w:type="dxa"/>
            <w:gridSpan w:val="2"/>
            <w:shd w:val="clear" w:color="auto" w:fill="auto"/>
            <w:vAlign w:val="center"/>
          </w:tcPr>
          <w:p w14:paraId="7632B4D0" w14:textId="77777777" w:rsidR="003A55C5" w:rsidRPr="00426393" w:rsidRDefault="00000000" w:rsidP="009062FC">
            <w:pPr>
              <w:pStyle w:val="afffffffff9"/>
            </w:pPr>
            <w:proofErr w:type="gramStart"/>
            <w:r w:rsidRPr="00426393">
              <w:t>释氧</w:t>
            </w:r>
            <w:proofErr w:type="gramEnd"/>
          </w:p>
        </w:tc>
        <w:tc>
          <w:tcPr>
            <w:tcW w:w="6509" w:type="dxa"/>
            <w:shd w:val="clear" w:color="auto" w:fill="auto"/>
            <w:vAlign w:val="center"/>
          </w:tcPr>
          <w:p w14:paraId="124F8D72" w14:textId="77777777" w:rsidR="003A55C5" w:rsidRPr="00426393" w:rsidRDefault="00000000" w:rsidP="009062FC">
            <w:pPr>
              <w:pStyle w:val="afffffffff9"/>
            </w:pPr>
            <w:r w:rsidRPr="00426393">
              <w:t>生态系统通过有机体吸收二氧化碳释放氧气，提高大气中氧气含量的功能。</w:t>
            </w:r>
          </w:p>
        </w:tc>
      </w:tr>
      <w:tr w:rsidR="003A55C5" w:rsidRPr="00426393" w14:paraId="13B80D9A" w14:textId="77777777">
        <w:trPr>
          <w:jc w:val="center"/>
        </w:trPr>
        <w:tc>
          <w:tcPr>
            <w:tcW w:w="416" w:type="dxa"/>
            <w:shd w:val="clear" w:color="auto" w:fill="auto"/>
            <w:vAlign w:val="center"/>
          </w:tcPr>
          <w:p w14:paraId="30254F28" w14:textId="77777777" w:rsidR="003A55C5" w:rsidRPr="00426393" w:rsidRDefault="00000000" w:rsidP="009062FC">
            <w:pPr>
              <w:pStyle w:val="afffffffff9"/>
            </w:pPr>
            <w:r w:rsidRPr="00426393">
              <w:t>12</w:t>
            </w:r>
          </w:p>
        </w:tc>
        <w:tc>
          <w:tcPr>
            <w:tcW w:w="425" w:type="dxa"/>
            <w:vMerge/>
            <w:shd w:val="clear" w:color="auto" w:fill="auto"/>
            <w:vAlign w:val="center"/>
          </w:tcPr>
          <w:p w14:paraId="225A7425" w14:textId="77777777" w:rsidR="003A55C5" w:rsidRPr="00426393" w:rsidRDefault="003A55C5" w:rsidP="009062FC">
            <w:pPr>
              <w:pStyle w:val="afffffffff9"/>
            </w:pPr>
          </w:p>
        </w:tc>
        <w:tc>
          <w:tcPr>
            <w:tcW w:w="1984" w:type="dxa"/>
            <w:gridSpan w:val="2"/>
            <w:shd w:val="clear" w:color="auto" w:fill="auto"/>
            <w:vAlign w:val="center"/>
          </w:tcPr>
          <w:p w14:paraId="03267547" w14:textId="77777777" w:rsidR="003A55C5" w:rsidRPr="00426393" w:rsidRDefault="00000000" w:rsidP="009062FC">
            <w:pPr>
              <w:pStyle w:val="afffffffff9"/>
            </w:pPr>
            <w:r w:rsidRPr="00426393">
              <w:t>空气净化</w:t>
            </w:r>
          </w:p>
        </w:tc>
        <w:tc>
          <w:tcPr>
            <w:tcW w:w="6509" w:type="dxa"/>
            <w:shd w:val="clear" w:color="auto" w:fill="auto"/>
            <w:vAlign w:val="center"/>
          </w:tcPr>
          <w:p w14:paraId="756DE35B" w14:textId="77777777" w:rsidR="003A55C5" w:rsidRPr="00426393" w:rsidRDefault="00000000" w:rsidP="009062FC">
            <w:pPr>
              <w:pStyle w:val="afffffffff9"/>
            </w:pPr>
            <w:r w:rsidRPr="00426393">
              <w:t>生态系统吸收、</w:t>
            </w:r>
            <w:proofErr w:type="gramStart"/>
            <w:r w:rsidRPr="00426393">
              <w:t>阻滤大气</w:t>
            </w:r>
            <w:proofErr w:type="gramEnd"/>
            <w:r w:rsidRPr="00426393">
              <w:t>中的污染物，如</w:t>
            </w:r>
            <w:r w:rsidRPr="00426393">
              <w:t xml:space="preserve"> SO</w:t>
            </w:r>
            <w:r w:rsidRPr="00426393">
              <w:rPr>
                <w:vertAlign w:val="subscript"/>
              </w:rPr>
              <w:t>2</w:t>
            </w:r>
            <w:r w:rsidRPr="00426393">
              <w:t>、</w:t>
            </w:r>
            <w:r w:rsidRPr="00426393">
              <w:t>NO</w:t>
            </w:r>
            <w:r w:rsidRPr="00426393">
              <w:rPr>
                <w:vertAlign w:val="subscript"/>
              </w:rPr>
              <w:t>x</w:t>
            </w:r>
            <w:r w:rsidRPr="00426393">
              <w:t>、烟粉尘等，降低空气污染浓度，改善空气环境的功能。</w:t>
            </w:r>
          </w:p>
        </w:tc>
      </w:tr>
      <w:tr w:rsidR="003A55C5" w:rsidRPr="00426393" w14:paraId="5CA06B7E" w14:textId="77777777">
        <w:trPr>
          <w:jc w:val="center"/>
        </w:trPr>
        <w:tc>
          <w:tcPr>
            <w:tcW w:w="416" w:type="dxa"/>
            <w:shd w:val="clear" w:color="auto" w:fill="auto"/>
            <w:vAlign w:val="center"/>
          </w:tcPr>
          <w:p w14:paraId="16EE9AF3" w14:textId="77777777" w:rsidR="003A55C5" w:rsidRPr="00426393" w:rsidRDefault="00000000" w:rsidP="009062FC">
            <w:pPr>
              <w:pStyle w:val="afffffffff9"/>
            </w:pPr>
            <w:r w:rsidRPr="00426393">
              <w:t>13</w:t>
            </w:r>
          </w:p>
        </w:tc>
        <w:tc>
          <w:tcPr>
            <w:tcW w:w="425" w:type="dxa"/>
            <w:vMerge/>
            <w:shd w:val="clear" w:color="auto" w:fill="auto"/>
            <w:vAlign w:val="center"/>
          </w:tcPr>
          <w:p w14:paraId="5ABB1320" w14:textId="77777777" w:rsidR="003A55C5" w:rsidRPr="00426393" w:rsidRDefault="003A55C5" w:rsidP="009062FC">
            <w:pPr>
              <w:pStyle w:val="afffffffff9"/>
            </w:pPr>
          </w:p>
        </w:tc>
        <w:tc>
          <w:tcPr>
            <w:tcW w:w="1984" w:type="dxa"/>
            <w:gridSpan w:val="2"/>
            <w:shd w:val="clear" w:color="auto" w:fill="auto"/>
            <w:vAlign w:val="center"/>
          </w:tcPr>
          <w:p w14:paraId="55D98AF7" w14:textId="77777777" w:rsidR="003A55C5" w:rsidRPr="00426393" w:rsidRDefault="00000000" w:rsidP="009062FC">
            <w:pPr>
              <w:pStyle w:val="afffffffff9"/>
            </w:pPr>
            <w:r w:rsidRPr="00426393">
              <w:t>水质净化</w:t>
            </w:r>
          </w:p>
        </w:tc>
        <w:tc>
          <w:tcPr>
            <w:tcW w:w="6509" w:type="dxa"/>
            <w:shd w:val="clear" w:color="auto" w:fill="auto"/>
            <w:vAlign w:val="center"/>
          </w:tcPr>
          <w:p w14:paraId="15B5057E" w14:textId="1D89ED83" w:rsidR="003A55C5" w:rsidRPr="00426393" w:rsidRDefault="00000000" w:rsidP="009062FC">
            <w:pPr>
              <w:pStyle w:val="afffffffff9"/>
            </w:pPr>
            <w:r w:rsidRPr="00426393">
              <w:t>生态系统通过物理和生化过程对水体污染物吸附、降解以及生物吸收等方式，降低</w:t>
            </w:r>
            <w:r w:rsidR="009F6293" w:rsidRPr="00426393">
              <w:t>化学需氧量</w:t>
            </w:r>
            <w:r w:rsidRPr="00426393">
              <w:t>、总磷、总氮等水体污染物浓度，净化水环境的功能。</w:t>
            </w:r>
          </w:p>
        </w:tc>
      </w:tr>
      <w:tr w:rsidR="003A55C5" w:rsidRPr="00426393" w14:paraId="517D8F4F" w14:textId="77777777">
        <w:trPr>
          <w:jc w:val="center"/>
        </w:trPr>
        <w:tc>
          <w:tcPr>
            <w:tcW w:w="416" w:type="dxa"/>
            <w:shd w:val="clear" w:color="auto" w:fill="auto"/>
            <w:vAlign w:val="center"/>
          </w:tcPr>
          <w:p w14:paraId="1148ADDF" w14:textId="77777777" w:rsidR="003A55C5" w:rsidRPr="00426393" w:rsidRDefault="00000000" w:rsidP="009062FC">
            <w:pPr>
              <w:pStyle w:val="afffffffff9"/>
            </w:pPr>
            <w:r w:rsidRPr="00426393">
              <w:t>14</w:t>
            </w:r>
          </w:p>
        </w:tc>
        <w:tc>
          <w:tcPr>
            <w:tcW w:w="425" w:type="dxa"/>
            <w:vMerge/>
            <w:shd w:val="clear" w:color="auto" w:fill="auto"/>
            <w:vAlign w:val="center"/>
          </w:tcPr>
          <w:p w14:paraId="2C430979" w14:textId="77777777" w:rsidR="003A55C5" w:rsidRPr="00426393" w:rsidRDefault="003A55C5" w:rsidP="009062FC">
            <w:pPr>
              <w:pStyle w:val="afffffffff9"/>
            </w:pPr>
          </w:p>
        </w:tc>
        <w:tc>
          <w:tcPr>
            <w:tcW w:w="992" w:type="dxa"/>
            <w:vMerge w:val="restart"/>
            <w:shd w:val="clear" w:color="auto" w:fill="auto"/>
            <w:vAlign w:val="center"/>
          </w:tcPr>
          <w:p w14:paraId="22CF290C" w14:textId="77777777" w:rsidR="003A55C5" w:rsidRPr="00426393" w:rsidRDefault="00000000" w:rsidP="009062FC">
            <w:pPr>
              <w:pStyle w:val="afffffffff9"/>
            </w:pPr>
            <w:r w:rsidRPr="00426393">
              <w:t>局部气候调节</w:t>
            </w:r>
          </w:p>
        </w:tc>
        <w:tc>
          <w:tcPr>
            <w:tcW w:w="992" w:type="dxa"/>
            <w:shd w:val="clear" w:color="auto" w:fill="auto"/>
            <w:vAlign w:val="center"/>
          </w:tcPr>
          <w:p w14:paraId="00666CC8" w14:textId="77777777" w:rsidR="003A55C5" w:rsidRPr="00426393" w:rsidRDefault="00000000" w:rsidP="009062FC">
            <w:pPr>
              <w:pStyle w:val="afffffffff9"/>
            </w:pPr>
            <w:r w:rsidRPr="00426393">
              <w:t>温度调节</w:t>
            </w:r>
          </w:p>
        </w:tc>
        <w:tc>
          <w:tcPr>
            <w:tcW w:w="6509" w:type="dxa"/>
            <w:shd w:val="clear" w:color="auto" w:fill="auto"/>
            <w:vAlign w:val="center"/>
          </w:tcPr>
          <w:p w14:paraId="7467E9B4" w14:textId="77777777" w:rsidR="003A55C5" w:rsidRPr="00426393" w:rsidRDefault="00000000" w:rsidP="009062FC">
            <w:pPr>
              <w:pStyle w:val="afffffffff9"/>
            </w:pPr>
            <w:r w:rsidRPr="00426393">
              <w:t>生态系统通过植被蒸腾作用和水体蒸发过程吸收能量，调节环境温度的功能。</w:t>
            </w:r>
          </w:p>
        </w:tc>
      </w:tr>
      <w:tr w:rsidR="003A55C5" w:rsidRPr="00426393" w14:paraId="25C3A049" w14:textId="77777777">
        <w:trPr>
          <w:jc w:val="center"/>
        </w:trPr>
        <w:tc>
          <w:tcPr>
            <w:tcW w:w="416" w:type="dxa"/>
            <w:shd w:val="clear" w:color="auto" w:fill="auto"/>
            <w:vAlign w:val="center"/>
          </w:tcPr>
          <w:p w14:paraId="58EFA7BC" w14:textId="77777777" w:rsidR="003A55C5" w:rsidRPr="00426393" w:rsidRDefault="00000000" w:rsidP="009062FC">
            <w:pPr>
              <w:pStyle w:val="afffffffff9"/>
            </w:pPr>
            <w:r w:rsidRPr="00426393">
              <w:t>15</w:t>
            </w:r>
          </w:p>
        </w:tc>
        <w:tc>
          <w:tcPr>
            <w:tcW w:w="425" w:type="dxa"/>
            <w:vMerge/>
            <w:shd w:val="clear" w:color="auto" w:fill="auto"/>
            <w:vAlign w:val="center"/>
          </w:tcPr>
          <w:p w14:paraId="7D02AF8F" w14:textId="77777777" w:rsidR="003A55C5" w:rsidRPr="00426393" w:rsidRDefault="003A55C5" w:rsidP="009062FC">
            <w:pPr>
              <w:pStyle w:val="afffffffff9"/>
            </w:pPr>
          </w:p>
        </w:tc>
        <w:tc>
          <w:tcPr>
            <w:tcW w:w="992" w:type="dxa"/>
            <w:vMerge/>
            <w:shd w:val="clear" w:color="auto" w:fill="auto"/>
            <w:vAlign w:val="center"/>
          </w:tcPr>
          <w:p w14:paraId="6B16001A" w14:textId="77777777" w:rsidR="003A55C5" w:rsidRPr="00426393" w:rsidRDefault="003A55C5" w:rsidP="009062FC">
            <w:pPr>
              <w:pStyle w:val="afffffffff9"/>
            </w:pPr>
          </w:p>
        </w:tc>
        <w:tc>
          <w:tcPr>
            <w:tcW w:w="992" w:type="dxa"/>
            <w:shd w:val="clear" w:color="auto" w:fill="auto"/>
            <w:vAlign w:val="center"/>
          </w:tcPr>
          <w:p w14:paraId="460EC8BA" w14:textId="77777777" w:rsidR="003A55C5" w:rsidRPr="00426393" w:rsidRDefault="00000000" w:rsidP="009062FC">
            <w:pPr>
              <w:pStyle w:val="afffffffff9"/>
            </w:pPr>
            <w:r w:rsidRPr="00426393">
              <w:t>湿度调节</w:t>
            </w:r>
          </w:p>
        </w:tc>
        <w:tc>
          <w:tcPr>
            <w:tcW w:w="6509" w:type="dxa"/>
            <w:shd w:val="clear" w:color="auto" w:fill="auto"/>
            <w:vAlign w:val="center"/>
          </w:tcPr>
          <w:p w14:paraId="403754F9" w14:textId="77777777" w:rsidR="003A55C5" w:rsidRPr="00426393" w:rsidRDefault="00000000" w:rsidP="009062FC">
            <w:pPr>
              <w:pStyle w:val="afffffffff9"/>
            </w:pPr>
            <w:r w:rsidRPr="00426393">
              <w:t>生态系统通过植被蒸腾作用和水体蒸发，调节环境适度的功能。</w:t>
            </w:r>
          </w:p>
        </w:tc>
      </w:tr>
      <w:tr w:rsidR="003A55C5" w:rsidRPr="00426393" w14:paraId="687C21BA" w14:textId="77777777">
        <w:trPr>
          <w:jc w:val="center"/>
        </w:trPr>
        <w:tc>
          <w:tcPr>
            <w:tcW w:w="416" w:type="dxa"/>
            <w:shd w:val="clear" w:color="auto" w:fill="auto"/>
            <w:vAlign w:val="center"/>
          </w:tcPr>
          <w:p w14:paraId="5CE8E377" w14:textId="77777777" w:rsidR="003A55C5" w:rsidRPr="00426393" w:rsidRDefault="00000000" w:rsidP="009062FC">
            <w:pPr>
              <w:pStyle w:val="afffffffff9"/>
            </w:pPr>
            <w:r w:rsidRPr="00426393">
              <w:rPr>
                <w:kern w:val="2"/>
                <w:sz w:val="21"/>
                <w:szCs w:val="21"/>
              </w:rPr>
              <w:br w:type="page"/>
            </w:r>
            <w:r w:rsidRPr="00426393">
              <w:t>16</w:t>
            </w:r>
          </w:p>
        </w:tc>
        <w:tc>
          <w:tcPr>
            <w:tcW w:w="425" w:type="dxa"/>
            <w:shd w:val="clear" w:color="auto" w:fill="auto"/>
            <w:vAlign w:val="center"/>
          </w:tcPr>
          <w:p w14:paraId="6D6B28FD" w14:textId="77777777" w:rsidR="003A55C5" w:rsidRPr="00426393" w:rsidRDefault="003A55C5" w:rsidP="009062FC">
            <w:pPr>
              <w:pStyle w:val="afffffffff9"/>
            </w:pPr>
          </w:p>
        </w:tc>
        <w:tc>
          <w:tcPr>
            <w:tcW w:w="1984" w:type="dxa"/>
            <w:gridSpan w:val="2"/>
            <w:shd w:val="clear" w:color="auto" w:fill="auto"/>
            <w:vAlign w:val="center"/>
          </w:tcPr>
          <w:p w14:paraId="43106D2B" w14:textId="77777777" w:rsidR="003A55C5" w:rsidRPr="00426393" w:rsidRDefault="00000000" w:rsidP="009062FC">
            <w:pPr>
              <w:pStyle w:val="afffffffff9"/>
            </w:pPr>
            <w:r w:rsidRPr="00426393">
              <w:t>噪声消减</w:t>
            </w:r>
            <w:r w:rsidRPr="00426393">
              <w:rPr>
                <w:vertAlign w:val="superscript"/>
              </w:rPr>
              <w:t>d</w:t>
            </w:r>
          </w:p>
        </w:tc>
        <w:tc>
          <w:tcPr>
            <w:tcW w:w="6509" w:type="dxa"/>
            <w:shd w:val="clear" w:color="auto" w:fill="auto"/>
            <w:vAlign w:val="center"/>
          </w:tcPr>
          <w:p w14:paraId="6838DCD1" w14:textId="77777777" w:rsidR="003A55C5" w:rsidRPr="00426393" w:rsidRDefault="00000000" w:rsidP="009062FC">
            <w:pPr>
              <w:pStyle w:val="afffffffff9"/>
            </w:pPr>
            <w:r w:rsidRPr="00426393">
              <w:t>生态系统通过植物反射和吸收声波能量，起到的消减交通噪音的功能。</w:t>
            </w:r>
          </w:p>
        </w:tc>
      </w:tr>
    </w:tbl>
    <w:p w14:paraId="7D26DAAC" w14:textId="77777777" w:rsidR="003A55C5" w:rsidRPr="00426393" w:rsidRDefault="00000000">
      <w:pPr>
        <w:pStyle w:val="afffff5"/>
        <w:pageBreakBefore/>
        <w:spacing w:beforeLines="50" w:before="156" w:afterLines="50" w:after="156"/>
        <w:ind w:firstLineChars="0" w:firstLine="0"/>
        <w:jc w:val="center"/>
        <w:rPr>
          <w:rFonts w:ascii="Times New Roman" w:eastAsia="黑体"/>
        </w:rPr>
      </w:pPr>
      <w:r w:rsidRPr="00426393">
        <w:rPr>
          <w:rFonts w:ascii="Times New Roman" w:eastAsia="黑体"/>
        </w:rPr>
        <w:lastRenderedPageBreak/>
        <w:t>表</w:t>
      </w:r>
      <w:r w:rsidRPr="00426393">
        <w:rPr>
          <w:rFonts w:ascii="Times New Roman" w:eastAsia="黑体"/>
        </w:rPr>
        <w:t xml:space="preserve">A.1  </w:t>
      </w:r>
      <w:r w:rsidRPr="00426393">
        <w:rPr>
          <w:rFonts w:ascii="Times New Roman" w:eastAsia="黑体"/>
        </w:rPr>
        <w:t>生态产品目录清单</w:t>
      </w:r>
      <w:r w:rsidRPr="00426393">
        <w:rPr>
          <w:rFonts w:ascii="Times New Roman"/>
        </w:rPr>
        <w:t>（续）</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16"/>
        <w:gridCol w:w="425"/>
        <w:gridCol w:w="1984"/>
        <w:gridCol w:w="6509"/>
      </w:tblGrid>
      <w:tr w:rsidR="003A55C5" w:rsidRPr="00426393" w14:paraId="34750F56" w14:textId="77777777">
        <w:trPr>
          <w:jc w:val="center"/>
        </w:trPr>
        <w:tc>
          <w:tcPr>
            <w:tcW w:w="416" w:type="dxa"/>
            <w:shd w:val="clear" w:color="auto" w:fill="auto"/>
            <w:vAlign w:val="center"/>
          </w:tcPr>
          <w:p w14:paraId="569FED39" w14:textId="77777777" w:rsidR="003A55C5" w:rsidRPr="00426393" w:rsidRDefault="00000000" w:rsidP="009062FC">
            <w:pPr>
              <w:pStyle w:val="afffffffff9"/>
            </w:pPr>
            <w:r w:rsidRPr="00426393">
              <w:t>17</w:t>
            </w:r>
          </w:p>
        </w:tc>
        <w:tc>
          <w:tcPr>
            <w:tcW w:w="425" w:type="dxa"/>
            <w:vMerge w:val="restart"/>
            <w:shd w:val="clear" w:color="auto" w:fill="auto"/>
            <w:vAlign w:val="center"/>
          </w:tcPr>
          <w:p w14:paraId="505C7D8C" w14:textId="77777777" w:rsidR="003A55C5" w:rsidRPr="00426393" w:rsidRDefault="00000000" w:rsidP="009062FC">
            <w:pPr>
              <w:pStyle w:val="afffffffff9"/>
            </w:pPr>
            <w:r w:rsidRPr="00426393">
              <w:t>文化服务</w:t>
            </w:r>
          </w:p>
        </w:tc>
        <w:tc>
          <w:tcPr>
            <w:tcW w:w="1984" w:type="dxa"/>
            <w:shd w:val="clear" w:color="auto" w:fill="auto"/>
            <w:vAlign w:val="center"/>
          </w:tcPr>
          <w:p w14:paraId="07493589" w14:textId="77777777" w:rsidR="003A55C5" w:rsidRPr="00426393" w:rsidRDefault="00000000" w:rsidP="009062FC">
            <w:pPr>
              <w:pStyle w:val="afffffffff9"/>
            </w:pPr>
            <w:proofErr w:type="gramStart"/>
            <w:r w:rsidRPr="00426393">
              <w:t>旅游康养</w:t>
            </w:r>
            <w:proofErr w:type="gramEnd"/>
          </w:p>
        </w:tc>
        <w:tc>
          <w:tcPr>
            <w:tcW w:w="6509" w:type="dxa"/>
            <w:shd w:val="clear" w:color="auto" w:fill="auto"/>
            <w:vAlign w:val="center"/>
          </w:tcPr>
          <w:p w14:paraId="1E977BCC" w14:textId="77777777" w:rsidR="003A55C5" w:rsidRPr="00426393" w:rsidRDefault="00000000" w:rsidP="009062FC">
            <w:pPr>
              <w:pStyle w:val="afffffffff9"/>
            </w:pPr>
            <w:r w:rsidRPr="00426393">
              <w:t>生态系统为人类提供旅游观光、娱乐、休养等服务</w:t>
            </w:r>
            <w:r w:rsidRPr="00426393">
              <w:t>,</w:t>
            </w:r>
            <w:r w:rsidRPr="00426393">
              <w:t>使其获得审美享受、身心恢复等非物质惠益。</w:t>
            </w:r>
          </w:p>
        </w:tc>
      </w:tr>
      <w:tr w:rsidR="003A55C5" w:rsidRPr="00426393" w14:paraId="1BCFD979" w14:textId="77777777">
        <w:trPr>
          <w:jc w:val="center"/>
        </w:trPr>
        <w:tc>
          <w:tcPr>
            <w:tcW w:w="416" w:type="dxa"/>
            <w:shd w:val="clear" w:color="auto" w:fill="auto"/>
            <w:vAlign w:val="center"/>
          </w:tcPr>
          <w:p w14:paraId="09DA2200" w14:textId="77777777" w:rsidR="003A55C5" w:rsidRPr="00426393" w:rsidRDefault="00000000" w:rsidP="009062FC">
            <w:pPr>
              <w:pStyle w:val="afffffffff9"/>
            </w:pPr>
            <w:r w:rsidRPr="00426393">
              <w:t>18</w:t>
            </w:r>
          </w:p>
        </w:tc>
        <w:tc>
          <w:tcPr>
            <w:tcW w:w="425" w:type="dxa"/>
            <w:vMerge/>
            <w:shd w:val="clear" w:color="auto" w:fill="auto"/>
            <w:vAlign w:val="center"/>
          </w:tcPr>
          <w:p w14:paraId="1056FF9E" w14:textId="77777777" w:rsidR="003A55C5" w:rsidRPr="00426393" w:rsidRDefault="003A55C5" w:rsidP="009062FC">
            <w:pPr>
              <w:pStyle w:val="afffffffff9"/>
            </w:pPr>
          </w:p>
        </w:tc>
        <w:tc>
          <w:tcPr>
            <w:tcW w:w="1984" w:type="dxa"/>
            <w:shd w:val="clear" w:color="auto" w:fill="auto"/>
            <w:vAlign w:val="center"/>
          </w:tcPr>
          <w:p w14:paraId="74990AEA" w14:textId="77777777" w:rsidR="003A55C5" w:rsidRPr="00426393" w:rsidRDefault="00000000" w:rsidP="009062FC">
            <w:pPr>
              <w:pStyle w:val="afffffffff9"/>
            </w:pPr>
            <w:r w:rsidRPr="00426393">
              <w:t>休闲游憩</w:t>
            </w:r>
            <w:r w:rsidRPr="00426393">
              <w:rPr>
                <w:vertAlign w:val="superscript"/>
              </w:rPr>
              <w:t>d</w:t>
            </w:r>
          </w:p>
        </w:tc>
        <w:tc>
          <w:tcPr>
            <w:tcW w:w="6509" w:type="dxa"/>
            <w:shd w:val="clear" w:color="auto" w:fill="auto"/>
            <w:vAlign w:val="center"/>
          </w:tcPr>
          <w:p w14:paraId="2E44ADE4" w14:textId="77777777" w:rsidR="003A55C5" w:rsidRPr="00426393" w:rsidRDefault="00000000" w:rsidP="009062FC">
            <w:pPr>
              <w:pStyle w:val="afffffffff9"/>
            </w:pPr>
            <w:r w:rsidRPr="00426393">
              <w:t>生态系统为人类日常业余时间提供的经常性休闲、健身等文体活动等服务的功能。</w:t>
            </w:r>
          </w:p>
        </w:tc>
      </w:tr>
      <w:tr w:rsidR="003A55C5" w:rsidRPr="00426393" w14:paraId="02711D8E" w14:textId="77777777">
        <w:trPr>
          <w:jc w:val="center"/>
        </w:trPr>
        <w:tc>
          <w:tcPr>
            <w:tcW w:w="416" w:type="dxa"/>
            <w:shd w:val="clear" w:color="auto" w:fill="auto"/>
            <w:vAlign w:val="center"/>
          </w:tcPr>
          <w:p w14:paraId="0FD6C20A" w14:textId="77777777" w:rsidR="003A55C5" w:rsidRPr="00426393" w:rsidRDefault="00000000" w:rsidP="009062FC">
            <w:pPr>
              <w:pStyle w:val="afffffffff9"/>
            </w:pPr>
            <w:r w:rsidRPr="00426393">
              <w:t>19</w:t>
            </w:r>
          </w:p>
        </w:tc>
        <w:tc>
          <w:tcPr>
            <w:tcW w:w="425" w:type="dxa"/>
            <w:vMerge/>
            <w:shd w:val="clear" w:color="auto" w:fill="auto"/>
            <w:vAlign w:val="center"/>
          </w:tcPr>
          <w:p w14:paraId="3CDEAD42" w14:textId="77777777" w:rsidR="003A55C5" w:rsidRPr="00426393" w:rsidRDefault="003A55C5" w:rsidP="009062FC">
            <w:pPr>
              <w:pStyle w:val="afffffffff9"/>
            </w:pPr>
          </w:p>
        </w:tc>
        <w:tc>
          <w:tcPr>
            <w:tcW w:w="1984" w:type="dxa"/>
            <w:shd w:val="clear" w:color="auto" w:fill="auto"/>
            <w:vAlign w:val="center"/>
          </w:tcPr>
          <w:p w14:paraId="45A99C96" w14:textId="77777777" w:rsidR="003A55C5" w:rsidRPr="00426393" w:rsidRDefault="00000000" w:rsidP="009062FC">
            <w:pPr>
              <w:pStyle w:val="afffffffff9"/>
            </w:pPr>
            <w:r w:rsidRPr="00426393">
              <w:t>景观增值</w:t>
            </w:r>
            <w:r w:rsidRPr="00426393">
              <w:rPr>
                <w:vertAlign w:val="superscript"/>
              </w:rPr>
              <w:t>d</w:t>
            </w:r>
          </w:p>
        </w:tc>
        <w:tc>
          <w:tcPr>
            <w:tcW w:w="6509" w:type="dxa"/>
            <w:shd w:val="clear" w:color="auto" w:fill="auto"/>
            <w:vAlign w:val="center"/>
          </w:tcPr>
          <w:p w14:paraId="16E8F7A4" w14:textId="77777777" w:rsidR="003A55C5" w:rsidRPr="00426393" w:rsidRDefault="00000000" w:rsidP="009062FC">
            <w:pPr>
              <w:pStyle w:val="afffffffff9"/>
            </w:pPr>
            <w:r w:rsidRPr="00426393">
              <w:t>生态系统为人类提供美学体验、精神愉悦等服务，从而提高周边酒店客房销售和房产使用价值，产生酒店客房和房产使用过程中的自然景观溢价的功能。</w:t>
            </w:r>
          </w:p>
        </w:tc>
      </w:tr>
      <w:tr w:rsidR="003A55C5" w:rsidRPr="00426393" w14:paraId="14774DBF" w14:textId="77777777">
        <w:trPr>
          <w:jc w:val="center"/>
        </w:trPr>
        <w:tc>
          <w:tcPr>
            <w:tcW w:w="9334" w:type="dxa"/>
            <w:gridSpan w:val="4"/>
            <w:tcBorders>
              <w:top w:val="single" w:sz="8" w:space="0" w:color="auto"/>
              <w:bottom w:val="single" w:sz="8" w:space="0" w:color="auto"/>
            </w:tcBorders>
            <w:shd w:val="clear" w:color="auto" w:fill="auto"/>
            <w:vAlign w:val="center"/>
          </w:tcPr>
          <w:p w14:paraId="4887954C" w14:textId="77777777" w:rsidR="003A55C5" w:rsidRPr="00426393" w:rsidRDefault="00000000">
            <w:pPr>
              <w:pStyle w:val="af4"/>
              <w:rPr>
                <w:rFonts w:ascii="Times New Roman" w:hAnsi="Times New Roman"/>
              </w:rPr>
            </w:pPr>
            <w:proofErr w:type="gramStart"/>
            <w:r w:rsidRPr="00426393">
              <w:rPr>
                <w:rFonts w:ascii="Times New Roman" w:hAnsi="Times New Roman"/>
              </w:rPr>
              <w:t>核算区</w:t>
            </w:r>
            <w:proofErr w:type="gramEnd"/>
            <w:r w:rsidRPr="00426393">
              <w:rPr>
                <w:rFonts w:ascii="Times New Roman" w:hAnsi="Times New Roman"/>
              </w:rPr>
              <w:t>为城市时，核算其噪声消减、休闲游憩和景观增值等价值。</w:t>
            </w:r>
          </w:p>
        </w:tc>
      </w:tr>
    </w:tbl>
    <w:p w14:paraId="3FEE474B" w14:textId="77777777" w:rsidR="003A55C5" w:rsidRPr="00426393" w:rsidRDefault="003A55C5">
      <w:pPr>
        <w:pStyle w:val="afffff5"/>
        <w:ind w:firstLine="420"/>
        <w:rPr>
          <w:rFonts w:ascii="Times New Roman"/>
        </w:rPr>
      </w:pPr>
    </w:p>
    <w:p w14:paraId="3331D6D9" w14:textId="77777777" w:rsidR="003A55C5" w:rsidRPr="00426393" w:rsidRDefault="003A55C5">
      <w:pPr>
        <w:pStyle w:val="afffff5"/>
        <w:ind w:firstLine="420"/>
        <w:rPr>
          <w:rFonts w:ascii="Times New Roman"/>
        </w:rPr>
        <w:sectPr w:rsidR="003A55C5" w:rsidRPr="00426393" w:rsidSect="004C1469">
          <w:pgSz w:w="11906" w:h="16838"/>
          <w:pgMar w:top="1928" w:right="1134" w:bottom="1134" w:left="1134" w:header="1418" w:footer="1134" w:gutter="284"/>
          <w:cols w:space="425"/>
          <w:formProt w:val="0"/>
          <w:docGrid w:type="lines" w:linePitch="312"/>
        </w:sectPr>
      </w:pPr>
    </w:p>
    <w:p w14:paraId="1A0C0B11" w14:textId="77777777" w:rsidR="003A55C5" w:rsidRPr="00426393" w:rsidRDefault="003A55C5">
      <w:pPr>
        <w:pStyle w:val="af8"/>
        <w:rPr>
          <w:rFonts w:ascii="Times New Roman" w:hAnsi="Times New Roman"/>
          <w:vanish w:val="0"/>
        </w:rPr>
      </w:pPr>
    </w:p>
    <w:p w14:paraId="5B11428C" w14:textId="77777777" w:rsidR="003A55C5" w:rsidRPr="00426393" w:rsidRDefault="003A55C5">
      <w:pPr>
        <w:pStyle w:val="afe"/>
        <w:rPr>
          <w:rFonts w:ascii="Times New Roman"/>
          <w:vanish w:val="0"/>
        </w:rPr>
      </w:pPr>
    </w:p>
    <w:p w14:paraId="4032D79D" w14:textId="77777777" w:rsidR="003A55C5" w:rsidRPr="00426393" w:rsidRDefault="00000000">
      <w:pPr>
        <w:pStyle w:val="aff3"/>
        <w:spacing w:after="156"/>
        <w:rPr>
          <w:rFonts w:ascii="Times New Roman"/>
        </w:rPr>
      </w:pPr>
      <w:r w:rsidRPr="00426393">
        <w:rPr>
          <w:rFonts w:ascii="Times New Roman"/>
        </w:rPr>
        <w:br/>
      </w:r>
      <w:bookmarkStart w:id="100" w:name="_Toc179674306"/>
      <w:bookmarkStart w:id="101" w:name="_Toc179690151"/>
      <w:r w:rsidRPr="00426393">
        <w:rPr>
          <w:rFonts w:ascii="Times New Roman"/>
        </w:rPr>
        <w:t>（资料性）</w:t>
      </w:r>
      <w:r w:rsidRPr="00426393">
        <w:rPr>
          <w:rFonts w:ascii="Times New Roman"/>
        </w:rPr>
        <w:br/>
      </w:r>
      <w:r w:rsidRPr="00426393">
        <w:rPr>
          <w:rFonts w:ascii="Times New Roman"/>
        </w:rPr>
        <w:t>生态系统类型与土地利用类型对照</w:t>
      </w:r>
      <w:bookmarkEnd w:id="100"/>
      <w:bookmarkEnd w:id="101"/>
    </w:p>
    <w:p w14:paraId="79868B4E" w14:textId="77777777" w:rsidR="003A55C5" w:rsidRPr="00426393" w:rsidRDefault="00000000">
      <w:pPr>
        <w:pStyle w:val="affffffffff8"/>
        <w:rPr>
          <w:rFonts w:ascii="Times New Roman"/>
        </w:rPr>
      </w:pPr>
      <w:r w:rsidRPr="00426393">
        <w:rPr>
          <w:rFonts w:ascii="Times New Roman"/>
        </w:rPr>
        <w:t>在调查或观测数据无法获取或不完整时，可利用自然资源部门第三次全国国土调查分类土地利用调查及年度更新结果，对照确定生态系统类型。可按照</w:t>
      </w:r>
      <w:r w:rsidRPr="00426393">
        <w:rPr>
          <w:rFonts w:ascii="Times New Roman"/>
        </w:rPr>
        <w:t>B.1</w:t>
      </w:r>
      <w:r w:rsidRPr="00426393">
        <w:rPr>
          <w:rFonts w:ascii="Times New Roman"/>
        </w:rPr>
        <w:t>进行对照参比。</w:t>
      </w:r>
    </w:p>
    <w:p w14:paraId="399B3768" w14:textId="77777777" w:rsidR="003A55C5" w:rsidRPr="00426393" w:rsidRDefault="00000000">
      <w:pPr>
        <w:pStyle w:val="affffffffff8"/>
        <w:rPr>
          <w:rFonts w:ascii="Times New Roman"/>
        </w:rPr>
      </w:pPr>
      <w:r w:rsidRPr="00426393">
        <w:rPr>
          <w:rFonts w:ascii="Times New Roman"/>
        </w:rPr>
        <w:t>生态系统分类及含义参考</w:t>
      </w:r>
      <w:r w:rsidRPr="00426393">
        <w:rPr>
          <w:rFonts w:ascii="Times New Roman"/>
        </w:rPr>
        <w:t>HJ1172-2012</w:t>
      </w:r>
      <w:r w:rsidRPr="00426393">
        <w:rPr>
          <w:rFonts w:ascii="Times New Roman"/>
        </w:rPr>
        <w:t>和《生态产品总值核算规范（试行）》，土地利用类型及含义参考</w:t>
      </w:r>
      <w:r w:rsidRPr="00426393">
        <w:rPr>
          <w:rFonts w:ascii="Times New Roman"/>
        </w:rPr>
        <w:t>TD/T 1055-2019</w:t>
      </w:r>
      <w:r w:rsidRPr="00426393">
        <w:rPr>
          <w:rFonts w:ascii="Times New Roman"/>
        </w:rPr>
        <w:t>。</w:t>
      </w:r>
    </w:p>
    <w:p w14:paraId="12A9653B" w14:textId="77777777" w:rsidR="003A55C5" w:rsidRPr="00426393" w:rsidRDefault="00000000">
      <w:pPr>
        <w:pStyle w:val="aff"/>
        <w:spacing w:before="156" w:after="156"/>
        <w:rPr>
          <w:rFonts w:ascii="Times New Roman"/>
        </w:rPr>
      </w:pPr>
      <w:r w:rsidRPr="00426393">
        <w:rPr>
          <w:rFonts w:ascii="Times New Roman"/>
        </w:rPr>
        <w:t>生态系统分类与土地利用类型对照</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66"/>
        <w:gridCol w:w="1418"/>
        <w:gridCol w:w="1417"/>
        <w:gridCol w:w="5233"/>
      </w:tblGrid>
      <w:tr w:rsidR="003A55C5" w:rsidRPr="00426393" w14:paraId="765EFA1A" w14:textId="77777777">
        <w:trPr>
          <w:tblHeader/>
          <w:jc w:val="center"/>
        </w:trPr>
        <w:tc>
          <w:tcPr>
            <w:tcW w:w="4101" w:type="dxa"/>
            <w:gridSpan w:val="3"/>
            <w:tcBorders>
              <w:top w:val="single" w:sz="8" w:space="0" w:color="auto"/>
              <w:bottom w:val="single" w:sz="8" w:space="0" w:color="auto"/>
            </w:tcBorders>
            <w:shd w:val="clear" w:color="auto" w:fill="auto"/>
            <w:vAlign w:val="center"/>
          </w:tcPr>
          <w:p w14:paraId="079D30C0" w14:textId="77777777" w:rsidR="003A55C5" w:rsidRPr="00426393" w:rsidRDefault="00000000" w:rsidP="009062FC">
            <w:pPr>
              <w:pStyle w:val="afffffffff9"/>
            </w:pPr>
            <w:r w:rsidRPr="00426393">
              <w:t>生态系统分类</w:t>
            </w:r>
          </w:p>
        </w:tc>
        <w:tc>
          <w:tcPr>
            <w:tcW w:w="5233" w:type="dxa"/>
            <w:tcBorders>
              <w:top w:val="single" w:sz="8" w:space="0" w:color="auto"/>
              <w:bottom w:val="single" w:sz="8" w:space="0" w:color="auto"/>
            </w:tcBorders>
            <w:shd w:val="clear" w:color="auto" w:fill="auto"/>
            <w:vAlign w:val="center"/>
          </w:tcPr>
          <w:p w14:paraId="3463DE96" w14:textId="77777777" w:rsidR="003A55C5" w:rsidRPr="00426393" w:rsidRDefault="00000000" w:rsidP="009062FC">
            <w:pPr>
              <w:pStyle w:val="afffffffff9"/>
            </w:pPr>
            <w:r w:rsidRPr="00426393">
              <w:t>土地利用分类</w:t>
            </w:r>
          </w:p>
        </w:tc>
      </w:tr>
      <w:tr w:rsidR="003A55C5" w:rsidRPr="00426393" w14:paraId="17FFA92F" w14:textId="77777777">
        <w:trPr>
          <w:jc w:val="center"/>
        </w:trPr>
        <w:tc>
          <w:tcPr>
            <w:tcW w:w="1266" w:type="dxa"/>
            <w:tcBorders>
              <w:top w:val="single" w:sz="8" w:space="0" w:color="auto"/>
            </w:tcBorders>
            <w:shd w:val="clear" w:color="auto" w:fill="auto"/>
            <w:vAlign w:val="center"/>
          </w:tcPr>
          <w:p w14:paraId="34ADC0F1" w14:textId="77777777" w:rsidR="003A55C5" w:rsidRPr="00426393" w:rsidRDefault="00000000" w:rsidP="009062FC">
            <w:pPr>
              <w:pStyle w:val="afffffffff9"/>
            </w:pPr>
            <w:r w:rsidRPr="00426393">
              <w:t>Ⅰ</w:t>
            </w:r>
            <w:r w:rsidRPr="00426393">
              <w:t>级分类</w:t>
            </w:r>
          </w:p>
        </w:tc>
        <w:tc>
          <w:tcPr>
            <w:tcW w:w="1418" w:type="dxa"/>
            <w:tcBorders>
              <w:top w:val="single" w:sz="8" w:space="0" w:color="auto"/>
            </w:tcBorders>
            <w:shd w:val="clear" w:color="auto" w:fill="auto"/>
            <w:vAlign w:val="center"/>
          </w:tcPr>
          <w:p w14:paraId="08CF9D05" w14:textId="77777777" w:rsidR="003A55C5" w:rsidRPr="00426393" w:rsidRDefault="00000000" w:rsidP="009062FC">
            <w:pPr>
              <w:pStyle w:val="afffffffff9"/>
            </w:pPr>
            <w:r w:rsidRPr="00426393">
              <w:t>Ⅱ</w:t>
            </w:r>
            <w:r w:rsidRPr="00426393">
              <w:t>级分类</w:t>
            </w:r>
          </w:p>
        </w:tc>
        <w:tc>
          <w:tcPr>
            <w:tcW w:w="1417" w:type="dxa"/>
            <w:tcBorders>
              <w:top w:val="single" w:sz="8" w:space="0" w:color="auto"/>
            </w:tcBorders>
            <w:shd w:val="clear" w:color="auto" w:fill="auto"/>
            <w:vAlign w:val="center"/>
          </w:tcPr>
          <w:p w14:paraId="1FC77686" w14:textId="77777777" w:rsidR="003A55C5" w:rsidRPr="00426393" w:rsidRDefault="00000000" w:rsidP="009062FC">
            <w:pPr>
              <w:pStyle w:val="afffffffff9"/>
            </w:pPr>
            <w:r w:rsidRPr="00426393">
              <w:t>Ⅲ</w:t>
            </w:r>
            <w:r w:rsidRPr="00426393">
              <w:t>级分类</w:t>
            </w:r>
          </w:p>
        </w:tc>
        <w:tc>
          <w:tcPr>
            <w:tcW w:w="5233" w:type="dxa"/>
            <w:tcBorders>
              <w:top w:val="single" w:sz="8" w:space="0" w:color="auto"/>
            </w:tcBorders>
            <w:shd w:val="clear" w:color="auto" w:fill="auto"/>
            <w:vAlign w:val="center"/>
          </w:tcPr>
          <w:p w14:paraId="421AC4E0" w14:textId="77777777" w:rsidR="003A55C5" w:rsidRPr="00426393" w:rsidRDefault="00000000" w:rsidP="009062FC">
            <w:pPr>
              <w:pStyle w:val="afffffffff9"/>
            </w:pPr>
            <w:r w:rsidRPr="00426393">
              <w:t>二级类</w:t>
            </w:r>
          </w:p>
        </w:tc>
      </w:tr>
      <w:tr w:rsidR="003A55C5" w:rsidRPr="00426393" w14:paraId="1971817B" w14:textId="77777777">
        <w:trPr>
          <w:jc w:val="center"/>
        </w:trPr>
        <w:tc>
          <w:tcPr>
            <w:tcW w:w="1266" w:type="dxa"/>
            <w:vMerge w:val="restart"/>
            <w:shd w:val="clear" w:color="auto" w:fill="auto"/>
            <w:vAlign w:val="center"/>
          </w:tcPr>
          <w:p w14:paraId="460A2174" w14:textId="77777777" w:rsidR="003A55C5" w:rsidRPr="00426393" w:rsidRDefault="00000000" w:rsidP="009062FC">
            <w:pPr>
              <w:pStyle w:val="afffffffff9"/>
            </w:pPr>
            <w:r w:rsidRPr="00426393">
              <w:t>森林生态系统</w:t>
            </w:r>
          </w:p>
        </w:tc>
        <w:tc>
          <w:tcPr>
            <w:tcW w:w="1418" w:type="dxa"/>
            <w:vMerge w:val="restart"/>
            <w:shd w:val="clear" w:color="auto" w:fill="auto"/>
            <w:vAlign w:val="center"/>
          </w:tcPr>
          <w:p w14:paraId="0DB22D85" w14:textId="77777777" w:rsidR="003A55C5" w:rsidRPr="00426393" w:rsidRDefault="00000000" w:rsidP="009062FC">
            <w:pPr>
              <w:pStyle w:val="afffffffff9"/>
            </w:pPr>
            <w:r w:rsidRPr="00426393">
              <w:t>阔叶林</w:t>
            </w:r>
          </w:p>
        </w:tc>
        <w:tc>
          <w:tcPr>
            <w:tcW w:w="1417" w:type="dxa"/>
            <w:shd w:val="clear" w:color="auto" w:fill="auto"/>
            <w:vAlign w:val="center"/>
          </w:tcPr>
          <w:p w14:paraId="0788FAA5" w14:textId="77777777" w:rsidR="003A55C5" w:rsidRPr="00426393" w:rsidRDefault="00000000" w:rsidP="009062FC">
            <w:pPr>
              <w:pStyle w:val="afffffffff9"/>
            </w:pPr>
            <w:r w:rsidRPr="00426393">
              <w:t>常绿阔叶林</w:t>
            </w:r>
          </w:p>
        </w:tc>
        <w:tc>
          <w:tcPr>
            <w:tcW w:w="5233" w:type="dxa"/>
            <w:vMerge w:val="restart"/>
            <w:shd w:val="clear" w:color="auto" w:fill="auto"/>
            <w:vAlign w:val="center"/>
          </w:tcPr>
          <w:p w14:paraId="2D044FAE" w14:textId="77777777" w:rsidR="003A55C5" w:rsidRPr="00426393" w:rsidRDefault="00000000" w:rsidP="009062FC">
            <w:pPr>
              <w:pStyle w:val="afffffffff9"/>
            </w:pPr>
            <w:r w:rsidRPr="00426393">
              <w:t>乔木林地、竹林地</w:t>
            </w:r>
          </w:p>
        </w:tc>
      </w:tr>
      <w:tr w:rsidR="003A55C5" w:rsidRPr="00426393" w14:paraId="0FF20B37" w14:textId="77777777">
        <w:trPr>
          <w:jc w:val="center"/>
        </w:trPr>
        <w:tc>
          <w:tcPr>
            <w:tcW w:w="1266" w:type="dxa"/>
            <w:vMerge/>
            <w:shd w:val="clear" w:color="auto" w:fill="auto"/>
            <w:vAlign w:val="center"/>
          </w:tcPr>
          <w:p w14:paraId="32811929" w14:textId="77777777" w:rsidR="003A55C5" w:rsidRPr="00426393" w:rsidRDefault="003A55C5" w:rsidP="009062FC">
            <w:pPr>
              <w:pStyle w:val="afffffffff9"/>
            </w:pPr>
          </w:p>
        </w:tc>
        <w:tc>
          <w:tcPr>
            <w:tcW w:w="1418" w:type="dxa"/>
            <w:vMerge/>
            <w:shd w:val="clear" w:color="auto" w:fill="auto"/>
            <w:vAlign w:val="center"/>
          </w:tcPr>
          <w:p w14:paraId="1DAF0CB1" w14:textId="77777777" w:rsidR="003A55C5" w:rsidRPr="00426393" w:rsidRDefault="003A55C5" w:rsidP="009062FC">
            <w:pPr>
              <w:pStyle w:val="afffffffff9"/>
            </w:pPr>
          </w:p>
        </w:tc>
        <w:tc>
          <w:tcPr>
            <w:tcW w:w="1417" w:type="dxa"/>
            <w:shd w:val="clear" w:color="auto" w:fill="auto"/>
            <w:vAlign w:val="center"/>
          </w:tcPr>
          <w:p w14:paraId="5F86B120" w14:textId="77777777" w:rsidR="003A55C5" w:rsidRPr="00426393" w:rsidRDefault="00000000" w:rsidP="009062FC">
            <w:pPr>
              <w:pStyle w:val="afffffffff9"/>
            </w:pPr>
            <w:r w:rsidRPr="00426393">
              <w:t>落叶阔叶林</w:t>
            </w:r>
          </w:p>
        </w:tc>
        <w:tc>
          <w:tcPr>
            <w:tcW w:w="5233" w:type="dxa"/>
            <w:vMerge/>
            <w:shd w:val="clear" w:color="auto" w:fill="auto"/>
            <w:vAlign w:val="center"/>
          </w:tcPr>
          <w:p w14:paraId="4D45F5C3" w14:textId="77777777" w:rsidR="003A55C5" w:rsidRPr="00426393" w:rsidRDefault="003A55C5" w:rsidP="009062FC">
            <w:pPr>
              <w:pStyle w:val="afffffffff9"/>
            </w:pPr>
          </w:p>
        </w:tc>
      </w:tr>
      <w:tr w:rsidR="003A55C5" w:rsidRPr="00426393" w14:paraId="000F4C8A" w14:textId="77777777">
        <w:trPr>
          <w:jc w:val="center"/>
        </w:trPr>
        <w:tc>
          <w:tcPr>
            <w:tcW w:w="1266" w:type="dxa"/>
            <w:vMerge/>
            <w:shd w:val="clear" w:color="auto" w:fill="auto"/>
            <w:vAlign w:val="center"/>
          </w:tcPr>
          <w:p w14:paraId="53A4FA7F" w14:textId="77777777" w:rsidR="003A55C5" w:rsidRPr="00426393" w:rsidRDefault="003A55C5" w:rsidP="009062FC">
            <w:pPr>
              <w:pStyle w:val="afffffffff9"/>
            </w:pPr>
          </w:p>
        </w:tc>
        <w:tc>
          <w:tcPr>
            <w:tcW w:w="1418" w:type="dxa"/>
            <w:vMerge w:val="restart"/>
            <w:shd w:val="clear" w:color="auto" w:fill="auto"/>
            <w:vAlign w:val="center"/>
          </w:tcPr>
          <w:p w14:paraId="7B2AB8D8" w14:textId="77777777" w:rsidR="003A55C5" w:rsidRPr="00426393" w:rsidRDefault="00000000" w:rsidP="009062FC">
            <w:pPr>
              <w:pStyle w:val="afffffffff9"/>
            </w:pPr>
            <w:r w:rsidRPr="00426393">
              <w:t>针叶林</w:t>
            </w:r>
          </w:p>
        </w:tc>
        <w:tc>
          <w:tcPr>
            <w:tcW w:w="1417" w:type="dxa"/>
            <w:shd w:val="clear" w:color="auto" w:fill="auto"/>
            <w:vAlign w:val="center"/>
          </w:tcPr>
          <w:p w14:paraId="31022716" w14:textId="77777777" w:rsidR="003A55C5" w:rsidRPr="00426393" w:rsidRDefault="00000000" w:rsidP="009062FC">
            <w:pPr>
              <w:pStyle w:val="afffffffff9"/>
            </w:pPr>
            <w:r w:rsidRPr="00426393">
              <w:t>常绿针叶林</w:t>
            </w:r>
          </w:p>
        </w:tc>
        <w:tc>
          <w:tcPr>
            <w:tcW w:w="5233" w:type="dxa"/>
            <w:vMerge/>
            <w:shd w:val="clear" w:color="auto" w:fill="auto"/>
            <w:vAlign w:val="center"/>
          </w:tcPr>
          <w:p w14:paraId="3AA25122" w14:textId="77777777" w:rsidR="003A55C5" w:rsidRPr="00426393" w:rsidRDefault="003A55C5" w:rsidP="009062FC">
            <w:pPr>
              <w:pStyle w:val="afffffffff9"/>
            </w:pPr>
          </w:p>
        </w:tc>
      </w:tr>
      <w:tr w:rsidR="003A55C5" w:rsidRPr="00426393" w14:paraId="546825A2" w14:textId="77777777">
        <w:trPr>
          <w:jc w:val="center"/>
        </w:trPr>
        <w:tc>
          <w:tcPr>
            <w:tcW w:w="1266" w:type="dxa"/>
            <w:vMerge/>
            <w:shd w:val="clear" w:color="auto" w:fill="auto"/>
            <w:vAlign w:val="center"/>
          </w:tcPr>
          <w:p w14:paraId="65F7ECAC" w14:textId="77777777" w:rsidR="003A55C5" w:rsidRPr="00426393" w:rsidRDefault="003A55C5" w:rsidP="009062FC">
            <w:pPr>
              <w:pStyle w:val="afffffffff9"/>
            </w:pPr>
          </w:p>
        </w:tc>
        <w:tc>
          <w:tcPr>
            <w:tcW w:w="1418" w:type="dxa"/>
            <w:vMerge/>
            <w:shd w:val="clear" w:color="auto" w:fill="auto"/>
            <w:vAlign w:val="center"/>
          </w:tcPr>
          <w:p w14:paraId="733F7892" w14:textId="77777777" w:rsidR="003A55C5" w:rsidRPr="00426393" w:rsidRDefault="003A55C5" w:rsidP="009062FC">
            <w:pPr>
              <w:pStyle w:val="afffffffff9"/>
            </w:pPr>
          </w:p>
        </w:tc>
        <w:tc>
          <w:tcPr>
            <w:tcW w:w="1417" w:type="dxa"/>
            <w:shd w:val="clear" w:color="auto" w:fill="auto"/>
            <w:vAlign w:val="center"/>
          </w:tcPr>
          <w:p w14:paraId="65016AB4" w14:textId="77777777" w:rsidR="003A55C5" w:rsidRPr="00426393" w:rsidRDefault="00000000" w:rsidP="009062FC">
            <w:pPr>
              <w:pStyle w:val="afffffffff9"/>
            </w:pPr>
            <w:r w:rsidRPr="00426393">
              <w:t>落叶针叶林</w:t>
            </w:r>
          </w:p>
        </w:tc>
        <w:tc>
          <w:tcPr>
            <w:tcW w:w="5233" w:type="dxa"/>
            <w:vMerge/>
            <w:shd w:val="clear" w:color="auto" w:fill="auto"/>
            <w:vAlign w:val="center"/>
          </w:tcPr>
          <w:p w14:paraId="02676A5D" w14:textId="77777777" w:rsidR="003A55C5" w:rsidRPr="00426393" w:rsidRDefault="003A55C5" w:rsidP="009062FC">
            <w:pPr>
              <w:pStyle w:val="afffffffff9"/>
            </w:pPr>
          </w:p>
        </w:tc>
      </w:tr>
      <w:tr w:rsidR="003A55C5" w:rsidRPr="00426393" w14:paraId="323124D1" w14:textId="77777777">
        <w:trPr>
          <w:jc w:val="center"/>
        </w:trPr>
        <w:tc>
          <w:tcPr>
            <w:tcW w:w="1266" w:type="dxa"/>
            <w:vMerge/>
            <w:shd w:val="clear" w:color="auto" w:fill="auto"/>
            <w:vAlign w:val="center"/>
          </w:tcPr>
          <w:p w14:paraId="3A78AC5E" w14:textId="77777777" w:rsidR="003A55C5" w:rsidRPr="00426393" w:rsidRDefault="003A55C5" w:rsidP="009062FC">
            <w:pPr>
              <w:pStyle w:val="afffffffff9"/>
            </w:pPr>
          </w:p>
        </w:tc>
        <w:tc>
          <w:tcPr>
            <w:tcW w:w="1418" w:type="dxa"/>
            <w:shd w:val="clear" w:color="auto" w:fill="auto"/>
            <w:vAlign w:val="center"/>
          </w:tcPr>
          <w:p w14:paraId="42796DF0" w14:textId="77777777" w:rsidR="003A55C5" w:rsidRPr="00426393" w:rsidRDefault="00000000" w:rsidP="009062FC">
            <w:pPr>
              <w:pStyle w:val="afffffffff9"/>
            </w:pPr>
            <w:r w:rsidRPr="00426393">
              <w:t>针阔混交林</w:t>
            </w:r>
          </w:p>
        </w:tc>
        <w:tc>
          <w:tcPr>
            <w:tcW w:w="1417" w:type="dxa"/>
            <w:shd w:val="clear" w:color="auto" w:fill="auto"/>
            <w:vAlign w:val="center"/>
          </w:tcPr>
          <w:p w14:paraId="477B5738" w14:textId="77777777" w:rsidR="003A55C5" w:rsidRPr="00426393" w:rsidRDefault="00000000" w:rsidP="009062FC">
            <w:pPr>
              <w:pStyle w:val="afffffffff9"/>
            </w:pPr>
            <w:r w:rsidRPr="00426393">
              <w:t>针阔混交林</w:t>
            </w:r>
          </w:p>
        </w:tc>
        <w:tc>
          <w:tcPr>
            <w:tcW w:w="5233" w:type="dxa"/>
            <w:vMerge/>
            <w:shd w:val="clear" w:color="auto" w:fill="auto"/>
            <w:vAlign w:val="center"/>
          </w:tcPr>
          <w:p w14:paraId="61CDE0AD" w14:textId="77777777" w:rsidR="003A55C5" w:rsidRPr="00426393" w:rsidRDefault="003A55C5" w:rsidP="009062FC">
            <w:pPr>
              <w:pStyle w:val="afffffffff9"/>
            </w:pPr>
          </w:p>
        </w:tc>
      </w:tr>
      <w:tr w:rsidR="003A55C5" w:rsidRPr="00426393" w14:paraId="56E97D48" w14:textId="77777777">
        <w:trPr>
          <w:jc w:val="center"/>
        </w:trPr>
        <w:tc>
          <w:tcPr>
            <w:tcW w:w="1266" w:type="dxa"/>
            <w:vMerge/>
            <w:shd w:val="clear" w:color="auto" w:fill="auto"/>
            <w:vAlign w:val="center"/>
          </w:tcPr>
          <w:p w14:paraId="225E22D8" w14:textId="77777777" w:rsidR="003A55C5" w:rsidRPr="00426393" w:rsidRDefault="003A55C5" w:rsidP="009062FC">
            <w:pPr>
              <w:pStyle w:val="afffffffff9"/>
            </w:pPr>
          </w:p>
        </w:tc>
        <w:tc>
          <w:tcPr>
            <w:tcW w:w="1418" w:type="dxa"/>
            <w:shd w:val="clear" w:color="auto" w:fill="auto"/>
            <w:vAlign w:val="center"/>
          </w:tcPr>
          <w:p w14:paraId="106B85CC" w14:textId="77777777" w:rsidR="003A55C5" w:rsidRPr="00426393" w:rsidRDefault="00000000" w:rsidP="009062FC">
            <w:pPr>
              <w:pStyle w:val="afffffffff9"/>
            </w:pPr>
            <w:r w:rsidRPr="00426393">
              <w:t>稀疏林</w:t>
            </w:r>
          </w:p>
        </w:tc>
        <w:tc>
          <w:tcPr>
            <w:tcW w:w="1417" w:type="dxa"/>
            <w:shd w:val="clear" w:color="auto" w:fill="auto"/>
            <w:vAlign w:val="center"/>
          </w:tcPr>
          <w:p w14:paraId="07F8A7F9" w14:textId="77777777" w:rsidR="003A55C5" w:rsidRPr="00426393" w:rsidRDefault="00000000" w:rsidP="009062FC">
            <w:pPr>
              <w:pStyle w:val="afffffffff9"/>
            </w:pPr>
            <w:r w:rsidRPr="00426393">
              <w:t>稀疏林</w:t>
            </w:r>
          </w:p>
        </w:tc>
        <w:tc>
          <w:tcPr>
            <w:tcW w:w="5233" w:type="dxa"/>
            <w:shd w:val="clear" w:color="auto" w:fill="auto"/>
            <w:vAlign w:val="center"/>
          </w:tcPr>
          <w:p w14:paraId="6950AC29" w14:textId="77777777" w:rsidR="003A55C5" w:rsidRPr="00426393" w:rsidRDefault="00000000" w:rsidP="009062FC">
            <w:pPr>
              <w:pStyle w:val="afffffffff9"/>
            </w:pPr>
            <w:r w:rsidRPr="00426393">
              <w:t>其他林地</w:t>
            </w:r>
          </w:p>
        </w:tc>
      </w:tr>
      <w:tr w:rsidR="003A55C5" w:rsidRPr="00426393" w14:paraId="0F0187E0" w14:textId="77777777">
        <w:trPr>
          <w:jc w:val="center"/>
        </w:trPr>
        <w:tc>
          <w:tcPr>
            <w:tcW w:w="1266" w:type="dxa"/>
            <w:vMerge w:val="restart"/>
            <w:shd w:val="clear" w:color="auto" w:fill="auto"/>
            <w:vAlign w:val="center"/>
          </w:tcPr>
          <w:p w14:paraId="56780B92" w14:textId="77777777" w:rsidR="003A55C5" w:rsidRPr="00426393" w:rsidRDefault="00000000" w:rsidP="009062FC">
            <w:pPr>
              <w:pStyle w:val="afffffffff9"/>
            </w:pPr>
            <w:r w:rsidRPr="00426393">
              <w:t>灌丛生态系统</w:t>
            </w:r>
          </w:p>
        </w:tc>
        <w:tc>
          <w:tcPr>
            <w:tcW w:w="1418" w:type="dxa"/>
            <w:vMerge w:val="restart"/>
            <w:shd w:val="clear" w:color="auto" w:fill="auto"/>
            <w:vAlign w:val="center"/>
          </w:tcPr>
          <w:p w14:paraId="5660C6C4" w14:textId="77777777" w:rsidR="003A55C5" w:rsidRPr="00426393" w:rsidRDefault="00000000" w:rsidP="009062FC">
            <w:pPr>
              <w:pStyle w:val="afffffffff9"/>
            </w:pPr>
            <w:r w:rsidRPr="00426393">
              <w:t>阔叶灌丛</w:t>
            </w:r>
          </w:p>
        </w:tc>
        <w:tc>
          <w:tcPr>
            <w:tcW w:w="1417" w:type="dxa"/>
            <w:shd w:val="clear" w:color="auto" w:fill="auto"/>
            <w:vAlign w:val="center"/>
          </w:tcPr>
          <w:p w14:paraId="59B6282A" w14:textId="77777777" w:rsidR="003A55C5" w:rsidRPr="00426393" w:rsidRDefault="00000000" w:rsidP="009062FC">
            <w:pPr>
              <w:pStyle w:val="afffffffff9"/>
            </w:pPr>
            <w:r w:rsidRPr="00426393">
              <w:t>常绿阔叶灌木林</w:t>
            </w:r>
          </w:p>
        </w:tc>
        <w:tc>
          <w:tcPr>
            <w:tcW w:w="5233" w:type="dxa"/>
            <w:vMerge w:val="restart"/>
            <w:shd w:val="clear" w:color="auto" w:fill="auto"/>
            <w:vAlign w:val="center"/>
          </w:tcPr>
          <w:p w14:paraId="3C2FC0BB" w14:textId="77777777" w:rsidR="003A55C5" w:rsidRPr="00426393" w:rsidRDefault="00000000" w:rsidP="009062FC">
            <w:pPr>
              <w:pStyle w:val="afffffffff9"/>
            </w:pPr>
            <w:r w:rsidRPr="00426393">
              <w:t>灌木林地</w:t>
            </w:r>
          </w:p>
        </w:tc>
      </w:tr>
      <w:tr w:rsidR="003A55C5" w:rsidRPr="00426393" w14:paraId="1A5BC807" w14:textId="77777777">
        <w:trPr>
          <w:jc w:val="center"/>
        </w:trPr>
        <w:tc>
          <w:tcPr>
            <w:tcW w:w="1266" w:type="dxa"/>
            <w:vMerge/>
            <w:shd w:val="clear" w:color="auto" w:fill="auto"/>
            <w:vAlign w:val="center"/>
          </w:tcPr>
          <w:p w14:paraId="48C649DB" w14:textId="77777777" w:rsidR="003A55C5" w:rsidRPr="00426393" w:rsidRDefault="003A55C5" w:rsidP="009062FC">
            <w:pPr>
              <w:pStyle w:val="afffffffff9"/>
            </w:pPr>
          </w:p>
        </w:tc>
        <w:tc>
          <w:tcPr>
            <w:tcW w:w="1418" w:type="dxa"/>
            <w:vMerge/>
            <w:shd w:val="clear" w:color="auto" w:fill="auto"/>
            <w:vAlign w:val="center"/>
          </w:tcPr>
          <w:p w14:paraId="7A0C3A36" w14:textId="77777777" w:rsidR="003A55C5" w:rsidRPr="00426393" w:rsidRDefault="003A55C5" w:rsidP="009062FC">
            <w:pPr>
              <w:pStyle w:val="afffffffff9"/>
            </w:pPr>
          </w:p>
        </w:tc>
        <w:tc>
          <w:tcPr>
            <w:tcW w:w="1417" w:type="dxa"/>
            <w:shd w:val="clear" w:color="auto" w:fill="auto"/>
            <w:vAlign w:val="center"/>
          </w:tcPr>
          <w:p w14:paraId="422219C9" w14:textId="77777777" w:rsidR="003A55C5" w:rsidRPr="00426393" w:rsidRDefault="00000000" w:rsidP="009062FC">
            <w:pPr>
              <w:pStyle w:val="afffffffff9"/>
            </w:pPr>
            <w:r w:rsidRPr="00426393">
              <w:t>落叶阔叶灌木林</w:t>
            </w:r>
          </w:p>
        </w:tc>
        <w:tc>
          <w:tcPr>
            <w:tcW w:w="5233" w:type="dxa"/>
            <w:vMerge/>
            <w:shd w:val="clear" w:color="auto" w:fill="auto"/>
            <w:vAlign w:val="center"/>
          </w:tcPr>
          <w:p w14:paraId="31440AB6" w14:textId="77777777" w:rsidR="003A55C5" w:rsidRPr="00426393" w:rsidRDefault="003A55C5" w:rsidP="009062FC">
            <w:pPr>
              <w:pStyle w:val="afffffffff9"/>
            </w:pPr>
          </w:p>
        </w:tc>
      </w:tr>
      <w:tr w:rsidR="003A55C5" w:rsidRPr="00426393" w14:paraId="189F9C3F" w14:textId="77777777">
        <w:trPr>
          <w:jc w:val="center"/>
        </w:trPr>
        <w:tc>
          <w:tcPr>
            <w:tcW w:w="1266" w:type="dxa"/>
            <w:vMerge/>
            <w:shd w:val="clear" w:color="auto" w:fill="auto"/>
            <w:vAlign w:val="center"/>
          </w:tcPr>
          <w:p w14:paraId="4E157B33" w14:textId="77777777" w:rsidR="003A55C5" w:rsidRPr="00426393" w:rsidRDefault="003A55C5" w:rsidP="009062FC">
            <w:pPr>
              <w:pStyle w:val="afffffffff9"/>
            </w:pPr>
          </w:p>
        </w:tc>
        <w:tc>
          <w:tcPr>
            <w:tcW w:w="1418" w:type="dxa"/>
            <w:shd w:val="clear" w:color="auto" w:fill="auto"/>
            <w:vAlign w:val="center"/>
          </w:tcPr>
          <w:p w14:paraId="29243862" w14:textId="77777777" w:rsidR="003A55C5" w:rsidRPr="00426393" w:rsidRDefault="00000000" w:rsidP="009062FC">
            <w:pPr>
              <w:pStyle w:val="afffffffff9"/>
            </w:pPr>
            <w:r w:rsidRPr="00426393">
              <w:t>针叶灌丛</w:t>
            </w:r>
          </w:p>
        </w:tc>
        <w:tc>
          <w:tcPr>
            <w:tcW w:w="1417" w:type="dxa"/>
            <w:shd w:val="clear" w:color="auto" w:fill="auto"/>
            <w:vAlign w:val="center"/>
          </w:tcPr>
          <w:p w14:paraId="6D93CDCF" w14:textId="77777777" w:rsidR="003A55C5" w:rsidRPr="00426393" w:rsidRDefault="00000000" w:rsidP="009062FC">
            <w:pPr>
              <w:pStyle w:val="afffffffff9"/>
            </w:pPr>
            <w:r w:rsidRPr="00426393">
              <w:t>常绿针叶灌木林</w:t>
            </w:r>
          </w:p>
        </w:tc>
        <w:tc>
          <w:tcPr>
            <w:tcW w:w="5233" w:type="dxa"/>
            <w:vMerge/>
            <w:shd w:val="clear" w:color="auto" w:fill="auto"/>
            <w:vAlign w:val="center"/>
          </w:tcPr>
          <w:p w14:paraId="5A4B5F9B" w14:textId="77777777" w:rsidR="003A55C5" w:rsidRPr="00426393" w:rsidRDefault="003A55C5" w:rsidP="009062FC">
            <w:pPr>
              <w:pStyle w:val="afffffffff9"/>
            </w:pPr>
          </w:p>
        </w:tc>
      </w:tr>
      <w:tr w:rsidR="003A55C5" w:rsidRPr="00426393" w14:paraId="791890D2" w14:textId="77777777">
        <w:trPr>
          <w:jc w:val="center"/>
        </w:trPr>
        <w:tc>
          <w:tcPr>
            <w:tcW w:w="1266" w:type="dxa"/>
            <w:vMerge/>
            <w:shd w:val="clear" w:color="auto" w:fill="auto"/>
            <w:vAlign w:val="center"/>
          </w:tcPr>
          <w:p w14:paraId="3E39D5AF" w14:textId="77777777" w:rsidR="003A55C5" w:rsidRPr="00426393" w:rsidRDefault="003A55C5" w:rsidP="009062FC">
            <w:pPr>
              <w:pStyle w:val="afffffffff9"/>
            </w:pPr>
          </w:p>
        </w:tc>
        <w:tc>
          <w:tcPr>
            <w:tcW w:w="1418" w:type="dxa"/>
            <w:shd w:val="clear" w:color="auto" w:fill="auto"/>
            <w:vAlign w:val="center"/>
          </w:tcPr>
          <w:p w14:paraId="4BC76846" w14:textId="77777777" w:rsidR="003A55C5" w:rsidRPr="00426393" w:rsidRDefault="00000000" w:rsidP="009062FC">
            <w:pPr>
              <w:pStyle w:val="afffffffff9"/>
            </w:pPr>
            <w:r w:rsidRPr="00426393">
              <w:t>稀疏灌丛</w:t>
            </w:r>
          </w:p>
        </w:tc>
        <w:tc>
          <w:tcPr>
            <w:tcW w:w="1417" w:type="dxa"/>
            <w:shd w:val="clear" w:color="auto" w:fill="auto"/>
            <w:vAlign w:val="center"/>
          </w:tcPr>
          <w:p w14:paraId="3BF82D22" w14:textId="77777777" w:rsidR="003A55C5" w:rsidRPr="00426393" w:rsidRDefault="00000000" w:rsidP="009062FC">
            <w:pPr>
              <w:pStyle w:val="afffffffff9"/>
            </w:pPr>
            <w:r w:rsidRPr="00426393">
              <w:t>稀疏灌木林</w:t>
            </w:r>
          </w:p>
        </w:tc>
        <w:tc>
          <w:tcPr>
            <w:tcW w:w="5233" w:type="dxa"/>
            <w:vMerge/>
            <w:shd w:val="clear" w:color="auto" w:fill="auto"/>
            <w:vAlign w:val="center"/>
          </w:tcPr>
          <w:p w14:paraId="3AE833D0" w14:textId="77777777" w:rsidR="003A55C5" w:rsidRPr="00426393" w:rsidRDefault="003A55C5" w:rsidP="009062FC">
            <w:pPr>
              <w:pStyle w:val="afffffffff9"/>
            </w:pPr>
          </w:p>
        </w:tc>
      </w:tr>
      <w:tr w:rsidR="003A55C5" w:rsidRPr="00426393" w14:paraId="4811500B" w14:textId="77777777">
        <w:trPr>
          <w:jc w:val="center"/>
        </w:trPr>
        <w:tc>
          <w:tcPr>
            <w:tcW w:w="1266" w:type="dxa"/>
            <w:shd w:val="clear" w:color="auto" w:fill="auto"/>
            <w:vAlign w:val="center"/>
          </w:tcPr>
          <w:p w14:paraId="3E78B576" w14:textId="77777777" w:rsidR="003A55C5" w:rsidRPr="00426393" w:rsidRDefault="00000000" w:rsidP="009062FC">
            <w:pPr>
              <w:pStyle w:val="afffffffff9"/>
            </w:pPr>
            <w:r w:rsidRPr="00426393">
              <w:t>草地生态系统</w:t>
            </w:r>
          </w:p>
        </w:tc>
        <w:tc>
          <w:tcPr>
            <w:tcW w:w="1418" w:type="dxa"/>
            <w:shd w:val="clear" w:color="auto" w:fill="auto"/>
            <w:vAlign w:val="center"/>
          </w:tcPr>
          <w:p w14:paraId="37D63C5F" w14:textId="77777777" w:rsidR="003A55C5" w:rsidRPr="00426393" w:rsidRDefault="00000000" w:rsidP="009062FC">
            <w:pPr>
              <w:pStyle w:val="afffffffff9"/>
            </w:pPr>
            <w:r w:rsidRPr="00426393">
              <w:t>/</w:t>
            </w:r>
            <w:r w:rsidRPr="00426393">
              <w:rPr>
                <w:vertAlign w:val="superscript"/>
              </w:rPr>
              <w:t>e</w:t>
            </w:r>
          </w:p>
        </w:tc>
        <w:tc>
          <w:tcPr>
            <w:tcW w:w="1417" w:type="dxa"/>
            <w:shd w:val="clear" w:color="auto" w:fill="auto"/>
            <w:vAlign w:val="center"/>
          </w:tcPr>
          <w:p w14:paraId="30D6CD72" w14:textId="77777777" w:rsidR="003A55C5" w:rsidRPr="00426393" w:rsidRDefault="00000000" w:rsidP="009062FC">
            <w:pPr>
              <w:pStyle w:val="afffffffff9"/>
            </w:pPr>
            <w:r w:rsidRPr="00426393">
              <w:t>/</w:t>
            </w:r>
            <w:r w:rsidRPr="00426393">
              <w:rPr>
                <w:vertAlign w:val="superscript"/>
              </w:rPr>
              <w:t>e</w:t>
            </w:r>
          </w:p>
        </w:tc>
        <w:tc>
          <w:tcPr>
            <w:tcW w:w="5233" w:type="dxa"/>
            <w:shd w:val="clear" w:color="auto" w:fill="auto"/>
            <w:vAlign w:val="center"/>
          </w:tcPr>
          <w:p w14:paraId="3B946C73" w14:textId="77777777" w:rsidR="003A55C5" w:rsidRPr="00426393" w:rsidRDefault="00000000" w:rsidP="009062FC">
            <w:pPr>
              <w:pStyle w:val="afffffffff9"/>
            </w:pPr>
            <w:r w:rsidRPr="00426393">
              <w:t>天然牧草地、人工牧草地、其他草地</w:t>
            </w:r>
          </w:p>
        </w:tc>
      </w:tr>
      <w:tr w:rsidR="003A55C5" w:rsidRPr="00426393" w14:paraId="74550F3D" w14:textId="77777777">
        <w:trPr>
          <w:jc w:val="center"/>
        </w:trPr>
        <w:tc>
          <w:tcPr>
            <w:tcW w:w="1266" w:type="dxa"/>
            <w:vMerge w:val="restart"/>
            <w:shd w:val="clear" w:color="auto" w:fill="auto"/>
            <w:vAlign w:val="center"/>
          </w:tcPr>
          <w:p w14:paraId="5B388EC9" w14:textId="77777777" w:rsidR="003A55C5" w:rsidRPr="00426393" w:rsidRDefault="00000000" w:rsidP="009062FC">
            <w:pPr>
              <w:pStyle w:val="afffffffff9"/>
            </w:pPr>
            <w:r w:rsidRPr="00426393">
              <w:t>湿地生态系统</w:t>
            </w:r>
          </w:p>
        </w:tc>
        <w:tc>
          <w:tcPr>
            <w:tcW w:w="1418" w:type="dxa"/>
            <w:vMerge w:val="restart"/>
            <w:shd w:val="clear" w:color="auto" w:fill="auto"/>
            <w:vAlign w:val="center"/>
          </w:tcPr>
          <w:p w14:paraId="23CA983A" w14:textId="77777777" w:rsidR="003A55C5" w:rsidRPr="00426393" w:rsidRDefault="00000000" w:rsidP="009062FC">
            <w:pPr>
              <w:pStyle w:val="afffffffff9"/>
            </w:pPr>
            <w:r w:rsidRPr="00426393">
              <w:t>沼泽</w:t>
            </w:r>
          </w:p>
        </w:tc>
        <w:tc>
          <w:tcPr>
            <w:tcW w:w="1417" w:type="dxa"/>
            <w:shd w:val="clear" w:color="auto" w:fill="auto"/>
            <w:vAlign w:val="center"/>
          </w:tcPr>
          <w:p w14:paraId="2E3EAF6E" w14:textId="77777777" w:rsidR="003A55C5" w:rsidRPr="00426393" w:rsidRDefault="00000000" w:rsidP="009062FC">
            <w:pPr>
              <w:pStyle w:val="afffffffff9"/>
            </w:pPr>
            <w:r w:rsidRPr="00426393">
              <w:t>灌丛沼泽</w:t>
            </w:r>
          </w:p>
        </w:tc>
        <w:tc>
          <w:tcPr>
            <w:tcW w:w="5233" w:type="dxa"/>
            <w:shd w:val="clear" w:color="auto" w:fill="auto"/>
            <w:vAlign w:val="center"/>
          </w:tcPr>
          <w:p w14:paraId="35DCD7F1" w14:textId="77777777" w:rsidR="003A55C5" w:rsidRPr="00426393" w:rsidRDefault="00000000" w:rsidP="009062FC">
            <w:pPr>
              <w:pStyle w:val="afffffffff9"/>
            </w:pPr>
            <w:r w:rsidRPr="00426393">
              <w:t>灌丛沼泽</w:t>
            </w:r>
          </w:p>
        </w:tc>
      </w:tr>
      <w:tr w:rsidR="003A55C5" w:rsidRPr="00426393" w14:paraId="7B16DB66" w14:textId="77777777">
        <w:trPr>
          <w:jc w:val="center"/>
        </w:trPr>
        <w:tc>
          <w:tcPr>
            <w:tcW w:w="1266" w:type="dxa"/>
            <w:vMerge/>
            <w:shd w:val="clear" w:color="auto" w:fill="auto"/>
            <w:vAlign w:val="center"/>
          </w:tcPr>
          <w:p w14:paraId="7E369D6E" w14:textId="77777777" w:rsidR="003A55C5" w:rsidRPr="00426393" w:rsidRDefault="003A55C5" w:rsidP="009062FC">
            <w:pPr>
              <w:pStyle w:val="afffffffff9"/>
            </w:pPr>
          </w:p>
        </w:tc>
        <w:tc>
          <w:tcPr>
            <w:tcW w:w="1418" w:type="dxa"/>
            <w:vMerge/>
            <w:shd w:val="clear" w:color="auto" w:fill="auto"/>
            <w:vAlign w:val="center"/>
          </w:tcPr>
          <w:p w14:paraId="104271FC" w14:textId="77777777" w:rsidR="003A55C5" w:rsidRPr="00426393" w:rsidRDefault="003A55C5" w:rsidP="009062FC">
            <w:pPr>
              <w:pStyle w:val="afffffffff9"/>
            </w:pPr>
          </w:p>
        </w:tc>
        <w:tc>
          <w:tcPr>
            <w:tcW w:w="1417" w:type="dxa"/>
            <w:shd w:val="clear" w:color="auto" w:fill="auto"/>
            <w:vAlign w:val="center"/>
          </w:tcPr>
          <w:p w14:paraId="601B8F1C" w14:textId="77777777" w:rsidR="003A55C5" w:rsidRPr="00426393" w:rsidRDefault="00000000" w:rsidP="009062FC">
            <w:pPr>
              <w:pStyle w:val="afffffffff9"/>
            </w:pPr>
            <w:r w:rsidRPr="00426393">
              <w:t>草本沼泽</w:t>
            </w:r>
          </w:p>
        </w:tc>
        <w:tc>
          <w:tcPr>
            <w:tcW w:w="5233" w:type="dxa"/>
            <w:shd w:val="clear" w:color="auto" w:fill="auto"/>
            <w:vAlign w:val="center"/>
          </w:tcPr>
          <w:p w14:paraId="1C4E18B7" w14:textId="77777777" w:rsidR="003A55C5" w:rsidRPr="00426393" w:rsidRDefault="00000000" w:rsidP="009062FC">
            <w:pPr>
              <w:pStyle w:val="afffffffff9"/>
            </w:pPr>
            <w:r w:rsidRPr="00426393">
              <w:t>沼泽地</w:t>
            </w:r>
          </w:p>
        </w:tc>
      </w:tr>
      <w:tr w:rsidR="003A55C5" w:rsidRPr="00426393" w14:paraId="17FFD485" w14:textId="77777777">
        <w:trPr>
          <w:jc w:val="center"/>
        </w:trPr>
        <w:tc>
          <w:tcPr>
            <w:tcW w:w="1266" w:type="dxa"/>
            <w:vMerge/>
            <w:shd w:val="clear" w:color="auto" w:fill="auto"/>
            <w:vAlign w:val="center"/>
          </w:tcPr>
          <w:p w14:paraId="36EBDDBA" w14:textId="77777777" w:rsidR="003A55C5" w:rsidRPr="00426393" w:rsidRDefault="003A55C5" w:rsidP="009062FC">
            <w:pPr>
              <w:pStyle w:val="afffffffff9"/>
            </w:pPr>
          </w:p>
        </w:tc>
        <w:tc>
          <w:tcPr>
            <w:tcW w:w="1418" w:type="dxa"/>
            <w:vMerge w:val="restart"/>
            <w:shd w:val="clear" w:color="auto" w:fill="auto"/>
            <w:vAlign w:val="center"/>
          </w:tcPr>
          <w:p w14:paraId="11A60436" w14:textId="77777777" w:rsidR="003A55C5" w:rsidRPr="00426393" w:rsidRDefault="00000000" w:rsidP="009062FC">
            <w:pPr>
              <w:pStyle w:val="afffffffff9"/>
            </w:pPr>
            <w:r w:rsidRPr="00426393">
              <w:t>湖库</w:t>
            </w:r>
          </w:p>
        </w:tc>
        <w:tc>
          <w:tcPr>
            <w:tcW w:w="1417" w:type="dxa"/>
            <w:shd w:val="clear" w:color="auto" w:fill="auto"/>
            <w:vAlign w:val="center"/>
          </w:tcPr>
          <w:p w14:paraId="28FC44B7" w14:textId="77777777" w:rsidR="003A55C5" w:rsidRPr="00426393" w:rsidRDefault="00000000" w:rsidP="009062FC">
            <w:pPr>
              <w:pStyle w:val="afffffffff9"/>
            </w:pPr>
            <w:r w:rsidRPr="00426393">
              <w:t>湖泊</w:t>
            </w:r>
          </w:p>
        </w:tc>
        <w:tc>
          <w:tcPr>
            <w:tcW w:w="5233" w:type="dxa"/>
            <w:shd w:val="clear" w:color="auto" w:fill="auto"/>
            <w:vAlign w:val="center"/>
          </w:tcPr>
          <w:p w14:paraId="70E4E3B0" w14:textId="77777777" w:rsidR="003A55C5" w:rsidRPr="00426393" w:rsidRDefault="00000000" w:rsidP="009062FC">
            <w:pPr>
              <w:pStyle w:val="afffffffff9"/>
            </w:pPr>
            <w:r w:rsidRPr="00426393">
              <w:t>湖泊水面、内陆滩涂</w:t>
            </w:r>
            <w:r w:rsidRPr="00426393">
              <w:rPr>
                <w:vertAlign w:val="superscript"/>
              </w:rPr>
              <w:t>f</w:t>
            </w:r>
            <w:r w:rsidRPr="00426393">
              <w:t>、水工建筑用地</w:t>
            </w:r>
            <w:r w:rsidRPr="00426393">
              <w:rPr>
                <w:vertAlign w:val="superscript"/>
              </w:rPr>
              <w:t>g</w:t>
            </w:r>
          </w:p>
        </w:tc>
      </w:tr>
      <w:tr w:rsidR="003A55C5" w:rsidRPr="00426393" w14:paraId="6FB16B9B" w14:textId="77777777">
        <w:trPr>
          <w:jc w:val="center"/>
        </w:trPr>
        <w:tc>
          <w:tcPr>
            <w:tcW w:w="1266" w:type="dxa"/>
            <w:vMerge/>
            <w:shd w:val="clear" w:color="auto" w:fill="auto"/>
            <w:vAlign w:val="center"/>
          </w:tcPr>
          <w:p w14:paraId="4C88B647" w14:textId="77777777" w:rsidR="003A55C5" w:rsidRPr="00426393" w:rsidRDefault="003A55C5" w:rsidP="009062FC">
            <w:pPr>
              <w:pStyle w:val="afffffffff9"/>
            </w:pPr>
          </w:p>
        </w:tc>
        <w:tc>
          <w:tcPr>
            <w:tcW w:w="1418" w:type="dxa"/>
            <w:vMerge/>
            <w:shd w:val="clear" w:color="auto" w:fill="auto"/>
            <w:vAlign w:val="center"/>
          </w:tcPr>
          <w:p w14:paraId="33C591F8" w14:textId="77777777" w:rsidR="003A55C5" w:rsidRPr="00426393" w:rsidRDefault="003A55C5" w:rsidP="009062FC">
            <w:pPr>
              <w:pStyle w:val="afffffffff9"/>
            </w:pPr>
          </w:p>
        </w:tc>
        <w:tc>
          <w:tcPr>
            <w:tcW w:w="1417" w:type="dxa"/>
            <w:shd w:val="clear" w:color="auto" w:fill="auto"/>
            <w:vAlign w:val="center"/>
          </w:tcPr>
          <w:p w14:paraId="3D7D9835" w14:textId="77777777" w:rsidR="003A55C5" w:rsidRPr="00426393" w:rsidRDefault="00000000" w:rsidP="009062FC">
            <w:pPr>
              <w:pStyle w:val="afffffffff9"/>
            </w:pPr>
            <w:r w:rsidRPr="00426393">
              <w:t>水库</w:t>
            </w:r>
            <w:r w:rsidRPr="00426393">
              <w:t>/</w:t>
            </w:r>
            <w:r w:rsidRPr="00426393">
              <w:t>坑塘</w:t>
            </w:r>
          </w:p>
        </w:tc>
        <w:tc>
          <w:tcPr>
            <w:tcW w:w="5233" w:type="dxa"/>
            <w:shd w:val="clear" w:color="auto" w:fill="auto"/>
            <w:vAlign w:val="center"/>
          </w:tcPr>
          <w:p w14:paraId="1644FD2D" w14:textId="77777777" w:rsidR="003A55C5" w:rsidRPr="00426393" w:rsidRDefault="00000000" w:rsidP="009062FC">
            <w:pPr>
              <w:pStyle w:val="afffffffff9"/>
            </w:pPr>
            <w:r w:rsidRPr="00426393">
              <w:t>水库水面、坑塘水面、水工建筑用地</w:t>
            </w:r>
            <w:r w:rsidRPr="00426393">
              <w:rPr>
                <w:vertAlign w:val="superscript"/>
              </w:rPr>
              <w:t>g</w:t>
            </w:r>
          </w:p>
        </w:tc>
      </w:tr>
      <w:tr w:rsidR="003A55C5" w:rsidRPr="00426393" w14:paraId="31BD29CB" w14:textId="77777777">
        <w:trPr>
          <w:jc w:val="center"/>
        </w:trPr>
        <w:tc>
          <w:tcPr>
            <w:tcW w:w="1266" w:type="dxa"/>
            <w:vMerge/>
            <w:shd w:val="clear" w:color="auto" w:fill="auto"/>
            <w:vAlign w:val="center"/>
          </w:tcPr>
          <w:p w14:paraId="047A055C" w14:textId="77777777" w:rsidR="003A55C5" w:rsidRPr="00426393" w:rsidRDefault="003A55C5" w:rsidP="009062FC">
            <w:pPr>
              <w:pStyle w:val="afffffffff9"/>
            </w:pPr>
          </w:p>
        </w:tc>
        <w:tc>
          <w:tcPr>
            <w:tcW w:w="1418" w:type="dxa"/>
            <w:vMerge w:val="restart"/>
            <w:shd w:val="clear" w:color="auto" w:fill="auto"/>
            <w:vAlign w:val="center"/>
          </w:tcPr>
          <w:p w14:paraId="582C4B33" w14:textId="77777777" w:rsidR="003A55C5" w:rsidRPr="00426393" w:rsidRDefault="00000000" w:rsidP="009062FC">
            <w:pPr>
              <w:pStyle w:val="afffffffff9"/>
            </w:pPr>
            <w:r w:rsidRPr="00426393">
              <w:t>河流</w:t>
            </w:r>
          </w:p>
        </w:tc>
        <w:tc>
          <w:tcPr>
            <w:tcW w:w="1417" w:type="dxa"/>
            <w:shd w:val="clear" w:color="auto" w:fill="auto"/>
            <w:vAlign w:val="center"/>
          </w:tcPr>
          <w:p w14:paraId="364DC6E2" w14:textId="77777777" w:rsidR="003A55C5" w:rsidRPr="00426393" w:rsidRDefault="00000000" w:rsidP="009062FC">
            <w:pPr>
              <w:pStyle w:val="afffffffff9"/>
            </w:pPr>
            <w:r w:rsidRPr="00426393">
              <w:t>河流</w:t>
            </w:r>
          </w:p>
        </w:tc>
        <w:tc>
          <w:tcPr>
            <w:tcW w:w="5233" w:type="dxa"/>
            <w:shd w:val="clear" w:color="auto" w:fill="auto"/>
            <w:vAlign w:val="center"/>
          </w:tcPr>
          <w:p w14:paraId="60D3A065" w14:textId="77777777" w:rsidR="003A55C5" w:rsidRPr="00426393" w:rsidRDefault="00000000" w:rsidP="009062FC">
            <w:pPr>
              <w:pStyle w:val="afffffffff9"/>
            </w:pPr>
            <w:r w:rsidRPr="00426393">
              <w:t>河流水面、内陆滩涂</w:t>
            </w:r>
            <w:r w:rsidRPr="00426393">
              <w:rPr>
                <w:vertAlign w:val="superscript"/>
              </w:rPr>
              <w:t>g</w:t>
            </w:r>
            <w:r w:rsidRPr="00426393">
              <w:t>、水工建筑工地</w:t>
            </w:r>
            <w:r w:rsidRPr="00426393">
              <w:rPr>
                <w:vertAlign w:val="superscript"/>
              </w:rPr>
              <w:t>g</w:t>
            </w:r>
          </w:p>
        </w:tc>
      </w:tr>
      <w:tr w:rsidR="003A55C5" w:rsidRPr="00426393" w14:paraId="4587815A" w14:textId="77777777">
        <w:trPr>
          <w:jc w:val="center"/>
        </w:trPr>
        <w:tc>
          <w:tcPr>
            <w:tcW w:w="1266" w:type="dxa"/>
            <w:vMerge/>
            <w:shd w:val="clear" w:color="auto" w:fill="auto"/>
            <w:vAlign w:val="center"/>
          </w:tcPr>
          <w:p w14:paraId="40F92830" w14:textId="77777777" w:rsidR="003A55C5" w:rsidRPr="00426393" w:rsidRDefault="003A55C5" w:rsidP="009062FC">
            <w:pPr>
              <w:pStyle w:val="afffffffff9"/>
            </w:pPr>
          </w:p>
        </w:tc>
        <w:tc>
          <w:tcPr>
            <w:tcW w:w="1418" w:type="dxa"/>
            <w:vMerge/>
            <w:shd w:val="clear" w:color="auto" w:fill="auto"/>
            <w:vAlign w:val="center"/>
          </w:tcPr>
          <w:p w14:paraId="3187924E" w14:textId="77777777" w:rsidR="003A55C5" w:rsidRPr="00426393" w:rsidRDefault="003A55C5" w:rsidP="009062FC">
            <w:pPr>
              <w:pStyle w:val="afffffffff9"/>
            </w:pPr>
          </w:p>
        </w:tc>
        <w:tc>
          <w:tcPr>
            <w:tcW w:w="1417" w:type="dxa"/>
            <w:shd w:val="clear" w:color="auto" w:fill="auto"/>
            <w:vAlign w:val="center"/>
          </w:tcPr>
          <w:p w14:paraId="39047E26" w14:textId="77777777" w:rsidR="003A55C5" w:rsidRPr="00426393" w:rsidRDefault="00000000" w:rsidP="009062FC">
            <w:pPr>
              <w:pStyle w:val="afffffffff9"/>
            </w:pPr>
            <w:r w:rsidRPr="00426393">
              <w:t>运河</w:t>
            </w:r>
            <w:r w:rsidRPr="00426393">
              <w:t>/</w:t>
            </w:r>
            <w:r w:rsidRPr="00426393">
              <w:t>水渠</w:t>
            </w:r>
          </w:p>
        </w:tc>
        <w:tc>
          <w:tcPr>
            <w:tcW w:w="5233" w:type="dxa"/>
            <w:shd w:val="clear" w:color="auto" w:fill="auto"/>
            <w:vAlign w:val="center"/>
          </w:tcPr>
          <w:p w14:paraId="7C683A0A" w14:textId="77777777" w:rsidR="003A55C5" w:rsidRPr="00426393" w:rsidRDefault="00000000" w:rsidP="009062FC">
            <w:pPr>
              <w:pStyle w:val="afffffffff9"/>
            </w:pPr>
            <w:r w:rsidRPr="00426393">
              <w:t>沟渠、水工建筑用地</w:t>
            </w:r>
            <w:r w:rsidRPr="00426393">
              <w:rPr>
                <w:vertAlign w:val="superscript"/>
              </w:rPr>
              <w:t>g</w:t>
            </w:r>
          </w:p>
        </w:tc>
      </w:tr>
      <w:tr w:rsidR="003A55C5" w:rsidRPr="00426393" w14:paraId="6BB74C01" w14:textId="77777777">
        <w:trPr>
          <w:jc w:val="center"/>
        </w:trPr>
        <w:tc>
          <w:tcPr>
            <w:tcW w:w="1266" w:type="dxa"/>
            <w:vMerge w:val="restart"/>
            <w:shd w:val="clear" w:color="auto" w:fill="auto"/>
            <w:vAlign w:val="center"/>
          </w:tcPr>
          <w:p w14:paraId="7A7A2CF0" w14:textId="77777777" w:rsidR="003A55C5" w:rsidRPr="00426393" w:rsidRDefault="00000000" w:rsidP="009062FC">
            <w:pPr>
              <w:pStyle w:val="afffffffff9"/>
            </w:pPr>
            <w:r w:rsidRPr="00426393">
              <w:t>农田生态系统</w:t>
            </w:r>
          </w:p>
        </w:tc>
        <w:tc>
          <w:tcPr>
            <w:tcW w:w="1418" w:type="dxa"/>
            <w:vMerge w:val="restart"/>
            <w:shd w:val="clear" w:color="auto" w:fill="auto"/>
            <w:vAlign w:val="center"/>
          </w:tcPr>
          <w:p w14:paraId="3C1AEBD3" w14:textId="77777777" w:rsidR="003A55C5" w:rsidRPr="00426393" w:rsidRDefault="00000000" w:rsidP="009062FC">
            <w:pPr>
              <w:pStyle w:val="afffffffff9"/>
            </w:pPr>
            <w:r w:rsidRPr="00426393">
              <w:t>耕地</w:t>
            </w:r>
          </w:p>
        </w:tc>
        <w:tc>
          <w:tcPr>
            <w:tcW w:w="1417" w:type="dxa"/>
            <w:shd w:val="clear" w:color="auto" w:fill="auto"/>
            <w:vAlign w:val="center"/>
          </w:tcPr>
          <w:p w14:paraId="6FD5C236" w14:textId="77777777" w:rsidR="003A55C5" w:rsidRPr="00426393" w:rsidRDefault="00000000" w:rsidP="009062FC">
            <w:pPr>
              <w:pStyle w:val="afffffffff9"/>
            </w:pPr>
            <w:r w:rsidRPr="00426393">
              <w:t>水田</w:t>
            </w:r>
          </w:p>
        </w:tc>
        <w:tc>
          <w:tcPr>
            <w:tcW w:w="5233" w:type="dxa"/>
            <w:shd w:val="clear" w:color="auto" w:fill="auto"/>
            <w:vAlign w:val="center"/>
          </w:tcPr>
          <w:p w14:paraId="7688732C" w14:textId="77777777" w:rsidR="003A55C5" w:rsidRPr="00426393" w:rsidRDefault="00000000" w:rsidP="009062FC">
            <w:pPr>
              <w:pStyle w:val="afffffffff9"/>
            </w:pPr>
            <w:r w:rsidRPr="00426393">
              <w:t>水田、田坎</w:t>
            </w:r>
            <w:r w:rsidRPr="00426393">
              <w:rPr>
                <w:vertAlign w:val="superscript"/>
              </w:rPr>
              <w:t>h</w:t>
            </w:r>
          </w:p>
        </w:tc>
      </w:tr>
      <w:tr w:rsidR="003A55C5" w:rsidRPr="00426393" w14:paraId="3499DDBA" w14:textId="77777777">
        <w:trPr>
          <w:jc w:val="center"/>
        </w:trPr>
        <w:tc>
          <w:tcPr>
            <w:tcW w:w="1266" w:type="dxa"/>
            <w:vMerge/>
            <w:shd w:val="clear" w:color="auto" w:fill="auto"/>
            <w:vAlign w:val="center"/>
          </w:tcPr>
          <w:p w14:paraId="71EBA74A" w14:textId="77777777" w:rsidR="003A55C5" w:rsidRPr="00426393" w:rsidRDefault="003A55C5" w:rsidP="009062FC">
            <w:pPr>
              <w:pStyle w:val="afffffffff9"/>
            </w:pPr>
          </w:p>
        </w:tc>
        <w:tc>
          <w:tcPr>
            <w:tcW w:w="1418" w:type="dxa"/>
            <w:vMerge/>
            <w:shd w:val="clear" w:color="auto" w:fill="auto"/>
            <w:vAlign w:val="center"/>
          </w:tcPr>
          <w:p w14:paraId="787DB57E" w14:textId="77777777" w:rsidR="003A55C5" w:rsidRPr="00426393" w:rsidRDefault="003A55C5" w:rsidP="009062FC">
            <w:pPr>
              <w:pStyle w:val="afffffffff9"/>
            </w:pPr>
          </w:p>
        </w:tc>
        <w:tc>
          <w:tcPr>
            <w:tcW w:w="1417" w:type="dxa"/>
            <w:shd w:val="clear" w:color="auto" w:fill="auto"/>
            <w:vAlign w:val="center"/>
          </w:tcPr>
          <w:p w14:paraId="09A8AD78" w14:textId="77777777" w:rsidR="003A55C5" w:rsidRPr="00426393" w:rsidRDefault="00000000" w:rsidP="009062FC">
            <w:pPr>
              <w:pStyle w:val="afffffffff9"/>
            </w:pPr>
            <w:r w:rsidRPr="00426393">
              <w:t>旱地</w:t>
            </w:r>
          </w:p>
        </w:tc>
        <w:tc>
          <w:tcPr>
            <w:tcW w:w="5233" w:type="dxa"/>
            <w:shd w:val="clear" w:color="auto" w:fill="auto"/>
            <w:vAlign w:val="center"/>
          </w:tcPr>
          <w:p w14:paraId="27139077" w14:textId="77777777" w:rsidR="003A55C5" w:rsidRPr="00426393" w:rsidRDefault="00000000" w:rsidP="009062FC">
            <w:pPr>
              <w:pStyle w:val="afffffffff9"/>
            </w:pPr>
            <w:r w:rsidRPr="00426393">
              <w:t>旱地、水浇地、设施农用地、田坎</w:t>
            </w:r>
            <w:r w:rsidRPr="00426393">
              <w:rPr>
                <w:vertAlign w:val="superscript"/>
              </w:rPr>
              <w:t>h</w:t>
            </w:r>
          </w:p>
        </w:tc>
      </w:tr>
      <w:tr w:rsidR="003A55C5" w:rsidRPr="00426393" w14:paraId="3DB8034E" w14:textId="77777777">
        <w:trPr>
          <w:jc w:val="center"/>
        </w:trPr>
        <w:tc>
          <w:tcPr>
            <w:tcW w:w="1266" w:type="dxa"/>
            <w:vMerge/>
            <w:shd w:val="clear" w:color="auto" w:fill="auto"/>
            <w:vAlign w:val="center"/>
          </w:tcPr>
          <w:p w14:paraId="0DDC00C4" w14:textId="77777777" w:rsidR="003A55C5" w:rsidRPr="00426393" w:rsidRDefault="003A55C5" w:rsidP="009062FC">
            <w:pPr>
              <w:pStyle w:val="afffffffff9"/>
            </w:pPr>
          </w:p>
        </w:tc>
        <w:tc>
          <w:tcPr>
            <w:tcW w:w="1418" w:type="dxa"/>
            <w:vMerge w:val="restart"/>
            <w:shd w:val="clear" w:color="auto" w:fill="auto"/>
            <w:vAlign w:val="center"/>
          </w:tcPr>
          <w:p w14:paraId="4C160AA9" w14:textId="77777777" w:rsidR="003A55C5" w:rsidRPr="00426393" w:rsidRDefault="00000000" w:rsidP="009062FC">
            <w:pPr>
              <w:pStyle w:val="afffffffff9"/>
            </w:pPr>
            <w:r w:rsidRPr="00426393">
              <w:t>园地</w:t>
            </w:r>
          </w:p>
        </w:tc>
        <w:tc>
          <w:tcPr>
            <w:tcW w:w="1417" w:type="dxa"/>
            <w:shd w:val="clear" w:color="auto" w:fill="auto"/>
            <w:vAlign w:val="center"/>
          </w:tcPr>
          <w:p w14:paraId="04A3DCB9" w14:textId="77777777" w:rsidR="003A55C5" w:rsidRPr="00426393" w:rsidRDefault="00000000" w:rsidP="009062FC">
            <w:pPr>
              <w:pStyle w:val="afffffffff9"/>
            </w:pPr>
            <w:r w:rsidRPr="00426393">
              <w:t>乔木园地</w:t>
            </w:r>
          </w:p>
        </w:tc>
        <w:tc>
          <w:tcPr>
            <w:tcW w:w="5233" w:type="dxa"/>
            <w:shd w:val="clear" w:color="auto" w:fill="auto"/>
            <w:vAlign w:val="center"/>
          </w:tcPr>
          <w:p w14:paraId="1D576B31" w14:textId="77777777" w:rsidR="003A55C5" w:rsidRPr="00426393" w:rsidRDefault="00000000" w:rsidP="009062FC">
            <w:pPr>
              <w:pStyle w:val="afffffffff9"/>
            </w:pPr>
            <w:r w:rsidRPr="00426393">
              <w:t>果园</w:t>
            </w:r>
          </w:p>
        </w:tc>
      </w:tr>
      <w:tr w:rsidR="003A55C5" w:rsidRPr="00426393" w14:paraId="49594790" w14:textId="77777777">
        <w:trPr>
          <w:jc w:val="center"/>
        </w:trPr>
        <w:tc>
          <w:tcPr>
            <w:tcW w:w="1266" w:type="dxa"/>
            <w:vMerge/>
            <w:shd w:val="clear" w:color="auto" w:fill="auto"/>
            <w:vAlign w:val="center"/>
          </w:tcPr>
          <w:p w14:paraId="57638C45" w14:textId="77777777" w:rsidR="003A55C5" w:rsidRPr="00426393" w:rsidRDefault="003A55C5" w:rsidP="009062FC">
            <w:pPr>
              <w:pStyle w:val="afffffffff9"/>
            </w:pPr>
          </w:p>
        </w:tc>
        <w:tc>
          <w:tcPr>
            <w:tcW w:w="1418" w:type="dxa"/>
            <w:vMerge/>
            <w:shd w:val="clear" w:color="auto" w:fill="auto"/>
            <w:vAlign w:val="center"/>
          </w:tcPr>
          <w:p w14:paraId="2109111B" w14:textId="77777777" w:rsidR="003A55C5" w:rsidRPr="00426393" w:rsidRDefault="003A55C5" w:rsidP="009062FC">
            <w:pPr>
              <w:pStyle w:val="afffffffff9"/>
            </w:pPr>
          </w:p>
        </w:tc>
        <w:tc>
          <w:tcPr>
            <w:tcW w:w="1417" w:type="dxa"/>
            <w:shd w:val="clear" w:color="auto" w:fill="auto"/>
            <w:vAlign w:val="center"/>
          </w:tcPr>
          <w:p w14:paraId="73E1EAB5" w14:textId="77777777" w:rsidR="003A55C5" w:rsidRPr="00426393" w:rsidRDefault="00000000" w:rsidP="009062FC">
            <w:pPr>
              <w:pStyle w:val="afffffffff9"/>
            </w:pPr>
            <w:r w:rsidRPr="00426393">
              <w:t>灌木园地</w:t>
            </w:r>
          </w:p>
        </w:tc>
        <w:tc>
          <w:tcPr>
            <w:tcW w:w="5233" w:type="dxa"/>
            <w:shd w:val="clear" w:color="auto" w:fill="auto"/>
            <w:vAlign w:val="center"/>
          </w:tcPr>
          <w:p w14:paraId="3CF620E8" w14:textId="77777777" w:rsidR="003A55C5" w:rsidRPr="00426393" w:rsidRDefault="00000000" w:rsidP="009062FC">
            <w:pPr>
              <w:pStyle w:val="afffffffff9"/>
            </w:pPr>
            <w:r w:rsidRPr="00426393">
              <w:t>茶园、其他园地</w:t>
            </w:r>
          </w:p>
        </w:tc>
      </w:tr>
      <w:tr w:rsidR="003A55C5" w:rsidRPr="00426393" w14:paraId="0AB9661B" w14:textId="77777777">
        <w:trPr>
          <w:jc w:val="center"/>
        </w:trPr>
        <w:tc>
          <w:tcPr>
            <w:tcW w:w="1266" w:type="dxa"/>
            <w:vMerge w:val="restart"/>
            <w:shd w:val="clear" w:color="auto" w:fill="auto"/>
            <w:vAlign w:val="center"/>
          </w:tcPr>
          <w:p w14:paraId="011B2CA5" w14:textId="77777777" w:rsidR="003A55C5" w:rsidRPr="00426393" w:rsidRDefault="00000000" w:rsidP="009062FC">
            <w:pPr>
              <w:pStyle w:val="afffffffff9"/>
            </w:pPr>
            <w:r w:rsidRPr="00426393">
              <w:t>城市生态系统（建成区）</w:t>
            </w:r>
          </w:p>
        </w:tc>
        <w:tc>
          <w:tcPr>
            <w:tcW w:w="1418" w:type="dxa"/>
            <w:vMerge w:val="restart"/>
            <w:shd w:val="clear" w:color="auto" w:fill="auto"/>
            <w:vAlign w:val="center"/>
          </w:tcPr>
          <w:p w14:paraId="0A8C5471" w14:textId="77777777" w:rsidR="003A55C5" w:rsidRPr="00426393" w:rsidRDefault="00000000" w:rsidP="009062FC">
            <w:pPr>
              <w:pStyle w:val="afffffffff9"/>
            </w:pPr>
            <w:r w:rsidRPr="00426393">
              <w:t>/</w:t>
            </w:r>
          </w:p>
        </w:tc>
        <w:tc>
          <w:tcPr>
            <w:tcW w:w="1417" w:type="dxa"/>
            <w:shd w:val="clear" w:color="auto" w:fill="auto"/>
            <w:vAlign w:val="center"/>
          </w:tcPr>
          <w:p w14:paraId="449023C1" w14:textId="77777777" w:rsidR="003A55C5" w:rsidRPr="00426393" w:rsidRDefault="00000000" w:rsidP="009062FC">
            <w:pPr>
              <w:pStyle w:val="afffffffff9"/>
            </w:pPr>
            <w:r w:rsidRPr="00426393">
              <w:t>居住地</w:t>
            </w:r>
          </w:p>
        </w:tc>
        <w:tc>
          <w:tcPr>
            <w:tcW w:w="5233" w:type="dxa"/>
            <w:shd w:val="clear" w:color="auto" w:fill="auto"/>
            <w:vAlign w:val="center"/>
          </w:tcPr>
          <w:p w14:paraId="68B88B00" w14:textId="77777777" w:rsidR="003A55C5" w:rsidRPr="00426393" w:rsidRDefault="00000000" w:rsidP="009062FC">
            <w:pPr>
              <w:pStyle w:val="afffffffff9"/>
            </w:pPr>
            <w:r w:rsidRPr="00426393">
              <w:t>城市、建制镇、村庄</w:t>
            </w:r>
          </w:p>
        </w:tc>
      </w:tr>
      <w:tr w:rsidR="003A55C5" w:rsidRPr="00426393" w14:paraId="70075A7C" w14:textId="77777777">
        <w:trPr>
          <w:jc w:val="center"/>
        </w:trPr>
        <w:tc>
          <w:tcPr>
            <w:tcW w:w="1266" w:type="dxa"/>
            <w:vMerge/>
            <w:shd w:val="clear" w:color="auto" w:fill="auto"/>
            <w:vAlign w:val="center"/>
          </w:tcPr>
          <w:p w14:paraId="058ECAE4" w14:textId="77777777" w:rsidR="003A55C5" w:rsidRPr="00426393" w:rsidRDefault="003A55C5" w:rsidP="009062FC">
            <w:pPr>
              <w:pStyle w:val="afffffffff9"/>
            </w:pPr>
          </w:p>
        </w:tc>
        <w:tc>
          <w:tcPr>
            <w:tcW w:w="1418" w:type="dxa"/>
            <w:vMerge/>
            <w:shd w:val="clear" w:color="auto" w:fill="auto"/>
            <w:vAlign w:val="center"/>
          </w:tcPr>
          <w:p w14:paraId="520A3F54" w14:textId="77777777" w:rsidR="003A55C5" w:rsidRPr="00426393" w:rsidRDefault="003A55C5" w:rsidP="009062FC">
            <w:pPr>
              <w:pStyle w:val="afffffffff9"/>
            </w:pPr>
          </w:p>
        </w:tc>
        <w:tc>
          <w:tcPr>
            <w:tcW w:w="1417" w:type="dxa"/>
            <w:shd w:val="clear" w:color="auto" w:fill="auto"/>
            <w:vAlign w:val="center"/>
          </w:tcPr>
          <w:p w14:paraId="6E2C63B0" w14:textId="77777777" w:rsidR="003A55C5" w:rsidRPr="00426393" w:rsidRDefault="00000000" w:rsidP="009062FC">
            <w:pPr>
              <w:pStyle w:val="afffffffff9"/>
            </w:pPr>
            <w:r w:rsidRPr="00426393">
              <w:t>交通用地</w:t>
            </w:r>
          </w:p>
        </w:tc>
        <w:tc>
          <w:tcPr>
            <w:tcW w:w="5233" w:type="dxa"/>
            <w:shd w:val="clear" w:color="auto" w:fill="auto"/>
            <w:vAlign w:val="center"/>
          </w:tcPr>
          <w:p w14:paraId="37F93F8A" w14:textId="77777777" w:rsidR="003A55C5" w:rsidRPr="00426393" w:rsidRDefault="00000000" w:rsidP="009062FC">
            <w:pPr>
              <w:pStyle w:val="afffffffff9"/>
            </w:pPr>
            <w:r w:rsidRPr="00426393">
              <w:t>铁路交通用地、轨道交通用地、公路用地、农村道路、机场用地、港口码头用地、管道运输用地</w:t>
            </w:r>
          </w:p>
        </w:tc>
      </w:tr>
      <w:tr w:rsidR="003A55C5" w:rsidRPr="00426393" w14:paraId="43BDFA83" w14:textId="77777777">
        <w:trPr>
          <w:jc w:val="center"/>
        </w:trPr>
        <w:tc>
          <w:tcPr>
            <w:tcW w:w="1266" w:type="dxa"/>
            <w:vMerge/>
            <w:shd w:val="clear" w:color="auto" w:fill="auto"/>
            <w:vAlign w:val="center"/>
          </w:tcPr>
          <w:p w14:paraId="65274094" w14:textId="77777777" w:rsidR="003A55C5" w:rsidRPr="00426393" w:rsidRDefault="003A55C5" w:rsidP="009062FC">
            <w:pPr>
              <w:pStyle w:val="afffffffff9"/>
            </w:pPr>
          </w:p>
        </w:tc>
        <w:tc>
          <w:tcPr>
            <w:tcW w:w="1418" w:type="dxa"/>
            <w:vMerge/>
            <w:shd w:val="clear" w:color="auto" w:fill="auto"/>
            <w:vAlign w:val="center"/>
          </w:tcPr>
          <w:p w14:paraId="2DE55F95" w14:textId="77777777" w:rsidR="003A55C5" w:rsidRPr="00426393" w:rsidRDefault="003A55C5" w:rsidP="009062FC">
            <w:pPr>
              <w:pStyle w:val="afffffffff9"/>
            </w:pPr>
          </w:p>
        </w:tc>
        <w:tc>
          <w:tcPr>
            <w:tcW w:w="1417" w:type="dxa"/>
            <w:shd w:val="clear" w:color="auto" w:fill="auto"/>
            <w:vAlign w:val="center"/>
          </w:tcPr>
          <w:p w14:paraId="5390AD98" w14:textId="77777777" w:rsidR="003A55C5" w:rsidRPr="00426393" w:rsidRDefault="00000000" w:rsidP="009062FC">
            <w:pPr>
              <w:pStyle w:val="afffffffff9"/>
            </w:pPr>
            <w:r w:rsidRPr="00426393">
              <w:t>采矿场</w:t>
            </w:r>
          </w:p>
        </w:tc>
        <w:tc>
          <w:tcPr>
            <w:tcW w:w="5233" w:type="dxa"/>
            <w:shd w:val="clear" w:color="auto" w:fill="auto"/>
            <w:vAlign w:val="center"/>
          </w:tcPr>
          <w:p w14:paraId="70609195" w14:textId="77777777" w:rsidR="003A55C5" w:rsidRPr="00426393" w:rsidRDefault="00000000" w:rsidP="009062FC">
            <w:pPr>
              <w:pStyle w:val="afffffffff9"/>
            </w:pPr>
            <w:r w:rsidRPr="00426393">
              <w:t>采矿用地</w:t>
            </w:r>
          </w:p>
        </w:tc>
      </w:tr>
      <w:tr w:rsidR="003A55C5" w:rsidRPr="00426393" w14:paraId="5DA9D436" w14:textId="77777777">
        <w:trPr>
          <w:jc w:val="center"/>
        </w:trPr>
        <w:tc>
          <w:tcPr>
            <w:tcW w:w="1266" w:type="dxa"/>
            <w:shd w:val="clear" w:color="auto" w:fill="auto"/>
            <w:vAlign w:val="center"/>
          </w:tcPr>
          <w:p w14:paraId="6A405751" w14:textId="77777777" w:rsidR="003A55C5" w:rsidRPr="00426393" w:rsidRDefault="00000000" w:rsidP="009062FC">
            <w:pPr>
              <w:pStyle w:val="afffffffff9"/>
            </w:pPr>
            <w:r w:rsidRPr="00426393">
              <w:t>荒漠生态系统</w:t>
            </w:r>
            <w:proofErr w:type="spellStart"/>
            <w:r w:rsidRPr="00426393">
              <w:rPr>
                <w:vertAlign w:val="superscript"/>
              </w:rPr>
              <w:t>i</w:t>
            </w:r>
            <w:proofErr w:type="spellEnd"/>
          </w:p>
        </w:tc>
        <w:tc>
          <w:tcPr>
            <w:tcW w:w="1418" w:type="dxa"/>
            <w:shd w:val="clear" w:color="auto" w:fill="auto"/>
            <w:vAlign w:val="center"/>
          </w:tcPr>
          <w:p w14:paraId="4162B590" w14:textId="77777777" w:rsidR="003A55C5" w:rsidRPr="00426393" w:rsidRDefault="00000000" w:rsidP="009062FC">
            <w:pPr>
              <w:pStyle w:val="afffffffff9"/>
            </w:pPr>
            <w:r w:rsidRPr="00426393">
              <w:t>沙地</w:t>
            </w:r>
          </w:p>
        </w:tc>
        <w:tc>
          <w:tcPr>
            <w:tcW w:w="1417" w:type="dxa"/>
            <w:shd w:val="clear" w:color="auto" w:fill="auto"/>
            <w:vAlign w:val="center"/>
          </w:tcPr>
          <w:p w14:paraId="02DC27D0" w14:textId="77777777" w:rsidR="003A55C5" w:rsidRPr="00426393" w:rsidRDefault="00000000" w:rsidP="009062FC">
            <w:pPr>
              <w:pStyle w:val="afffffffff9"/>
            </w:pPr>
            <w:r w:rsidRPr="00426393">
              <w:t>沙地</w:t>
            </w:r>
          </w:p>
        </w:tc>
        <w:tc>
          <w:tcPr>
            <w:tcW w:w="5233" w:type="dxa"/>
            <w:shd w:val="clear" w:color="auto" w:fill="auto"/>
            <w:vAlign w:val="center"/>
          </w:tcPr>
          <w:p w14:paraId="52F00983" w14:textId="77777777" w:rsidR="003A55C5" w:rsidRPr="00426393" w:rsidRDefault="00000000" w:rsidP="009062FC">
            <w:pPr>
              <w:pStyle w:val="afffffffff9"/>
            </w:pPr>
            <w:r w:rsidRPr="00426393">
              <w:t>沙地</w:t>
            </w:r>
          </w:p>
        </w:tc>
      </w:tr>
      <w:tr w:rsidR="003A55C5" w:rsidRPr="00426393" w14:paraId="11EF286D" w14:textId="77777777">
        <w:trPr>
          <w:jc w:val="center"/>
        </w:trPr>
        <w:tc>
          <w:tcPr>
            <w:tcW w:w="1266" w:type="dxa"/>
            <w:shd w:val="clear" w:color="auto" w:fill="auto"/>
            <w:vAlign w:val="center"/>
          </w:tcPr>
          <w:p w14:paraId="573F027E" w14:textId="77777777" w:rsidR="003A55C5" w:rsidRPr="00426393" w:rsidRDefault="003A55C5" w:rsidP="009062FC">
            <w:pPr>
              <w:pStyle w:val="afffffffff9"/>
            </w:pPr>
          </w:p>
        </w:tc>
        <w:tc>
          <w:tcPr>
            <w:tcW w:w="1418" w:type="dxa"/>
            <w:shd w:val="clear" w:color="auto" w:fill="auto"/>
            <w:vAlign w:val="center"/>
          </w:tcPr>
          <w:p w14:paraId="274F84AD" w14:textId="77777777" w:rsidR="003A55C5" w:rsidRPr="00426393" w:rsidRDefault="003A55C5" w:rsidP="009062FC">
            <w:pPr>
              <w:pStyle w:val="afffffffff9"/>
            </w:pPr>
          </w:p>
        </w:tc>
        <w:tc>
          <w:tcPr>
            <w:tcW w:w="1417" w:type="dxa"/>
            <w:shd w:val="clear" w:color="auto" w:fill="auto"/>
            <w:vAlign w:val="center"/>
          </w:tcPr>
          <w:p w14:paraId="30A19FB7" w14:textId="77777777" w:rsidR="003A55C5" w:rsidRPr="00426393" w:rsidRDefault="00000000" w:rsidP="009062FC">
            <w:pPr>
              <w:pStyle w:val="afffffffff9"/>
            </w:pPr>
            <w:r w:rsidRPr="00426393">
              <w:t>裸岩</w:t>
            </w:r>
          </w:p>
        </w:tc>
        <w:tc>
          <w:tcPr>
            <w:tcW w:w="5233" w:type="dxa"/>
            <w:shd w:val="clear" w:color="auto" w:fill="auto"/>
            <w:vAlign w:val="center"/>
          </w:tcPr>
          <w:p w14:paraId="4378F22B" w14:textId="77777777" w:rsidR="003A55C5" w:rsidRPr="00426393" w:rsidRDefault="00000000" w:rsidP="009062FC">
            <w:pPr>
              <w:pStyle w:val="afffffffff9"/>
            </w:pPr>
            <w:r w:rsidRPr="00426393">
              <w:t>裸岩石砾地</w:t>
            </w:r>
          </w:p>
        </w:tc>
      </w:tr>
    </w:tbl>
    <w:p w14:paraId="1EEE980B" w14:textId="77777777" w:rsidR="003A55C5" w:rsidRPr="00426393" w:rsidRDefault="00000000">
      <w:pPr>
        <w:pStyle w:val="afffff5"/>
        <w:pageBreakBefore/>
        <w:spacing w:beforeLines="50" w:before="156" w:afterLines="50" w:after="156"/>
        <w:ind w:firstLineChars="0" w:firstLine="0"/>
        <w:jc w:val="center"/>
        <w:rPr>
          <w:rFonts w:ascii="Times New Roman" w:eastAsia="黑体"/>
        </w:rPr>
      </w:pPr>
      <w:r w:rsidRPr="00426393">
        <w:rPr>
          <w:rFonts w:ascii="Times New Roman" w:eastAsia="黑体"/>
        </w:rPr>
        <w:lastRenderedPageBreak/>
        <w:t>表</w:t>
      </w:r>
      <w:r w:rsidRPr="00426393">
        <w:rPr>
          <w:rFonts w:ascii="Times New Roman" w:eastAsia="黑体"/>
        </w:rPr>
        <w:t xml:space="preserve">B.1  </w:t>
      </w:r>
      <w:r w:rsidRPr="00426393">
        <w:rPr>
          <w:rFonts w:ascii="Times New Roman" w:eastAsia="黑体"/>
        </w:rPr>
        <w:t>生态系统分类与土地利用类型对照</w:t>
      </w:r>
      <w:r w:rsidRPr="00426393">
        <w:rPr>
          <w:rFonts w:ascii="Times New Roman"/>
        </w:rPr>
        <w:t>（续）</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334"/>
      </w:tblGrid>
      <w:tr w:rsidR="003A55C5" w:rsidRPr="00426393" w14:paraId="4D0B7CE8" w14:textId="77777777">
        <w:trPr>
          <w:jc w:val="center"/>
        </w:trPr>
        <w:tc>
          <w:tcPr>
            <w:tcW w:w="9334" w:type="dxa"/>
            <w:tcBorders>
              <w:top w:val="single" w:sz="8" w:space="0" w:color="auto"/>
              <w:bottom w:val="single" w:sz="8" w:space="0" w:color="auto"/>
            </w:tcBorders>
            <w:shd w:val="clear" w:color="auto" w:fill="auto"/>
            <w:vAlign w:val="center"/>
          </w:tcPr>
          <w:p w14:paraId="424BAB8C" w14:textId="77777777" w:rsidR="003A55C5" w:rsidRPr="00426393" w:rsidRDefault="00000000">
            <w:pPr>
              <w:pStyle w:val="af4"/>
              <w:rPr>
                <w:rFonts w:ascii="Times New Roman" w:hAnsi="Times New Roman"/>
              </w:rPr>
            </w:pPr>
            <w:r w:rsidRPr="00426393">
              <w:rPr>
                <w:rFonts w:ascii="Times New Roman" w:hAnsi="Times New Roman"/>
              </w:rPr>
              <w:t>“/”</w:t>
            </w:r>
            <w:r w:rsidRPr="00426393">
              <w:rPr>
                <w:rFonts w:ascii="Times New Roman" w:hAnsi="Times New Roman"/>
              </w:rPr>
              <w:t>指无法准确对照至某一项或几项分类；</w:t>
            </w:r>
          </w:p>
          <w:p w14:paraId="6C00F39F" w14:textId="77777777" w:rsidR="003A55C5" w:rsidRPr="00426393" w:rsidRDefault="00000000">
            <w:pPr>
              <w:pStyle w:val="af4"/>
              <w:rPr>
                <w:rFonts w:ascii="Times New Roman" w:hAnsi="Times New Roman"/>
              </w:rPr>
            </w:pPr>
            <w:r w:rsidRPr="00426393">
              <w:rPr>
                <w:rFonts w:ascii="Times New Roman" w:hAnsi="Times New Roman"/>
              </w:rPr>
              <w:t>湖泊沿岸的内陆滩涂用地，对照至湖泊生态系统；河流沿岸的内陆滩涂用地，对照至河流生态系统；</w:t>
            </w:r>
          </w:p>
          <w:p w14:paraId="7B8F0BD3" w14:textId="77777777" w:rsidR="003A55C5" w:rsidRPr="00426393" w:rsidRDefault="00000000">
            <w:pPr>
              <w:pStyle w:val="af4"/>
              <w:rPr>
                <w:rFonts w:ascii="Times New Roman" w:hAnsi="Times New Roman"/>
              </w:rPr>
            </w:pPr>
            <w:r w:rsidRPr="00426393">
              <w:rPr>
                <w:rFonts w:ascii="Times New Roman" w:hAnsi="Times New Roman"/>
              </w:rPr>
              <w:t>湖泊周边的水工建筑用地，对照至湖泊生态系统；水库和坑塘周边的水工建筑用地，对照至水库</w:t>
            </w:r>
            <w:r w:rsidRPr="00426393">
              <w:rPr>
                <w:rFonts w:ascii="Times New Roman" w:hAnsi="Times New Roman"/>
              </w:rPr>
              <w:t>/</w:t>
            </w:r>
            <w:r w:rsidRPr="00426393">
              <w:rPr>
                <w:rFonts w:ascii="Times New Roman" w:hAnsi="Times New Roman"/>
              </w:rPr>
              <w:t>坑塘生态系统；河流周边的水工建筑用地，对照至河流生态系统；沟渠周边的水工建筑用地，对照至运河</w:t>
            </w:r>
            <w:r w:rsidRPr="00426393">
              <w:rPr>
                <w:rFonts w:ascii="Times New Roman" w:hAnsi="Times New Roman"/>
              </w:rPr>
              <w:t>/</w:t>
            </w:r>
            <w:r w:rsidRPr="00426393">
              <w:rPr>
                <w:rFonts w:ascii="Times New Roman" w:hAnsi="Times New Roman"/>
              </w:rPr>
              <w:t>水渠生态系统；</w:t>
            </w:r>
          </w:p>
          <w:p w14:paraId="39C5A19A" w14:textId="77777777" w:rsidR="003A55C5" w:rsidRPr="00426393" w:rsidRDefault="00000000">
            <w:pPr>
              <w:pStyle w:val="af4"/>
              <w:rPr>
                <w:rFonts w:ascii="Times New Roman" w:hAnsi="Times New Roman"/>
              </w:rPr>
            </w:pPr>
            <w:r w:rsidRPr="00426393">
              <w:rPr>
                <w:rFonts w:ascii="Times New Roman" w:hAnsi="Times New Roman"/>
              </w:rPr>
              <w:t>紧邻水田的田坎，对照至水田生态系统；紧邻旱地、水浇地、设施农用地的田坎，对照至旱地生态系统；</w:t>
            </w:r>
          </w:p>
          <w:p w14:paraId="6DD565D6" w14:textId="77777777" w:rsidR="003A55C5" w:rsidRPr="00426393" w:rsidRDefault="00000000">
            <w:pPr>
              <w:pStyle w:val="af4"/>
              <w:rPr>
                <w:rFonts w:ascii="Times New Roman" w:hAnsi="Times New Roman"/>
              </w:rPr>
            </w:pPr>
            <w:r w:rsidRPr="00426393">
              <w:rPr>
                <w:rFonts w:ascii="Times New Roman" w:hAnsi="Times New Roman"/>
              </w:rPr>
              <w:t>安徽省荒漠生态系统面积较小，一般不纳入</w:t>
            </w:r>
            <w:r w:rsidRPr="00426393">
              <w:rPr>
                <w:rFonts w:ascii="Times New Roman" w:hAnsi="Times New Roman"/>
              </w:rPr>
              <w:t>GEP</w:t>
            </w:r>
            <w:r w:rsidRPr="00426393">
              <w:rPr>
                <w:rFonts w:ascii="Times New Roman" w:hAnsi="Times New Roman"/>
              </w:rPr>
              <w:t>评估；</w:t>
            </w:r>
          </w:p>
          <w:p w14:paraId="2EB0BB3A" w14:textId="77777777" w:rsidR="003A55C5" w:rsidRPr="00426393" w:rsidRDefault="00000000">
            <w:pPr>
              <w:pStyle w:val="af4"/>
              <w:rPr>
                <w:rFonts w:ascii="Times New Roman" w:hAnsi="Times New Roman"/>
              </w:rPr>
            </w:pPr>
            <w:r w:rsidRPr="00426393">
              <w:rPr>
                <w:rFonts w:ascii="Times New Roman" w:hAnsi="Times New Roman"/>
              </w:rPr>
              <w:t>风景名胜及特殊用地，根据实际情况，分别对照至森林生态系统、草地生态系统、湿地生态系统、城市生态系统。</w:t>
            </w:r>
          </w:p>
        </w:tc>
      </w:tr>
    </w:tbl>
    <w:p w14:paraId="4CC3AC25" w14:textId="77777777" w:rsidR="003A55C5" w:rsidRPr="00426393" w:rsidRDefault="003A55C5">
      <w:pPr>
        <w:pStyle w:val="afffff5"/>
        <w:ind w:firstLineChars="0" w:firstLine="0"/>
        <w:rPr>
          <w:rFonts w:ascii="Times New Roman"/>
        </w:rPr>
        <w:sectPr w:rsidR="003A55C5" w:rsidRPr="00426393" w:rsidSect="004C1469">
          <w:pgSz w:w="11906" w:h="16838"/>
          <w:pgMar w:top="1928" w:right="1134" w:bottom="1134" w:left="1134" w:header="1418" w:footer="1134" w:gutter="284"/>
          <w:cols w:space="425"/>
          <w:formProt w:val="0"/>
          <w:docGrid w:type="lines" w:linePitch="312"/>
        </w:sectPr>
      </w:pPr>
    </w:p>
    <w:p w14:paraId="09AFD572" w14:textId="77777777" w:rsidR="003A55C5" w:rsidRPr="00426393" w:rsidRDefault="003A55C5">
      <w:pPr>
        <w:pStyle w:val="af8"/>
        <w:rPr>
          <w:rFonts w:ascii="Times New Roman" w:hAnsi="Times New Roman"/>
          <w:vanish w:val="0"/>
        </w:rPr>
      </w:pPr>
    </w:p>
    <w:p w14:paraId="399C2D43" w14:textId="77777777" w:rsidR="003A55C5" w:rsidRPr="00426393" w:rsidRDefault="003A55C5">
      <w:pPr>
        <w:pStyle w:val="afe"/>
        <w:rPr>
          <w:rFonts w:ascii="Times New Roman"/>
          <w:vanish w:val="0"/>
        </w:rPr>
      </w:pPr>
    </w:p>
    <w:p w14:paraId="37813BAE" w14:textId="77777777" w:rsidR="003A55C5" w:rsidRPr="00426393" w:rsidRDefault="00000000">
      <w:pPr>
        <w:pStyle w:val="aff3"/>
        <w:spacing w:after="156"/>
        <w:rPr>
          <w:rFonts w:ascii="Times New Roman"/>
        </w:rPr>
      </w:pPr>
      <w:r w:rsidRPr="00426393">
        <w:rPr>
          <w:rFonts w:ascii="Times New Roman"/>
        </w:rPr>
        <w:br/>
      </w:r>
      <w:bookmarkStart w:id="102" w:name="_Toc179674307"/>
      <w:bookmarkStart w:id="103" w:name="_Toc179690152"/>
      <w:r w:rsidRPr="00426393">
        <w:rPr>
          <w:rFonts w:ascii="Times New Roman"/>
        </w:rPr>
        <w:t>（资料性）</w:t>
      </w:r>
      <w:r w:rsidRPr="00426393">
        <w:rPr>
          <w:rFonts w:ascii="Times New Roman"/>
        </w:rPr>
        <w:br/>
      </w:r>
      <w:r w:rsidRPr="00426393">
        <w:rPr>
          <w:rFonts w:ascii="Times New Roman"/>
        </w:rPr>
        <w:t>生态产品实物量和价值量核算关键参数</w:t>
      </w:r>
      <w:bookmarkEnd w:id="102"/>
      <w:bookmarkEnd w:id="103"/>
    </w:p>
    <w:p w14:paraId="73DB61F7" w14:textId="77777777" w:rsidR="003A55C5" w:rsidRPr="00426393" w:rsidRDefault="00000000">
      <w:pPr>
        <w:pStyle w:val="aff4"/>
        <w:spacing w:before="156" w:after="156"/>
        <w:rPr>
          <w:rFonts w:ascii="Times New Roman"/>
        </w:rPr>
      </w:pPr>
      <w:bookmarkStart w:id="104" w:name="_Toc179690153"/>
      <w:r w:rsidRPr="00426393">
        <w:rPr>
          <w:rFonts w:ascii="Times New Roman"/>
        </w:rPr>
        <w:t>参数计算的总体要求</w:t>
      </w:r>
      <w:bookmarkEnd w:id="104"/>
    </w:p>
    <w:p w14:paraId="424A462E" w14:textId="77777777" w:rsidR="003A55C5" w:rsidRPr="00426393" w:rsidRDefault="00000000">
      <w:pPr>
        <w:pStyle w:val="afffff5"/>
        <w:ind w:firstLine="420"/>
        <w:rPr>
          <w:rFonts w:ascii="Times New Roman"/>
        </w:rPr>
      </w:pPr>
      <w:r w:rsidRPr="00426393">
        <w:rPr>
          <w:rFonts w:ascii="Times New Roman"/>
        </w:rPr>
        <w:t>本文件提供的参数计算方法和缺省值主要来自文献、书籍、研究报告等，仅作为数据缺乏时的参考。核算实践中，建议优先选择实际调查监测数据，有条件的地区可结合本地实际对参数进一步优化。</w:t>
      </w:r>
    </w:p>
    <w:p w14:paraId="36731985" w14:textId="77777777" w:rsidR="003A55C5" w:rsidRPr="00426393" w:rsidRDefault="00000000">
      <w:pPr>
        <w:pStyle w:val="aff4"/>
        <w:spacing w:before="156" w:after="156"/>
        <w:rPr>
          <w:rFonts w:ascii="Times New Roman"/>
        </w:rPr>
      </w:pPr>
      <w:bookmarkStart w:id="105" w:name="_Toc179690154"/>
      <w:bookmarkStart w:id="106" w:name="_Toc179674308"/>
      <w:r w:rsidRPr="00426393">
        <w:rPr>
          <w:rFonts w:ascii="Times New Roman"/>
        </w:rPr>
        <w:t>生物质能供给核算主要参数</w:t>
      </w:r>
      <w:bookmarkEnd w:id="105"/>
      <w:bookmarkEnd w:id="106"/>
    </w:p>
    <w:p w14:paraId="78A6CFBD" w14:textId="77777777" w:rsidR="003A55C5" w:rsidRPr="00426393" w:rsidRDefault="00000000" w:rsidP="00C26C1A">
      <w:pPr>
        <w:pStyle w:val="aff5"/>
        <w:rPr>
          <w:rFonts w:ascii="Times New Roman"/>
        </w:rPr>
      </w:pPr>
      <w:r w:rsidRPr="00426393">
        <w:rPr>
          <w:rFonts w:ascii="Times New Roman"/>
        </w:rPr>
        <w:t>生物质发电项目折旧率</w:t>
      </w:r>
    </w:p>
    <w:p w14:paraId="327C905B" w14:textId="77777777" w:rsidR="003A55C5" w:rsidRPr="00426393" w:rsidRDefault="00000000">
      <w:pPr>
        <w:pStyle w:val="afffff5"/>
        <w:ind w:firstLine="420"/>
        <w:rPr>
          <w:rFonts w:ascii="Times New Roman"/>
        </w:rPr>
      </w:pPr>
      <w:r w:rsidRPr="00426393">
        <w:rPr>
          <w:rFonts w:ascii="Times New Roman"/>
        </w:rPr>
        <w:t>生物质发电项目折旧率宜参考各项</w:t>
      </w:r>
      <w:proofErr w:type="gramStart"/>
      <w:r w:rsidRPr="00426393">
        <w:rPr>
          <w:rFonts w:ascii="Times New Roman"/>
        </w:rPr>
        <w:t>目设计</w:t>
      </w:r>
      <w:proofErr w:type="gramEnd"/>
      <w:r w:rsidRPr="00426393">
        <w:rPr>
          <w:rFonts w:ascii="Times New Roman"/>
        </w:rPr>
        <w:t>使用寿命计算，默认取</w:t>
      </w:r>
      <w:r w:rsidRPr="00426393">
        <w:rPr>
          <w:rFonts w:ascii="Times New Roman"/>
        </w:rPr>
        <w:t>3.33%</w:t>
      </w:r>
      <w:r w:rsidRPr="00426393">
        <w:rPr>
          <w:rFonts w:ascii="Times New Roman"/>
        </w:rPr>
        <w:t>。</w:t>
      </w:r>
    </w:p>
    <w:p w14:paraId="6FBAAEEC" w14:textId="77777777" w:rsidR="003A55C5" w:rsidRPr="00426393" w:rsidRDefault="00000000" w:rsidP="00C26C1A">
      <w:pPr>
        <w:pStyle w:val="aff5"/>
        <w:rPr>
          <w:rFonts w:ascii="Times New Roman"/>
        </w:rPr>
      </w:pPr>
      <w:r w:rsidRPr="00426393">
        <w:rPr>
          <w:rFonts w:ascii="Times New Roman"/>
        </w:rPr>
        <w:t>生物质燃料排放因子</w:t>
      </w:r>
    </w:p>
    <w:p w14:paraId="67D598F4" w14:textId="77777777" w:rsidR="003A55C5" w:rsidRPr="00426393" w:rsidRDefault="00000000">
      <w:pPr>
        <w:pStyle w:val="afffff5"/>
        <w:ind w:firstLine="420"/>
        <w:rPr>
          <w:rFonts w:ascii="Times New Roman"/>
        </w:rPr>
      </w:pPr>
      <w:r w:rsidRPr="00426393">
        <w:rPr>
          <w:rFonts w:ascii="Times New Roman"/>
        </w:rPr>
        <w:t>生物质燃料排放因子即单位生物质燃料燃烧过程中，二氧化碳的排放量，默认取</w:t>
      </w:r>
      <w:r w:rsidRPr="00426393">
        <w:rPr>
          <w:rFonts w:ascii="Times New Roman"/>
        </w:rPr>
        <w:t>1390.4g/kg</w:t>
      </w:r>
      <w:r w:rsidRPr="00426393">
        <w:rPr>
          <w:rFonts w:ascii="Times New Roman"/>
        </w:rPr>
        <w:t>。</w:t>
      </w:r>
    </w:p>
    <w:p w14:paraId="0859C759" w14:textId="77777777" w:rsidR="003A55C5" w:rsidRPr="00426393" w:rsidRDefault="00000000">
      <w:pPr>
        <w:pStyle w:val="aff4"/>
        <w:spacing w:before="156" w:after="156"/>
        <w:rPr>
          <w:rFonts w:ascii="Times New Roman"/>
        </w:rPr>
      </w:pPr>
      <w:bookmarkStart w:id="107" w:name="_Toc179674310"/>
      <w:bookmarkStart w:id="108" w:name="_Toc179690155"/>
      <w:r w:rsidRPr="00426393">
        <w:rPr>
          <w:rFonts w:ascii="Times New Roman"/>
        </w:rPr>
        <w:t>水源涵养服务核算主要参数</w:t>
      </w:r>
      <w:bookmarkEnd w:id="107"/>
      <w:bookmarkEnd w:id="108"/>
    </w:p>
    <w:p w14:paraId="77415AB9" w14:textId="77777777" w:rsidR="003A55C5" w:rsidRPr="00426393" w:rsidRDefault="00000000" w:rsidP="00C26C1A">
      <w:pPr>
        <w:pStyle w:val="aff5"/>
        <w:rPr>
          <w:rFonts w:ascii="Times New Roman"/>
        </w:rPr>
      </w:pPr>
      <w:bookmarkStart w:id="109" w:name="_Toc179674311"/>
      <w:r w:rsidRPr="00426393">
        <w:rPr>
          <w:rFonts w:ascii="Times New Roman"/>
        </w:rPr>
        <w:t>径流量</w:t>
      </w:r>
      <w:bookmarkEnd w:id="109"/>
    </w:p>
    <w:p w14:paraId="214270A8" w14:textId="00421B32" w:rsidR="003A55C5" w:rsidRPr="00426393" w:rsidRDefault="00000000">
      <w:pPr>
        <w:pStyle w:val="affffffffffa"/>
        <w:rPr>
          <w:rFonts w:ascii="Times New Roman"/>
        </w:rPr>
      </w:pPr>
      <w:r w:rsidRPr="00426393">
        <w:rPr>
          <w:rFonts w:ascii="Times New Roman"/>
        </w:rPr>
        <w:t>测算径流量，可采用</w:t>
      </w:r>
      <w:r w:rsidR="005A59DA" w:rsidRPr="00426393">
        <w:rPr>
          <w:rFonts w:ascii="Times New Roman"/>
        </w:rPr>
        <w:t>实测径流系数法或</w:t>
      </w:r>
      <w:r w:rsidRPr="00426393">
        <w:rPr>
          <w:rFonts w:ascii="Times New Roman"/>
        </w:rPr>
        <w:t>SCS</w:t>
      </w:r>
      <w:r w:rsidRPr="00426393">
        <w:rPr>
          <w:rFonts w:ascii="Times New Roman"/>
        </w:rPr>
        <w:t>概念模型法或估测径流系数法</w:t>
      </w:r>
      <w:r w:rsidRPr="00426393">
        <w:rPr>
          <w:rFonts w:ascii="Times New Roman"/>
        </w:rPr>
        <w:t>3</w:t>
      </w:r>
      <w:r w:rsidRPr="00426393">
        <w:rPr>
          <w:rFonts w:ascii="Times New Roman"/>
        </w:rPr>
        <w:t>种方法。</w:t>
      </w:r>
    </w:p>
    <w:p w14:paraId="0CE8A3D8" w14:textId="77777777" w:rsidR="003A55C5" w:rsidRPr="00426393" w:rsidRDefault="00000000">
      <w:pPr>
        <w:pStyle w:val="affffffffffa"/>
        <w:rPr>
          <w:rFonts w:ascii="Times New Roman"/>
        </w:rPr>
      </w:pPr>
      <w:r w:rsidRPr="00426393">
        <w:rPr>
          <w:rFonts w:ascii="Times New Roman"/>
        </w:rPr>
        <w:t>有实测径流系数时，宜优先选择实测径流系数法，按照公式（</w:t>
      </w:r>
      <w:r w:rsidRPr="00426393">
        <w:rPr>
          <w:rFonts w:ascii="Times New Roman"/>
        </w:rPr>
        <w:t>C.1</w:t>
      </w:r>
      <w:r w:rsidRPr="00426393">
        <w:rPr>
          <w:rFonts w:ascii="Times New Roman"/>
        </w:rPr>
        <w:t>）计算地表径流量。</w:t>
      </w:r>
    </w:p>
    <w:p w14:paraId="53E23B88" w14:textId="769B8DE7"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m:rPr>
            <m:sty m:val="p"/>
          </m:rPr>
          <w:rPr>
            <w:rFonts w:ascii="Cambria Math" w:hAnsi="Cambria Math"/>
          </w:rPr>
          <m:t>×</m:t>
        </m:r>
        <m:sSub>
          <m:sSubPr>
            <m:ctrlPr>
              <w:rPr>
                <w:rFonts w:ascii="Cambria Math" w:hAnsi="Cambria Math"/>
                <w:i/>
              </w:rPr>
            </m:ctrlPr>
          </m:sSubPr>
          <m:e>
            <m:r>
              <w:rPr>
                <w:rFonts w:ascii="Cambria Math" w:hAnsi="Cambria Math"/>
              </w:rPr>
              <m:t>R</m:t>
            </m:r>
            <m:ctrlPr>
              <w:rPr>
                <w:rFonts w:ascii="Cambria Math" w:hAnsi="Cambria Math"/>
              </w:rPr>
            </m:ctrlPr>
          </m:e>
          <m:sub>
            <m:r>
              <w:rPr>
                <w:rFonts w:ascii="Cambria Math" w:hAnsi="Cambria Math"/>
              </w:rPr>
              <m:t>i</m:t>
            </m:r>
          </m:sub>
        </m:sSub>
      </m:oMath>
      <w:r w:rsidRPr="00426393">
        <w:rPr>
          <w:rFonts w:ascii="Times New Roman" w:eastAsia="微软雅黑" w:hAnsi="Times New Roman"/>
        </w:rPr>
        <w:tab/>
      </w:r>
      <w:r w:rsidRPr="00426393">
        <w:rPr>
          <w:rFonts w:ascii="Times New Roman" w:hAnsi="Times New Roman"/>
        </w:rPr>
        <w:t>(</w:t>
      </w:r>
      <w:r w:rsidR="009876D4" w:rsidRPr="00426393">
        <w:rPr>
          <w:rFonts w:ascii="Times New Roman" w:hAnsi="Times New Roman"/>
        </w:rPr>
        <w:t>C</w:t>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seq fulu_equation_133730912707223732 </w:instrText>
      </w:r>
      <w:r w:rsidRPr="00426393">
        <w:rPr>
          <w:rFonts w:ascii="Times New Roman" w:hAnsi="Times New Roman"/>
        </w:rPr>
        <w:fldChar w:fldCharType="separate"/>
      </w:r>
      <w:r w:rsidR="007E49B2" w:rsidRPr="00426393">
        <w:rPr>
          <w:rFonts w:ascii="Times New Roman" w:hAnsi="Times New Roman"/>
          <w:noProof/>
        </w:rPr>
        <w:t>1</w:t>
      </w:r>
      <w:r w:rsidRPr="00426393">
        <w:rPr>
          <w:rFonts w:ascii="Times New Roman" w:hAnsi="Times New Roman"/>
        </w:rPr>
        <w:fldChar w:fldCharType="end"/>
      </w:r>
      <w:r w:rsidRPr="00426393">
        <w:rPr>
          <w:rFonts w:ascii="Times New Roman" w:hAnsi="Times New Roman"/>
        </w:rPr>
        <w:t>)</w:t>
      </w:r>
    </w:p>
    <w:p w14:paraId="2912B4BD" w14:textId="77777777" w:rsidR="003A55C5" w:rsidRPr="00426393" w:rsidRDefault="00000000">
      <w:pPr>
        <w:pStyle w:val="afffff4"/>
        <w:rPr>
          <w:rFonts w:ascii="Times New Roman" w:hAnsi="Times New Roman"/>
        </w:rPr>
      </w:pPr>
      <w:r w:rsidRPr="00426393">
        <w:rPr>
          <w:rFonts w:ascii="Times New Roman" w:hAnsi="Times New Roman"/>
        </w:rPr>
        <w:t>式中：</w:t>
      </w:r>
    </w:p>
    <w:p w14:paraId="4DAC7274" w14:textId="77777777"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Q</m:t>
            </m:r>
          </m:e>
          <m:sub>
            <m:r>
              <w:rPr>
                <w:rFonts w:ascii="Cambria Math" w:hAnsi="Cambria Math"/>
              </w:rPr>
              <m:t>i</m:t>
            </m:r>
          </m:sub>
        </m:sSub>
      </m:oMath>
      <w:r w:rsidRPr="00426393">
        <w:rPr>
          <w:rFonts w:ascii="Times New Roman"/>
        </w:rPr>
        <w:t>——</w:t>
      </w:r>
      <w:r w:rsidRPr="00426393">
        <w:rPr>
          <w:rFonts w:ascii="Times New Roman"/>
        </w:rPr>
        <w:t>第</w:t>
      </w:r>
      <m:oMath>
        <m:r>
          <w:rPr>
            <w:rFonts w:ascii="Cambria Math" w:hAnsi="Cambria Math"/>
          </w:rPr>
          <m:t>i</m:t>
        </m:r>
      </m:oMath>
      <w:r w:rsidRPr="00426393">
        <w:rPr>
          <w:rFonts w:ascii="Times New Roman"/>
        </w:rPr>
        <w:t>类生态系统地表年径流量</w:t>
      </w:r>
      <w:r w:rsidRPr="00426393">
        <w:rPr>
          <w:rFonts w:ascii="Times New Roman"/>
        </w:rPr>
        <w:t>,</w:t>
      </w:r>
      <w:r w:rsidRPr="00426393">
        <w:rPr>
          <w:rFonts w:ascii="Times New Roman"/>
        </w:rPr>
        <w:t>单位：</w:t>
      </w:r>
      <w:r w:rsidRPr="00426393">
        <w:rPr>
          <w:rFonts w:ascii="Times New Roman"/>
        </w:rPr>
        <w:t>mm</w:t>
      </w:r>
      <w:r w:rsidRPr="00426393">
        <w:rPr>
          <w:rFonts w:ascii="Times New Roman"/>
        </w:rPr>
        <w:t>；</w:t>
      </w:r>
    </w:p>
    <w:p w14:paraId="6BAFA407" w14:textId="77777777"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426393">
        <w:rPr>
          <w:rFonts w:ascii="Times New Roman"/>
        </w:rPr>
        <w:t>——</w:t>
      </w:r>
      <w:r w:rsidRPr="00426393">
        <w:rPr>
          <w:rFonts w:ascii="Times New Roman"/>
        </w:rPr>
        <w:t>第</w:t>
      </w:r>
      <m:oMath>
        <m:r>
          <w:rPr>
            <w:rFonts w:ascii="Cambria Math" w:hAnsi="Cambria Math"/>
          </w:rPr>
          <m:t>i</m:t>
        </m:r>
      </m:oMath>
      <w:r w:rsidRPr="00426393">
        <w:rPr>
          <w:rFonts w:ascii="Times New Roman"/>
        </w:rPr>
        <w:t>类生态系统年降水量，使用气象部门提供的年降水量空间插值数据，单位：</w:t>
      </w:r>
      <w:r w:rsidRPr="00426393">
        <w:rPr>
          <w:rFonts w:ascii="Times New Roman"/>
        </w:rPr>
        <w:t>mm</w:t>
      </w:r>
      <w:r w:rsidRPr="00426393">
        <w:rPr>
          <w:rFonts w:ascii="Times New Roman"/>
        </w:rPr>
        <w:t>；</w:t>
      </w:r>
    </w:p>
    <w:p w14:paraId="4C34A338" w14:textId="77777777"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R</m:t>
            </m:r>
            <m:ctrlPr>
              <w:rPr>
                <w:rFonts w:ascii="Cambria Math" w:hAnsi="Cambria Math"/>
              </w:rPr>
            </m:ctrlPr>
          </m:e>
          <m:sub>
            <m:r>
              <w:rPr>
                <w:rFonts w:ascii="Cambria Math" w:hAnsi="Cambria Math"/>
              </w:rPr>
              <m:t>i</m:t>
            </m:r>
          </m:sub>
        </m:sSub>
      </m:oMath>
      <w:r w:rsidRPr="00426393">
        <w:rPr>
          <w:rFonts w:ascii="Times New Roman"/>
        </w:rPr>
        <w:t>——</w:t>
      </w:r>
      <w:r w:rsidRPr="00426393">
        <w:rPr>
          <w:rFonts w:ascii="Times New Roman"/>
        </w:rPr>
        <w:t>第</w:t>
      </w:r>
      <m:oMath>
        <m:r>
          <w:rPr>
            <w:rFonts w:ascii="Cambria Math" w:hAnsi="Cambria Math"/>
          </w:rPr>
          <m:t>i</m:t>
        </m:r>
      </m:oMath>
      <w:r w:rsidRPr="00426393">
        <w:rPr>
          <w:rFonts w:ascii="Times New Roman"/>
        </w:rPr>
        <w:t>类生态系统的实测地表径流系数，单位：</w:t>
      </w:r>
      <w:r w:rsidRPr="00426393">
        <w:rPr>
          <w:rFonts w:ascii="Times New Roman"/>
        </w:rPr>
        <w:t>%</w:t>
      </w:r>
      <w:r w:rsidRPr="00426393">
        <w:rPr>
          <w:rFonts w:ascii="Times New Roman"/>
        </w:rPr>
        <w:t>。</w:t>
      </w:r>
    </w:p>
    <w:p w14:paraId="1A666CCB" w14:textId="77777777" w:rsidR="003A55C5" w:rsidRPr="00426393" w:rsidRDefault="00000000">
      <w:pPr>
        <w:pStyle w:val="afffff5"/>
        <w:ind w:firstLine="420"/>
        <w:rPr>
          <w:rFonts w:ascii="Times New Roman"/>
        </w:rPr>
      </w:pPr>
      <m:oMath>
        <m:r>
          <w:rPr>
            <w:rFonts w:ascii="Cambria Math" w:hAnsi="Cambria Math"/>
          </w:rPr>
          <m:t>i</m:t>
        </m:r>
      </m:oMath>
      <w:r w:rsidRPr="00426393">
        <w:rPr>
          <w:rFonts w:ascii="Times New Roman"/>
        </w:rPr>
        <w:t>——</w:t>
      </w:r>
      <w:r w:rsidRPr="00426393">
        <w:rPr>
          <w:rFonts w:ascii="Times New Roman"/>
        </w:rPr>
        <w:t>生态系统类型。</w:t>
      </w:r>
    </w:p>
    <w:p w14:paraId="66686C3B" w14:textId="77777777" w:rsidR="003A55C5" w:rsidRPr="00426393" w:rsidRDefault="00000000">
      <w:pPr>
        <w:pStyle w:val="affffffffffa"/>
        <w:rPr>
          <w:rFonts w:ascii="Times New Roman"/>
        </w:rPr>
      </w:pPr>
      <w:r w:rsidRPr="00426393">
        <w:rPr>
          <w:rFonts w:ascii="Times New Roman"/>
        </w:rPr>
        <w:t>无实测径流系数，但有评估期间内的逐日降水数据和土壤质地数据，宜选择</w:t>
      </w:r>
      <w:r w:rsidRPr="00426393">
        <w:rPr>
          <w:rFonts w:ascii="Times New Roman"/>
        </w:rPr>
        <w:t>SCS</w:t>
      </w:r>
      <w:r w:rsidRPr="00426393">
        <w:rPr>
          <w:rFonts w:ascii="Times New Roman"/>
        </w:rPr>
        <w:t>概念模型法，按照公式（</w:t>
      </w:r>
      <w:r w:rsidRPr="00426393">
        <w:rPr>
          <w:rFonts w:ascii="Times New Roman"/>
        </w:rPr>
        <w:t>C.2</w:t>
      </w:r>
      <w:r w:rsidRPr="00426393">
        <w:rPr>
          <w:rFonts w:ascii="Times New Roman"/>
        </w:rPr>
        <w:t>）（</w:t>
      </w:r>
      <w:r w:rsidRPr="00426393">
        <w:rPr>
          <w:rFonts w:ascii="Times New Roman"/>
        </w:rPr>
        <w:t>C.3</w:t>
      </w:r>
      <w:r w:rsidRPr="00426393">
        <w:rPr>
          <w:rFonts w:ascii="Times New Roman"/>
        </w:rPr>
        <w:t>）（</w:t>
      </w:r>
      <w:r w:rsidRPr="00426393">
        <w:rPr>
          <w:rFonts w:ascii="Times New Roman"/>
        </w:rPr>
        <w:t>C.4</w:t>
      </w:r>
      <w:r w:rsidRPr="00426393">
        <w:rPr>
          <w:rFonts w:ascii="Times New Roman"/>
        </w:rPr>
        <w:t>）（</w:t>
      </w:r>
      <w:r w:rsidRPr="00426393">
        <w:rPr>
          <w:rFonts w:ascii="Times New Roman"/>
        </w:rPr>
        <w:t>C.5</w:t>
      </w:r>
      <w:r w:rsidRPr="00426393">
        <w:rPr>
          <w:rFonts w:ascii="Times New Roman"/>
        </w:rPr>
        <w:t>）（</w:t>
      </w:r>
      <w:r w:rsidRPr="00426393">
        <w:rPr>
          <w:rFonts w:ascii="Times New Roman"/>
        </w:rPr>
        <w:t>C.6</w:t>
      </w:r>
      <w:r w:rsidRPr="00426393">
        <w:rPr>
          <w:rFonts w:ascii="Times New Roman"/>
        </w:rPr>
        <w:t>）（</w:t>
      </w:r>
      <w:r w:rsidRPr="00426393">
        <w:rPr>
          <w:rFonts w:ascii="Times New Roman"/>
        </w:rPr>
        <w:t>C.7</w:t>
      </w:r>
      <w:r w:rsidRPr="00426393">
        <w:rPr>
          <w:rFonts w:ascii="Times New Roman"/>
        </w:rPr>
        <w:t>）计算地表径流量。</w:t>
      </w:r>
    </w:p>
    <w:p w14:paraId="4F0CEE05" w14:textId="3800E6F1" w:rsidR="003A55C5" w:rsidRPr="00426393" w:rsidRDefault="00000000">
      <w:pPr>
        <w:pStyle w:val="afffffff1"/>
        <w:rPr>
          <w:rFonts w:ascii="Times New Roman" w:hAnsi="Times New Roman"/>
        </w:rPr>
      </w:pPr>
      <w:r w:rsidRPr="00426393">
        <w:rPr>
          <w:rFonts w:ascii="Times New Roman" w:hAnsi="Times New Roman"/>
        </w:rPr>
        <w:tab/>
      </w:r>
      <m:oMath>
        <m:r>
          <w:rPr>
            <w:rFonts w:ascii="Cambria Math" w:hAnsi="Cambria Math"/>
          </w:rPr>
          <m:t>R=</m:t>
        </m:r>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R</m:t>
                </m:r>
              </m:e>
              <m:sub>
                <m:r>
                  <w:rPr>
                    <w:rFonts w:ascii="Cambria Math" w:hAnsi="Cambria Math"/>
                  </w:rPr>
                  <m:t>d</m:t>
                </m:r>
              </m:sub>
            </m:sSub>
          </m:e>
        </m:nary>
      </m:oMath>
      <w:r w:rsidRPr="00426393">
        <w:rPr>
          <w:rFonts w:ascii="Times New Roman" w:eastAsia="微软雅黑" w:hAnsi="Times New Roman"/>
        </w:rPr>
        <w:tab/>
      </w:r>
      <w:r w:rsidRPr="00426393">
        <w:rPr>
          <w:rFonts w:ascii="Times New Roman" w:hAnsi="Times New Roman"/>
        </w:rPr>
        <w:t>(</w:t>
      </w:r>
      <w:r w:rsidR="009876D4" w:rsidRPr="00426393">
        <w:rPr>
          <w:rFonts w:ascii="Times New Roman" w:hAnsi="Times New Roman"/>
        </w:rPr>
        <w:t>C</w:t>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seq fulu_equation_133730912707223732  </w:instrText>
      </w:r>
      <w:r w:rsidRPr="00426393">
        <w:rPr>
          <w:rFonts w:ascii="Times New Roman" w:hAnsi="Times New Roman"/>
        </w:rPr>
        <w:fldChar w:fldCharType="separate"/>
      </w:r>
      <w:r w:rsidR="007E49B2" w:rsidRPr="00426393">
        <w:rPr>
          <w:rFonts w:ascii="Times New Roman" w:hAnsi="Times New Roman"/>
          <w:noProof/>
        </w:rPr>
        <w:t>2</w:t>
      </w:r>
      <w:r w:rsidRPr="00426393">
        <w:rPr>
          <w:rFonts w:ascii="Times New Roman" w:hAnsi="Times New Roman"/>
        </w:rPr>
        <w:fldChar w:fldCharType="end"/>
      </w:r>
      <w:r w:rsidRPr="00426393">
        <w:rPr>
          <w:rFonts w:ascii="Times New Roman" w:hAnsi="Times New Roman"/>
        </w:rPr>
        <w:t>)</w:t>
      </w:r>
    </w:p>
    <w:p w14:paraId="3E1426CF" w14:textId="022AF72E"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hAnsi="Cambria Math"/>
                <w:i/>
              </w:rPr>
            </m:ctrlPr>
          </m:sSubPr>
          <m:e>
            <m:r>
              <w:rPr>
                <w:rFonts w:ascii="Cambria Math" w:hAnsi="Cambria Math"/>
              </w:rPr>
              <m:t>R</m:t>
            </m:r>
          </m:e>
          <m:sub>
            <m:r>
              <w:rPr>
                <w:rFonts w:ascii="Cambria Math" w:hAnsi="Cambria Math"/>
              </w:rPr>
              <m:t>d</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d</m:t>
                                  </m:r>
                                </m:sub>
                              </m:sSub>
                              <m:r>
                                <w:rPr>
                                  <w:rFonts w:ascii="Cambria Math" w:hAnsi="Cambria Math"/>
                                </w:rPr>
                                <m:t>-0.2S</m:t>
                              </m:r>
                            </m:e>
                          </m:d>
                        </m:e>
                        <m:sup>
                          <m:r>
                            <w:rPr>
                              <w:rFonts w:ascii="Cambria Math" w:hAnsi="Cambria Math"/>
                            </w:rPr>
                            <m:t>2</m:t>
                          </m:r>
                        </m:sup>
                      </m:sSup>
                    </m:num>
                    <m:den>
                      <m:sSub>
                        <m:sSubPr>
                          <m:ctrlPr>
                            <w:rPr>
                              <w:rFonts w:ascii="Cambria Math" w:hAnsi="Cambria Math"/>
                              <w:i/>
                            </w:rPr>
                          </m:ctrlPr>
                        </m:sSubPr>
                        <m:e>
                          <m:r>
                            <w:rPr>
                              <w:rFonts w:ascii="Cambria Math" w:hAnsi="Cambria Math"/>
                            </w:rPr>
                            <m:t>P</m:t>
                          </m:r>
                        </m:e>
                        <m:sub>
                          <m:r>
                            <w:rPr>
                              <w:rFonts w:ascii="Cambria Math" w:hAnsi="Cambria Math"/>
                            </w:rPr>
                            <m:t>d</m:t>
                          </m:r>
                        </m:sub>
                      </m:sSub>
                      <m:r>
                        <w:rPr>
                          <w:rFonts w:ascii="Cambria Math" w:hAnsi="Cambria Math"/>
                        </w:rPr>
                        <m:t>+0.8S</m:t>
                      </m:r>
                    </m:den>
                  </m:f>
                </m:e>
                <m:e>
                  <m:sSub>
                    <m:sSubPr>
                      <m:ctrlPr>
                        <w:rPr>
                          <w:rFonts w:ascii="Cambria Math" w:hAnsi="Cambria Math"/>
                          <w:i/>
                        </w:rPr>
                      </m:ctrlPr>
                    </m:sSubPr>
                    <m:e>
                      <m:r>
                        <w:rPr>
                          <w:rFonts w:ascii="Cambria Math" w:hAnsi="Cambria Math"/>
                        </w:rPr>
                        <m:t>P</m:t>
                      </m:r>
                    </m:e>
                    <m:sub>
                      <m:r>
                        <w:rPr>
                          <w:rFonts w:ascii="Cambria Math" w:hAnsi="Cambria Math"/>
                        </w:rPr>
                        <m:t>d</m:t>
                      </m:r>
                    </m:sub>
                  </m:sSub>
                  <m:r>
                    <w:rPr>
                      <w:rFonts w:ascii="Cambria Math" w:hAnsi="Cambria Math"/>
                    </w:rPr>
                    <m:t>≥0.2S</m:t>
                  </m:r>
                </m:e>
              </m:mr>
              <m:mr>
                <m:e>
                  <m:r>
                    <w:rPr>
                      <w:rFonts w:ascii="Cambria Math" w:hAnsi="Cambria Math"/>
                    </w:rPr>
                    <m:t>0</m:t>
                  </m:r>
                </m:e>
                <m:e>
                  <m:sSub>
                    <m:sSubPr>
                      <m:ctrlPr>
                        <w:rPr>
                          <w:rFonts w:ascii="Cambria Math" w:hAnsi="Cambria Math"/>
                          <w:i/>
                        </w:rPr>
                      </m:ctrlPr>
                    </m:sSubPr>
                    <m:e>
                      <m:r>
                        <w:rPr>
                          <w:rFonts w:ascii="Cambria Math" w:hAnsi="Cambria Math"/>
                        </w:rPr>
                        <m:t>P</m:t>
                      </m:r>
                    </m:e>
                    <m:sub>
                      <m:r>
                        <w:rPr>
                          <w:rFonts w:ascii="Cambria Math" w:hAnsi="Cambria Math"/>
                        </w:rPr>
                        <m:t>d</m:t>
                      </m:r>
                    </m:sub>
                  </m:sSub>
                  <m:r>
                    <w:rPr>
                      <w:rFonts w:ascii="Cambria Math" w:hAnsi="Cambria Math"/>
                    </w:rPr>
                    <m:t>&lt;0.2S</m:t>
                  </m:r>
                </m:e>
              </m:mr>
            </m:m>
          </m:e>
        </m:d>
      </m:oMath>
      <w:r w:rsidRPr="00426393">
        <w:rPr>
          <w:rFonts w:ascii="Times New Roman" w:eastAsia="微软雅黑" w:hAnsi="Times New Roman"/>
        </w:rPr>
        <w:tab/>
      </w:r>
      <w:r w:rsidRPr="00426393">
        <w:rPr>
          <w:rFonts w:ascii="Times New Roman" w:hAnsi="Times New Roman"/>
        </w:rPr>
        <w:t>(</w:t>
      </w:r>
      <w:r w:rsidR="009876D4" w:rsidRPr="00426393">
        <w:rPr>
          <w:rFonts w:ascii="Times New Roman" w:hAnsi="Times New Roman"/>
        </w:rPr>
        <w:t>C</w:t>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seq fulu_equation_133730912707223732  </w:instrText>
      </w:r>
      <w:r w:rsidRPr="00426393">
        <w:rPr>
          <w:rFonts w:ascii="Times New Roman" w:hAnsi="Times New Roman"/>
        </w:rPr>
        <w:fldChar w:fldCharType="separate"/>
      </w:r>
      <w:r w:rsidR="007E49B2" w:rsidRPr="00426393">
        <w:rPr>
          <w:rFonts w:ascii="Times New Roman" w:hAnsi="Times New Roman"/>
          <w:noProof/>
        </w:rPr>
        <w:t>3</w:t>
      </w:r>
      <w:r w:rsidRPr="00426393">
        <w:rPr>
          <w:rFonts w:ascii="Times New Roman" w:hAnsi="Times New Roman"/>
        </w:rPr>
        <w:fldChar w:fldCharType="end"/>
      </w:r>
      <w:r w:rsidRPr="00426393">
        <w:rPr>
          <w:rFonts w:ascii="Times New Roman" w:hAnsi="Times New Roman"/>
        </w:rPr>
        <w:t>)</w:t>
      </w:r>
    </w:p>
    <w:p w14:paraId="2621A9BE" w14:textId="295E6C46" w:rsidR="003A55C5" w:rsidRPr="00426393" w:rsidRDefault="00000000">
      <w:pPr>
        <w:pStyle w:val="afffffff1"/>
        <w:rPr>
          <w:rFonts w:ascii="Times New Roman" w:hAnsi="Times New Roman"/>
        </w:rPr>
      </w:pPr>
      <w:r w:rsidRPr="00426393">
        <w:rPr>
          <w:rFonts w:ascii="Times New Roman" w:hAnsi="Times New Roman"/>
        </w:rPr>
        <w:tab/>
      </w:r>
      <m:oMath>
        <m:r>
          <w:rPr>
            <w:rFonts w:ascii="Cambria Math" w:hAnsi="Cambria Math"/>
          </w:rPr>
          <m:t>S=</m:t>
        </m:r>
        <m:f>
          <m:fPr>
            <m:ctrlPr>
              <w:rPr>
                <w:rFonts w:ascii="Cambria Math" w:hAnsi="Cambria Math"/>
                <w:i/>
                <w:iCs/>
              </w:rPr>
            </m:ctrlPr>
          </m:fPr>
          <m:num>
            <m:r>
              <w:rPr>
                <w:rFonts w:ascii="Cambria Math" w:hAnsi="Cambria Math"/>
              </w:rPr>
              <m:t>25400</m:t>
            </m:r>
          </m:num>
          <m:den>
            <m:r>
              <w:rPr>
                <w:rFonts w:ascii="Cambria Math" w:hAnsi="Cambria Math"/>
              </w:rPr>
              <m:t>CN</m:t>
            </m:r>
          </m:den>
        </m:f>
        <m:r>
          <w:rPr>
            <w:rFonts w:ascii="Cambria Math" w:hAnsi="Cambria Math"/>
          </w:rPr>
          <m:t>-254</m:t>
        </m:r>
      </m:oMath>
      <w:r w:rsidRPr="00426393">
        <w:rPr>
          <w:rFonts w:ascii="Times New Roman" w:eastAsia="微软雅黑" w:hAnsi="Times New Roman"/>
        </w:rPr>
        <w:tab/>
      </w:r>
      <w:r w:rsidRPr="00426393">
        <w:rPr>
          <w:rFonts w:ascii="Times New Roman" w:hAnsi="Times New Roman"/>
        </w:rPr>
        <w:t>(</w:t>
      </w:r>
      <w:r w:rsidR="009876D4" w:rsidRPr="00426393">
        <w:rPr>
          <w:rFonts w:ascii="Times New Roman" w:hAnsi="Times New Roman"/>
        </w:rPr>
        <w:t>C</w:t>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seq fulu_equation_133730912707223732  </w:instrText>
      </w:r>
      <w:r w:rsidRPr="00426393">
        <w:rPr>
          <w:rFonts w:ascii="Times New Roman" w:hAnsi="Times New Roman"/>
        </w:rPr>
        <w:fldChar w:fldCharType="separate"/>
      </w:r>
      <w:r w:rsidR="007E49B2" w:rsidRPr="00426393">
        <w:rPr>
          <w:rFonts w:ascii="Times New Roman" w:hAnsi="Times New Roman"/>
          <w:noProof/>
        </w:rPr>
        <w:t>4</w:t>
      </w:r>
      <w:r w:rsidRPr="00426393">
        <w:rPr>
          <w:rFonts w:ascii="Times New Roman" w:hAnsi="Times New Roman"/>
        </w:rPr>
        <w:fldChar w:fldCharType="end"/>
      </w:r>
      <w:r w:rsidRPr="00426393">
        <w:rPr>
          <w:rFonts w:ascii="Times New Roman" w:hAnsi="Times New Roman"/>
        </w:rPr>
        <w:t>)</w:t>
      </w:r>
    </w:p>
    <w:p w14:paraId="7479AFFE" w14:textId="292DC2C6" w:rsidR="003A55C5" w:rsidRPr="00426393" w:rsidRDefault="00000000">
      <w:pPr>
        <w:pStyle w:val="afffffff1"/>
        <w:rPr>
          <w:rFonts w:ascii="Times New Roman" w:hAnsi="Times New Roman"/>
        </w:rPr>
      </w:pPr>
      <w:r w:rsidRPr="00426393">
        <w:rPr>
          <w:rFonts w:ascii="Times New Roman" w:hAnsi="Times New Roman"/>
        </w:rPr>
        <w:tab/>
      </w:r>
      <m:oMath>
        <m:r>
          <w:rPr>
            <w:rFonts w:ascii="Cambria Math" w:hAnsi="Cambria Math"/>
          </w:rPr>
          <m:t>CN=f</m:t>
        </m:r>
        <m:d>
          <m:dPr>
            <m:ctrlPr>
              <w:rPr>
                <w:rFonts w:ascii="Cambria Math" w:hAnsi="Cambria Math"/>
                <w:i/>
                <w:iCs/>
              </w:rPr>
            </m:ctrlPr>
          </m:dPr>
          <m:e>
            <m:r>
              <w:rPr>
                <w:rFonts w:ascii="Cambria Math" w:hAnsi="Cambria Math"/>
              </w:rPr>
              <m:t>LC,AMC,K</m:t>
            </m:r>
          </m:e>
        </m:d>
      </m:oMath>
      <w:r w:rsidRPr="00426393">
        <w:rPr>
          <w:rFonts w:ascii="Times New Roman" w:eastAsia="微软雅黑" w:hAnsi="Times New Roman"/>
        </w:rPr>
        <w:tab/>
      </w:r>
      <w:r w:rsidRPr="00426393">
        <w:rPr>
          <w:rFonts w:ascii="Times New Roman" w:hAnsi="Times New Roman"/>
        </w:rPr>
        <w:t>(</w:t>
      </w:r>
      <w:r w:rsidR="009876D4" w:rsidRPr="00426393">
        <w:rPr>
          <w:rFonts w:ascii="Times New Roman" w:hAnsi="Times New Roman"/>
        </w:rPr>
        <w:t>C</w:t>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seq fulu_equation_133730912707223732  </w:instrText>
      </w:r>
      <w:r w:rsidRPr="00426393">
        <w:rPr>
          <w:rFonts w:ascii="Times New Roman" w:hAnsi="Times New Roman"/>
        </w:rPr>
        <w:fldChar w:fldCharType="separate"/>
      </w:r>
      <w:r w:rsidR="007E49B2" w:rsidRPr="00426393">
        <w:rPr>
          <w:rFonts w:ascii="Times New Roman" w:hAnsi="Times New Roman"/>
          <w:noProof/>
        </w:rPr>
        <w:t>5</w:t>
      </w:r>
      <w:r w:rsidRPr="00426393">
        <w:rPr>
          <w:rFonts w:ascii="Times New Roman" w:hAnsi="Times New Roman"/>
        </w:rPr>
        <w:fldChar w:fldCharType="end"/>
      </w:r>
      <w:r w:rsidRPr="00426393">
        <w:rPr>
          <w:rFonts w:ascii="Times New Roman" w:hAnsi="Times New Roman"/>
        </w:rPr>
        <w:t>)</w:t>
      </w:r>
    </w:p>
    <w:p w14:paraId="7B619888" w14:textId="1CE79CCD" w:rsidR="003A55C5" w:rsidRPr="00426393" w:rsidRDefault="00000000">
      <w:pPr>
        <w:pStyle w:val="afffffff1"/>
        <w:rPr>
          <w:rFonts w:ascii="Times New Roman" w:hAnsi="Times New Roman"/>
        </w:rPr>
      </w:pPr>
      <w:r w:rsidRPr="00426393">
        <w:rPr>
          <w:rFonts w:ascii="Times New Roman" w:hAnsi="Times New Roman"/>
        </w:rPr>
        <w:tab/>
      </w:r>
      <m:oMath>
        <m:r>
          <w:rPr>
            <w:rFonts w:ascii="Cambria Math" w:hAnsi="Cambria Math"/>
          </w:rPr>
          <m:t>K=</m:t>
        </m:r>
        <m:d>
          <m:dPr>
            <m:begChr m:val="{"/>
            <m:endChr m:val=""/>
            <m:ctrlPr>
              <w:rPr>
                <w:rFonts w:ascii="Cambria Math" w:hAnsi="Cambria Math"/>
                <w:i/>
                <w:iCs/>
              </w:rPr>
            </m:ctrlPr>
          </m:dPr>
          <m:e>
            <m:eqArr>
              <m:eqArrPr>
                <m:ctrlPr>
                  <w:rPr>
                    <w:rFonts w:ascii="Cambria Math" w:hAnsi="Cambria Math"/>
                    <w:i/>
                    <w:iCs/>
                  </w:rPr>
                </m:ctrlPr>
              </m:eqArrPr>
              <m:e>
                <m:m>
                  <m:mPr>
                    <m:mcs>
                      <m:mc>
                        <m:mcPr>
                          <m:count m:val="2"/>
                          <m:mcJc m:val="center"/>
                        </m:mcPr>
                      </m:mc>
                    </m:mcs>
                    <m:ctrlPr>
                      <w:rPr>
                        <w:rFonts w:ascii="Cambria Math" w:hAnsi="Cambria Math"/>
                        <w:i/>
                        <w:iCs/>
                      </w:rPr>
                    </m:ctrlPr>
                  </m:mPr>
                  <m:mr>
                    <m:e>
                      <m:r>
                        <w:rPr>
                          <w:rFonts w:ascii="Cambria Math" w:hAnsi="Cambria Math"/>
                        </w:rPr>
                        <m:t>A</m:t>
                      </m:r>
                    </m:e>
                    <m:e>
                      <m:r>
                        <w:rPr>
                          <w:rFonts w:ascii="Cambria Math" w:hAnsi="Cambria Math"/>
                        </w:rPr>
                        <m:t>K'≥180</m:t>
                      </m:r>
                    </m:e>
                  </m:mr>
                </m:m>
                <m:r>
                  <w:rPr>
                    <w:rFonts w:ascii="Cambria Math" w:hAnsi="Cambria Math"/>
                  </w:rPr>
                  <m:t xml:space="preserve">           </m:t>
                </m:r>
              </m:e>
              <m:e>
                <m:m>
                  <m:mPr>
                    <m:mcs>
                      <m:mc>
                        <m:mcPr>
                          <m:count m:val="2"/>
                          <m:mcJc m:val="center"/>
                        </m:mcPr>
                      </m:mc>
                    </m:mcs>
                    <m:ctrlPr>
                      <w:rPr>
                        <w:rFonts w:ascii="Cambria Math" w:hAnsi="Cambria Math"/>
                        <w:i/>
                        <w:iCs/>
                      </w:rPr>
                    </m:ctrlPr>
                  </m:mPr>
                  <m:mr>
                    <m:e>
                      <m:r>
                        <w:rPr>
                          <w:rFonts w:ascii="Cambria Math" w:hAnsi="Cambria Math"/>
                        </w:rPr>
                        <m:t>B</m:t>
                      </m:r>
                    </m:e>
                    <m:e>
                      <m:r>
                        <w:rPr>
                          <w:rFonts w:ascii="Cambria Math" w:hAnsi="Cambria Math"/>
                        </w:rPr>
                        <m:t>180&gt;K'≥18</m:t>
                      </m:r>
                    </m:e>
                  </m:mr>
                </m:m>
              </m:e>
              <m:e>
                <m:m>
                  <m:mPr>
                    <m:mcs>
                      <m:mc>
                        <m:mcPr>
                          <m:count m:val="1"/>
                          <m:mcJc m:val="center"/>
                        </m:mcPr>
                      </m:mc>
                    </m:mcs>
                    <m:ctrlPr>
                      <w:rPr>
                        <w:rFonts w:ascii="Cambria Math" w:hAnsi="Cambria Math"/>
                        <w:i/>
                        <w:iCs/>
                      </w:rPr>
                    </m:ctrlPr>
                  </m:mPr>
                  <m:mr>
                    <m:e>
                      <m:m>
                        <m:mPr>
                          <m:mcs>
                            <m:mc>
                              <m:mcPr>
                                <m:count m:val="2"/>
                                <m:mcJc m:val="center"/>
                              </m:mcPr>
                            </m:mc>
                          </m:mcs>
                          <m:ctrlPr>
                            <w:rPr>
                              <w:rFonts w:ascii="Cambria Math" w:hAnsi="Cambria Math"/>
                              <w:i/>
                              <w:iCs/>
                            </w:rPr>
                          </m:ctrlPr>
                        </m:mPr>
                        <m:mr>
                          <m:e>
                            <m:r>
                              <w:rPr>
                                <w:rFonts w:ascii="Cambria Math" w:hAnsi="Cambria Math"/>
                              </w:rPr>
                              <m:t>C</m:t>
                            </m:r>
                          </m:e>
                          <m:e>
                            <m:r>
                              <w:rPr>
                                <w:rFonts w:ascii="Cambria Math" w:hAnsi="Cambria Math"/>
                              </w:rPr>
                              <m:t xml:space="preserve">18&gt;K'≥1.8 </m:t>
                            </m:r>
                          </m:e>
                        </m:mr>
                      </m:m>
                    </m:e>
                  </m:mr>
                  <m:mr>
                    <m:e>
                      <m:m>
                        <m:mPr>
                          <m:mcs>
                            <m:mc>
                              <m:mcPr>
                                <m:count m:val="2"/>
                                <m:mcJc m:val="center"/>
                              </m:mcPr>
                            </m:mc>
                          </m:mcs>
                          <m:ctrlPr>
                            <w:rPr>
                              <w:rFonts w:ascii="Cambria Math" w:hAnsi="Cambria Math"/>
                              <w:i/>
                              <w:iCs/>
                            </w:rPr>
                          </m:ctrlPr>
                        </m:mPr>
                        <m:mr>
                          <m:e>
                            <m:r>
                              <w:rPr>
                                <w:rFonts w:ascii="Cambria Math" w:hAnsi="Cambria Math"/>
                              </w:rPr>
                              <m:t>D</m:t>
                            </m:r>
                          </m:e>
                          <m:e>
                            <m:r>
                              <w:rPr>
                                <w:rFonts w:ascii="Cambria Math" w:hAnsi="Cambria Math"/>
                              </w:rPr>
                              <m:t>K'≤1.8</m:t>
                            </m:r>
                          </m:e>
                        </m:mr>
                      </m:m>
                      <m:r>
                        <w:rPr>
                          <w:rFonts w:ascii="Cambria Math" w:hAnsi="Cambria Math"/>
                        </w:rPr>
                        <m:t xml:space="preserve">           </m:t>
                      </m:r>
                    </m:e>
                  </m:mr>
                </m:m>
                <m:r>
                  <w:rPr>
                    <w:rFonts w:ascii="Cambria Math" w:hAnsi="Cambria Math"/>
                  </w:rPr>
                  <m:t xml:space="preserve"> </m:t>
                </m:r>
              </m:e>
            </m:eqArr>
          </m:e>
        </m:d>
      </m:oMath>
      <w:r w:rsidRPr="00426393">
        <w:rPr>
          <w:rFonts w:ascii="Times New Roman" w:eastAsia="微软雅黑" w:hAnsi="Times New Roman"/>
        </w:rPr>
        <w:tab/>
      </w:r>
      <w:r w:rsidRPr="00426393">
        <w:rPr>
          <w:rFonts w:ascii="Times New Roman" w:hAnsi="Times New Roman"/>
        </w:rPr>
        <w:t>(</w:t>
      </w:r>
      <w:r w:rsidR="009876D4" w:rsidRPr="00426393">
        <w:rPr>
          <w:rFonts w:ascii="Times New Roman" w:hAnsi="Times New Roman"/>
        </w:rPr>
        <w:t>C</w:t>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seq fulu_equation_133730912707223732  </w:instrText>
      </w:r>
      <w:r w:rsidRPr="00426393">
        <w:rPr>
          <w:rFonts w:ascii="Times New Roman" w:hAnsi="Times New Roman"/>
        </w:rPr>
        <w:fldChar w:fldCharType="separate"/>
      </w:r>
      <w:r w:rsidR="007E49B2" w:rsidRPr="00426393">
        <w:rPr>
          <w:rFonts w:ascii="Times New Roman" w:hAnsi="Times New Roman"/>
          <w:noProof/>
        </w:rPr>
        <w:t>6</w:t>
      </w:r>
      <w:r w:rsidRPr="00426393">
        <w:rPr>
          <w:rFonts w:ascii="Times New Roman" w:hAnsi="Times New Roman"/>
        </w:rPr>
        <w:fldChar w:fldCharType="end"/>
      </w:r>
      <w:r w:rsidRPr="00426393">
        <w:rPr>
          <w:rFonts w:ascii="Times New Roman" w:hAnsi="Times New Roman"/>
        </w:rPr>
        <w:t>)</w:t>
      </w:r>
    </w:p>
    <w:p w14:paraId="6A25A3F2" w14:textId="50713DED" w:rsidR="003A55C5" w:rsidRPr="00426393" w:rsidRDefault="00000000">
      <w:pPr>
        <w:pStyle w:val="afffffff1"/>
        <w:rPr>
          <w:rFonts w:ascii="Times New Roman" w:hAnsi="Times New Roman"/>
        </w:rPr>
      </w:pPr>
      <w:r w:rsidRPr="00426393">
        <w:rPr>
          <w:rFonts w:ascii="Times New Roman" w:hAnsi="Times New Roman"/>
        </w:rPr>
        <w:tab/>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d>
          <m:dPr>
            <m:ctrlPr>
              <w:rPr>
                <w:rFonts w:ascii="Cambria Math" w:hAnsi="Cambria Math"/>
                <w:i/>
              </w:rPr>
            </m:ctrlPr>
          </m:dPr>
          <m:e>
            <m:r>
              <w:rPr>
                <w:rFonts w:ascii="Cambria Math" w:hAnsi="Cambria Math"/>
              </w:rPr>
              <m:t>0.056×Clay+0.016×Sand+0.231×OM-0.693</m:t>
            </m:r>
          </m:e>
        </m:d>
        <m:r>
          <w:rPr>
            <w:rFonts w:ascii="Cambria Math" w:hAnsi="Cambria Math"/>
          </w:rPr>
          <m:t>×60</m:t>
        </m:r>
      </m:oMath>
      <w:r w:rsidRPr="00426393">
        <w:rPr>
          <w:rFonts w:ascii="Times New Roman" w:eastAsia="微软雅黑" w:hAnsi="Times New Roman"/>
        </w:rPr>
        <w:tab/>
      </w:r>
      <w:r w:rsidRPr="00426393">
        <w:rPr>
          <w:rFonts w:ascii="Times New Roman" w:hAnsi="Times New Roman"/>
        </w:rPr>
        <w:t>(</w:t>
      </w:r>
      <w:r w:rsidR="009876D4" w:rsidRPr="00426393">
        <w:rPr>
          <w:rFonts w:ascii="Times New Roman" w:hAnsi="Times New Roman"/>
        </w:rPr>
        <w:t>C</w:t>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seq fulu_equation_133730912707223732  </w:instrText>
      </w:r>
      <w:r w:rsidRPr="00426393">
        <w:rPr>
          <w:rFonts w:ascii="Times New Roman" w:hAnsi="Times New Roman"/>
        </w:rPr>
        <w:fldChar w:fldCharType="separate"/>
      </w:r>
      <w:r w:rsidR="007E49B2" w:rsidRPr="00426393">
        <w:rPr>
          <w:rFonts w:ascii="Times New Roman" w:hAnsi="Times New Roman"/>
          <w:noProof/>
        </w:rPr>
        <w:t>7</w:t>
      </w:r>
      <w:r w:rsidRPr="00426393">
        <w:rPr>
          <w:rFonts w:ascii="Times New Roman" w:hAnsi="Times New Roman"/>
        </w:rPr>
        <w:fldChar w:fldCharType="end"/>
      </w:r>
      <w:r w:rsidRPr="00426393">
        <w:rPr>
          <w:rFonts w:ascii="Times New Roman" w:hAnsi="Times New Roman"/>
        </w:rPr>
        <w:t>)</w:t>
      </w:r>
    </w:p>
    <w:p w14:paraId="410F7592" w14:textId="77777777" w:rsidR="003A55C5" w:rsidRPr="00426393" w:rsidRDefault="00000000">
      <w:pPr>
        <w:pStyle w:val="afffff4"/>
        <w:rPr>
          <w:rFonts w:ascii="Times New Roman" w:hAnsi="Times New Roman"/>
        </w:rPr>
      </w:pPr>
      <w:r w:rsidRPr="00426393">
        <w:rPr>
          <w:rFonts w:ascii="Times New Roman" w:hAnsi="Times New Roman"/>
        </w:rPr>
        <w:t>式中：</w:t>
      </w:r>
    </w:p>
    <w:p w14:paraId="091E4925" w14:textId="77777777" w:rsidR="003A55C5" w:rsidRPr="00426393" w:rsidRDefault="00000000">
      <w:pPr>
        <w:pStyle w:val="afffff5"/>
        <w:ind w:firstLine="420"/>
        <w:rPr>
          <w:rFonts w:ascii="Times New Roman"/>
        </w:rPr>
      </w:pPr>
      <m:oMath>
        <m:r>
          <w:rPr>
            <w:rFonts w:ascii="Cambria Math" w:hAnsi="Cambria Math"/>
          </w:rPr>
          <w:lastRenderedPageBreak/>
          <m:t>R</m:t>
        </m:r>
      </m:oMath>
      <w:r w:rsidRPr="00426393">
        <w:rPr>
          <w:rFonts w:ascii="Times New Roman"/>
        </w:rPr>
        <w:t>——</w:t>
      </w:r>
      <w:r w:rsidRPr="00426393">
        <w:rPr>
          <w:rFonts w:ascii="Times New Roman"/>
        </w:rPr>
        <w:t>年径流量，单位：</w:t>
      </w:r>
      <w:r w:rsidRPr="00426393">
        <w:rPr>
          <w:rFonts w:ascii="Times New Roman"/>
        </w:rPr>
        <w:t>mm</w:t>
      </w:r>
      <w:r w:rsidRPr="00426393">
        <w:rPr>
          <w:rFonts w:ascii="Times New Roman"/>
        </w:rPr>
        <w:t>；</w:t>
      </w:r>
    </w:p>
    <w:p w14:paraId="69E8C184" w14:textId="77777777"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R</m:t>
            </m:r>
          </m:e>
          <m:sub>
            <m:r>
              <w:rPr>
                <w:rFonts w:ascii="Cambria Math" w:hAnsi="Cambria Math"/>
              </w:rPr>
              <m:t>d</m:t>
            </m:r>
          </m:sub>
        </m:sSub>
      </m:oMath>
      <w:r w:rsidRPr="00426393">
        <w:rPr>
          <w:rFonts w:ascii="Times New Roman"/>
        </w:rPr>
        <w:t>——</w:t>
      </w:r>
      <w:r w:rsidRPr="00426393">
        <w:rPr>
          <w:rFonts w:ascii="Times New Roman"/>
        </w:rPr>
        <w:t>第</w:t>
      </w:r>
      <w:r w:rsidRPr="00426393">
        <w:rPr>
          <w:rFonts w:ascii="Times New Roman"/>
        </w:rPr>
        <w:t>d</w:t>
      </w:r>
      <w:r w:rsidRPr="00426393">
        <w:rPr>
          <w:rFonts w:ascii="Times New Roman"/>
        </w:rPr>
        <w:t>日径流量，单位：</w:t>
      </w:r>
      <w:r w:rsidRPr="00426393">
        <w:rPr>
          <w:rFonts w:ascii="Times New Roman"/>
        </w:rPr>
        <w:t>mm</w:t>
      </w:r>
      <w:r w:rsidRPr="00426393">
        <w:rPr>
          <w:rFonts w:ascii="Times New Roman"/>
        </w:rPr>
        <w:t>；</w:t>
      </w:r>
    </w:p>
    <w:p w14:paraId="2154E42F" w14:textId="77777777"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P</m:t>
            </m:r>
            <m:ctrlPr>
              <w:rPr>
                <w:rFonts w:ascii="Cambria Math" w:hAnsi="Cambria Math"/>
              </w:rPr>
            </m:ctrlPr>
          </m:e>
          <m:sub>
            <m:r>
              <w:rPr>
                <w:rFonts w:ascii="Cambria Math" w:hAnsi="Cambria Math"/>
              </w:rPr>
              <m:t>d</m:t>
            </m:r>
          </m:sub>
        </m:sSub>
      </m:oMath>
      <w:r w:rsidRPr="00426393">
        <w:rPr>
          <w:rFonts w:ascii="Times New Roman"/>
        </w:rPr>
        <w:t>——</w:t>
      </w:r>
      <w:r w:rsidRPr="00426393">
        <w:rPr>
          <w:rFonts w:ascii="Times New Roman"/>
        </w:rPr>
        <w:t>第</w:t>
      </w:r>
      <w:r w:rsidRPr="00426393">
        <w:rPr>
          <w:rFonts w:ascii="Times New Roman"/>
        </w:rPr>
        <w:t>d</w:t>
      </w:r>
      <w:r w:rsidRPr="00426393">
        <w:rPr>
          <w:rFonts w:ascii="Times New Roman"/>
        </w:rPr>
        <w:t>日降水量，使用气象部门提供的日降水量空间插值数据，单位：</w:t>
      </w:r>
      <w:r w:rsidRPr="00426393">
        <w:rPr>
          <w:rFonts w:ascii="Times New Roman"/>
        </w:rPr>
        <w:t>mm</w:t>
      </w:r>
      <w:r w:rsidRPr="00426393">
        <w:rPr>
          <w:rFonts w:ascii="Times New Roman"/>
        </w:rPr>
        <w:t>；</w:t>
      </w:r>
    </w:p>
    <w:p w14:paraId="50C2A2E2" w14:textId="77777777" w:rsidR="003A55C5" w:rsidRPr="00426393" w:rsidRDefault="00000000">
      <w:pPr>
        <w:pStyle w:val="afffff5"/>
        <w:ind w:firstLine="420"/>
        <w:rPr>
          <w:rFonts w:ascii="Times New Roman"/>
        </w:rPr>
      </w:pPr>
      <m:oMath>
        <m:r>
          <w:rPr>
            <w:rFonts w:ascii="Cambria Math" w:hAnsi="Cambria Math"/>
          </w:rPr>
          <m:t>S</m:t>
        </m:r>
      </m:oMath>
      <w:r w:rsidRPr="00426393">
        <w:rPr>
          <w:rFonts w:ascii="Times New Roman"/>
        </w:rPr>
        <w:t>——</w:t>
      </w:r>
      <w:r w:rsidRPr="00426393">
        <w:rPr>
          <w:rFonts w:ascii="Times New Roman"/>
        </w:rPr>
        <w:t>土壤的潜在最大蓄水载荷，单位：</w:t>
      </w:r>
      <w:r w:rsidRPr="00426393">
        <w:rPr>
          <w:rFonts w:ascii="Times New Roman"/>
        </w:rPr>
        <w:t>mm</w:t>
      </w:r>
      <w:r w:rsidRPr="00426393">
        <w:rPr>
          <w:rFonts w:ascii="Times New Roman"/>
        </w:rPr>
        <w:t>；</w:t>
      </w:r>
    </w:p>
    <w:p w14:paraId="55EFA0B3" w14:textId="77777777" w:rsidR="003A55C5" w:rsidRPr="00426393" w:rsidRDefault="00000000">
      <w:pPr>
        <w:pStyle w:val="afffff5"/>
        <w:ind w:firstLine="420"/>
        <w:rPr>
          <w:rFonts w:ascii="Times New Roman"/>
        </w:rPr>
      </w:pPr>
      <m:oMath>
        <m:r>
          <w:rPr>
            <w:rFonts w:ascii="Cambria Math" w:hAnsi="Cambria Math"/>
          </w:rPr>
          <m:t>CN</m:t>
        </m:r>
      </m:oMath>
      <w:r w:rsidRPr="00426393">
        <w:rPr>
          <w:rFonts w:ascii="Times New Roman"/>
        </w:rPr>
        <w:t>——</w:t>
      </w:r>
      <w:r w:rsidRPr="00426393">
        <w:rPr>
          <w:rFonts w:ascii="Times New Roman"/>
        </w:rPr>
        <w:t>径流曲线数值，单位：无量纲，取值方法见表</w:t>
      </w:r>
      <w:r w:rsidRPr="00426393">
        <w:rPr>
          <w:rFonts w:ascii="Times New Roman"/>
        </w:rPr>
        <w:t>C.1</w:t>
      </w:r>
      <w:r w:rsidRPr="00426393">
        <w:rPr>
          <w:rFonts w:ascii="Times New Roman"/>
        </w:rPr>
        <w:t>；</w:t>
      </w:r>
    </w:p>
    <w:p w14:paraId="64F4E2BE" w14:textId="41B9DDE5" w:rsidR="003A55C5" w:rsidRPr="00426393" w:rsidRDefault="00000000">
      <w:pPr>
        <w:pStyle w:val="afffff5"/>
        <w:ind w:firstLine="420"/>
        <w:rPr>
          <w:rFonts w:ascii="Times New Roman"/>
        </w:rPr>
      </w:pPr>
      <m:oMath>
        <m:r>
          <w:rPr>
            <w:rFonts w:ascii="Cambria Math" w:hAnsi="Cambria Math"/>
          </w:rPr>
          <m:t>LC</m:t>
        </m:r>
      </m:oMath>
      <w:r w:rsidRPr="00426393">
        <w:rPr>
          <w:rFonts w:ascii="Times New Roman"/>
        </w:rPr>
        <w:t>——</w:t>
      </w:r>
      <w:r w:rsidR="005A59DA" w:rsidRPr="00426393">
        <w:rPr>
          <w:rFonts w:ascii="Times New Roman"/>
        </w:rPr>
        <w:t>地表</w:t>
      </w:r>
      <w:r w:rsidRPr="00426393">
        <w:rPr>
          <w:rFonts w:ascii="Times New Roman"/>
        </w:rPr>
        <w:t>覆盖类型，单位：无量纲，分类方法见表</w:t>
      </w:r>
      <w:r w:rsidRPr="00426393">
        <w:rPr>
          <w:rFonts w:ascii="Times New Roman"/>
        </w:rPr>
        <w:t>B.1</w:t>
      </w:r>
      <w:r w:rsidRPr="00426393">
        <w:rPr>
          <w:rFonts w:ascii="Times New Roman"/>
        </w:rPr>
        <w:t>；</w:t>
      </w:r>
    </w:p>
    <w:p w14:paraId="21AB8C8F" w14:textId="77777777" w:rsidR="003A55C5" w:rsidRPr="00426393" w:rsidRDefault="00000000">
      <w:pPr>
        <w:pStyle w:val="afffff5"/>
        <w:ind w:firstLine="420"/>
        <w:rPr>
          <w:rFonts w:ascii="Times New Roman"/>
        </w:rPr>
      </w:pPr>
      <m:oMath>
        <m:r>
          <w:rPr>
            <w:rFonts w:ascii="Cambria Math" w:hAnsi="Cambria Math"/>
          </w:rPr>
          <m:t>AMC</m:t>
        </m:r>
      </m:oMath>
      <w:r w:rsidRPr="00426393">
        <w:rPr>
          <w:rFonts w:ascii="Times New Roman"/>
        </w:rPr>
        <w:t>——</w:t>
      </w:r>
      <w:r w:rsidRPr="00426393">
        <w:rPr>
          <w:rFonts w:ascii="Times New Roman"/>
        </w:rPr>
        <w:t>前期土壤湿润度等级，单位：无量纲，取值方法见表</w:t>
      </w:r>
      <w:r w:rsidRPr="00426393">
        <w:rPr>
          <w:rFonts w:ascii="Times New Roman"/>
        </w:rPr>
        <w:t>C.2</w:t>
      </w:r>
      <w:r w:rsidRPr="00426393">
        <w:rPr>
          <w:rFonts w:ascii="Times New Roman"/>
        </w:rPr>
        <w:t>；</w:t>
      </w:r>
    </w:p>
    <w:p w14:paraId="4D3C1540" w14:textId="77777777" w:rsidR="003A55C5" w:rsidRPr="00426393" w:rsidRDefault="00000000">
      <w:pPr>
        <w:pStyle w:val="afffff5"/>
        <w:ind w:firstLine="420"/>
        <w:rPr>
          <w:rFonts w:ascii="Times New Roman"/>
        </w:rPr>
      </w:pPr>
      <m:oMath>
        <m:r>
          <w:rPr>
            <w:rFonts w:ascii="Cambria Math" w:hAnsi="Cambria Math"/>
          </w:rPr>
          <m:t>K</m:t>
        </m:r>
      </m:oMath>
      <w:r w:rsidRPr="00426393">
        <w:rPr>
          <w:rFonts w:ascii="Times New Roman"/>
        </w:rPr>
        <w:t>——</w:t>
      </w:r>
      <w:r w:rsidRPr="00426393">
        <w:rPr>
          <w:rFonts w:ascii="Times New Roman"/>
        </w:rPr>
        <w:t>土壤水文分组，单位：无量纲；</w:t>
      </w:r>
    </w:p>
    <w:p w14:paraId="15082726" w14:textId="77777777" w:rsidR="003A55C5" w:rsidRPr="00426393" w:rsidRDefault="00000000">
      <w:pPr>
        <w:pStyle w:val="afffff5"/>
        <w:ind w:firstLine="420"/>
        <w:rPr>
          <w:rFonts w:ascii="Times New Roman"/>
        </w:rPr>
      </w:pPr>
      <m:oMath>
        <m:r>
          <w:rPr>
            <w:rFonts w:ascii="Cambria Math" w:hAnsi="Cambria Math"/>
          </w:rPr>
          <m:t>K'</m:t>
        </m:r>
      </m:oMath>
      <w:r w:rsidRPr="00426393">
        <w:rPr>
          <w:rFonts w:ascii="Times New Roman"/>
        </w:rPr>
        <w:t>——</w:t>
      </w:r>
      <w:r w:rsidRPr="00426393">
        <w:rPr>
          <w:rFonts w:ascii="Times New Roman"/>
        </w:rPr>
        <w:t>饱和导水率，单位：</w:t>
      </w:r>
      <w:r w:rsidRPr="00426393">
        <w:rPr>
          <w:rFonts w:ascii="Times New Roman"/>
        </w:rPr>
        <w:t>mm/h;</w:t>
      </w:r>
    </w:p>
    <w:p w14:paraId="74D289AF" w14:textId="77777777" w:rsidR="003A55C5" w:rsidRPr="00426393" w:rsidRDefault="00000000">
      <w:pPr>
        <w:pStyle w:val="afffff5"/>
        <w:ind w:firstLine="420"/>
        <w:rPr>
          <w:rFonts w:ascii="Times New Roman"/>
        </w:rPr>
      </w:pPr>
      <m:oMath>
        <m:r>
          <w:rPr>
            <w:rFonts w:ascii="Cambria Math" w:hAnsi="Cambria Math"/>
          </w:rPr>
          <m:t>Clay</m:t>
        </m:r>
      </m:oMath>
      <w:r w:rsidRPr="00426393">
        <w:rPr>
          <w:rFonts w:ascii="Times New Roman"/>
        </w:rPr>
        <w:t>——</w:t>
      </w:r>
      <w:r w:rsidRPr="00426393">
        <w:rPr>
          <w:rFonts w:ascii="Times New Roman"/>
        </w:rPr>
        <w:t>单位栅格上的土壤粘粒占比，单位：</w:t>
      </w:r>
      <w:r w:rsidRPr="00426393">
        <w:rPr>
          <w:rFonts w:ascii="Times New Roman"/>
        </w:rPr>
        <w:t>%</w:t>
      </w:r>
      <w:r w:rsidRPr="00426393">
        <w:rPr>
          <w:rFonts w:ascii="Times New Roman"/>
        </w:rPr>
        <w:t>；</w:t>
      </w:r>
    </w:p>
    <w:p w14:paraId="4BF8F735" w14:textId="77777777" w:rsidR="003A55C5" w:rsidRPr="00426393" w:rsidRDefault="00000000">
      <w:pPr>
        <w:pStyle w:val="afffff5"/>
        <w:ind w:firstLine="420"/>
        <w:rPr>
          <w:rFonts w:ascii="Times New Roman"/>
        </w:rPr>
      </w:pPr>
      <m:oMath>
        <m:r>
          <w:rPr>
            <w:rFonts w:ascii="Cambria Math" w:hAnsi="Cambria Math"/>
          </w:rPr>
          <m:t>Sand</m:t>
        </m:r>
      </m:oMath>
      <w:r w:rsidRPr="00426393">
        <w:rPr>
          <w:rFonts w:ascii="Times New Roman"/>
        </w:rPr>
        <w:t>——</w:t>
      </w:r>
      <w:r w:rsidRPr="00426393">
        <w:rPr>
          <w:rFonts w:ascii="Times New Roman"/>
        </w:rPr>
        <w:t>单位栅格上的土壤砂粒占比，单位：</w:t>
      </w:r>
      <w:r w:rsidRPr="00426393">
        <w:rPr>
          <w:rFonts w:ascii="Times New Roman"/>
        </w:rPr>
        <w:t>%</w:t>
      </w:r>
      <w:r w:rsidRPr="00426393">
        <w:rPr>
          <w:rFonts w:ascii="Times New Roman"/>
        </w:rPr>
        <w:t>；</w:t>
      </w:r>
    </w:p>
    <w:p w14:paraId="2930972E" w14:textId="77777777" w:rsidR="003A55C5" w:rsidRPr="00426393" w:rsidRDefault="00000000">
      <w:pPr>
        <w:pStyle w:val="afffff5"/>
        <w:ind w:firstLine="420"/>
        <w:rPr>
          <w:rFonts w:ascii="Times New Roman"/>
        </w:rPr>
      </w:pPr>
      <m:oMath>
        <m:r>
          <w:rPr>
            <w:rFonts w:ascii="Cambria Math" w:hAnsi="Cambria Math"/>
          </w:rPr>
          <m:t>OM</m:t>
        </m:r>
      </m:oMath>
      <w:r w:rsidRPr="00426393">
        <w:rPr>
          <w:rFonts w:ascii="Times New Roman"/>
        </w:rPr>
        <w:t>——</w:t>
      </w:r>
      <w:r w:rsidRPr="00426393">
        <w:rPr>
          <w:rFonts w:ascii="Times New Roman"/>
        </w:rPr>
        <w:t>单位栅格上的土壤有机质含量占比，单位</w:t>
      </w:r>
      <w:r w:rsidRPr="00426393">
        <w:rPr>
          <w:rFonts w:ascii="Times New Roman"/>
        </w:rPr>
        <w:t>%</w:t>
      </w:r>
      <w:r w:rsidRPr="00426393">
        <w:rPr>
          <w:rFonts w:ascii="Times New Roman"/>
        </w:rPr>
        <w:t>。</w:t>
      </w:r>
    </w:p>
    <w:p w14:paraId="3CB22323" w14:textId="5A991F50" w:rsidR="00283498" w:rsidRPr="00426393" w:rsidRDefault="00283498" w:rsidP="00283498">
      <w:pPr>
        <w:pStyle w:val="afff2"/>
        <w:rPr>
          <w:rFonts w:ascii="Times New Roman"/>
        </w:rPr>
      </w:pPr>
      <w:r w:rsidRPr="00426393">
        <w:rPr>
          <w:rFonts w:ascii="Times New Roman"/>
        </w:rPr>
        <w:t>土壤粘粒和土壤砂粒按照中国粒径等级分类，即粘粒粒径为＜</w:t>
      </w:r>
      <w:r w:rsidRPr="00426393">
        <w:rPr>
          <w:rFonts w:ascii="Times New Roman"/>
        </w:rPr>
        <w:t>0.002mm</w:t>
      </w:r>
      <w:r w:rsidRPr="00426393">
        <w:rPr>
          <w:rFonts w:ascii="Times New Roman"/>
        </w:rPr>
        <w:t>，粉粒粒径为</w:t>
      </w:r>
      <w:r w:rsidRPr="00426393">
        <w:rPr>
          <w:rFonts w:ascii="Times New Roman"/>
        </w:rPr>
        <w:t>0.002mm~0.05mm</w:t>
      </w:r>
      <w:r w:rsidRPr="00426393">
        <w:rPr>
          <w:rFonts w:ascii="Times New Roman"/>
        </w:rPr>
        <w:t>，砂粒粒径为</w:t>
      </w:r>
      <w:r w:rsidRPr="00426393">
        <w:rPr>
          <w:rFonts w:ascii="Times New Roman"/>
        </w:rPr>
        <w:t>0.05mm~2.0mm</w:t>
      </w:r>
      <w:r w:rsidRPr="00426393">
        <w:rPr>
          <w:rFonts w:ascii="Times New Roman"/>
        </w:rPr>
        <w:t>。</w:t>
      </w:r>
    </w:p>
    <w:p w14:paraId="48247AE7" w14:textId="77777777" w:rsidR="003A55C5" w:rsidRPr="00426393" w:rsidRDefault="00000000">
      <w:pPr>
        <w:pStyle w:val="aff"/>
        <w:spacing w:before="156" w:after="156"/>
        <w:rPr>
          <w:rFonts w:ascii="Times New Roman"/>
        </w:rPr>
      </w:pPr>
      <w:r w:rsidRPr="00426393">
        <w:rPr>
          <w:rFonts w:ascii="Times New Roman"/>
        </w:rPr>
        <w:t>径流曲线数值（</w:t>
      </w:r>
      <w:r w:rsidRPr="00426393">
        <w:rPr>
          <w:rFonts w:ascii="Times New Roman"/>
        </w:rPr>
        <w:t>CN</w:t>
      </w:r>
      <w:r w:rsidRPr="00426393">
        <w:rPr>
          <w:rFonts w:ascii="Times New Roman"/>
        </w:rPr>
        <w:t>）</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975"/>
        <w:gridCol w:w="2268"/>
        <w:gridCol w:w="1272"/>
        <w:gridCol w:w="1273"/>
        <w:gridCol w:w="1273"/>
        <w:gridCol w:w="1273"/>
      </w:tblGrid>
      <w:tr w:rsidR="003A55C5" w:rsidRPr="00426393" w14:paraId="59254FE4" w14:textId="77777777">
        <w:trPr>
          <w:tblHeader/>
          <w:jc w:val="center"/>
        </w:trPr>
        <w:tc>
          <w:tcPr>
            <w:tcW w:w="1975" w:type="dxa"/>
            <w:vMerge w:val="restart"/>
            <w:tcBorders>
              <w:top w:val="single" w:sz="8" w:space="0" w:color="auto"/>
            </w:tcBorders>
            <w:shd w:val="clear" w:color="auto" w:fill="auto"/>
            <w:vAlign w:val="center"/>
          </w:tcPr>
          <w:p w14:paraId="3A8BDCCA" w14:textId="25E38C6C" w:rsidR="003A55C5" w:rsidRPr="00426393" w:rsidRDefault="005A59DA" w:rsidP="009062FC">
            <w:pPr>
              <w:pStyle w:val="afffffffff9"/>
            </w:pPr>
            <w:r w:rsidRPr="00426393">
              <w:t>地表覆盖类型（</w:t>
            </w:r>
            <w:r w:rsidRPr="00426393">
              <w:t>LC</w:t>
            </w:r>
            <w:r w:rsidRPr="00426393">
              <w:t>）</w:t>
            </w:r>
          </w:p>
        </w:tc>
        <w:tc>
          <w:tcPr>
            <w:tcW w:w="2268" w:type="dxa"/>
            <w:vMerge w:val="restart"/>
            <w:tcBorders>
              <w:top w:val="single" w:sz="8" w:space="0" w:color="auto"/>
            </w:tcBorders>
            <w:shd w:val="clear" w:color="auto" w:fill="auto"/>
            <w:vAlign w:val="center"/>
          </w:tcPr>
          <w:p w14:paraId="22A2084D" w14:textId="77777777" w:rsidR="003A55C5" w:rsidRPr="00426393" w:rsidRDefault="00000000" w:rsidP="009062FC">
            <w:pPr>
              <w:pStyle w:val="afffffffff9"/>
            </w:pPr>
            <w:r w:rsidRPr="00426393">
              <w:t>前期土壤湿润分级（</w:t>
            </w:r>
            <w:r w:rsidRPr="00426393">
              <w:t>AMC</w:t>
            </w:r>
            <w:r w:rsidRPr="00426393">
              <w:t>）</w:t>
            </w:r>
          </w:p>
        </w:tc>
        <w:tc>
          <w:tcPr>
            <w:tcW w:w="5091" w:type="dxa"/>
            <w:gridSpan w:val="4"/>
            <w:tcBorders>
              <w:top w:val="single" w:sz="8" w:space="0" w:color="auto"/>
              <w:bottom w:val="single" w:sz="8" w:space="0" w:color="auto"/>
            </w:tcBorders>
            <w:shd w:val="clear" w:color="auto" w:fill="auto"/>
            <w:vAlign w:val="center"/>
          </w:tcPr>
          <w:p w14:paraId="3D25406C" w14:textId="77777777" w:rsidR="003A55C5" w:rsidRPr="00426393" w:rsidRDefault="00000000" w:rsidP="009062FC">
            <w:pPr>
              <w:pStyle w:val="afffffffff9"/>
            </w:pPr>
            <w:r w:rsidRPr="00426393">
              <w:t>土壤水文分组（</w:t>
            </w:r>
            <w:r w:rsidRPr="00426393">
              <w:t>K</w:t>
            </w:r>
            <w:r w:rsidRPr="00426393">
              <w:t>）</w:t>
            </w:r>
          </w:p>
        </w:tc>
      </w:tr>
      <w:tr w:rsidR="003A55C5" w:rsidRPr="00426393" w14:paraId="60313B0F" w14:textId="77777777">
        <w:trPr>
          <w:jc w:val="center"/>
        </w:trPr>
        <w:tc>
          <w:tcPr>
            <w:tcW w:w="1975" w:type="dxa"/>
            <w:vMerge/>
            <w:shd w:val="clear" w:color="auto" w:fill="auto"/>
            <w:vAlign w:val="center"/>
          </w:tcPr>
          <w:p w14:paraId="0776C3CF" w14:textId="77777777" w:rsidR="003A55C5" w:rsidRPr="00426393" w:rsidRDefault="003A55C5" w:rsidP="009062FC">
            <w:pPr>
              <w:pStyle w:val="afffffffff9"/>
            </w:pPr>
          </w:p>
        </w:tc>
        <w:tc>
          <w:tcPr>
            <w:tcW w:w="2268" w:type="dxa"/>
            <w:vMerge/>
            <w:shd w:val="clear" w:color="auto" w:fill="auto"/>
            <w:vAlign w:val="center"/>
          </w:tcPr>
          <w:p w14:paraId="724297D7" w14:textId="77777777" w:rsidR="003A55C5" w:rsidRPr="00426393" w:rsidRDefault="003A55C5" w:rsidP="009062FC">
            <w:pPr>
              <w:pStyle w:val="afffffffff9"/>
            </w:pPr>
          </w:p>
        </w:tc>
        <w:tc>
          <w:tcPr>
            <w:tcW w:w="1272" w:type="dxa"/>
            <w:tcBorders>
              <w:top w:val="single" w:sz="8" w:space="0" w:color="auto"/>
            </w:tcBorders>
            <w:shd w:val="clear" w:color="auto" w:fill="auto"/>
            <w:vAlign w:val="center"/>
          </w:tcPr>
          <w:p w14:paraId="7FC8036B" w14:textId="77777777" w:rsidR="003A55C5" w:rsidRPr="00426393" w:rsidRDefault="00000000" w:rsidP="009062FC">
            <w:pPr>
              <w:pStyle w:val="afffffffff9"/>
            </w:pPr>
            <w:r w:rsidRPr="00426393">
              <w:t>A</w:t>
            </w:r>
          </w:p>
        </w:tc>
        <w:tc>
          <w:tcPr>
            <w:tcW w:w="1273" w:type="dxa"/>
            <w:tcBorders>
              <w:top w:val="single" w:sz="8" w:space="0" w:color="auto"/>
            </w:tcBorders>
            <w:shd w:val="clear" w:color="auto" w:fill="auto"/>
            <w:vAlign w:val="center"/>
          </w:tcPr>
          <w:p w14:paraId="37382ADD" w14:textId="77777777" w:rsidR="003A55C5" w:rsidRPr="00426393" w:rsidRDefault="00000000" w:rsidP="009062FC">
            <w:pPr>
              <w:pStyle w:val="afffffffff9"/>
            </w:pPr>
            <w:r w:rsidRPr="00426393">
              <w:t>B</w:t>
            </w:r>
          </w:p>
        </w:tc>
        <w:tc>
          <w:tcPr>
            <w:tcW w:w="1273" w:type="dxa"/>
            <w:tcBorders>
              <w:top w:val="single" w:sz="8" w:space="0" w:color="auto"/>
            </w:tcBorders>
            <w:shd w:val="clear" w:color="auto" w:fill="auto"/>
            <w:vAlign w:val="center"/>
          </w:tcPr>
          <w:p w14:paraId="00D13808" w14:textId="77777777" w:rsidR="003A55C5" w:rsidRPr="00426393" w:rsidRDefault="00000000" w:rsidP="009062FC">
            <w:pPr>
              <w:pStyle w:val="afffffffff9"/>
            </w:pPr>
            <w:r w:rsidRPr="00426393">
              <w:t>C</w:t>
            </w:r>
          </w:p>
        </w:tc>
        <w:tc>
          <w:tcPr>
            <w:tcW w:w="1273" w:type="dxa"/>
            <w:tcBorders>
              <w:top w:val="single" w:sz="8" w:space="0" w:color="auto"/>
            </w:tcBorders>
            <w:shd w:val="clear" w:color="auto" w:fill="auto"/>
            <w:vAlign w:val="center"/>
          </w:tcPr>
          <w:p w14:paraId="755F32EA" w14:textId="77777777" w:rsidR="003A55C5" w:rsidRPr="00426393" w:rsidRDefault="00000000" w:rsidP="009062FC">
            <w:pPr>
              <w:pStyle w:val="afffffffff9"/>
            </w:pPr>
            <w:r w:rsidRPr="00426393">
              <w:t>D</w:t>
            </w:r>
          </w:p>
        </w:tc>
      </w:tr>
      <w:tr w:rsidR="003A55C5" w:rsidRPr="00426393" w14:paraId="1FB390E1" w14:textId="77777777">
        <w:trPr>
          <w:jc w:val="center"/>
        </w:trPr>
        <w:tc>
          <w:tcPr>
            <w:tcW w:w="1975" w:type="dxa"/>
            <w:vMerge w:val="restart"/>
            <w:shd w:val="clear" w:color="auto" w:fill="auto"/>
            <w:vAlign w:val="center"/>
          </w:tcPr>
          <w:p w14:paraId="5BB3A429" w14:textId="77777777" w:rsidR="003A55C5" w:rsidRPr="00426393" w:rsidRDefault="00000000" w:rsidP="009062FC">
            <w:pPr>
              <w:pStyle w:val="afffffffff9"/>
            </w:pPr>
            <w:r w:rsidRPr="00426393">
              <w:t>农田</w:t>
            </w:r>
          </w:p>
        </w:tc>
        <w:tc>
          <w:tcPr>
            <w:tcW w:w="2268" w:type="dxa"/>
            <w:shd w:val="clear" w:color="auto" w:fill="auto"/>
            <w:vAlign w:val="center"/>
          </w:tcPr>
          <w:p w14:paraId="15ADA073" w14:textId="77777777" w:rsidR="003A55C5" w:rsidRPr="00426393" w:rsidRDefault="00000000" w:rsidP="009062FC">
            <w:pPr>
              <w:pStyle w:val="afffffffff9"/>
            </w:pPr>
            <w:r w:rsidRPr="00426393">
              <w:t>AMC1</w:t>
            </w:r>
          </w:p>
        </w:tc>
        <w:tc>
          <w:tcPr>
            <w:tcW w:w="1272" w:type="dxa"/>
            <w:shd w:val="clear" w:color="auto" w:fill="auto"/>
            <w:vAlign w:val="bottom"/>
          </w:tcPr>
          <w:p w14:paraId="40F1104D" w14:textId="77777777" w:rsidR="003A55C5" w:rsidRPr="00426393" w:rsidRDefault="00000000" w:rsidP="009062FC">
            <w:pPr>
              <w:pStyle w:val="afffffffff9"/>
            </w:pPr>
            <w:r w:rsidRPr="00426393">
              <w:t>0.48</w:t>
            </w:r>
          </w:p>
        </w:tc>
        <w:tc>
          <w:tcPr>
            <w:tcW w:w="1273" w:type="dxa"/>
            <w:shd w:val="clear" w:color="auto" w:fill="auto"/>
            <w:vAlign w:val="bottom"/>
          </w:tcPr>
          <w:p w14:paraId="7B0B4079" w14:textId="77777777" w:rsidR="003A55C5" w:rsidRPr="00426393" w:rsidRDefault="00000000" w:rsidP="009062FC">
            <w:pPr>
              <w:pStyle w:val="afffffffff9"/>
            </w:pPr>
            <w:r w:rsidRPr="00426393">
              <w:t xml:space="preserve">0.60 </w:t>
            </w:r>
          </w:p>
        </w:tc>
        <w:tc>
          <w:tcPr>
            <w:tcW w:w="1273" w:type="dxa"/>
            <w:shd w:val="clear" w:color="auto" w:fill="auto"/>
            <w:vAlign w:val="bottom"/>
          </w:tcPr>
          <w:p w14:paraId="79B54E60" w14:textId="77777777" w:rsidR="003A55C5" w:rsidRPr="00426393" w:rsidRDefault="00000000" w:rsidP="009062FC">
            <w:pPr>
              <w:pStyle w:val="afffffffff9"/>
            </w:pPr>
            <w:r w:rsidRPr="00426393">
              <w:t xml:space="preserve">0.70 </w:t>
            </w:r>
          </w:p>
        </w:tc>
        <w:tc>
          <w:tcPr>
            <w:tcW w:w="1273" w:type="dxa"/>
            <w:shd w:val="clear" w:color="auto" w:fill="auto"/>
            <w:vAlign w:val="bottom"/>
          </w:tcPr>
          <w:p w14:paraId="3B8CB2C9" w14:textId="77777777" w:rsidR="003A55C5" w:rsidRPr="00426393" w:rsidRDefault="00000000" w:rsidP="009062FC">
            <w:pPr>
              <w:pStyle w:val="afffffffff9"/>
            </w:pPr>
            <w:r w:rsidRPr="00426393">
              <w:t xml:space="preserve">0.76 </w:t>
            </w:r>
          </w:p>
        </w:tc>
      </w:tr>
      <w:tr w:rsidR="003A55C5" w:rsidRPr="00426393" w14:paraId="2E420FA7" w14:textId="77777777">
        <w:trPr>
          <w:jc w:val="center"/>
        </w:trPr>
        <w:tc>
          <w:tcPr>
            <w:tcW w:w="1975" w:type="dxa"/>
            <w:vMerge/>
            <w:shd w:val="clear" w:color="auto" w:fill="auto"/>
            <w:vAlign w:val="center"/>
          </w:tcPr>
          <w:p w14:paraId="46C9C2A2" w14:textId="77777777" w:rsidR="003A55C5" w:rsidRPr="00426393" w:rsidRDefault="003A55C5" w:rsidP="009062FC">
            <w:pPr>
              <w:pStyle w:val="afffffffff9"/>
            </w:pPr>
          </w:p>
        </w:tc>
        <w:tc>
          <w:tcPr>
            <w:tcW w:w="2268" w:type="dxa"/>
            <w:shd w:val="clear" w:color="auto" w:fill="auto"/>
            <w:vAlign w:val="center"/>
          </w:tcPr>
          <w:p w14:paraId="453C91D9" w14:textId="77777777" w:rsidR="003A55C5" w:rsidRPr="00426393" w:rsidRDefault="00000000" w:rsidP="009062FC">
            <w:pPr>
              <w:pStyle w:val="afffffffff9"/>
            </w:pPr>
            <w:r w:rsidRPr="00426393">
              <w:t>AMC2</w:t>
            </w:r>
          </w:p>
        </w:tc>
        <w:tc>
          <w:tcPr>
            <w:tcW w:w="1272" w:type="dxa"/>
            <w:shd w:val="clear" w:color="auto" w:fill="auto"/>
            <w:vAlign w:val="bottom"/>
          </w:tcPr>
          <w:p w14:paraId="3FB4193C" w14:textId="77777777" w:rsidR="003A55C5" w:rsidRPr="00426393" w:rsidRDefault="00000000" w:rsidP="009062FC">
            <w:pPr>
              <w:pStyle w:val="afffffffff9"/>
            </w:pPr>
            <w:r w:rsidRPr="00426393">
              <w:t>0.67</w:t>
            </w:r>
          </w:p>
        </w:tc>
        <w:tc>
          <w:tcPr>
            <w:tcW w:w="1273" w:type="dxa"/>
            <w:shd w:val="clear" w:color="auto" w:fill="auto"/>
            <w:vAlign w:val="bottom"/>
          </w:tcPr>
          <w:p w14:paraId="7B38DFBF" w14:textId="77777777" w:rsidR="003A55C5" w:rsidRPr="00426393" w:rsidRDefault="00000000" w:rsidP="009062FC">
            <w:pPr>
              <w:pStyle w:val="afffffffff9"/>
            </w:pPr>
            <w:r w:rsidRPr="00426393">
              <w:t xml:space="preserve">0.78 </w:t>
            </w:r>
          </w:p>
        </w:tc>
        <w:tc>
          <w:tcPr>
            <w:tcW w:w="1273" w:type="dxa"/>
            <w:shd w:val="clear" w:color="auto" w:fill="auto"/>
            <w:vAlign w:val="bottom"/>
          </w:tcPr>
          <w:p w14:paraId="4FEC9121" w14:textId="77777777" w:rsidR="003A55C5" w:rsidRPr="00426393" w:rsidRDefault="00000000" w:rsidP="009062FC">
            <w:pPr>
              <w:pStyle w:val="afffffffff9"/>
            </w:pPr>
            <w:r w:rsidRPr="00426393">
              <w:t xml:space="preserve">0.85 </w:t>
            </w:r>
          </w:p>
        </w:tc>
        <w:tc>
          <w:tcPr>
            <w:tcW w:w="1273" w:type="dxa"/>
            <w:shd w:val="clear" w:color="auto" w:fill="auto"/>
            <w:vAlign w:val="bottom"/>
          </w:tcPr>
          <w:p w14:paraId="41888ACF" w14:textId="77777777" w:rsidR="003A55C5" w:rsidRPr="00426393" w:rsidRDefault="00000000" w:rsidP="009062FC">
            <w:pPr>
              <w:pStyle w:val="afffffffff9"/>
            </w:pPr>
            <w:r w:rsidRPr="00426393">
              <w:t xml:space="preserve">0.89 </w:t>
            </w:r>
          </w:p>
        </w:tc>
      </w:tr>
      <w:tr w:rsidR="003A55C5" w:rsidRPr="00426393" w14:paraId="4F9D113B" w14:textId="77777777">
        <w:trPr>
          <w:jc w:val="center"/>
        </w:trPr>
        <w:tc>
          <w:tcPr>
            <w:tcW w:w="1975" w:type="dxa"/>
            <w:vMerge/>
            <w:shd w:val="clear" w:color="auto" w:fill="auto"/>
            <w:vAlign w:val="center"/>
          </w:tcPr>
          <w:p w14:paraId="375F3516" w14:textId="77777777" w:rsidR="003A55C5" w:rsidRPr="00426393" w:rsidRDefault="003A55C5" w:rsidP="009062FC">
            <w:pPr>
              <w:pStyle w:val="afffffffff9"/>
            </w:pPr>
          </w:p>
        </w:tc>
        <w:tc>
          <w:tcPr>
            <w:tcW w:w="2268" w:type="dxa"/>
            <w:shd w:val="clear" w:color="auto" w:fill="auto"/>
            <w:vAlign w:val="center"/>
          </w:tcPr>
          <w:p w14:paraId="5A846867" w14:textId="77777777" w:rsidR="003A55C5" w:rsidRPr="00426393" w:rsidRDefault="00000000" w:rsidP="009062FC">
            <w:pPr>
              <w:pStyle w:val="afffffffff9"/>
            </w:pPr>
            <w:r w:rsidRPr="00426393">
              <w:t>AMC3</w:t>
            </w:r>
          </w:p>
        </w:tc>
        <w:tc>
          <w:tcPr>
            <w:tcW w:w="1272" w:type="dxa"/>
            <w:shd w:val="clear" w:color="auto" w:fill="auto"/>
            <w:vAlign w:val="bottom"/>
          </w:tcPr>
          <w:p w14:paraId="24A62856" w14:textId="77777777" w:rsidR="003A55C5" w:rsidRPr="00426393" w:rsidRDefault="00000000" w:rsidP="009062FC">
            <w:pPr>
              <w:pStyle w:val="afffffffff9"/>
            </w:pPr>
            <w:r w:rsidRPr="00426393">
              <w:t>0.84</w:t>
            </w:r>
          </w:p>
        </w:tc>
        <w:tc>
          <w:tcPr>
            <w:tcW w:w="1273" w:type="dxa"/>
            <w:shd w:val="clear" w:color="auto" w:fill="auto"/>
            <w:vAlign w:val="bottom"/>
          </w:tcPr>
          <w:p w14:paraId="15663AD2" w14:textId="77777777" w:rsidR="003A55C5" w:rsidRPr="00426393" w:rsidRDefault="00000000" w:rsidP="009062FC">
            <w:pPr>
              <w:pStyle w:val="afffffffff9"/>
            </w:pPr>
            <w:r w:rsidRPr="00426393">
              <w:t xml:space="preserve">0.90 </w:t>
            </w:r>
          </w:p>
        </w:tc>
        <w:tc>
          <w:tcPr>
            <w:tcW w:w="1273" w:type="dxa"/>
            <w:shd w:val="clear" w:color="auto" w:fill="auto"/>
            <w:vAlign w:val="bottom"/>
          </w:tcPr>
          <w:p w14:paraId="0DEB3A06" w14:textId="77777777" w:rsidR="003A55C5" w:rsidRPr="00426393" w:rsidRDefault="00000000" w:rsidP="009062FC">
            <w:pPr>
              <w:pStyle w:val="afffffffff9"/>
            </w:pPr>
            <w:r w:rsidRPr="00426393">
              <w:t xml:space="preserve">0.94 </w:t>
            </w:r>
          </w:p>
        </w:tc>
        <w:tc>
          <w:tcPr>
            <w:tcW w:w="1273" w:type="dxa"/>
            <w:shd w:val="clear" w:color="auto" w:fill="auto"/>
            <w:vAlign w:val="bottom"/>
          </w:tcPr>
          <w:p w14:paraId="141DA058" w14:textId="77777777" w:rsidR="003A55C5" w:rsidRPr="00426393" w:rsidRDefault="00000000" w:rsidP="009062FC">
            <w:pPr>
              <w:pStyle w:val="afffffffff9"/>
            </w:pPr>
            <w:r w:rsidRPr="00426393">
              <w:t xml:space="preserve">0.96 </w:t>
            </w:r>
          </w:p>
        </w:tc>
      </w:tr>
      <w:tr w:rsidR="003A55C5" w:rsidRPr="00426393" w14:paraId="4425ED9C" w14:textId="77777777">
        <w:trPr>
          <w:jc w:val="center"/>
        </w:trPr>
        <w:tc>
          <w:tcPr>
            <w:tcW w:w="1975" w:type="dxa"/>
            <w:vMerge w:val="restart"/>
            <w:shd w:val="clear" w:color="auto" w:fill="auto"/>
            <w:vAlign w:val="center"/>
          </w:tcPr>
          <w:p w14:paraId="57AAE64A" w14:textId="77777777" w:rsidR="003A55C5" w:rsidRPr="00426393" w:rsidRDefault="00000000" w:rsidP="009062FC">
            <w:pPr>
              <w:pStyle w:val="afffffffff9"/>
            </w:pPr>
            <w:r w:rsidRPr="00426393">
              <w:t>森林</w:t>
            </w:r>
          </w:p>
        </w:tc>
        <w:tc>
          <w:tcPr>
            <w:tcW w:w="2268" w:type="dxa"/>
            <w:shd w:val="clear" w:color="auto" w:fill="auto"/>
            <w:vAlign w:val="center"/>
          </w:tcPr>
          <w:p w14:paraId="52518743" w14:textId="77777777" w:rsidR="003A55C5" w:rsidRPr="00426393" w:rsidRDefault="00000000" w:rsidP="009062FC">
            <w:pPr>
              <w:pStyle w:val="afffffffff9"/>
            </w:pPr>
            <w:r w:rsidRPr="00426393">
              <w:t>AMC1</w:t>
            </w:r>
          </w:p>
        </w:tc>
        <w:tc>
          <w:tcPr>
            <w:tcW w:w="1272" w:type="dxa"/>
            <w:shd w:val="clear" w:color="auto" w:fill="auto"/>
            <w:vAlign w:val="bottom"/>
          </w:tcPr>
          <w:p w14:paraId="1CBF0223" w14:textId="77777777" w:rsidR="003A55C5" w:rsidRPr="00426393" w:rsidRDefault="00000000" w:rsidP="009062FC">
            <w:pPr>
              <w:pStyle w:val="afffffffff9"/>
            </w:pPr>
            <w:r w:rsidRPr="00426393">
              <w:t>0.10</w:t>
            </w:r>
          </w:p>
        </w:tc>
        <w:tc>
          <w:tcPr>
            <w:tcW w:w="1273" w:type="dxa"/>
            <w:shd w:val="clear" w:color="auto" w:fill="auto"/>
            <w:vAlign w:val="bottom"/>
          </w:tcPr>
          <w:p w14:paraId="66C1C8A9" w14:textId="77777777" w:rsidR="003A55C5" w:rsidRPr="00426393" w:rsidRDefault="00000000" w:rsidP="009062FC">
            <w:pPr>
              <w:pStyle w:val="afffffffff9"/>
            </w:pPr>
            <w:r w:rsidRPr="00426393">
              <w:t xml:space="preserve">0.35 </w:t>
            </w:r>
          </w:p>
        </w:tc>
        <w:tc>
          <w:tcPr>
            <w:tcW w:w="1273" w:type="dxa"/>
            <w:shd w:val="clear" w:color="auto" w:fill="auto"/>
            <w:vAlign w:val="bottom"/>
          </w:tcPr>
          <w:p w14:paraId="333BF454" w14:textId="77777777" w:rsidR="003A55C5" w:rsidRPr="00426393" w:rsidRDefault="00000000" w:rsidP="009062FC">
            <w:pPr>
              <w:pStyle w:val="afffffffff9"/>
            </w:pPr>
            <w:r w:rsidRPr="00426393">
              <w:t xml:space="preserve">0.51 </w:t>
            </w:r>
          </w:p>
        </w:tc>
        <w:tc>
          <w:tcPr>
            <w:tcW w:w="1273" w:type="dxa"/>
            <w:shd w:val="clear" w:color="auto" w:fill="auto"/>
            <w:vAlign w:val="bottom"/>
          </w:tcPr>
          <w:p w14:paraId="1E191ACD" w14:textId="77777777" w:rsidR="003A55C5" w:rsidRPr="00426393" w:rsidRDefault="00000000" w:rsidP="009062FC">
            <w:pPr>
              <w:pStyle w:val="afffffffff9"/>
            </w:pPr>
            <w:r w:rsidRPr="00426393">
              <w:t xml:space="preserve">0.59 </w:t>
            </w:r>
          </w:p>
        </w:tc>
      </w:tr>
      <w:tr w:rsidR="003A55C5" w:rsidRPr="00426393" w14:paraId="5A173B01" w14:textId="77777777">
        <w:trPr>
          <w:jc w:val="center"/>
        </w:trPr>
        <w:tc>
          <w:tcPr>
            <w:tcW w:w="1975" w:type="dxa"/>
            <w:vMerge/>
            <w:shd w:val="clear" w:color="auto" w:fill="auto"/>
            <w:vAlign w:val="center"/>
          </w:tcPr>
          <w:p w14:paraId="7E1949EB" w14:textId="77777777" w:rsidR="003A55C5" w:rsidRPr="00426393" w:rsidRDefault="003A55C5" w:rsidP="009062FC">
            <w:pPr>
              <w:pStyle w:val="afffffffff9"/>
            </w:pPr>
          </w:p>
        </w:tc>
        <w:tc>
          <w:tcPr>
            <w:tcW w:w="2268" w:type="dxa"/>
            <w:shd w:val="clear" w:color="auto" w:fill="auto"/>
            <w:vAlign w:val="center"/>
          </w:tcPr>
          <w:p w14:paraId="2B35AAD1" w14:textId="77777777" w:rsidR="003A55C5" w:rsidRPr="00426393" w:rsidRDefault="00000000" w:rsidP="009062FC">
            <w:pPr>
              <w:pStyle w:val="afffffffff9"/>
            </w:pPr>
            <w:r w:rsidRPr="00426393">
              <w:t>AMC2</w:t>
            </w:r>
          </w:p>
        </w:tc>
        <w:tc>
          <w:tcPr>
            <w:tcW w:w="1272" w:type="dxa"/>
            <w:shd w:val="clear" w:color="auto" w:fill="auto"/>
            <w:vAlign w:val="bottom"/>
          </w:tcPr>
          <w:p w14:paraId="44E6E3E0" w14:textId="77777777" w:rsidR="003A55C5" w:rsidRPr="00426393" w:rsidRDefault="00000000" w:rsidP="009062FC">
            <w:pPr>
              <w:pStyle w:val="afffffffff9"/>
            </w:pPr>
            <w:r w:rsidRPr="00426393">
              <w:t>0.30</w:t>
            </w:r>
          </w:p>
        </w:tc>
        <w:tc>
          <w:tcPr>
            <w:tcW w:w="1273" w:type="dxa"/>
            <w:shd w:val="clear" w:color="auto" w:fill="auto"/>
            <w:vAlign w:val="bottom"/>
          </w:tcPr>
          <w:p w14:paraId="68C0DAF2" w14:textId="77777777" w:rsidR="003A55C5" w:rsidRPr="00426393" w:rsidRDefault="00000000" w:rsidP="009062FC">
            <w:pPr>
              <w:pStyle w:val="afffffffff9"/>
            </w:pPr>
            <w:r w:rsidRPr="00426393">
              <w:t xml:space="preserve">0.55 </w:t>
            </w:r>
          </w:p>
        </w:tc>
        <w:tc>
          <w:tcPr>
            <w:tcW w:w="1273" w:type="dxa"/>
            <w:shd w:val="clear" w:color="auto" w:fill="auto"/>
            <w:vAlign w:val="bottom"/>
          </w:tcPr>
          <w:p w14:paraId="499C5632" w14:textId="77777777" w:rsidR="003A55C5" w:rsidRPr="00426393" w:rsidRDefault="00000000" w:rsidP="009062FC">
            <w:pPr>
              <w:pStyle w:val="afffffffff9"/>
            </w:pPr>
            <w:r w:rsidRPr="00426393">
              <w:t xml:space="preserve">0.70 </w:t>
            </w:r>
          </w:p>
        </w:tc>
        <w:tc>
          <w:tcPr>
            <w:tcW w:w="1273" w:type="dxa"/>
            <w:shd w:val="clear" w:color="auto" w:fill="auto"/>
            <w:vAlign w:val="bottom"/>
          </w:tcPr>
          <w:p w14:paraId="0DA3A5AB" w14:textId="77777777" w:rsidR="003A55C5" w:rsidRPr="00426393" w:rsidRDefault="00000000" w:rsidP="009062FC">
            <w:pPr>
              <w:pStyle w:val="afffffffff9"/>
            </w:pPr>
            <w:r w:rsidRPr="00426393">
              <w:t xml:space="preserve">0.77 </w:t>
            </w:r>
          </w:p>
        </w:tc>
      </w:tr>
      <w:tr w:rsidR="003A55C5" w:rsidRPr="00426393" w14:paraId="31B34E8B" w14:textId="77777777">
        <w:trPr>
          <w:jc w:val="center"/>
        </w:trPr>
        <w:tc>
          <w:tcPr>
            <w:tcW w:w="1975" w:type="dxa"/>
            <w:vMerge/>
            <w:shd w:val="clear" w:color="auto" w:fill="auto"/>
            <w:vAlign w:val="center"/>
          </w:tcPr>
          <w:p w14:paraId="483F83CF" w14:textId="77777777" w:rsidR="003A55C5" w:rsidRPr="00426393" w:rsidRDefault="003A55C5" w:rsidP="009062FC">
            <w:pPr>
              <w:pStyle w:val="afffffffff9"/>
            </w:pPr>
          </w:p>
        </w:tc>
        <w:tc>
          <w:tcPr>
            <w:tcW w:w="2268" w:type="dxa"/>
            <w:shd w:val="clear" w:color="auto" w:fill="auto"/>
            <w:vAlign w:val="center"/>
          </w:tcPr>
          <w:p w14:paraId="47B06BFF" w14:textId="77777777" w:rsidR="003A55C5" w:rsidRPr="00426393" w:rsidRDefault="00000000" w:rsidP="009062FC">
            <w:pPr>
              <w:pStyle w:val="afffffffff9"/>
            </w:pPr>
            <w:r w:rsidRPr="00426393">
              <w:t>AMC3</w:t>
            </w:r>
          </w:p>
        </w:tc>
        <w:tc>
          <w:tcPr>
            <w:tcW w:w="1272" w:type="dxa"/>
            <w:shd w:val="clear" w:color="auto" w:fill="auto"/>
            <w:vAlign w:val="bottom"/>
          </w:tcPr>
          <w:p w14:paraId="562C00A2" w14:textId="77777777" w:rsidR="003A55C5" w:rsidRPr="00426393" w:rsidRDefault="00000000" w:rsidP="009062FC">
            <w:pPr>
              <w:pStyle w:val="afffffffff9"/>
            </w:pPr>
            <w:r w:rsidRPr="00426393">
              <w:t>0.48</w:t>
            </w:r>
          </w:p>
        </w:tc>
        <w:tc>
          <w:tcPr>
            <w:tcW w:w="1273" w:type="dxa"/>
            <w:shd w:val="clear" w:color="auto" w:fill="auto"/>
            <w:vAlign w:val="bottom"/>
          </w:tcPr>
          <w:p w14:paraId="71212F60" w14:textId="77777777" w:rsidR="003A55C5" w:rsidRPr="00426393" w:rsidRDefault="00000000" w:rsidP="009062FC">
            <w:pPr>
              <w:pStyle w:val="afffffffff9"/>
            </w:pPr>
            <w:r w:rsidRPr="00426393">
              <w:t xml:space="preserve">0.74 </w:t>
            </w:r>
          </w:p>
        </w:tc>
        <w:tc>
          <w:tcPr>
            <w:tcW w:w="1273" w:type="dxa"/>
            <w:shd w:val="clear" w:color="auto" w:fill="auto"/>
            <w:vAlign w:val="bottom"/>
          </w:tcPr>
          <w:p w14:paraId="21235EA1" w14:textId="77777777" w:rsidR="003A55C5" w:rsidRPr="00426393" w:rsidRDefault="00000000" w:rsidP="009062FC">
            <w:pPr>
              <w:pStyle w:val="afffffffff9"/>
            </w:pPr>
            <w:r w:rsidRPr="00426393">
              <w:t xml:space="preserve">0.86 </w:t>
            </w:r>
          </w:p>
        </w:tc>
        <w:tc>
          <w:tcPr>
            <w:tcW w:w="1273" w:type="dxa"/>
            <w:shd w:val="clear" w:color="auto" w:fill="auto"/>
            <w:vAlign w:val="bottom"/>
          </w:tcPr>
          <w:p w14:paraId="64F1F790" w14:textId="77777777" w:rsidR="003A55C5" w:rsidRPr="00426393" w:rsidRDefault="00000000" w:rsidP="009062FC">
            <w:pPr>
              <w:pStyle w:val="afffffffff9"/>
            </w:pPr>
            <w:r w:rsidRPr="00426393">
              <w:t xml:space="preserve">0.90 </w:t>
            </w:r>
          </w:p>
        </w:tc>
      </w:tr>
      <w:tr w:rsidR="003A55C5" w:rsidRPr="00426393" w14:paraId="35F07B2A" w14:textId="77777777">
        <w:trPr>
          <w:jc w:val="center"/>
        </w:trPr>
        <w:tc>
          <w:tcPr>
            <w:tcW w:w="1975" w:type="dxa"/>
            <w:vMerge w:val="restart"/>
            <w:shd w:val="clear" w:color="auto" w:fill="auto"/>
            <w:vAlign w:val="center"/>
          </w:tcPr>
          <w:p w14:paraId="46D8EE4E" w14:textId="77777777" w:rsidR="003A55C5" w:rsidRPr="00426393" w:rsidRDefault="00000000" w:rsidP="009062FC">
            <w:pPr>
              <w:pStyle w:val="afffffffff9"/>
            </w:pPr>
            <w:r w:rsidRPr="00426393">
              <w:t>灌丛</w:t>
            </w:r>
          </w:p>
        </w:tc>
        <w:tc>
          <w:tcPr>
            <w:tcW w:w="2268" w:type="dxa"/>
            <w:shd w:val="clear" w:color="auto" w:fill="auto"/>
            <w:vAlign w:val="center"/>
          </w:tcPr>
          <w:p w14:paraId="0B3B0EF0" w14:textId="77777777" w:rsidR="003A55C5" w:rsidRPr="00426393" w:rsidRDefault="00000000" w:rsidP="009062FC">
            <w:pPr>
              <w:pStyle w:val="afffffffff9"/>
            </w:pPr>
            <w:r w:rsidRPr="00426393">
              <w:t>AMC1</w:t>
            </w:r>
          </w:p>
        </w:tc>
        <w:tc>
          <w:tcPr>
            <w:tcW w:w="1272" w:type="dxa"/>
            <w:shd w:val="clear" w:color="auto" w:fill="auto"/>
            <w:vAlign w:val="bottom"/>
          </w:tcPr>
          <w:p w14:paraId="73B8D68A" w14:textId="77777777" w:rsidR="003A55C5" w:rsidRPr="00426393" w:rsidRDefault="00000000" w:rsidP="009062FC">
            <w:pPr>
              <w:pStyle w:val="afffffffff9"/>
            </w:pPr>
            <w:r w:rsidRPr="00426393">
              <w:t>0.15</w:t>
            </w:r>
          </w:p>
        </w:tc>
        <w:tc>
          <w:tcPr>
            <w:tcW w:w="1273" w:type="dxa"/>
            <w:shd w:val="clear" w:color="auto" w:fill="auto"/>
            <w:vAlign w:val="bottom"/>
          </w:tcPr>
          <w:p w14:paraId="150B65AB" w14:textId="77777777" w:rsidR="003A55C5" w:rsidRPr="00426393" w:rsidRDefault="00000000" w:rsidP="009062FC">
            <w:pPr>
              <w:pStyle w:val="afffffffff9"/>
            </w:pPr>
            <w:r w:rsidRPr="00426393">
              <w:t xml:space="preserve">0.36 </w:t>
            </w:r>
          </w:p>
        </w:tc>
        <w:tc>
          <w:tcPr>
            <w:tcW w:w="1273" w:type="dxa"/>
            <w:shd w:val="clear" w:color="auto" w:fill="auto"/>
            <w:vAlign w:val="bottom"/>
          </w:tcPr>
          <w:p w14:paraId="71481C92" w14:textId="77777777" w:rsidR="003A55C5" w:rsidRPr="00426393" w:rsidRDefault="00000000" w:rsidP="009062FC">
            <w:pPr>
              <w:pStyle w:val="afffffffff9"/>
            </w:pPr>
            <w:r w:rsidRPr="00426393">
              <w:t xml:space="preserve">0.51 </w:t>
            </w:r>
          </w:p>
        </w:tc>
        <w:tc>
          <w:tcPr>
            <w:tcW w:w="1273" w:type="dxa"/>
            <w:shd w:val="clear" w:color="auto" w:fill="auto"/>
            <w:vAlign w:val="bottom"/>
          </w:tcPr>
          <w:p w14:paraId="767D09DE" w14:textId="77777777" w:rsidR="003A55C5" w:rsidRPr="00426393" w:rsidRDefault="00000000" w:rsidP="009062FC">
            <w:pPr>
              <w:pStyle w:val="afffffffff9"/>
            </w:pPr>
            <w:r w:rsidRPr="00426393">
              <w:t xml:space="preserve">0.59 </w:t>
            </w:r>
          </w:p>
        </w:tc>
      </w:tr>
      <w:tr w:rsidR="003A55C5" w:rsidRPr="00426393" w14:paraId="5E966DB7" w14:textId="77777777">
        <w:trPr>
          <w:jc w:val="center"/>
        </w:trPr>
        <w:tc>
          <w:tcPr>
            <w:tcW w:w="1975" w:type="dxa"/>
            <w:vMerge/>
            <w:shd w:val="clear" w:color="auto" w:fill="auto"/>
            <w:vAlign w:val="center"/>
          </w:tcPr>
          <w:p w14:paraId="65B1DB4A" w14:textId="77777777" w:rsidR="003A55C5" w:rsidRPr="00426393" w:rsidRDefault="003A55C5" w:rsidP="009062FC">
            <w:pPr>
              <w:pStyle w:val="afffffffff9"/>
            </w:pPr>
          </w:p>
        </w:tc>
        <w:tc>
          <w:tcPr>
            <w:tcW w:w="2268" w:type="dxa"/>
            <w:shd w:val="clear" w:color="auto" w:fill="auto"/>
            <w:vAlign w:val="center"/>
          </w:tcPr>
          <w:p w14:paraId="73368856" w14:textId="77777777" w:rsidR="003A55C5" w:rsidRPr="00426393" w:rsidRDefault="00000000" w:rsidP="009062FC">
            <w:pPr>
              <w:pStyle w:val="afffffffff9"/>
            </w:pPr>
            <w:r w:rsidRPr="00426393">
              <w:t>AMC2</w:t>
            </w:r>
          </w:p>
        </w:tc>
        <w:tc>
          <w:tcPr>
            <w:tcW w:w="1272" w:type="dxa"/>
            <w:shd w:val="clear" w:color="auto" w:fill="auto"/>
            <w:vAlign w:val="bottom"/>
          </w:tcPr>
          <w:p w14:paraId="0E193F03" w14:textId="77777777" w:rsidR="003A55C5" w:rsidRPr="00426393" w:rsidRDefault="00000000" w:rsidP="009062FC">
            <w:pPr>
              <w:pStyle w:val="afffffffff9"/>
            </w:pPr>
            <w:r w:rsidRPr="00426393">
              <w:t>0.35</w:t>
            </w:r>
          </w:p>
        </w:tc>
        <w:tc>
          <w:tcPr>
            <w:tcW w:w="1273" w:type="dxa"/>
            <w:shd w:val="clear" w:color="auto" w:fill="auto"/>
            <w:vAlign w:val="bottom"/>
          </w:tcPr>
          <w:p w14:paraId="7992FBA0" w14:textId="77777777" w:rsidR="003A55C5" w:rsidRPr="00426393" w:rsidRDefault="00000000" w:rsidP="009062FC">
            <w:pPr>
              <w:pStyle w:val="afffffffff9"/>
            </w:pPr>
            <w:r w:rsidRPr="00426393">
              <w:t xml:space="preserve">0.56 </w:t>
            </w:r>
          </w:p>
        </w:tc>
        <w:tc>
          <w:tcPr>
            <w:tcW w:w="1273" w:type="dxa"/>
            <w:shd w:val="clear" w:color="auto" w:fill="auto"/>
            <w:vAlign w:val="bottom"/>
          </w:tcPr>
          <w:p w14:paraId="16CC2968" w14:textId="77777777" w:rsidR="003A55C5" w:rsidRPr="00426393" w:rsidRDefault="00000000" w:rsidP="009062FC">
            <w:pPr>
              <w:pStyle w:val="afffffffff9"/>
            </w:pPr>
            <w:r w:rsidRPr="00426393">
              <w:t xml:space="preserve">0.70 </w:t>
            </w:r>
          </w:p>
        </w:tc>
        <w:tc>
          <w:tcPr>
            <w:tcW w:w="1273" w:type="dxa"/>
            <w:shd w:val="clear" w:color="auto" w:fill="auto"/>
            <w:vAlign w:val="bottom"/>
          </w:tcPr>
          <w:p w14:paraId="315D2D0F" w14:textId="77777777" w:rsidR="003A55C5" w:rsidRPr="00426393" w:rsidRDefault="00000000" w:rsidP="009062FC">
            <w:pPr>
              <w:pStyle w:val="afffffffff9"/>
            </w:pPr>
            <w:r w:rsidRPr="00426393">
              <w:t xml:space="preserve">0.77 </w:t>
            </w:r>
          </w:p>
        </w:tc>
      </w:tr>
      <w:tr w:rsidR="003A55C5" w:rsidRPr="00426393" w14:paraId="25D02F2B" w14:textId="77777777">
        <w:trPr>
          <w:jc w:val="center"/>
        </w:trPr>
        <w:tc>
          <w:tcPr>
            <w:tcW w:w="1975" w:type="dxa"/>
            <w:vMerge/>
            <w:shd w:val="clear" w:color="auto" w:fill="auto"/>
            <w:vAlign w:val="center"/>
          </w:tcPr>
          <w:p w14:paraId="4BFBFA71" w14:textId="77777777" w:rsidR="003A55C5" w:rsidRPr="00426393" w:rsidRDefault="003A55C5" w:rsidP="009062FC">
            <w:pPr>
              <w:pStyle w:val="afffffffff9"/>
            </w:pPr>
          </w:p>
        </w:tc>
        <w:tc>
          <w:tcPr>
            <w:tcW w:w="2268" w:type="dxa"/>
            <w:shd w:val="clear" w:color="auto" w:fill="auto"/>
            <w:vAlign w:val="center"/>
          </w:tcPr>
          <w:p w14:paraId="1CC3AFA6" w14:textId="77777777" w:rsidR="003A55C5" w:rsidRPr="00426393" w:rsidRDefault="00000000" w:rsidP="009062FC">
            <w:pPr>
              <w:pStyle w:val="afffffffff9"/>
            </w:pPr>
            <w:r w:rsidRPr="00426393">
              <w:t>AMC3</w:t>
            </w:r>
          </w:p>
        </w:tc>
        <w:tc>
          <w:tcPr>
            <w:tcW w:w="1272" w:type="dxa"/>
            <w:shd w:val="clear" w:color="auto" w:fill="auto"/>
            <w:vAlign w:val="bottom"/>
          </w:tcPr>
          <w:p w14:paraId="1A362AAE" w14:textId="77777777" w:rsidR="003A55C5" w:rsidRPr="00426393" w:rsidRDefault="00000000" w:rsidP="009062FC">
            <w:pPr>
              <w:pStyle w:val="afffffffff9"/>
            </w:pPr>
            <w:r w:rsidRPr="00426393">
              <w:t>0.54</w:t>
            </w:r>
          </w:p>
        </w:tc>
        <w:tc>
          <w:tcPr>
            <w:tcW w:w="1273" w:type="dxa"/>
            <w:shd w:val="clear" w:color="auto" w:fill="auto"/>
            <w:vAlign w:val="bottom"/>
          </w:tcPr>
          <w:p w14:paraId="2B10119B" w14:textId="77777777" w:rsidR="003A55C5" w:rsidRPr="00426393" w:rsidRDefault="00000000" w:rsidP="009062FC">
            <w:pPr>
              <w:pStyle w:val="afffffffff9"/>
            </w:pPr>
            <w:r w:rsidRPr="00426393">
              <w:t xml:space="preserve">0.75 </w:t>
            </w:r>
          </w:p>
        </w:tc>
        <w:tc>
          <w:tcPr>
            <w:tcW w:w="1273" w:type="dxa"/>
            <w:shd w:val="clear" w:color="auto" w:fill="auto"/>
            <w:vAlign w:val="bottom"/>
          </w:tcPr>
          <w:p w14:paraId="22802A39" w14:textId="77777777" w:rsidR="003A55C5" w:rsidRPr="00426393" w:rsidRDefault="00000000" w:rsidP="009062FC">
            <w:pPr>
              <w:pStyle w:val="afffffffff9"/>
            </w:pPr>
            <w:r w:rsidRPr="00426393">
              <w:t xml:space="preserve">0.86 </w:t>
            </w:r>
          </w:p>
        </w:tc>
        <w:tc>
          <w:tcPr>
            <w:tcW w:w="1273" w:type="dxa"/>
            <w:shd w:val="clear" w:color="auto" w:fill="auto"/>
            <w:vAlign w:val="bottom"/>
          </w:tcPr>
          <w:p w14:paraId="29E0880D" w14:textId="77777777" w:rsidR="003A55C5" w:rsidRPr="00426393" w:rsidRDefault="00000000" w:rsidP="009062FC">
            <w:pPr>
              <w:pStyle w:val="afffffffff9"/>
            </w:pPr>
            <w:r w:rsidRPr="00426393">
              <w:t xml:space="preserve">0.90 </w:t>
            </w:r>
          </w:p>
        </w:tc>
      </w:tr>
      <w:tr w:rsidR="003A55C5" w:rsidRPr="00426393" w14:paraId="6FD44AC1" w14:textId="77777777">
        <w:trPr>
          <w:jc w:val="center"/>
        </w:trPr>
        <w:tc>
          <w:tcPr>
            <w:tcW w:w="1975" w:type="dxa"/>
            <w:vMerge w:val="restart"/>
            <w:shd w:val="clear" w:color="auto" w:fill="auto"/>
            <w:vAlign w:val="center"/>
          </w:tcPr>
          <w:p w14:paraId="3EAE534C" w14:textId="77777777" w:rsidR="003A55C5" w:rsidRPr="00426393" w:rsidRDefault="00000000" w:rsidP="009062FC">
            <w:pPr>
              <w:pStyle w:val="afffffffff9"/>
            </w:pPr>
            <w:r w:rsidRPr="00426393">
              <w:t>草地</w:t>
            </w:r>
          </w:p>
        </w:tc>
        <w:tc>
          <w:tcPr>
            <w:tcW w:w="2268" w:type="dxa"/>
            <w:shd w:val="clear" w:color="auto" w:fill="auto"/>
            <w:vAlign w:val="center"/>
          </w:tcPr>
          <w:p w14:paraId="40BE59CF" w14:textId="77777777" w:rsidR="003A55C5" w:rsidRPr="00426393" w:rsidRDefault="00000000" w:rsidP="009062FC">
            <w:pPr>
              <w:pStyle w:val="afffffffff9"/>
            </w:pPr>
            <w:r w:rsidRPr="00426393">
              <w:t>AMC1</w:t>
            </w:r>
          </w:p>
        </w:tc>
        <w:tc>
          <w:tcPr>
            <w:tcW w:w="1272" w:type="dxa"/>
            <w:shd w:val="clear" w:color="auto" w:fill="auto"/>
            <w:vAlign w:val="bottom"/>
          </w:tcPr>
          <w:p w14:paraId="618833D0" w14:textId="77777777" w:rsidR="003A55C5" w:rsidRPr="00426393" w:rsidRDefault="00000000" w:rsidP="009062FC">
            <w:pPr>
              <w:pStyle w:val="afffffffff9"/>
            </w:pPr>
            <w:r w:rsidRPr="00426393">
              <w:t>0.19</w:t>
            </w:r>
          </w:p>
        </w:tc>
        <w:tc>
          <w:tcPr>
            <w:tcW w:w="1273" w:type="dxa"/>
            <w:shd w:val="clear" w:color="auto" w:fill="auto"/>
            <w:vAlign w:val="bottom"/>
          </w:tcPr>
          <w:p w14:paraId="413895B1" w14:textId="77777777" w:rsidR="003A55C5" w:rsidRPr="00426393" w:rsidRDefault="00000000" w:rsidP="009062FC">
            <w:pPr>
              <w:pStyle w:val="afffffffff9"/>
            </w:pPr>
            <w:r w:rsidRPr="00426393">
              <w:t xml:space="preserve">0.42 </w:t>
            </w:r>
          </w:p>
        </w:tc>
        <w:tc>
          <w:tcPr>
            <w:tcW w:w="1273" w:type="dxa"/>
            <w:shd w:val="clear" w:color="auto" w:fill="auto"/>
            <w:vAlign w:val="bottom"/>
          </w:tcPr>
          <w:p w14:paraId="32D38D0E" w14:textId="77777777" w:rsidR="003A55C5" w:rsidRPr="00426393" w:rsidRDefault="00000000" w:rsidP="009062FC">
            <w:pPr>
              <w:pStyle w:val="afffffffff9"/>
            </w:pPr>
            <w:r w:rsidRPr="00426393">
              <w:t xml:space="preserve">0.56 </w:t>
            </w:r>
          </w:p>
        </w:tc>
        <w:tc>
          <w:tcPr>
            <w:tcW w:w="1273" w:type="dxa"/>
            <w:shd w:val="clear" w:color="auto" w:fill="auto"/>
            <w:vAlign w:val="bottom"/>
          </w:tcPr>
          <w:p w14:paraId="78D71F2F" w14:textId="77777777" w:rsidR="003A55C5" w:rsidRPr="00426393" w:rsidRDefault="00000000" w:rsidP="009062FC">
            <w:pPr>
              <w:pStyle w:val="afffffffff9"/>
            </w:pPr>
            <w:r w:rsidRPr="00426393">
              <w:t xml:space="preserve">0.63 </w:t>
            </w:r>
          </w:p>
        </w:tc>
      </w:tr>
      <w:tr w:rsidR="003A55C5" w:rsidRPr="00426393" w14:paraId="1420A629" w14:textId="77777777">
        <w:trPr>
          <w:jc w:val="center"/>
        </w:trPr>
        <w:tc>
          <w:tcPr>
            <w:tcW w:w="1975" w:type="dxa"/>
            <w:vMerge/>
            <w:shd w:val="clear" w:color="auto" w:fill="auto"/>
            <w:vAlign w:val="center"/>
          </w:tcPr>
          <w:p w14:paraId="3E44B18B" w14:textId="77777777" w:rsidR="003A55C5" w:rsidRPr="00426393" w:rsidRDefault="003A55C5" w:rsidP="009062FC">
            <w:pPr>
              <w:pStyle w:val="afffffffff9"/>
            </w:pPr>
          </w:p>
        </w:tc>
        <w:tc>
          <w:tcPr>
            <w:tcW w:w="2268" w:type="dxa"/>
            <w:shd w:val="clear" w:color="auto" w:fill="auto"/>
            <w:vAlign w:val="center"/>
          </w:tcPr>
          <w:p w14:paraId="6C5BFCD5" w14:textId="77777777" w:rsidR="003A55C5" w:rsidRPr="00426393" w:rsidRDefault="00000000" w:rsidP="009062FC">
            <w:pPr>
              <w:pStyle w:val="afffffffff9"/>
            </w:pPr>
            <w:r w:rsidRPr="00426393">
              <w:t>AMC2</w:t>
            </w:r>
          </w:p>
        </w:tc>
        <w:tc>
          <w:tcPr>
            <w:tcW w:w="1272" w:type="dxa"/>
            <w:shd w:val="clear" w:color="auto" w:fill="auto"/>
            <w:vAlign w:val="bottom"/>
          </w:tcPr>
          <w:p w14:paraId="1FFF6154" w14:textId="77777777" w:rsidR="003A55C5" w:rsidRPr="00426393" w:rsidRDefault="00000000" w:rsidP="009062FC">
            <w:pPr>
              <w:pStyle w:val="afffffffff9"/>
            </w:pPr>
            <w:r w:rsidRPr="00426393">
              <w:t>0.39</w:t>
            </w:r>
          </w:p>
        </w:tc>
        <w:tc>
          <w:tcPr>
            <w:tcW w:w="1273" w:type="dxa"/>
            <w:shd w:val="clear" w:color="auto" w:fill="auto"/>
            <w:vAlign w:val="bottom"/>
          </w:tcPr>
          <w:p w14:paraId="2345A75D" w14:textId="77777777" w:rsidR="003A55C5" w:rsidRPr="00426393" w:rsidRDefault="00000000" w:rsidP="009062FC">
            <w:pPr>
              <w:pStyle w:val="afffffffff9"/>
            </w:pPr>
            <w:r w:rsidRPr="00426393">
              <w:t xml:space="preserve">0.61 </w:t>
            </w:r>
          </w:p>
        </w:tc>
        <w:tc>
          <w:tcPr>
            <w:tcW w:w="1273" w:type="dxa"/>
            <w:shd w:val="clear" w:color="auto" w:fill="auto"/>
            <w:vAlign w:val="bottom"/>
          </w:tcPr>
          <w:p w14:paraId="42325814" w14:textId="77777777" w:rsidR="003A55C5" w:rsidRPr="00426393" w:rsidRDefault="00000000" w:rsidP="009062FC">
            <w:pPr>
              <w:pStyle w:val="afffffffff9"/>
            </w:pPr>
            <w:r w:rsidRPr="00426393">
              <w:t xml:space="preserve">0.74 </w:t>
            </w:r>
          </w:p>
        </w:tc>
        <w:tc>
          <w:tcPr>
            <w:tcW w:w="1273" w:type="dxa"/>
            <w:shd w:val="clear" w:color="auto" w:fill="auto"/>
            <w:vAlign w:val="bottom"/>
          </w:tcPr>
          <w:p w14:paraId="2069C112" w14:textId="77777777" w:rsidR="003A55C5" w:rsidRPr="00426393" w:rsidRDefault="00000000" w:rsidP="009062FC">
            <w:pPr>
              <w:pStyle w:val="afffffffff9"/>
            </w:pPr>
            <w:r w:rsidRPr="00426393">
              <w:t xml:space="preserve">0.80 </w:t>
            </w:r>
          </w:p>
        </w:tc>
      </w:tr>
      <w:tr w:rsidR="003A55C5" w:rsidRPr="00426393" w14:paraId="360D45E0" w14:textId="77777777">
        <w:trPr>
          <w:jc w:val="center"/>
        </w:trPr>
        <w:tc>
          <w:tcPr>
            <w:tcW w:w="1975" w:type="dxa"/>
            <w:vMerge/>
            <w:shd w:val="clear" w:color="auto" w:fill="auto"/>
            <w:vAlign w:val="center"/>
          </w:tcPr>
          <w:p w14:paraId="43932579" w14:textId="77777777" w:rsidR="003A55C5" w:rsidRPr="00426393" w:rsidRDefault="003A55C5" w:rsidP="009062FC">
            <w:pPr>
              <w:pStyle w:val="afffffffff9"/>
            </w:pPr>
          </w:p>
        </w:tc>
        <w:tc>
          <w:tcPr>
            <w:tcW w:w="2268" w:type="dxa"/>
            <w:shd w:val="clear" w:color="auto" w:fill="auto"/>
            <w:vAlign w:val="center"/>
          </w:tcPr>
          <w:p w14:paraId="7F115DBB" w14:textId="77777777" w:rsidR="003A55C5" w:rsidRPr="00426393" w:rsidRDefault="00000000" w:rsidP="009062FC">
            <w:pPr>
              <w:pStyle w:val="afffffffff9"/>
            </w:pPr>
            <w:r w:rsidRPr="00426393">
              <w:t>AMC3</w:t>
            </w:r>
          </w:p>
        </w:tc>
        <w:tc>
          <w:tcPr>
            <w:tcW w:w="1272" w:type="dxa"/>
            <w:shd w:val="clear" w:color="auto" w:fill="auto"/>
            <w:vAlign w:val="bottom"/>
          </w:tcPr>
          <w:p w14:paraId="5845D9C6" w14:textId="77777777" w:rsidR="003A55C5" w:rsidRPr="00426393" w:rsidRDefault="00000000" w:rsidP="009062FC">
            <w:pPr>
              <w:pStyle w:val="afffffffff9"/>
            </w:pPr>
            <w:r w:rsidRPr="00426393">
              <w:t>0.59</w:t>
            </w:r>
          </w:p>
        </w:tc>
        <w:tc>
          <w:tcPr>
            <w:tcW w:w="1273" w:type="dxa"/>
            <w:shd w:val="clear" w:color="auto" w:fill="auto"/>
            <w:vAlign w:val="bottom"/>
          </w:tcPr>
          <w:p w14:paraId="0AC0711A" w14:textId="77777777" w:rsidR="003A55C5" w:rsidRPr="00426393" w:rsidRDefault="00000000" w:rsidP="009062FC">
            <w:pPr>
              <w:pStyle w:val="afffffffff9"/>
            </w:pPr>
            <w:r w:rsidRPr="00426393">
              <w:t xml:space="preserve">0.79 </w:t>
            </w:r>
          </w:p>
        </w:tc>
        <w:tc>
          <w:tcPr>
            <w:tcW w:w="1273" w:type="dxa"/>
            <w:shd w:val="clear" w:color="auto" w:fill="auto"/>
            <w:vAlign w:val="bottom"/>
          </w:tcPr>
          <w:p w14:paraId="13BFA2B4" w14:textId="77777777" w:rsidR="003A55C5" w:rsidRPr="00426393" w:rsidRDefault="00000000" w:rsidP="009062FC">
            <w:pPr>
              <w:pStyle w:val="afffffffff9"/>
            </w:pPr>
            <w:r w:rsidRPr="00426393">
              <w:t xml:space="preserve">0.00 </w:t>
            </w:r>
          </w:p>
        </w:tc>
        <w:tc>
          <w:tcPr>
            <w:tcW w:w="1273" w:type="dxa"/>
            <w:shd w:val="clear" w:color="auto" w:fill="auto"/>
            <w:vAlign w:val="bottom"/>
          </w:tcPr>
          <w:p w14:paraId="39D185F8" w14:textId="77777777" w:rsidR="003A55C5" w:rsidRPr="00426393" w:rsidRDefault="00000000" w:rsidP="009062FC">
            <w:pPr>
              <w:pStyle w:val="afffffffff9"/>
            </w:pPr>
            <w:r w:rsidRPr="00426393">
              <w:t xml:space="preserve">0.92 </w:t>
            </w:r>
          </w:p>
        </w:tc>
      </w:tr>
      <w:tr w:rsidR="003A55C5" w:rsidRPr="00426393" w14:paraId="11FBF441" w14:textId="77777777">
        <w:trPr>
          <w:jc w:val="center"/>
        </w:trPr>
        <w:tc>
          <w:tcPr>
            <w:tcW w:w="1975" w:type="dxa"/>
            <w:vMerge w:val="restart"/>
            <w:shd w:val="clear" w:color="auto" w:fill="auto"/>
            <w:vAlign w:val="center"/>
          </w:tcPr>
          <w:p w14:paraId="363E607E" w14:textId="77777777" w:rsidR="003A55C5" w:rsidRPr="00426393" w:rsidRDefault="00000000" w:rsidP="009062FC">
            <w:pPr>
              <w:pStyle w:val="afffffffff9"/>
            </w:pPr>
            <w:r w:rsidRPr="00426393">
              <w:t>湿地</w:t>
            </w:r>
          </w:p>
        </w:tc>
        <w:tc>
          <w:tcPr>
            <w:tcW w:w="2268" w:type="dxa"/>
            <w:shd w:val="clear" w:color="auto" w:fill="auto"/>
            <w:vAlign w:val="center"/>
          </w:tcPr>
          <w:p w14:paraId="12088B82" w14:textId="77777777" w:rsidR="003A55C5" w:rsidRPr="00426393" w:rsidRDefault="00000000" w:rsidP="009062FC">
            <w:pPr>
              <w:pStyle w:val="afffffffff9"/>
            </w:pPr>
            <w:r w:rsidRPr="00426393">
              <w:t>AMC1</w:t>
            </w:r>
          </w:p>
        </w:tc>
        <w:tc>
          <w:tcPr>
            <w:tcW w:w="1272" w:type="dxa"/>
            <w:shd w:val="clear" w:color="auto" w:fill="auto"/>
            <w:vAlign w:val="bottom"/>
          </w:tcPr>
          <w:p w14:paraId="6CDCA382" w14:textId="77777777" w:rsidR="003A55C5" w:rsidRPr="00426393" w:rsidRDefault="00000000" w:rsidP="009062FC">
            <w:pPr>
              <w:pStyle w:val="afffffffff9"/>
            </w:pPr>
            <w:r w:rsidRPr="00426393">
              <w:t>0.00</w:t>
            </w:r>
          </w:p>
        </w:tc>
        <w:tc>
          <w:tcPr>
            <w:tcW w:w="1273" w:type="dxa"/>
            <w:shd w:val="clear" w:color="auto" w:fill="auto"/>
            <w:vAlign w:val="bottom"/>
          </w:tcPr>
          <w:p w14:paraId="6779B5A6" w14:textId="77777777" w:rsidR="003A55C5" w:rsidRPr="00426393" w:rsidRDefault="00000000" w:rsidP="009062FC">
            <w:pPr>
              <w:pStyle w:val="afffffffff9"/>
            </w:pPr>
            <w:r w:rsidRPr="00426393">
              <w:t xml:space="preserve">0.00 </w:t>
            </w:r>
          </w:p>
        </w:tc>
        <w:tc>
          <w:tcPr>
            <w:tcW w:w="1273" w:type="dxa"/>
            <w:shd w:val="clear" w:color="auto" w:fill="auto"/>
            <w:vAlign w:val="bottom"/>
          </w:tcPr>
          <w:p w14:paraId="433A9239" w14:textId="77777777" w:rsidR="003A55C5" w:rsidRPr="00426393" w:rsidRDefault="00000000" w:rsidP="009062FC">
            <w:pPr>
              <w:pStyle w:val="afffffffff9"/>
            </w:pPr>
            <w:r w:rsidRPr="00426393">
              <w:t xml:space="preserve">0.00 </w:t>
            </w:r>
          </w:p>
        </w:tc>
        <w:tc>
          <w:tcPr>
            <w:tcW w:w="1273" w:type="dxa"/>
            <w:shd w:val="clear" w:color="auto" w:fill="auto"/>
            <w:vAlign w:val="bottom"/>
          </w:tcPr>
          <w:p w14:paraId="39086448" w14:textId="77777777" w:rsidR="003A55C5" w:rsidRPr="00426393" w:rsidRDefault="00000000" w:rsidP="009062FC">
            <w:pPr>
              <w:pStyle w:val="afffffffff9"/>
            </w:pPr>
            <w:r w:rsidRPr="00426393">
              <w:t xml:space="preserve">0.00 </w:t>
            </w:r>
          </w:p>
        </w:tc>
      </w:tr>
      <w:tr w:rsidR="003A55C5" w:rsidRPr="00426393" w14:paraId="492C1093" w14:textId="77777777">
        <w:trPr>
          <w:jc w:val="center"/>
        </w:trPr>
        <w:tc>
          <w:tcPr>
            <w:tcW w:w="1975" w:type="dxa"/>
            <w:vMerge/>
            <w:shd w:val="clear" w:color="auto" w:fill="auto"/>
            <w:vAlign w:val="center"/>
          </w:tcPr>
          <w:p w14:paraId="09D609C7" w14:textId="77777777" w:rsidR="003A55C5" w:rsidRPr="00426393" w:rsidRDefault="003A55C5" w:rsidP="009062FC">
            <w:pPr>
              <w:pStyle w:val="afffffffff9"/>
            </w:pPr>
          </w:p>
        </w:tc>
        <w:tc>
          <w:tcPr>
            <w:tcW w:w="2268" w:type="dxa"/>
            <w:shd w:val="clear" w:color="auto" w:fill="auto"/>
            <w:vAlign w:val="center"/>
          </w:tcPr>
          <w:p w14:paraId="7341D88D" w14:textId="77777777" w:rsidR="003A55C5" w:rsidRPr="00426393" w:rsidRDefault="00000000" w:rsidP="009062FC">
            <w:pPr>
              <w:pStyle w:val="afffffffff9"/>
            </w:pPr>
            <w:r w:rsidRPr="00426393">
              <w:t>AMC2</w:t>
            </w:r>
          </w:p>
        </w:tc>
        <w:tc>
          <w:tcPr>
            <w:tcW w:w="1272" w:type="dxa"/>
            <w:shd w:val="clear" w:color="auto" w:fill="auto"/>
            <w:vAlign w:val="bottom"/>
          </w:tcPr>
          <w:p w14:paraId="401DA171" w14:textId="77777777" w:rsidR="003A55C5" w:rsidRPr="00426393" w:rsidRDefault="00000000" w:rsidP="009062FC">
            <w:pPr>
              <w:pStyle w:val="afffffffff9"/>
            </w:pPr>
            <w:r w:rsidRPr="00426393">
              <w:t>0.00</w:t>
            </w:r>
          </w:p>
        </w:tc>
        <w:tc>
          <w:tcPr>
            <w:tcW w:w="1273" w:type="dxa"/>
            <w:shd w:val="clear" w:color="auto" w:fill="auto"/>
            <w:vAlign w:val="bottom"/>
          </w:tcPr>
          <w:p w14:paraId="4BC74E95" w14:textId="77777777" w:rsidR="003A55C5" w:rsidRPr="00426393" w:rsidRDefault="00000000" w:rsidP="009062FC">
            <w:pPr>
              <w:pStyle w:val="afffffffff9"/>
            </w:pPr>
            <w:r w:rsidRPr="00426393">
              <w:t xml:space="preserve">0.00 </w:t>
            </w:r>
          </w:p>
        </w:tc>
        <w:tc>
          <w:tcPr>
            <w:tcW w:w="1273" w:type="dxa"/>
            <w:shd w:val="clear" w:color="auto" w:fill="auto"/>
            <w:vAlign w:val="bottom"/>
          </w:tcPr>
          <w:p w14:paraId="381E7E80" w14:textId="77777777" w:rsidR="003A55C5" w:rsidRPr="00426393" w:rsidRDefault="00000000" w:rsidP="009062FC">
            <w:pPr>
              <w:pStyle w:val="afffffffff9"/>
            </w:pPr>
            <w:r w:rsidRPr="00426393">
              <w:t xml:space="preserve">0.00 </w:t>
            </w:r>
          </w:p>
        </w:tc>
        <w:tc>
          <w:tcPr>
            <w:tcW w:w="1273" w:type="dxa"/>
            <w:shd w:val="clear" w:color="auto" w:fill="auto"/>
            <w:vAlign w:val="bottom"/>
          </w:tcPr>
          <w:p w14:paraId="04E7BC36" w14:textId="77777777" w:rsidR="003A55C5" w:rsidRPr="00426393" w:rsidRDefault="00000000" w:rsidP="009062FC">
            <w:pPr>
              <w:pStyle w:val="afffffffff9"/>
            </w:pPr>
            <w:r w:rsidRPr="00426393">
              <w:t xml:space="preserve">0.00 </w:t>
            </w:r>
          </w:p>
        </w:tc>
      </w:tr>
      <w:tr w:rsidR="003A55C5" w:rsidRPr="00426393" w14:paraId="575AB610" w14:textId="77777777">
        <w:trPr>
          <w:jc w:val="center"/>
        </w:trPr>
        <w:tc>
          <w:tcPr>
            <w:tcW w:w="1975" w:type="dxa"/>
            <w:vMerge/>
            <w:shd w:val="clear" w:color="auto" w:fill="auto"/>
            <w:vAlign w:val="center"/>
          </w:tcPr>
          <w:p w14:paraId="3A84B0A5" w14:textId="77777777" w:rsidR="003A55C5" w:rsidRPr="00426393" w:rsidRDefault="003A55C5" w:rsidP="009062FC">
            <w:pPr>
              <w:pStyle w:val="afffffffff9"/>
            </w:pPr>
          </w:p>
        </w:tc>
        <w:tc>
          <w:tcPr>
            <w:tcW w:w="2268" w:type="dxa"/>
            <w:shd w:val="clear" w:color="auto" w:fill="auto"/>
            <w:vAlign w:val="center"/>
          </w:tcPr>
          <w:p w14:paraId="0F796A3C" w14:textId="77777777" w:rsidR="003A55C5" w:rsidRPr="00426393" w:rsidRDefault="00000000" w:rsidP="009062FC">
            <w:pPr>
              <w:pStyle w:val="afffffffff9"/>
            </w:pPr>
            <w:r w:rsidRPr="00426393">
              <w:t>AMC3</w:t>
            </w:r>
          </w:p>
        </w:tc>
        <w:tc>
          <w:tcPr>
            <w:tcW w:w="1272" w:type="dxa"/>
            <w:shd w:val="clear" w:color="auto" w:fill="auto"/>
            <w:vAlign w:val="bottom"/>
          </w:tcPr>
          <w:p w14:paraId="3FED2D6E" w14:textId="77777777" w:rsidR="003A55C5" w:rsidRPr="00426393" w:rsidRDefault="00000000" w:rsidP="009062FC">
            <w:pPr>
              <w:pStyle w:val="afffffffff9"/>
            </w:pPr>
            <w:r w:rsidRPr="00426393">
              <w:t>0.00</w:t>
            </w:r>
          </w:p>
        </w:tc>
        <w:tc>
          <w:tcPr>
            <w:tcW w:w="1273" w:type="dxa"/>
            <w:shd w:val="clear" w:color="auto" w:fill="auto"/>
            <w:vAlign w:val="bottom"/>
          </w:tcPr>
          <w:p w14:paraId="08F4A031" w14:textId="77777777" w:rsidR="003A55C5" w:rsidRPr="00426393" w:rsidRDefault="00000000" w:rsidP="009062FC">
            <w:pPr>
              <w:pStyle w:val="afffffffff9"/>
            </w:pPr>
            <w:r w:rsidRPr="00426393">
              <w:t xml:space="preserve">0.00 </w:t>
            </w:r>
          </w:p>
        </w:tc>
        <w:tc>
          <w:tcPr>
            <w:tcW w:w="1273" w:type="dxa"/>
            <w:shd w:val="clear" w:color="auto" w:fill="auto"/>
            <w:vAlign w:val="bottom"/>
          </w:tcPr>
          <w:p w14:paraId="2BB2395D" w14:textId="77777777" w:rsidR="003A55C5" w:rsidRPr="00426393" w:rsidRDefault="00000000" w:rsidP="009062FC">
            <w:pPr>
              <w:pStyle w:val="afffffffff9"/>
            </w:pPr>
            <w:r w:rsidRPr="00426393">
              <w:t xml:space="preserve">0.86 </w:t>
            </w:r>
          </w:p>
        </w:tc>
        <w:tc>
          <w:tcPr>
            <w:tcW w:w="1273" w:type="dxa"/>
            <w:shd w:val="clear" w:color="auto" w:fill="auto"/>
            <w:vAlign w:val="bottom"/>
          </w:tcPr>
          <w:p w14:paraId="6F4F7C26" w14:textId="77777777" w:rsidR="003A55C5" w:rsidRPr="00426393" w:rsidRDefault="00000000" w:rsidP="009062FC">
            <w:pPr>
              <w:pStyle w:val="afffffffff9"/>
            </w:pPr>
            <w:r w:rsidRPr="00426393">
              <w:t xml:space="preserve">0.00 </w:t>
            </w:r>
          </w:p>
        </w:tc>
      </w:tr>
      <w:tr w:rsidR="003A55C5" w:rsidRPr="00426393" w14:paraId="6FB87A08" w14:textId="77777777">
        <w:trPr>
          <w:jc w:val="center"/>
        </w:trPr>
        <w:tc>
          <w:tcPr>
            <w:tcW w:w="1975" w:type="dxa"/>
            <w:vMerge w:val="restart"/>
            <w:shd w:val="clear" w:color="auto" w:fill="auto"/>
            <w:vAlign w:val="center"/>
          </w:tcPr>
          <w:p w14:paraId="4E07722E" w14:textId="77777777" w:rsidR="003A55C5" w:rsidRPr="00426393" w:rsidRDefault="00000000" w:rsidP="009062FC">
            <w:pPr>
              <w:pStyle w:val="afffffffff9"/>
            </w:pPr>
            <w:r w:rsidRPr="00426393">
              <w:t>硬化地表</w:t>
            </w:r>
          </w:p>
          <w:p w14:paraId="0EB43DE8" w14:textId="77777777" w:rsidR="003A55C5" w:rsidRPr="00426393" w:rsidRDefault="00000000" w:rsidP="009062FC">
            <w:pPr>
              <w:pStyle w:val="afffffffff9"/>
            </w:pPr>
            <w:r w:rsidRPr="00426393">
              <w:t>（各类建设用地）</w:t>
            </w:r>
          </w:p>
        </w:tc>
        <w:tc>
          <w:tcPr>
            <w:tcW w:w="2268" w:type="dxa"/>
            <w:shd w:val="clear" w:color="auto" w:fill="auto"/>
            <w:vAlign w:val="center"/>
          </w:tcPr>
          <w:p w14:paraId="33B7B60A" w14:textId="77777777" w:rsidR="003A55C5" w:rsidRPr="00426393" w:rsidRDefault="00000000" w:rsidP="009062FC">
            <w:pPr>
              <w:pStyle w:val="afffffffff9"/>
            </w:pPr>
            <w:r w:rsidRPr="00426393">
              <w:t>AMC1</w:t>
            </w:r>
          </w:p>
        </w:tc>
        <w:tc>
          <w:tcPr>
            <w:tcW w:w="1272" w:type="dxa"/>
            <w:shd w:val="clear" w:color="auto" w:fill="auto"/>
            <w:vAlign w:val="bottom"/>
          </w:tcPr>
          <w:p w14:paraId="29CF5F6C" w14:textId="77777777" w:rsidR="003A55C5" w:rsidRPr="00426393" w:rsidRDefault="00000000" w:rsidP="009062FC">
            <w:pPr>
              <w:pStyle w:val="afffffffff9"/>
            </w:pPr>
            <w:r w:rsidRPr="00426393">
              <w:t>0.76</w:t>
            </w:r>
          </w:p>
        </w:tc>
        <w:tc>
          <w:tcPr>
            <w:tcW w:w="1273" w:type="dxa"/>
            <w:shd w:val="clear" w:color="auto" w:fill="auto"/>
            <w:vAlign w:val="bottom"/>
          </w:tcPr>
          <w:p w14:paraId="138C7825" w14:textId="77777777" w:rsidR="003A55C5" w:rsidRPr="00426393" w:rsidRDefault="00000000" w:rsidP="009062FC">
            <w:pPr>
              <w:pStyle w:val="afffffffff9"/>
            </w:pPr>
            <w:r w:rsidRPr="00426393">
              <w:t xml:space="preserve">0.82 </w:t>
            </w:r>
          </w:p>
        </w:tc>
        <w:tc>
          <w:tcPr>
            <w:tcW w:w="1273" w:type="dxa"/>
            <w:shd w:val="clear" w:color="auto" w:fill="auto"/>
            <w:vAlign w:val="bottom"/>
          </w:tcPr>
          <w:p w14:paraId="0EE9E8FA" w14:textId="77777777" w:rsidR="003A55C5" w:rsidRPr="00426393" w:rsidRDefault="00000000" w:rsidP="009062FC">
            <w:pPr>
              <w:pStyle w:val="afffffffff9"/>
            </w:pPr>
            <w:r w:rsidRPr="00426393">
              <w:t xml:space="preserve">0.94 </w:t>
            </w:r>
          </w:p>
        </w:tc>
        <w:tc>
          <w:tcPr>
            <w:tcW w:w="1273" w:type="dxa"/>
            <w:shd w:val="clear" w:color="auto" w:fill="auto"/>
            <w:vAlign w:val="bottom"/>
          </w:tcPr>
          <w:p w14:paraId="3E9B87E0" w14:textId="77777777" w:rsidR="003A55C5" w:rsidRPr="00426393" w:rsidRDefault="00000000" w:rsidP="009062FC">
            <w:pPr>
              <w:pStyle w:val="afffffffff9"/>
            </w:pPr>
            <w:r w:rsidRPr="00426393">
              <w:t xml:space="preserve">0.88 </w:t>
            </w:r>
          </w:p>
        </w:tc>
      </w:tr>
      <w:tr w:rsidR="003A55C5" w:rsidRPr="00426393" w14:paraId="17928EE8" w14:textId="77777777">
        <w:trPr>
          <w:jc w:val="center"/>
        </w:trPr>
        <w:tc>
          <w:tcPr>
            <w:tcW w:w="1975" w:type="dxa"/>
            <w:vMerge/>
            <w:shd w:val="clear" w:color="auto" w:fill="auto"/>
            <w:vAlign w:val="center"/>
          </w:tcPr>
          <w:p w14:paraId="132E870F" w14:textId="77777777" w:rsidR="003A55C5" w:rsidRPr="00426393" w:rsidRDefault="003A55C5" w:rsidP="009062FC">
            <w:pPr>
              <w:pStyle w:val="afffffffff9"/>
            </w:pPr>
          </w:p>
        </w:tc>
        <w:tc>
          <w:tcPr>
            <w:tcW w:w="2268" w:type="dxa"/>
            <w:shd w:val="clear" w:color="auto" w:fill="auto"/>
            <w:vAlign w:val="center"/>
          </w:tcPr>
          <w:p w14:paraId="7B00118E" w14:textId="77777777" w:rsidR="003A55C5" w:rsidRPr="00426393" w:rsidRDefault="00000000" w:rsidP="009062FC">
            <w:pPr>
              <w:pStyle w:val="afffffffff9"/>
            </w:pPr>
            <w:r w:rsidRPr="00426393">
              <w:t>AMC2</w:t>
            </w:r>
          </w:p>
        </w:tc>
        <w:tc>
          <w:tcPr>
            <w:tcW w:w="1272" w:type="dxa"/>
            <w:shd w:val="clear" w:color="auto" w:fill="auto"/>
            <w:vAlign w:val="bottom"/>
          </w:tcPr>
          <w:p w14:paraId="4CAE5CE3" w14:textId="77777777" w:rsidR="003A55C5" w:rsidRPr="00426393" w:rsidRDefault="00000000" w:rsidP="009062FC">
            <w:pPr>
              <w:pStyle w:val="afffffffff9"/>
            </w:pPr>
            <w:r w:rsidRPr="00426393">
              <w:t>0.89</w:t>
            </w:r>
          </w:p>
        </w:tc>
        <w:tc>
          <w:tcPr>
            <w:tcW w:w="1273" w:type="dxa"/>
            <w:shd w:val="clear" w:color="auto" w:fill="auto"/>
            <w:vAlign w:val="bottom"/>
          </w:tcPr>
          <w:p w14:paraId="582E444F" w14:textId="77777777" w:rsidR="003A55C5" w:rsidRPr="00426393" w:rsidRDefault="00000000" w:rsidP="009062FC">
            <w:pPr>
              <w:pStyle w:val="afffffffff9"/>
            </w:pPr>
            <w:r w:rsidRPr="00426393">
              <w:t xml:space="preserve">0.92 </w:t>
            </w:r>
          </w:p>
        </w:tc>
        <w:tc>
          <w:tcPr>
            <w:tcW w:w="1273" w:type="dxa"/>
            <w:shd w:val="clear" w:color="auto" w:fill="auto"/>
            <w:vAlign w:val="bottom"/>
          </w:tcPr>
          <w:p w14:paraId="01FF6E5C" w14:textId="77777777" w:rsidR="003A55C5" w:rsidRPr="00426393" w:rsidRDefault="00000000" w:rsidP="009062FC">
            <w:pPr>
              <w:pStyle w:val="afffffffff9"/>
            </w:pPr>
            <w:r w:rsidRPr="00426393">
              <w:t xml:space="preserve">0.98 </w:t>
            </w:r>
          </w:p>
        </w:tc>
        <w:tc>
          <w:tcPr>
            <w:tcW w:w="1273" w:type="dxa"/>
            <w:shd w:val="clear" w:color="auto" w:fill="auto"/>
            <w:vAlign w:val="bottom"/>
          </w:tcPr>
          <w:p w14:paraId="3F3962DD" w14:textId="77777777" w:rsidR="003A55C5" w:rsidRPr="00426393" w:rsidRDefault="00000000" w:rsidP="009062FC">
            <w:pPr>
              <w:pStyle w:val="afffffffff9"/>
            </w:pPr>
            <w:r w:rsidRPr="00426393">
              <w:t xml:space="preserve">0.95 </w:t>
            </w:r>
          </w:p>
        </w:tc>
      </w:tr>
      <w:tr w:rsidR="003A55C5" w:rsidRPr="00426393" w14:paraId="38EF5C34" w14:textId="77777777">
        <w:trPr>
          <w:jc w:val="center"/>
        </w:trPr>
        <w:tc>
          <w:tcPr>
            <w:tcW w:w="1975" w:type="dxa"/>
            <w:vMerge/>
            <w:tcBorders>
              <w:bottom w:val="single" w:sz="8" w:space="0" w:color="auto"/>
            </w:tcBorders>
            <w:shd w:val="clear" w:color="auto" w:fill="auto"/>
            <w:vAlign w:val="center"/>
          </w:tcPr>
          <w:p w14:paraId="6C8123DC" w14:textId="77777777" w:rsidR="003A55C5" w:rsidRPr="00426393" w:rsidRDefault="003A55C5" w:rsidP="009062FC">
            <w:pPr>
              <w:pStyle w:val="afffffffff9"/>
            </w:pPr>
          </w:p>
        </w:tc>
        <w:tc>
          <w:tcPr>
            <w:tcW w:w="2268" w:type="dxa"/>
            <w:tcBorders>
              <w:bottom w:val="single" w:sz="8" w:space="0" w:color="auto"/>
            </w:tcBorders>
            <w:shd w:val="clear" w:color="auto" w:fill="auto"/>
            <w:vAlign w:val="center"/>
          </w:tcPr>
          <w:p w14:paraId="31499700" w14:textId="77777777" w:rsidR="003A55C5" w:rsidRPr="00426393" w:rsidRDefault="00000000" w:rsidP="009062FC">
            <w:pPr>
              <w:pStyle w:val="afffffffff9"/>
            </w:pPr>
            <w:r w:rsidRPr="00426393">
              <w:t>AMC3</w:t>
            </w:r>
          </w:p>
        </w:tc>
        <w:tc>
          <w:tcPr>
            <w:tcW w:w="1272" w:type="dxa"/>
            <w:tcBorders>
              <w:bottom w:val="single" w:sz="8" w:space="0" w:color="auto"/>
            </w:tcBorders>
            <w:shd w:val="clear" w:color="auto" w:fill="auto"/>
            <w:vAlign w:val="bottom"/>
          </w:tcPr>
          <w:p w14:paraId="6F329A03" w14:textId="77777777" w:rsidR="003A55C5" w:rsidRPr="00426393" w:rsidRDefault="00000000" w:rsidP="009062FC">
            <w:pPr>
              <w:pStyle w:val="afffffffff9"/>
            </w:pPr>
            <w:r w:rsidRPr="00426393">
              <w:t>0.96</w:t>
            </w:r>
          </w:p>
        </w:tc>
        <w:tc>
          <w:tcPr>
            <w:tcW w:w="1273" w:type="dxa"/>
            <w:tcBorders>
              <w:bottom w:val="single" w:sz="8" w:space="0" w:color="auto"/>
            </w:tcBorders>
            <w:shd w:val="clear" w:color="auto" w:fill="auto"/>
            <w:vAlign w:val="bottom"/>
          </w:tcPr>
          <w:p w14:paraId="034B5C14" w14:textId="77777777" w:rsidR="003A55C5" w:rsidRPr="00426393" w:rsidRDefault="00000000" w:rsidP="009062FC">
            <w:pPr>
              <w:pStyle w:val="afffffffff9"/>
            </w:pPr>
            <w:r w:rsidRPr="00426393">
              <w:t xml:space="preserve">0.97 </w:t>
            </w:r>
          </w:p>
        </w:tc>
        <w:tc>
          <w:tcPr>
            <w:tcW w:w="1273" w:type="dxa"/>
            <w:tcBorders>
              <w:bottom w:val="single" w:sz="8" w:space="0" w:color="auto"/>
            </w:tcBorders>
            <w:shd w:val="clear" w:color="auto" w:fill="auto"/>
            <w:vAlign w:val="bottom"/>
          </w:tcPr>
          <w:p w14:paraId="7D182FD2" w14:textId="77777777" w:rsidR="003A55C5" w:rsidRPr="00426393" w:rsidRDefault="00000000" w:rsidP="009062FC">
            <w:pPr>
              <w:pStyle w:val="afffffffff9"/>
            </w:pPr>
            <w:r w:rsidRPr="00426393">
              <w:t xml:space="preserve">0.70 </w:t>
            </w:r>
          </w:p>
        </w:tc>
        <w:tc>
          <w:tcPr>
            <w:tcW w:w="1273" w:type="dxa"/>
            <w:tcBorders>
              <w:bottom w:val="single" w:sz="8" w:space="0" w:color="auto"/>
            </w:tcBorders>
            <w:shd w:val="clear" w:color="auto" w:fill="auto"/>
            <w:vAlign w:val="bottom"/>
          </w:tcPr>
          <w:p w14:paraId="23EF9337" w14:textId="77777777" w:rsidR="003A55C5" w:rsidRPr="00426393" w:rsidRDefault="00000000" w:rsidP="009062FC">
            <w:pPr>
              <w:pStyle w:val="afffffffff9"/>
            </w:pPr>
            <w:r w:rsidRPr="00426393">
              <w:t xml:space="preserve">0.98 </w:t>
            </w:r>
          </w:p>
        </w:tc>
      </w:tr>
      <w:tr w:rsidR="003A55C5" w:rsidRPr="00426393" w14:paraId="101B1046" w14:textId="77777777">
        <w:trPr>
          <w:jc w:val="center"/>
        </w:trPr>
        <w:tc>
          <w:tcPr>
            <w:tcW w:w="9334" w:type="dxa"/>
            <w:gridSpan w:val="6"/>
            <w:tcBorders>
              <w:top w:val="single" w:sz="8" w:space="0" w:color="auto"/>
              <w:bottom w:val="single" w:sz="8" w:space="0" w:color="auto"/>
            </w:tcBorders>
            <w:shd w:val="clear" w:color="auto" w:fill="auto"/>
            <w:vAlign w:val="center"/>
          </w:tcPr>
          <w:p w14:paraId="51B10BB5" w14:textId="77777777" w:rsidR="003A55C5" w:rsidRPr="00426393" w:rsidRDefault="00000000">
            <w:pPr>
              <w:pStyle w:val="afff2"/>
              <w:rPr>
                <w:rFonts w:ascii="Times New Roman"/>
              </w:rPr>
            </w:pPr>
            <w:r w:rsidRPr="00426393">
              <w:rPr>
                <w:rFonts w:ascii="Times New Roman"/>
              </w:rPr>
              <w:t>可根据最新实测数据更新该表。</w:t>
            </w:r>
          </w:p>
        </w:tc>
      </w:tr>
    </w:tbl>
    <w:p w14:paraId="794C0805" w14:textId="77777777" w:rsidR="003A55C5" w:rsidRPr="00426393" w:rsidRDefault="00000000">
      <w:pPr>
        <w:pStyle w:val="aff"/>
        <w:spacing w:before="156" w:after="156"/>
        <w:rPr>
          <w:rFonts w:ascii="Times New Roman"/>
        </w:rPr>
      </w:pPr>
      <w:r w:rsidRPr="00426393">
        <w:rPr>
          <w:rFonts w:ascii="Times New Roman"/>
        </w:rPr>
        <w:t>前期土壤湿润度等级（</w:t>
      </w:r>
      <w:r w:rsidRPr="00426393">
        <w:rPr>
          <w:rFonts w:ascii="Times New Roman"/>
        </w:rPr>
        <w:t>AMC</w:t>
      </w:r>
      <w:r w:rsidRPr="00426393">
        <w:rPr>
          <w:rFonts w:ascii="Times New Roman"/>
        </w:rPr>
        <w:t>）</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3A55C5" w:rsidRPr="00426393" w14:paraId="6DEB2356" w14:textId="77777777">
        <w:trPr>
          <w:tblHeader/>
          <w:jc w:val="center"/>
        </w:trPr>
        <w:tc>
          <w:tcPr>
            <w:tcW w:w="3110" w:type="dxa"/>
            <w:vMerge w:val="restart"/>
            <w:tcBorders>
              <w:top w:val="single" w:sz="8" w:space="0" w:color="auto"/>
            </w:tcBorders>
            <w:shd w:val="clear" w:color="auto" w:fill="auto"/>
            <w:vAlign w:val="center"/>
          </w:tcPr>
          <w:p w14:paraId="74DCA9AA" w14:textId="77777777" w:rsidR="003A55C5" w:rsidRPr="00426393" w:rsidRDefault="00000000" w:rsidP="009062FC">
            <w:pPr>
              <w:pStyle w:val="afffffffff9"/>
            </w:pPr>
            <w:r w:rsidRPr="00426393">
              <w:t>土壤水分状况</w:t>
            </w:r>
          </w:p>
        </w:tc>
        <w:tc>
          <w:tcPr>
            <w:tcW w:w="6224" w:type="dxa"/>
            <w:gridSpan w:val="2"/>
            <w:tcBorders>
              <w:top w:val="single" w:sz="8" w:space="0" w:color="auto"/>
              <w:bottom w:val="single" w:sz="8" w:space="0" w:color="auto"/>
            </w:tcBorders>
            <w:shd w:val="clear" w:color="auto" w:fill="auto"/>
            <w:vAlign w:val="center"/>
          </w:tcPr>
          <w:p w14:paraId="5065D6B8" w14:textId="77777777" w:rsidR="003A55C5" w:rsidRPr="00426393" w:rsidRDefault="00000000" w:rsidP="009062FC">
            <w:pPr>
              <w:pStyle w:val="afffffffff9"/>
            </w:pPr>
            <w:r w:rsidRPr="00426393">
              <w:t>前</w:t>
            </w:r>
            <w:r w:rsidRPr="00426393">
              <w:t>5</w:t>
            </w:r>
            <w:r w:rsidRPr="00426393">
              <w:t>天累计降水量（</w:t>
            </w:r>
            <w:r w:rsidRPr="00426393">
              <w:t>mm</w:t>
            </w:r>
            <w:r w:rsidRPr="00426393">
              <w:t>）</w:t>
            </w:r>
          </w:p>
        </w:tc>
      </w:tr>
      <w:tr w:rsidR="003A55C5" w:rsidRPr="00426393" w14:paraId="074EFE48" w14:textId="77777777">
        <w:trPr>
          <w:jc w:val="center"/>
        </w:trPr>
        <w:tc>
          <w:tcPr>
            <w:tcW w:w="3110" w:type="dxa"/>
            <w:vMerge/>
            <w:shd w:val="clear" w:color="auto" w:fill="auto"/>
            <w:vAlign w:val="center"/>
          </w:tcPr>
          <w:p w14:paraId="70B799EB" w14:textId="77777777" w:rsidR="003A55C5" w:rsidRPr="00426393" w:rsidRDefault="003A55C5" w:rsidP="009062FC">
            <w:pPr>
              <w:pStyle w:val="afffffffff9"/>
            </w:pPr>
          </w:p>
        </w:tc>
        <w:tc>
          <w:tcPr>
            <w:tcW w:w="3112" w:type="dxa"/>
            <w:tcBorders>
              <w:top w:val="single" w:sz="8" w:space="0" w:color="auto"/>
            </w:tcBorders>
            <w:shd w:val="clear" w:color="auto" w:fill="auto"/>
            <w:vAlign w:val="center"/>
          </w:tcPr>
          <w:p w14:paraId="4E98B9FE" w14:textId="77777777" w:rsidR="003A55C5" w:rsidRPr="00426393" w:rsidRDefault="00000000" w:rsidP="009062FC">
            <w:pPr>
              <w:pStyle w:val="afffffffff9"/>
            </w:pPr>
            <w:r w:rsidRPr="00426393">
              <w:t>生长期</w:t>
            </w:r>
          </w:p>
        </w:tc>
        <w:tc>
          <w:tcPr>
            <w:tcW w:w="3112" w:type="dxa"/>
            <w:tcBorders>
              <w:top w:val="single" w:sz="8" w:space="0" w:color="auto"/>
            </w:tcBorders>
            <w:shd w:val="clear" w:color="auto" w:fill="auto"/>
            <w:vAlign w:val="center"/>
          </w:tcPr>
          <w:p w14:paraId="54241539" w14:textId="77777777" w:rsidR="003A55C5" w:rsidRPr="00426393" w:rsidRDefault="00000000" w:rsidP="009062FC">
            <w:pPr>
              <w:pStyle w:val="afffffffff9"/>
            </w:pPr>
            <w:r w:rsidRPr="00426393">
              <w:t>休止期</w:t>
            </w:r>
          </w:p>
        </w:tc>
      </w:tr>
      <w:tr w:rsidR="003A55C5" w:rsidRPr="00426393" w14:paraId="77A18F33" w14:textId="77777777">
        <w:trPr>
          <w:jc w:val="center"/>
        </w:trPr>
        <w:tc>
          <w:tcPr>
            <w:tcW w:w="3110" w:type="dxa"/>
            <w:shd w:val="clear" w:color="auto" w:fill="auto"/>
            <w:vAlign w:val="center"/>
          </w:tcPr>
          <w:p w14:paraId="7C7DCA13" w14:textId="77777777" w:rsidR="003A55C5" w:rsidRPr="00426393" w:rsidRDefault="00000000" w:rsidP="009062FC">
            <w:pPr>
              <w:pStyle w:val="afffffffff9"/>
            </w:pPr>
            <w:r w:rsidRPr="00426393">
              <w:t>AMC1</w:t>
            </w:r>
          </w:p>
        </w:tc>
        <w:tc>
          <w:tcPr>
            <w:tcW w:w="3112" w:type="dxa"/>
            <w:shd w:val="clear" w:color="auto" w:fill="auto"/>
            <w:vAlign w:val="center"/>
          </w:tcPr>
          <w:p w14:paraId="00BE2468" w14:textId="77777777" w:rsidR="003A55C5" w:rsidRPr="00426393" w:rsidRDefault="00000000" w:rsidP="009062FC">
            <w:pPr>
              <w:pStyle w:val="afffffffff9"/>
            </w:pPr>
            <w:r w:rsidRPr="00426393">
              <w:t>＜</w:t>
            </w:r>
            <w:r w:rsidRPr="00426393">
              <w:t>30</w:t>
            </w:r>
          </w:p>
        </w:tc>
        <w:tc>
          <w:tcPr>
            <w:tcW w:w="3112" w:type="dxa"/>
            <w:shd w:val="clear" w:color="auto" w:fill="auto"/>
            <w:vAlign w:val="center"/>
          </w:tcPr>
          <w:p w14:paraId="198753AB" w14:textId="77777777" w:rsidR="003A55C5" w:rsidRPr="00426393" w:rsidRDefault="00000000" w:rsidP="009062FC">
            <w:pPr>
              <w:pStyle w:val="afffffffff9"/>
            </w:pPr>
            <w:r w:rsidRPr="00426393">
              <w:t>＜</w:t>
            </w:r>
            <w:r w:rsidRPr="00426393">
              <w:t>15</w:t>
            </w:r>
          </w:p>
        </w:tc>
      </w:tr>
      <w:tr w:rsidR="003A55C5" w:rsidRPr="00426393" w14:paraId="3990050B" w14:textId="77777777">
        <w:trPr>
          <w:jc w:val="center"/>
        </w:trPr>
        <w:tc>
          <w:tcPr>
            <w:tcW w:w="3110" w:type="dxa"/>
            <w:shd w:val="clear" w:color="auto" w:fill="auto"/>
            <w:vAlign w:val="center"/>
          </w:tcPr>
          <w:p w14:paraId="0BFF9932" w14:textId="77777777" w:rsidR="003A55C5" w:rsidRPr="00426393" w:rsidRDefault="00000000" w:rsidP="009062FC">
            <w:pPr>
              <w:pStyle w:val="afffffffff9"/>
            </w:pPr>
            <w:r w:rsidRPr="00426393">
              <w:lastRenderedPageBreak/>
              <w:t>AMC2</w:t>
            </w:r>
          </w:p>
        </w:tc>
        <w:tc>
          <w:tcPr>
            <w:tcW w:w="3112" w:type="dxa"/>
            <w:shd w:val="clear" w:color="auto" w:fill="auto"/>
            <w:vAlign w:val="center"/>
          </w:tcPr>
          <w:p w14:paraId="67A4C032" w14:textId="77777777" w:rsidR="003A55C5" w:rsidRPr="00426393" w:rsidRDefault="00000000" w:rsidP="009062FC">
            <w:pPr>
              <w:pStyle w:val="afffffffff9"/>
            </w:pPr>
            <w:r w:rsidRPr="00426393">
              <w:t>30~50</w:t>
            </w:r>
          </w:p>
        </w:tc>
        <w:tc>
          <w:tcPr>
            <w:tcW w:w="3112" w:type="dxa"/>
            <w:shd w:val="clear" w:color="auto" w:fill="auto"/>
            <w:vAlign w:val="center"/>
          </w:tcPr>
          <w:p w14:paraId="366E1E5F" w14:textId="77777777" w:rsidR="003A55C5" w:rsidRPr="00426393" w:rsidRDefault="00000000" w:rsidP="009062FC">
            <w:pPr>
              <w:pStyle w:val="afffffffff9"/>
            </w:pPr>
            <w:r w:rsidRPr="00426393">
              <w:t>15~30</w:t>
            </w:r>
          </w:p>
        </w:tc>
      </w:tr>
      <w:tr w:rsidR="003A55C5" w:rsidRPr="00426393" w14:paraId="368B20FB" w14:textId="77777777">
        <w:trPr>
          <w:jc w:val="center"/>
        </w:trPr>
        <w:tc>
          <w:tcPr>
            <w:tcW w:w="3110" w:type="dxa"/>
            <w:tcBorders>
              <w:bottom w:val="single" w:sz="8" w:space="0" w:color="auto"/>
            </w:tcBorders>
            <w:shd w:val="clear" w:color="auto" w:fill="auto"/>
            <w:vAlign w:val="center"/>
          </w:tcPr>
          <w:p w14:paraId="651E4B5D" w14:textId="77777777" w:rsidR="003A55C5" w:rsidRPr="00426393" w:rsidRDefault="00000000" w:rsidP="009062FC">
            <w:pPr>
              <w:pStyle w:val="afffffffff9"/>
            </w:pPr>
            <w:r w:rsidRPr="00426393">
              <w:t>AMC3</w:t>
            </w:r>
          </w:p>
        </w:tc>
        <w:tc>
          <w:tcPr>
            <w:tcW w:w="3112" w:type="dxa"/>
            <w:tcBorders>
              <w:bottom w:val="single" w:sz="8" w:space="0" w:color="auto"/>
            </w:tcBorders>
            <w:shd w:val="clear" w:color="auto" w:fill="auto"/>
            <w:vAlign w:val="center"/>
          </w:tcPr>
          <w:p w14:paraId="563E1CDB" w14:textId="77777777" w:rsidR="003A55C5" w:rsidRPr="00426393" w:rsidRDefault="00000000" w:rsidP="009062FC">
            <w:pPr>
              <w:pStyle w:val="afffffffff9"/>
            </w:pPr>
            <w:r w:rsidRPr="00426393">
              <w:t>＞</w:t>
            </w:r>
            <w:r w:rsidRPr="00426393">
              <w:t>50</w:t>
            </w:r>
          </w:p>
        </w:tc>
        <w:tc>
          <w:tcPr>
            <w:tcW w:w="3112" w:type="dxa"/>
            <w:tcBorders>
              <w:bottom w:val="single" w:sz="8" w:space="0" w:color="auto"/>
            </w:tcBorders>
            <w:shd w:val="clear" w:color="auto" w:fill="auto"/>
            <w:vAlign w:val="center"/>
          </w:tcPr>
          <w:p w14:paraId="27E5D0E1" w14:textId="77777777" w:rsidR="003A55C5" w:rsidRPr="00426393" w:rsidRDefault="00000000" w:rsidP="009062FC">
            <w:pPr>
              <w:pStyle w:val="afffffffff9"/>
            </w:pPr>
            <w:r w:rsidRPr="00426393">
              <w:t>＞</w:t>
            </w:r>
            <w:r w:rsidRPr="00426393">
              <w:t>30</w:t>
            </w:r>
          </w:p>
        </w:tc>
      </w:tr>
      <w:tr w:rsidR="003A55C5" w:rsidRPr="00426393" w14:paraId="49E68993" w14:textId="77777777">
        <w:trPr>
          <w:jc w:val="center"/>
        </w:trPr>
        <w:tc>
          <w:tcPr>
            <w:tcW w:w="9334" w:type="dxa"/>
            <w:gridSpan w:val="3"/>
            <w:tcBorders>
              <w:top w:val="single" w:sz="8" w:space="0" w:color="auto"/>
              <w:bottom w:val="single" w:sz="8" w:space="0" w:color="auto"/>
            </w:tcBorders>
            <w:shd w:val="clear" w:color="auto" w:fill="auto"/>
            <w:vAlign w:val="center"/>
          </w:tcPr>
          <w:p w14:paraId="127CFD7A" w14:textId="77777777" w:rsidR="003A55C5" w:rsidRPr="00426393" w:rsidRDefault="00000000">
            <w:pPr>
              <w:pStyle w:val="a5"/>
              <w:rPr>
                <w:rFonts w:ascii="Times New Roman"/>
              </w:rPr>
            </w:pPr>
            <w:r w:rsidRPr="00426393">
              <w:rPr>
                <w:rFonts w:ascii="Times New Roman"/>
              </w:rPr>
              <w:t>生长期：皖北平原区为</w:t>
            </w:r>
            <w:r w:rsidRPr="00426393">
              <w:rPr>
                <w:rFonts w:ascii="Times New Roman"/>
              </w:rPr>
              <w:t>4</w:t>
            </w:r>
            <w:r w:rsidRPr="00426393">
              <w:rPr>
                <w:rFonts w:ascii="Times New Roman"/>
              </w:rPr>
              <w:t>月</w:t>
            </w:r>
            <w:r w:rsidRPr="00426393">
              <w:rPr>
                <w:rFonts w:ascii="Times New Roman"/>
              </w:rPr>
              <w:t>1</w:t>
            </w:r>
            <w:r w:rsidRPr="00426393">
              <w:rPr>
                <w:rFonts w:ascii="Times New Roman"/>
              </w:rPr>
              <w:t>日</w:t>
            </w:r>
            <w:r w:rsidRPr="00426393">
              <w:rPr>
                <w:rFonts w:ascii="Times New Roman"/>
              </w:rPr>
              <w:t>~11</w:t>
            </w:r>
            <w:r w:rsidRPr="00426393">
              <w:rPr>
                <w:rFonts w:ascii="Times New Roman"/>
              </w:rPr>
              <w:t>月</w:t>
            </w:r>
            <w:r w:rsidRPr="00426393">
              <w:rPr>
                <w:rFonts w:ascii="Times New Roman"/>
              </w:rPr>
              <w:t>4</w:t>
            </w:r>
            <w:r w:rsidRPr="00426393">
              <w:rPr>
                <w:rFonts w:ascii="Times New Roman"/>
              </w:rPr>
              <w:t>日，江淮丘陵区为</w:t>
            </w:r>
            <w:r w:rsidRPr="00426393">
              <w:rPr>
                <w:rFonts w:ascii="Times New Roman"/>
              </w:rPr>
              <w:t>3</w:t>
            </w:r>
            <w:r w:rsidRPr="00426393">
              <w:rPr>
                <w:rFonts w:ascii="Times New Roman"/>
              </w:rPr>
              <w:t>月</w:t>
            </w:r>
            <w:r w:rsidRPr="00426393">
              <w:rPr>
                <w:rFonts w:ascii="Times New Roman"/>
              </w:rPr>
              <w:t>21</w:t>
            </w:r>
            <w:r w:rsidRPr="00426393">
              <w:rPr>
                <w:rFonts w:ascii="Times New Roman"/>
              </w:rPr>
              <w:t>日</w:t>
            </w:r>
            <w:r w:rsidRPr="00426393">
              <w:rPr>
                <w:rFonts w:ascii="Times New Roman"/>
              </w:rPr>
              <w:t>~11</w:t>
            </w:r>
            <w:r w:rsidRPr="00426393">
              <w:rPr>
                <w:rFonts w:ascii="Times New Roman"/>
              </w:rPr>
              <w:t>月</w:t>
            </w:r>
            <w:r w:rsidRPr="00426393">
              <w:rPr>
                <w:rFonts w:ascii="Times New Roman"/>
              </w:rPr>
              <w:t>9</w:t>
            </w:r>
            <w:r w:rsidRPr="00426393">
              <w:rPr>
                <w:rFonts w:ascii="Times New Roman"/>
              </w:rPr>
              <w:t>日，皖江平原区为</w:t>
            </w:r>
            <w:r w:rsidRPr="00426393">
              <w:rPr>
                <w:rFonts w:ascii="Times New Roman"/>
              </w:rPr>
              <w:t>3</w:t>
            </w:r>
            <w:r w:rsidRPr="00426393">
              <w:rPr>
                <w:rFonts w:ascii="Times New Roman"/>
              </w:rPr>
              <w:t>月</w:t>
            </w:r>
            <w:r w:rsidRPr="00426393">
              <w:rPr>
                <w:rFonts w:ascii="Times New Roman"/>
              </w:rPr>
              <w:t>21</w:t>
            </w:r>
            <w:r w:rsidRPr="00426393">
              <w:rPr>
                <w:rFonts w:ascii="Times New Roman"/>
              </w:rPr>
              <w:t>日</w:t>
            </w:r>
            <w:r w:rsidRPr="00426393">
              <w:rPr>
                <w:rFonts w:ascii="Times New Roman"/>
              </w:rPr>
              <w:t>~11</w:t>
            </w:r>
            <w:r w:rsidRPr="00426393">
              <w:rPr>
                <w:rFonts w:ascii="Times New Roman"/>
              </w:rPr>
              <w:t>月</w:t>
            </w:r>
            <w:r w:rsidRPr="00426393">
              <w:rPr>
                <w:rFonts w:ascii="Times New Roman"/>
              </w:rPr>
              <w:t>19</w:t>
            </w:r>
            <w:r w:rsidRPr="00426393">
              <w:rPr>
                <w:rFonts w:ascii="Times New Roman"/>
              </w:rPr>
              <w:t>日，皖西大别山区为</w:t>
            </w:r>
            <w:r w:rsidRPr="00426393">
              <w:rPr>
                <w:rFonts w:ascii="Times New Roman"/>
              </w:rPr>
              <w:t>3</w:t>
            </w:r>
            <w:r w:rsidRPr="00426393">
              <w:rPr>
                <w:rFonts w:ascii="Times New Roman"/>
              </w:rPr>
              <w:t>月</w:t>
            </w:r>
            <w:r w:rsidRPr="00426393">
              <w:rPr>
                <w:rFonts w:ascii="Times New Roman"/>
              </w:rPr>
              <w:t>21</w:t>
            </w:r>
            <w:r w:rsidRPr="00426393">
              <w:rPr>
                <w:rFonts w:ascii="Times New Roman"/>
              </w:rPr>
              <w:t>日</w:t>
            </w:r>
            <w:r w:rsidRPr="00426393">
              <w:rPr>
                <w:rFonts w:ascii="Times New Roman"/>
              </w:rPr>
              <w:t>~11</w:t>
            </w:r>
            <w:r w:rsidRPr="00426393">
              <w:rPr>
                <w:rFonts w:ascii="Times New Roman"/>
              </w:rPr>
              <w:t>月</w:t>
            </w:r>
            <w:r w:rsidRPr="00426393">
              <w:rPr>
                <w:rFonts w:ascii="Times New Roman"/>
              </w:rPr>
              <w:t>4</w:t>
            </w:r>
            <w:r w:rsidRPr="00426393">
              <w:rPr>
                <w:rFonts w:ascii="Times New Roman"/>
              </w:rPr>
              <w:t>日，皖南山地丘陵区为</w:t>
            </w:r>
            <w:r w:rsidRPr="00426393">
              <w:rPr>
                <w:rFonts w:ascii="Times New Roman"/>
              </w:rPr>
              <w:t>3</w:t>
            </w:r>
            <w:r w:rsidRPr="00426393">
              <w:rPr>
                <w:rFonts w:ascii="Times New Roman"/>
              </w:rPr>
              <w:t>月</w:t>
            </w:r>
            <w:r w:rsidRPr="00426393">
              <w:rPr>
                <w:rFonts w:ascii="Times New Roman"/>
              </w:rPr>
              <w:t>26</w:t>
            </w:r>
            <w:r w:rsidRPr="00426393">
              <w:rPr>
                <w:rFonts w:ascii="Times New Roman"/>
              </w:rPr>
              <w:t>日</w:t>
            </w:r>
            <w:r w:rsidRPr="00426393">
              <w:rPr>
                <w:rFonts w:ascii="Times New Roman"/>
              </w:rPr>
              <w:t>~11</w:t>
            </w:r>
            <w:r w:rsidRPr="00426393">
              <w:rPr>
                <w:rFonts w:ascii="Times New Roman"/>
              </w:rPr>
              <w:t>月</w:t>
            </w:r>
            <w:r w:rsidRPr="00426393">
              <w:rPr>
                <w:rFonts w:ascii="Times New Roman"/>
              </w:rPr>
              <w:t>9</w:t>
            </w:r>
            <w:r w:rsidRPr="00426393">
              <w:rPr>
                <w:rFonts w:ascii="Times New Roman"/>
              </w:rPr>
              <w:t>日。</w:t>
            </w:r>
          </w:p>
          <w:p w14:paraId="6014DEF3" w14:textId="77777777" w:rsidR="003A55C5" w:rsidRPr="00426393" w:rsidRDefault="00000000">
            <w:pPr>
              <w:pStyle w:val="a5"/>
              <w:rPr>
                <w:rFonts w:ascii="Times New Roman"/>
              </w:rPr>
            </w:pPr>
            <w:r w:rsidRPr="00426393">
              <w:rPr>
                <w:rFonts w:ascii="Times New Roman"/>
              </w:rPr>
              <w:t>休止期：皖北平原区位</w:t>
            </w:r>
            <w:r w:rsidRPr="00426393">
              <w:rPr>
                <w:rFonts w:ascii="Times New Roman"/>
              </w:rPr>
              <w:t>11</w:t>
            </w:r>
            <w:r w:rsidRPr="00426393">
              <w:rPr>
                <w:rFonts w:ascii="Times New Roman"/>
              </w:rPr>
              <w:t>月</w:t>
            </w:r>
            <w:r w:rsidRPr="00426393">
              <w:rPr>
                <w:rFonts w:ascii="Times New Roman"/>
              </w:rPr>
              <w:t>5</w:t>
            </w:r>
            <w:r w:rsidRPr="00426393">
              <w:rPr>
                <w:rFonts w:ascii="Times New Roman"/>
              </w:rPr>
              <w:t>日</w:t>
            </w:r>
            <w:r w:rsidRPr="00426393">
              <w:rPr>
                <w:rFonts w:ascii="Times New Roman"/>
              </w:rPr>
              <w:t>~3</w:t>
            </w:r>
            <w:r w:rsidRPr="00426393">
              <w:rPr>
                <w:rFonts w:ascii="Times New Roman"/>
              </w:rPr>
              <w:t>月</w:t>
            </w:r>
            <w:r w:rsidRPr="00426393">
              <w:rPr>
                <w:rFonts w:ascii="Times New Roman"/>
              </w:rPr>
              <w:t>31</w:t>
            </w:r>
            <w:r w:rsidRPr="00426393">
              <w:rPr>
                <w:rFonts w:ascii="Times New Roman"/>
              </w:rPr>
              <w:t>日，江淮丘陵区为</w:t>
            </w:r>
            <w:r w:rsidRPr="00426393">
              <w:rPr>
                <w:rFonts w:ascii="Times New Roman"/>
              </w:rPr>
              <w:t>11</w:t>
            </w:r>
            <w:r w:rsidRPr="00426393">
              <w:rPr>
                <w:rFonts w:ascii="Times New Roman"/>
              </w:rPr>
              <w:t>月</w:t>
            </w:r>
            <w:r w:rsidRPr="00426393">
              <w:rPr>
                <w:rFonts w:ascii="Times New Roman"/>
              </w:rPr>
              <w:t>10</w:t>
            </w:r>
            <w:r w:rsidRPr="00426393">
              <w:rPr>
                <w:rFonts w:ascii="Times New Roman"/>
              </w:rPr>
              <w:t>日</w:t>
            </w:r>
            <w:r w:rsidRPr="00426393">
              <w:rPr>
                <w:rFonts w:ascii="Times New Roman"/>
              </w:rPr>
              <w:t>~3</w:t>
            </w:r>
            <w:r w:rsidRPr="00426393">
              <w:rPr>
                <w:rFonts w:ascii="Times New Roman"/>
              </w:rPr>
              <w:t>月</w:t>
            </w:r>
            <w:r w:rsidRPr="00426393">
              <w:rPr>
                <w:rFonts w:ascii="Times New Roman"/>
              </w:rPr>
              <w:t>20</w:t>
            </w:r>
            <w:r w:rsidRPr="00426393">
              <w:rPr>
                <w:rFonts w:ascii="Times New Roman"/>
              </w:rPr>
              <w:t>日，皖江平原区为</w:t>
            </w:r>
            <w:r w:rsidRPr="00426393">
              <w:rPr>
                <w:rFonts w:ascii="Times New Roman"/>
              </w:rPr>
              <w:t>11</w:t>
            </w:r>
            <w:r w:rsidRPr="00426393">
              <w:rPr>
                <w:rFonts w:ascii="Times New Roman"/>
              </w:rPr>
              <w:t>月</w:t>
            </w:r>
            <w:r w:rsidRPr="00426393">
              <w:rPr>
                <w:rFonts w:ascii="Times New Roman"/>
              </w:rPr>
              <w:t>20</w:t>
            </w:r>
            <w:r w:rsidRPr="00426393">
              <w:rPr>
                <w:rFonts w:ascii="Times New Roman"/>
              </w:rPr>
              <w:t>日</w:t>
            </w:r>
            <w:r w:rsidRPr="00426393">
              <w:rPr>
                <w:rFonts w:ascii="Times New Roman"/>
              </w:rPr>
              <w:t>~3</w:t>
            </w:r>
            <w:r w:rsidRPr="00426393">
              <w:rPr>
                <w:rFonts w:ascii="Times New Roman"/>
              </w:rPr>
              <w:t>月</w:t>
            </w:r>
            <w:r w:rsidRPr="00426393">
              <w:rPr>
                <w:rFonts w:ascii="Times New Roman"/>
              </w:rPr>
              <w:t>20</w:t>
            </w:r>
            <w:r w:rsidRPr="00426393">
              <w:rPr>
                <w:rFonts w:ascii="Times New Roman"/>
              </w:rPr>
              <w:t>日，皖西大别山区为</w:t>
            </w:r>
            <w:r w:rsidRPr="00426393">
              <w:rPr>
                <w:rFonts w:ascii="Times New Roman"/>
              </w:rPr>
              <w:t>11</w:t>
            </w:r>
            <w:r w:rsidRPr="00426393">
              <w:rPr>
                <w:rFonts w:ascii="Times New Roman"/>
              </w:rPr>
              <w:t>月</w:t>
            </w:r>
            <w:r w:rsidRPr="00426393">
              <w:rPr>
                <w:rFonts w:ascii="Times New Roman"/>
              </w:rPr>
              <w:t>5</w:t>
            </w:r>
            <w:r w:rsidRPr="00426393">
              <w:rPr>
                <w:rFonts w:ascii="Times New Roman"/>
              </w:rPr>
              <w:t>日</w:t>
            </w:r>
            <w:r w:rsidRPr="00426393">
              <w:rPr>
                <w:rFonts w:ascii="Times New Roman"/>
              </w:rPr>
              <w:t>~3</w:t>
            </w:r>
            <w:r w:rsidRPr="00426393">
              <w:rPr>
                <w:rFonts w:ascii="Times New Roman"/>
              </w:rPr>
              <w:t>月</w:t>
            </w:r>
            <w:r w:rsidRPr="00426393">
              <w:rPr>
                <w:rFonts w:ascii="Times New Roman"/>
              </w:rPr>
              <w:t>31</w:t>
            </w:r>
            <w:r w:rsidRPr="00426393">
              <w:rPr>
                <w:rFonts w:ascii="Times New Roman"/>
              </w:rPr>
              <w:t>日，皖南山地丘陵区为</w:t>
            </w:r>
            <w:r w:rsidRPr="00426393">
              <w:rPr>
                <w:rFonts w:ascii="Times New Roman"/>
              </w:rPr>
              <w:t>11</w:t>
            </w:r>
            <w:r w:rsidRPr="00426393">
              <w:rPr>
                <w:rFonts w:ascii="Times New Roman"/>
              </w:rPr>
              <w:t>月</w:t>
            </w:r>
            <w:r w:rsidRPr="00426393">
              <w:rPr>
                <w:rFonts w:ascii="Times New Roman"/>
              </w:rPr>
              <w:t>10</w:t>
            </w:r>
            <w:r w:rsidRPr="00426393">
              <w:rPr>
                <w:rFonts w:ascii="Times New Roman"/>
              </w:rPr>
              <w:t>日</w:t>
            </w:r>
            <w:r w:rsidRPr="00426393">
              <w:rPr>
                <w:rFonts w:ascii="Times New Roman"/>
              </w:rPr>
              <w:t>~3</w:t>
            </w:r>
            <w:r w:rsidRPr="00426393">
              <w:rPr>
                <w:rFonts w:ascii="Times New Roman"/>
              </w:rPr>
              <w:t>月</w:t>
            </w:r>
            <w:r w:rsidRPr="00426393">
              <w:rPr>
                <w:rFonts w:ascii="Times New Roman"/>
              </w:rPr>
              <w:t>25</w:t>
            </w:r>
            <w:r w:rsidRPr="00426393">
              <w:rPr>
                <w:rFonts w:ascii="Times New Roman"/>
              </w:rPr>
              <w:t>日。自然地理分区方案参见</w:t>
            </w:r>
            <w:r w:rsidRPr="00426393">
              <w:rPr>
                <w:rFonts w:ascii="Times New Roman"/>
              </w:rPr>
              <w:t>DB34/T 3455-2019</w:t>
            </w:r>
            <w:r w:rsidRPr="00426393">
              <w:rPr>
                <w:rFonts w:ascii="Times New Roman"/>
              </w:rPr>
              <w:t>表</w:t>
            </w:r>
            <w:r w:rsidRPr="00426393">
              <w:rPr>
                <w:rFonts w:ascii="Times New Roman"/>
              </w:rPr>
              <w:t>A.1</w:t>
            </w:r>
            <w:r w:rsidRPr="00426393">
              <w:rPr>
                <w:rFonts w:ascii="Times New Roman"/>
              </w:rPr>
              <w:t>；</w:t>
            </w:r>
          </w:p>
          <w:p w14:paraId="1BBA01DF" w14:textId="77777777" w:rsidR="003A55C5" w:rsidRPr="00426393" w:rsidRDefault="00000000">
            <w:pPr>
              <w:pStyle w:val="a5"/>
              <w:rPr>
                <w:rFonts w:ascii="Times New Roman"/>
              </w:rPr>
            </w:pPr>
            <w:r w:rsidRPr="00426393">
              <w:rPr>
                <w:rFonts w:ascii="Times New Roman"/>
              </w:rPr>
              <w:t>生长期和休止期可根据最新实测物候数据确定。</w:t>
            </w:r>
          </w:p>
        </w:tc>
      </w:tr>
    </w:tbl>
    <w:p w14:paraId="2C38A3C5" w14:textId="77777777" w:rsidR="003A55C5" w:rsidRPr="00426393" w:rsidRDefault="00000000">
      <w:pPr>
        <w:pStyle w:val="affffffffffa"/>
        <w:rPr>
          <w:rFonts w:ascii="Times New Roman"/>
        </w:rPr>
      </w:pPr>
      <w:r w:rsidRPr="00426393">
        <w:rPr>
          <w:rFonts w:ascii="Times New Roman"/>
        </w:rPr>
        <w:t>无实测径流系数，且缺少逐日降水数据或土壤质地数据时，也可选择估测径流系数法，按照公式（</w:t>
      </w:r>
      <w:r w:rsidRPr="00426393">
        <w:rPr>
          <w:rFonts w:ascii="Times New Roman"/>
        </w:rPr>
        <w:t>C.8</w:t>
      </w:r>
      <w:r w:rsidRPr="00426393">
        <w:rPr>
          <w:rFonts w:ascii="Times New Roman"/>
        </w:rPr>
        <w:t>）和表</w:t>
      </w:r>
      <w:r w:rsidRPr="00426393">
        <w:rPr>
          <w:rFonts w:ascii="Times New Roman"/>
        </w:rPr>
        <w:t>C.3</w:t>
      </w:r>
      <w:r w:rsidRPr="00426393">
        <w:rPr>
          <w:rFonts w:ascii="Times New Roman"/>
        </w:rPr>
        <w:t>，估算各生态系统的地表径流。</w:t>
      </w:r>
    </w:p>
    <w:p w14:paraId="13EF8E77" w14:textId="6D6C8370"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m:rPr>
            <m:sty m:val="p"/>
          </m:rPr>
          <w:rPr>
            <w:rFonts w:ascii="Cambria Math" w:hAnsi="Cambria Math"/>
          </w:rPr>
          <m:t>×</m:t>
        </m:r>
        <m:sSub>
          <m:sSubPr>
            <m:ctrlPr>
              <w:rPr>
                <w:rFonts w:ascii="Cambria Math" w:hAnsi="Cambria Math"/>
                <w:i/>
              </w:rPr>
            </m:ctrlPr>
          </m:sSubPr>
          <m:e>
            <m:r>
              <w:rPr>
                <w:rFonts w:ascii="Cambria Math" w:hAnsi="Cambria Math"/>
              </w:rPr>
              <m:t>R</m:t>
            </m:r>
            <m:ctrlPr>
              <w:rPr>
                <w:rFonts w:ascii="Cambria Math" w:hAnsi="Cambria Math"/>
              </w:rPr>
            </m:ctrlPr>
          </m:e>
          <m:sub>
            <m:r>
              <w:rPr>
                <w:rFonts w:ascii="Cambria Math" w:hAnsi="Cambria Math"/>
              </w:rPr>
              <m:t>i</m:t>
            </m:r>
          </m:sub>
        </m:sSub>
      </m:oMath>
      <w:r w:rsidRPr="00426393">
        <w:rPr>
          <w:rFonts w:ascii="Times New Roman" w:eastAsia="微软雅黑" w:hAnsi="Times New Roman"/>
        </w:rPr>
        <w:tab/>
      </w:r>
      <w:r w:rsidRPr="00426393">
        <w:rPr>
          <w:rFonts w:ascii="Times New Roman" w:hAnsi="Times New Roman"/>
        </w:rPr>
        <w:t>(</w:t>
      </w:r>
      <w:r w:rsidR="009876D4" w:rsidRPr="00426393">
        <w:rPr>
          <w:rFonts w:ascii="Times New Roman" w:hAnsi="Times New Roman"/>
        </w:rPr>
        <w:t>C</w:t>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seq fulu_equation_133730912707223732  </w:instrText>
      </w:r>
      <w:r w:rsidRPr="00426393">
        <w:rPr>
          <w:rFonts w:ascii="Times New Roman" w:hAnsi="Times New Roman"/>
        </w:rPr>
        <w:fldChar w:fldCharType="separate"/>
      </w:r>
      <w:r w:rsidR="007E49B2" w:rsidRPr="00426393">
        <w:rPr>
          <w:rFonts w:ascii="Times New Roman" w:hAnsi="Times New Roman"/>
          <w:noProof/>
        </w:rPr>
        <w:t>8</w:t>
      </w:r>
      <w:r w:rsidRPr="00426393">
        <w:rPr>
          <w:rFonts w:ascii="Times New Roman" w:hAnsi="Times New Roman"/>
        </w:rPr>
        <w:fldChar w:fldCharType="end"/>
      </w:r>
      <w:r w:rsidRPr="00426393">
        <w:rPr>
          <w:rFonts w:ascii="Times New Roman" w:hAnsi="Times New Roman"/>
        </w:rPr>
        <w:t>)</w:t>
      </w:r>
    </w:p>
    <w:p w14:paraId="68393329" w14:textId="77777777" w:rsidR="003A55C5" w:rsidRPr="00426393" w:rsidRDefault="00000000">
      <w:pPr>
        <w:pStyle w:val="afffff4"/>
        <w:rPr>
          <w:rFonts w:ascii="Times New Roman" w:hAnsi="Times New Roman"/>
        </w:rPr>
      </w:pPr>
      <w:r w:rsidRPr="00426393">
        <w:rPr>
          <w:rFonts w:ascii="Times New Roman" w:hAnsi="Times New Roman"/>
        </w:rPr>
        <w:t>式中：</w:t>
      </w:r>
    </w:p>
    <w:p w14:paraId="756C941E" w14:textId="77777777"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Q</m:t>
            </m:r>
          </m:e>
          <m:sub>
            <m:r>
              <w:rPr>
                <w:rFonts w:ascii="Cambria Math" w:hAnsi="Cambria Math"/>
              </w:rPr>
              <m:t>i</m:t>
            </m:r>
          </m:sub>
        </m:sSub>
      </m:oMath>
      <w:r w:rsidRPr="00426393">
        <w:rPr>
          <w:rFonts w:ascii="Times New Roman"/>
        </w:rPr>
        <w:t>——</w:t>
      </w:r>
      <w:r w:rsidRPr="00426393">
        <w:rPr>
          <w:rFonts w:ascii="Times New Roman"/>
        </w:rPr>
        <w:t>第</w:t>
      </w:r>
      <m:oMath>
        <m:r>
          <w:rPr>
            <w:rFonts w:ascii="Cambria Math" w:hAnsi="Cambria Math"/>
          </w:rPr>
          <m:t>i</m:t>
        </m:r>
      </m:oMath>
      <w:r w:rsidRPr="00426393">
        <w:rPr>
          <w:rFonts w:ascii="Times New Roman"/>
        </w:rPr>
        <w:t>类生态系统地表年径流量</w:t>
      </w:r>
      <w:r w:rsidRPr="00426393">
        <w:rPr>
          <w:rFonts w:ascii="Times New Roman"/>
        </w:rPr>
        <w:t>,</w:t>
      </w:r>
      <w:r w:rsidRPr="00426393">
        <w:rPr>
          <w:rFonts w:ascii="Times New Roman"/>
        </w:rPr>
        <w:t>单位：</w:t>
      </w:r>
      <w:r w:rsidRPr="00426393">
        <w:rPr>
          <w:rFonts w:ascii="Times New Roman"/>
        </w:rPr>
        <w:t>mm</w:t>
      </w:r>
      <w:r w:rsidRPr="00426393">
        <w:rPr>
          <w:rFonts w:ascii="Times New Roman"/>
        </w:rPr>
        <w:t>；</w:t>
      </w:r>
    </w:p>
    <w:p w14:paraId="617B3623" w14:textId="77777777"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426393">
        <w:rPr>
          <w:rFonts w:ascii="Times New Roman"/>
        </w:rPr>
        <w:t>——</w:t>
      </w:r>
      <w:r w:rsidRPr="00426393">
        <w:rPr>
          <w:rFonts w:ascii="Times New Roman"/>
        </w:rPr>
        <w:t>第</w:t>
      </w:r>
      <m:oMath>
        <m:r>
          <w:rPr>
            <w:rFonts w:ascii="Cambria Math" w:hAnsi="Cambria Math"/>
          </w:rPr>
          <m:t>i</m:t>
        </m:r>
      </m:oMath>
      <w:r w:rsidRPr="00426393">
        <w:rPr>
          <w:rFonts w:ascii="Times New Roman"/>
        </w:rPr>
        <w:t>类生态系统年降水量，使用气象部门提供的年降水量空间插值数据，单位：</w:t>
      </w:r>
      <w:r w:rsidRPr="00426393">
        <w:rPr>
          <w:rFonts w:ascii="Times New Roman"/>
        </w:rPr>
        <w:t>mm</w:t>
      </w:r>
      <w:r w:rsidRPr="00426393">
        <w:rPr>
          <w:rFonts w:ascii="Times New Roman"/>
        </w:rPr>
        <w:t>；</w:t>
      </w:r>
    </w:p>
    <w:p w14:paraId="4ED8C4A4" w14:textId="77777777"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R</m:t>
            </m:r>
            <m:ctrlPr>
              <w:rPr>
                <w:rFonts w:ascii="Cambria Math" w:hAnsi="Cambria Math"/>
              </w:rPr>
            </m:ctrlPr>
          </m:e>
          <m:sub>
            <m:r>
              <w:rPr>
                <w:rFonts w:ascii="Cambria Math" w:hAnsi="Cambria Math"/>
              </w:rPr>
              <m:t>i</m:t>
            </m:r>
          </m:sub>
        </m:sSub>
      </m:oMath>
      <w:r w:rsidRPr="00426393">
        <w:rPr>
          <w:rFonts w:ascii="Times New Roman"/>
        </w:rPr>
        <w:t>——</w:t>
      </w:r>
      <w:r w:rsidRPr="00426393">
        <w:rPr>
          <w:rFonts w:ascii="Times New Roman"/>
        </w:rPr>
        <w:t>第</w:t>
      </w:r>
      <m:oMath>
        <m:r>
          <w:rPr>
            <w:rFonts w:ascii="Cambria Math" w:hAnsi="Cambria Math"/>
          </w:rPr>
          <m:t>i</m:t>
        </m:r>
      </m:oMath>
      <w:r w:rsidRPr="00426393">
        <w:rPr>
          <w:rFonts w:ascii="Times New Roman"/>
        </w:rPr>
        <w:t>类生态系统的地表径流系数，单位：</w:t>
      </w:r>
      <w:r w:rsidRPr="00426393">
        <w:rPr>
          <w:rFonts w:ascii="Times New Roman"/>
        </w:rPr>
        <w:t>%</w:t>
      </w:r>
      <w:r w:rsidRPr="00426393">
        <w:rPr>
          <w:rFonts w:ascii="Times New Roman"/>
        </w:rPr>
        <w:t>，取值方法见表</w:t>
      </w:r>
      <w:r w:rsidRPr="00426393">
        <w:rPr>
          <w:rFonts w:ascii="Times New Roman"/>
        </w:rPr>
        <w:t>C.3</w:t>
      </w:r>
      <w:r w:rsidRPr="00426393">
        <w:rPr>
          <w:rFonts w:ascii="Times New Roman"/>
        </w:rPr>
        <w:t>；</w:t>
      </w:r>
    </w:p>
    <w:p w14:paraId="6CFC9EF1" w14:textId="77777777" w:rsidR="003A55C5" w:rsidRPr="00426393" w:rsidRDefault="00000000">
      <w:pPr>
        <w:pStyle w:val="afffff5"/>
        <w:ind w:firstLine="420"/>
        <w:rPr>
          <w:rFonts w:ascii="Times New Roman"/>
        </w:rPr>
      </w:pPr>
      <m:oMath>
        <m:r>
          <w:rPr>
            <w:rFonts w:ascii="Cambria Math" w:hAnsi="Cambria Math"/>
          </w:rPr>
          <m:t>i</m:t>
        </m:r>
      </m:oMath>
      <w:r w:rsidRPr="00426393">
        <w:rPr>
          <w:rFonts w:ascii="Times New Roman"/>
        </w:rPr>
        <w:t>——</w:t>
      </w:r>
      <w:r w:rsidRPr="00426393">
        <w:rPr>
          <w:rFonts w:ascii="Times New Roman"/>
        </w:rPr>
        <w:t>生态系统类型。</w:t>
      </w:r>
    </w:p>
    <w:p w14:paraId="326A7BD0" w14:textId="77777777" w:rsidR="003A55C5" w:rsidRPr="00426393" w:rsidRDefault="00000000">
      <w:pPr>
        <w:pStyle w:val="aff"/>
        <w:spacing w:before="156" w:after="156"/>
        <w:rPr>
          <w:rFonts w:ascii="Times New Roman"/>
        </w:rPr>
      </w:pPr>
      <w:r w:rsidRPr="00426393">
        <w:rPr>
          <w:rFonts w:ascii="Times New Roman"/>
        </w:rPr>
        <w:t>各类生态系统地表径流系数</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3"/>
        <w:gridCol w:w="2333"/>
        <w:gridCol w:w="2334"/>
        <w:gridCol w:w="2334"/>
      </w:tblGrid>
      <w:tr w:rsidR="003A55C5" w:rsidRPr="00426393" w14:paraId="3DF0CAC4" w14:textId="77777777">
        <w:trPr>
          <w:tblHeader/>
          <w:jc w:val="center"/>
        </w:trPr>
        <w:tc>
          <w:tcPr>
            <w:tcW w:w="7000" w:type="dxa"/>
            <w:gridSpan w:val="3"/>
            <w:tcBorders>
              <w:top w:val="single" w:sz="8" w:space="0" w:color="auto"/>
              <w:bottom w:val="single" w:sz="8" w:space="0" w:color="auto"/>
            </w:tcBorders>
            <w:shd w:val="clear" w:color="auto" w:fill="auto"/>
            <w:vAlign w:val="center"/>
          </w:tcPr>
          <w:p w14:paraId="3A1CA292" w14:textId="77777777" w:rsidR="003A55C5" w:rsidRPr="00426393" w:rsidRDefault="00000000" w:rsidP="009062FC">
            <w:pPr>
              <w:pStyle w:val="afffffffff9"/>
            </w:pPr>
            <w:r w:rsidRPr="00426393">
              <w:t>生态系统类型</w:t>
            </w:r>
          </w:p>
        </w:tc>
        <w:tc>
          <w:tcPr>
            <w:tcW w:w="2334" w:type="dxa"/>
            <w:tcBorders>
              <w:top w:val="single" w:sz="8" w:space="0" w:color="auto"/>
              <w:bottom w:val="single" w:sz="8" w:space="0" w:color="auto"/>
            </w:tcBorders>
            <w:shd w:val="clear" w:color="auto" w:fill="auto"/>
            <w:vAlign w:val="center"/>
          </w:tcPr>
          <w:p w14:paraId="779583DE" w14:textId="77777777" w:rsidR="003A55C5" w:rsidRPr="00426393" w:rsidRDefault="00000000" w:rsidP="009062FC">
            <w:pPr>
              <w:pStyle w:val="afffffffff9"/>
            </w:pPr>
            <w:r w:rsidRPr="00426393">
              <w:t>径流系数（</w:t>
            </w:r>
            <w:r w:rsidRPr="00426393">
              <w:t>%</w:t>
            </w:r>
            <w:r w:rsidRPr="00426393">
              <w:t>）</w:t>
            </w:r>
          </w:p>
        </w:tc>
      </w:tr>
      <w:tr w:rsidR="003A55C5" w:rsidRPr="00426393" w14:paraId="6A84D686" w14:textId="77777777">
        <w:trPr>
          <w:jc w:val="center"/>
        </w:trPr>
        <w:tc>
          <w:tcPr>
            <w:tcW w:w="2333" w:type="dxa"/>
            <w:vMerge w:val="restart"/>
            <w:tcBorders>
              <w:top w:val="single" w:sz="8" w:space="0" w:color="auto"/>
            </w:tcBorders>
            <w:shd w:val="clear" w:color="auto" w:fill="auto"/>
            <w:vAlign w:val="center"/>
          </w:tcPr>
          <w:p w14:paraId="599FA96D" w14:textId="77777777" w:rsidR="003A55C5" w:rsidRPr="00426393" w:rsidRDefault="00000000" w:rsidP="009062FC">
            <w:pPr>
              <w:pStyle w:val="afffffffff9"/>
            </w:pPr>
            <w:r w:rsidRPr="00426393">
              <w:t>森林生态系统</w:t>
            </w:r>
          </w:p>
        </w:tc>
        <w:tc>
          <w:tcPr>
            <w:tcW w:w="2333" w:type="dxa"/>
            <w:vMerge w:val="restart"/>
            <w:tcBorders>
              <w:top w:val="single" w:sz="8" w:space="0" w:color="auto"/>
            </w:tcBorders>
            <w:shd w:val="clear" w:color="auto" w:fill="auto"/>
            <w:vAlign w:val="center"/>
          </w:tcPr>
          <w:p w14:paraId="5D33ADD6" w14:textId="77777777" w:rsidR="003A55C5" w:rsidRPr="00426393" w:rsidRDefault="00000000" w:rsidP="009062FC">
            <w:pPr>
              <w:pStyle w:val="afffffffff9"/>
            </w:pPr>
            <w:r w:rsidRPr="00426393">
              <w:t>阔叶林</w:t>
            </w:r>
          </w:p>
        </w:tc>
        <w:tc>
          <w:tcPr>
            <w:tcW w:w="2334" w:type="dxa"/>
            <w:tcBorders>
              <w:top w:val="single" w:sz="8" w:space="0" w:color="auto"/>
            </w:tcBorders>
            <w:shd w:val="clear" w:color="auto" w:fill="auto"/>
            <w:vAlign w:val="center"/>
          </w:tcPr>
          <w:p w14:paraId="22A0D285" w14:textId="77777777" w:rsidR="003A55C5" w:rsidRPr="00426393" w:rsidRDefault="00000000" w:rsidP="009062FC">
            <w:pPr>
              <w:pStyle w:val="afffffffff9"/>
            </w:pPr>
            <w:r w:rsidRPr="00426393">
              <w:t>常绿阔叶林</w:t>
            </w:r>
          </w:p>
        </w:tc>
        <w:tc>
          <w:tcPr>
            <w:tcW w:w="2334" w:type="dxa"/>
            <w:tcBorders>
              <w:top w:val="single" w:sz="8" w:space="0" w:color="auto"/>
            </w:tcBorders>
            <w:shd w:val="clear" w:color="auto" w:fill="auto"/>
            <w:vAlign w:val="center"/>
          </w:tcPr>
          <w:p w14:paraId="0EB901C0" w14:textId="77777777" w:rsidR="003A55C5" w:rsidRPr="00426393" w:rsidRDefault="00000000" w:rsidP="009062FC">
            <w:pPr>
              <w:pStyle w:val="afffffffff9"/>
            </w:pPr>
            <w:r w:rsidRPr="00426393">
              <w:t>2.67</w:t>
            </w:r>
          </w:p>
        </w:tc>
      </w:tr>
      <w:tr w:rsidR="003A55C5" w:rsidRPr="00426393" w14:paraId="7EADEC52" w14:textId="77777777">
        <w:trPr>
          <w:jc w:val="center"/>
        </w:trPr>
        <w:tc>
          <w:tcPr>
            <w:tcW w:w="2333" w:type="dxa"/>
            <w:vMerge/>
            <w:shd w:val="clear" w:color="auto" w:fill="auto"/>
            <w:vAlign w:val="center"/>
          </w:tcPr>
          <w:p w14:paraId="0526C03B" w14:textId="77777777" w:rsidR="003A55C5" w:rsidRPr="00426393" w:rsidRDefault="003A55C5" w:rsidP="009062FC">
            <w:pPr>
              <w:pStyle w:val="afffffffff9"/>
            </w:pPr>
          </w:p>
        </w:tc>
        <w:tc>
          <w:tcPr>
            <w:tcW w:w="2333" w:type="dxa"/>
            <w:vMerge/>
            <w:shd w:val="clear" w:color="auto" w:fill="auto"/>
            <w:vAlign w:val="center"/>
          </w:tcPr>
          <w:p w14:paraId="3AA939FA" w14:textId="77777777" w:rsidR="003A55C5" w:rsidRPr="00426393" w:rsidRDefault="003A55C5" w:rsidP="009062FC">
            <w:pPr>
              <w:pStyle w:val="afffffffff9"/>
            </w:pPr>
          </w:p>
        </w:tc>
        <w:tc>
          <w:tcPr>
            <w:tcW w:w="2334" w:type="dxa"/>
            <w:shd w:val="clear" w:color="auto" w:fill="auto"/>
            <w:vAlign w:val="center"/>
          </w:tcPr>
          <w:p w14:paraId="0921FB8C" w14:textId="77777777" w:rsidR="003A55C5" w:rsidRPr="00426393" w:rsidRDefault="00000000" w:rsidP="009062FC">
            <w:pPr>
              <w:pStyle w:val="afffffffff9"/>
            </w:pPr>
            <w:r w:rsidRPr="00426393">
              <w:t>落叶阔叶林</w:t>
            </w:r>
          </w:p>
        </w:tc>
        <w:tc>
          <w:tcPr>
            <w:tcW w:w="2334" w:type="dxa"/>
            <w:shd w:val="clear" w:color="auto" w:fill="auto"/>
            <w:vAlign w:val="center"/>
          </w:tcPr>
          <w:p w14:paraId="77BBE786" w14:textId="77777777" w:rsidR="003A55C5" w:rsidRPr="00426393" w:rsidRDefault="00000000" w:rsidP="009062FC">
            <w:pPr>
              <w:pStyle w:val="afffffffff9"/>
            </w:pPr>
            <w:r w:rsidRPr="00426393">
              <w:t>1.33</w:t>
            </w:r>
          </w:p>
        </w:tc>
      </w:tr>
      <w:tr w:rsidR="003A55C5" w:rsidRPr="00426393" w14:paraId="688A037B" w14:textId="77777777">
        <w:trPr>
          <w:jc w:val="center"/>
        </w:trPr>
        <w:tc>
          <w:tcPr>
            <w:tcW w:w="2333" w:type="dxa"/>
            <w:vMerge/>
            <w:shd w:val="clear" w:color="auto" w:fill="auto"/>
            <w:vAlign w:val="center"/>
          </w:tcPr>
          <w:p w14:paraId="715014AD" w14:textId="77777777" w:rsidR="003A55C5" w:rsidRPr="00426393" w:rsidRDefault="003A55C5" w:rsidP="009062FC">
            <w:pPr>
              <w:pStyle w:val="afffffffff9"/>
            </w:pPr>
          </w:p>
        </w:tc>
        <w:tc>
          <w:tcPr>
            <w:tcW w:w="2333" w:type="dxa"/>
            <w:vMerge w:val="restart"/>
            <w:shd w:val="clear" w:color="auto" w:fill="auto"/>
            <w:vAlign w:val="center"/>
          </w:tcPr>
          <w:p w14:paraId="283619AD" w14:textId="77777777" w:rsidR="003A55C5" w:rsidRPr="00426393" w:rsidRDefault="00000000" w:rsidP="009062FC">
            <w:pPr>
              <w:pStyle w:val="afffffffff9"/>
            </w:pPr>
            <w:r w:rsidRPr="00426393">
              <w:t xml:space="preserve"> </w:t>
            </w:r>
            <w:r w:rsidRPr="00426393">
              <w:t>针叶林</w:t>
            </w:r>
          </w:p>
        </w:tc>
        <w:tc>
          <w:tcPr>
            <w:tcW w:w="2334" w:type="dxa"/>
            <w:shd w:val="clear" w:color="auto" w:fill="auto"/>
            <w:vAlign w:val="center"/>
          </w:tcPr>
          <w:p w14:paraId="3E83B9D2" w14:textId="77777777" w:rsidR="003A55C5" w:rsidRPr="00426393" w:rsidRDefault="00000000" w:rsidP="009062FC">
            <w:pPr>
              <w:pStyle w:val="afffffffff9"/>
            </w:pPr>
            <w:r w:rsidRPr="00426393">
              <w:t>常绿针叶林</w:t>
            </w:r>
          </w:p>
        </w:tc>
        <w:tc>
          <w:tcPr>
            <w:tcW w:w="2334" w:type="dxa"/>
            <w:shd w:val="clear" w:color="auto" w:fill="auto"/>
            <w:vAlign w:val="center"/>
          </w:tcPr>
          <w:p w14:paraId="5E7C7B10" w14:textId="77777777" w:rsidR="003A55C5" w:rsidRPr="00426393" w:rsidRDefault="00000000" w:rsidP="009062FC">
            <w:pPr>
              <w:pStyle w:val="afffffffff9"/>
            </w:pPr>
            <w:r w:rsidRPr="00426393">
              <w:t>3.02</w:t>
            </w:r>
          </w:p>
        </w:tc>
      </w:tr>
      <w:tr w:rsidR="003A55C5" w:rsidRPr="00426393" w14:paraId="2BDF319A" w14:textId="77777777">
        <w:trPr>
          <w:jc w:val="center"/>
        </w:trPr>
        <w:tc>
          <w:tcPr>
            <w:tcW w:w="2333" w:type="dxa"/>
            <w:vMerge/>
            <w:shd w:val="clear" w:color="auto" w:fill="auto"/>
            <w:vAlign w:val="center"/>
          </w:tcPr>
          <w:p w14:paraId="11B46A64" w14:textId="77777777" w:rsidR="003A55C5" w:rsidRPr="00426393" w:rsidRDefault="003A55C5" w:rsidP="009062FC">
            <w:pPr>
              <w:pStyle w:val="afffffffff9"/>
            </w:pPr>
          </w:p>
        </w:tc>
        <w:tc>
          <w:tcPr>
            <w:tcW w:w="2333" w:type="dxa"/>
            <w:vMerge/>
            <w:shd w:val="clear" w:color="auto" w:fill="auto"/>
            <w:vAlign w:val="center"/>
          </w:tcPr>
          <w:p w14:paraId="51623699" w14:textId="77777777" w:rsidR="003A55C5" w:rsidRPr="00426393" w:rsidRDefault="003A55C5" w:rsidP="009062FC">
            <w:pPr>
              <w:pStyle w:val="afffffffff9"/>
            </w:pPr>
          </w:p>
        </w:tc>
        <w:tc>
          <w:tcPr>
            <w:tcW w:w="2334" w:type="dxa"/>
            <w:shd w:val="clear" w:color="auto" w:fill="auto"/>
            <w:vAlign w:val="center"/>
          </w:tcPr>
          <w:p w14:paraId="3FD5753B" w14:textId="77777777" w:rsidR="003A55C5" w:rsidRPr="00426393" w:rsidRDefault="00000000" w:rsidP="009062FC">
            <w:pPr>
              <w:pStyle w:val="afffffffff9"/>
            </w:pPr>
            <w:r w:rsidRPr="00426393">
              <w:t>落叶针叶林</w:t>
            </w:r>
          </w:p>
        </w:tc>
        <w:tc>
          <w:tcPr>
            <w:tcW w:w="2334" w:type="dxa"/>
            <w:shd w:val="clear" w:color="auto" w:fill="auto"/>
            <w:vAlign w:val="center"/>
          </w:tcPr>
          <w:p w14:paraId="7AFF369D" w14:textId="77777777" w:rsidR="003A55C5" w:rsidRPr="00426393" w:rsidRDefault="00000000" w:rsidP="009062FC">
            <w:pPr>
              <w:pStyle w:val="afffffffff9"/>
            </w:pPr>
            <w:r w:rsidRPr="00426393">
              <w:t>0.88</w:t>
            </w:r>
          </w:p>
        </w:tc>
      </w:tr>
      <w:tr w:rsidR="003A55C5" w:rsidRPr="00426393" w14:paraId="50A95A0A" w14:textId="77777777">
        <w:trPr>
          <w:jc w:val="center"/>
        </w:trPr>
        <w:tc>
          <w:tcPr>
            <w:tcW w:w="2333" w:type="dxa"/>
            <w:vMerge/>
            <w:shd w:val="clear" w:color="auto" w:fill="auto"/>
            <w:vAlign w:val="center"/>
          </w:tcPr>
          <w:p w14:paraId="2C7EB17F" w14:textId="77777777" w:rsidR="003A55C5" w:rsidRPr="00426393" w:rsidRDefault="003A55C5" w:rsidP="009062FC">
            <w:pPr>
              <w:pStyle w:val="afffffffff9"/>
            </w:pPr>
          </w:p>
        </w:tc>
        <w:tc>
          <w:tcPr>
            <w:tcW w:w="2333" w:type="dxa"/>
            <w:shd w:val="clear" w:color="auto" w:fill="auto"/>
            <w:vAlign w:val="center"/>
          </w:tcPr>
          <w:p w14:paraId="136C12BB" w14:textId="77777777" w:rsidR="003A55C5" w:rsidRPr="00426393" w:rsidRDefault="00000000" w:rsidP="009062FC">
            <w:pPr>
              <w:pStyle w:val="afffffffff9"/>
            </w:pPr>
            <w:r w:rsidRPr="00426393">
              <w:t>针阔混交林</w:t>
            </w:r>
          </w:p>
        </w:tc>
        <w:tc>
          <w:tcPr>
            <w:tcW w:w="2334" w:type="dxa"/>
            <w:shd w:val="clear" w:color="auto" w:fill="auto"/>
            <w:vAlign w:val="center"/>
          </w:tcPr>
          <w:p w14:paraId="34174F40" w14:textId="77777777" w:rsidR="003A55C5" w:rsidRPr="00426393" w:rsidRDefault="00000000" w:rsidP="009062FC">
            <w:pPr>
              <w:pStyle w:val="afffffffff9"/>
            </w:pPr>
            <w:r w:rsidRPr="00426393">
              <w:t>针阔混交林</w:t>
            </w:r>
          </w:p>
        </w:tc>
        <w:tc>
          <w:tcPr>
            <w:tcW w:w="2334" w:type="dxa"/>
            <w:shd w:val="clear" w:color="auto" w:fill="auto"/>
            <w:vAlign w:val="center"/>
          </w:tcPr>
          <w:p w14:paraId="7D481061" w14:textId="77777777" w:rsidR="003A55C5" w:rsidRPr="00426393" w:rsidRDefault="00000000" w:rsidP="009062FC">
            <w:pPr>
              <w:pStyle w:val="afffffffff9"/>
            </w:pPr>
            <w:r w:rsidRPr="00426393">
              <w:t>2.29</w:t>
            </w:r>
          </w:p>
        </w:tc>
      </w:tr>
      <w:tr w:rsidR="003A55C5" w:rsidRPr="00426393" w14:paraId="2D73AD3D" w14:textId="77777777">
        <w:trPr>
          <w:jc w:val="center"/>
        </w:trPr>
        <w:tc>
          <w:tcPr>
            <w:tcW w:w="2333" w:type="dxa"/>
            <w:vMerge/>
            <w:shd w:val="clear" w:color="auto" w:fill="auto"/>
            <w:vAlign w:val="center"/>
          </w:tcPr>
          <w:p w14:paraId="0BF014C4" w14:textId="77777777" w:rsidR="003A55C5" w:rsidRPr="00426393" w:rsidRDefault="003A55C5" w:rsidP="009062FC">
            <w:pPr>
              <w:pStyle w:val="afffffffff9"/>
            </w:pPr>
          </w:p>
        </w:tc>
        <w:tc>
          <w:tcPr>
            <w:tcW w:w="2333" w:type="dxa"/>
            <w:shd w:val="clear" w:color="auto" w:fill="auto"/>
            <w:vAlign w:val="center"/>
          </w:tcPr>
          <w:p w14:paraId="14596298" w14:textId="77777777" w:rsidR="003A55C5" w:rsidRPr="00426393" w:rsidRDefault="00000000" w:rsidP="009062FC">
            <w:pPr>
              <w:pStyle w:val="afffffffff9"/>
            </w:pPr>
            <w:r w:rsidRPr="00426393">
              <w:t>疏林地</w:t>
            </w:r>
          </w:p>
        </w:tc>
        <w:tc>
          <w:tcPr>
            <w:tcW w:w="2334" w:type="dxa"/>
            <w:shd w:val="clear" w:color="auto" w:fill="auto"/>
            <w:vAlign w:val="center"/>
          </w:tcPr>
          <w:p w14:paraId="44282E52" w14:textId="77777777" w:rsidR="003A55C5" w:rsidRPr="00426393" w:rsidRDefault="00000000" w:rsidP="009062FC">
            <w:pPr>
              <w:pStyle w:val="afffffffff9"/>
            </w:pPr>
            <w:r w:rsidRPr="00426393">
              <w:t>疏林地</w:t>
            </w:r>
          </w:p>
        </w:tc>
        <w:tc>
          <w:tcPr>
            <w:tcW w:w="2334" w:type="dxa"/>
            <w:shd w:val="clear" w:color="auto" w:fill="auto"/>
            <w:vAlign w:val="center"/>
          </w:tcPr>
          <w:p w14:paraId="5485D61B" w14:textId="77777777" w:rsidR="003A55C5" w:rsidRPr="00426393" w:rsidRDefault="00000000" w:rsidP="009062FC">
            <w:pPr>
              <w:pStyle w:val="afffffffff9"/>
            </w:pPr>
            <w:r w:rsidRPr="00426393">
              <w:t>19.20</w:t>
            </w:r>
          </w:p>
        </w:tc>
      </w:tr>
      <w:tr w:rsidR="003A55C5" w:rsidRPr="00426393" w14:paraId="718DD1B5" w14:textId="77777777">
        <w:trPr>
          <w:jc w:val="center"/>
        </w:trPr>
        <w:tc>
          <w:tcPr>
            <w:tcW w:w="2333" w:type="dxa"/>
            <w:vMerge w:val="restart"/>
            <w:shd w:val="clear" w:color="auto" w:fill="auto"/>
            <w:vAlign w:val="center"/>
          </w:tcPr>
          <w:p w14:paraId="49C9D86C" w14:textId="77777777" w:rsidR="003A55C5" w:rsidRPr="00426393" w:rsidRDefault="00000000" w:rsidP="009062FC">
            <w:pPr>
              <w:pStyle w:val="afffffffff9"/>
            </w:pPr>
            <w:r w:rsidRPr="00426393">
              <w:t>灌丛生态系统</w:t>
            </w:r>
          </w:p>
        </w:tc>
        <w:tc>
          <w:tcPr>
            <w:tcW w:w="2333" w:type="dxa"/>
            <w:vMerge w:val="restart"/>
            <w:shd w:val="clear" w:color="auto" w:fill="auto"/>
            <w:vAlign w:val="center"/>
          </w:tcPr>
          <w:p w14:paraId="5F808A37" w14:textId="77777777" w:rsidR="003A55C5" w:rsidRPr="00426393" w:rsidRDefault="00000000" w:rsidP="009062FC">
            <w:pPr>
              <w:pStyle w:val="afffffffff9"/>
            </w:pPr>
            <w:r w:rsidRPr="00426393">
              <w:t>阔叶灌丛</w:t>
            </w:r>
          </w:p>
        </w:tc>
        <w:tc>
          <w:tcPr>
            <w:tcW w:w="2334" w:type="dxa"/>
            <w:shd w:val="clear" w:color="auto" w:fill="auto"/>
            <w:vAlign w:val="center"/>
          </w:tcPr>
          <w:p w14:paraId="614337CB" w14:textId="77777777" w:rsidR="003A55C5" w:rsidRPr="00426393" w:rsidRDefault="00000000" w:rsidP="009062FC">
            <w:pPr>
              <w:pStyle w:val="afffffffff9"/>
            </w:pPr>
            <w:r w:rsidRPr="00426393">
              <w:t>常绿阔叶灌木林</w:t>
            </w:r>
          </w:p>
        </w:tc>
        <w:tc>
          <w:tcPr>
            <w:tcW w:w="2334" w:type="dxa"/>
            <w:shd w:val="clear" w:color="auto" w:fill="auto"/>
            <w:vAlign w:val="center"/>
          </w:tcPr>
          <w:p w14:paraId="6AC06273" w14:textId="77777777" w:rsidR="003A55C5" w:rsidRPr="00426393" w:rsidRDefault="00000000" w:rsidP="009062FC">
            <w:pPr>
              <w:pStyle w:val="afffffffff9"/>
            </w:pPr>
            <w:r w:rsidRPr="00426393">
              <w:t>4.26</w:t>
            </w:r>
          </w:p>
        </w:tc>
      </w:tr>
      <w:tr w:rsidR="003A55C5" w:rsidRPr="00426393" w14:paraId="36F0CCEA" w14:textId="77777777">
        <w:trPr>
          <w:jc w:val="center"/>
        </w:trPr>
        <w:tc>
          <w:tcPr>
            <w:tcW w:w="2333" w:type="dxa"/>
            <w:vMerge/>
            <w:shd w:val="clear" w:color="auto" w:fill="auto"/>
            <w:vAlign w:val="center"/>
          </w:tcPr>
          <w:p w14:paraId="68B2F73A" w14:textId="77777777" w:rsidR="003A55C5" w:rsidRPr="00426393" w:rsidRDefault="003A55C5" w:rsidP="009062FC">
            <w:pPr>
              <w:pStyle w:val="afffffffff9"/>
            </w:pPr>
          </w:p>
        </w:tc>
        <w:tc>
          <w:tcPr>
            <w:tcW w:w="2333" w:type="dxa"/>
            <w:vMerge/>
            <w:shd w:val="clear" w:color="auto" w:fill="auto"/>
            <w:vAlign w:val="center"/>
          </w:tcPr>
          <w:p w14:paraId="34C34A42" w14:textId="77777777" w:rsidR="003A55C5" w:rsidRPr="00426393" w:rsidRDefault="003A55C5" w:rsidP="009062FC">
            <w:pPr>
              <w:pStyle w:val="afffffffff9"/>
            </w:pPr>
          </w:p>
        </w:tc>
        <w:tc>
          <w:tcPr>
            <w:tcW w:w="2334" w:type="dxa"/>
            <w:shd w:val="clear" w:color="auto" w:fill="auto"/>
            <w:vAlign w:val="center"/>
          </w:tcPr>
          <w:p w14:paraId="430485D1" w14:textId="77777777" w:rsidR="003A55C5" w:rsidRPr="00426393" w:rsidRDefault="00000000" w:rsidP="009062FC">
            <w:pPr>
              <w:pStyle w:val="afffffffff9"/>
            </w:pPr>
            <w:r w:rsidRPr="00426393">
              <w:t>落叶阔叶灌木林</w:t>
            </w:r>
          </w:p>
        </w:tc>
        <w:tc>
          <w:tcPr>
            <w:tcW w:w="2334" w:type="dxa"/>
            <w:shd w:val="clear" w:color="auto" w:fill="auto"/>
            <w:vAlign w:val="center"/>
          </w:tcPr>
          <w:p w14:paraId="1F8E737A" w14:textId="77777777" w:rsidR="003A55C5" w:rsidRPr="00426393" w:rsidRDefault="00000000" w:rsidP="009062FC">
            <w:pPr>
              <w:pStyle w:val="afffffffff9"/>
            </w:pPr>
            <w:r w:rsidRPr="00426393">
              <w:t>4.17</w:t>
            </w:r>
          </w:p>
        </w:tc>
      </w:tr>
      <w:tr w:rsidR="003A55C5" w:rsidRPr="00426393" w14:paraId="69E3643B" w14:textId="77777777">
        <w:trPr>
          <w:jc w:val="center"/>
        </w:trPr>
        <w:tc>
          <w:tcPr>
            <w:tcW w:w="2333" w:type="dxa"/>
            <w:vMerge/>
            <w:shd w:val="clear" w:color="auto" w:fill="auto"/>
            <w:vAlign w:val="center"/>
          </w:tcPr>
          <w:p w14:paraId="4EF1EC52" w14:textId="77777777" w:rsidR="003A55C5" w:rsidRPr="00426393" w:rsidRDefault="003A55C5" w:rsidP="009062FC">
            <w:pPr>
              <w:pStyle w:val="afffffffff9"/>
            </w:pPr>
          </w:p>
        </w:tc>
        <w:tc>
          <w:tcPr>
            <w:tcW w:w="2333" w:type="dxa"/>
            <w:shd w:val="clear" w:color="auto" w:fill="auto"/>
            <w:vAlign w:val="center"/>
          </w:tcPr>
          <w:p w14:paraId="3203F249" w14:textId="77777777" w:rsidR="003A55C5" w:rsidRPr="00426393" w:rsidRDefault="00000000" w:rsidP="009062FC">
            <w:pPr>
              <w:pStyle w:val="afffffffff9"/>
            </w:pPr>
            <w:r w:rsidRPr="00426393">
              <w:t>针叶灌丛</w:t>
            </w:r>
          </w:p>
        </w:tc>
        <w:tc>
          <w:tcPr>
            <w:tcW w:w="2334" w:type="dxa"/>
            <w:shd w:val="clear" w:color="auto" w:fill="auto"/>
            <w:vAlign w:val="center"/>
          </w:tcPr>
          <w:p w14:paraId="5C72B4F5" w14:textId="77777777" w:rsidR="003A55C5" w:rsidRPr="00426393" w:rsidRDefault="00000000" w:rsidP="009062FC">
            <w:pPr>
              <w:pStyle w:val="afffffffff9"/>
            </w:pPr>
            <w:r w:rsidRPr="00426393">
              <w:t>常绿针叶灌木林</w:t>
            </w:r>
          </w:p>
        </w:tc>
        <w:tc>
          <w:tcPr>
            <w:tcW w:w="2334" w:type="dxa"/>
            <w:shd w:val="clear" w:color="auto" w:fill="auto"/>
            <w:vAlign w:val="center"/>
          </w:tcPr>
          <w:p w14:paraId="3794FE0F" w14:textId="77777777" w:rsidR="003A55C5" w:rsidRPr="00426393" w:rsidRDefault="00000000" w:rsidP="009062FC">
            <w:pPr>
              <w:pStyle w:val="afffffffff9"/>
            </w:pPr>
            <w:r w:rsidRPr="00426393">
              <w:t>4.17</w:t>
            </w:r>
          </w:p>
        </w:tc>
      </w:tr>
      <w:tr w:rsidR="003A55C5" w:rsidRPr="00426393" w14:paraId="177EC457" w14:textId="77777777">
        <w:trPr>
          <w:jc w:val="center"/>
        </w:trPr>
        <w:tc>
          <w:tcPr>
            <w:tcW w:w="2333" w:type="dxa"/>
            <w:vMerge/>
            <w:shd w:val="clear" w:color="auto" w:fill="auto"/>
            <w:vAlign w:val="center"/>
          </w:tcPr>
          <w:p w14:paraId="53892305" w14:textId="77777777" w:rsidR="003A55C5" w:rsidRPr="00426393" w:rsidRDefault="003A55C5" w:rsidP="009062FC">
            <w:pPr>
              <w:pStyle w:val="afffffffff9"/>
            </w:pPr>
          </w:p>
        </w:tc>
        <w:tc>
          <w:tcPr>
            <w:tcW w:w="2333" w:type="dxa"/>
            <w:shd w:val="clear" w:color="auto" w:fill="auto"/>
            <w:vAlign w:val="center"/>
          </w:tcPr>
          <w:p w14:paraId="4F114CC2" w14:textId="77777777" w:rsidR="003A55C5" w:rsidRPr="00426393" w:rsidRDefault="00000000" w:rsidP="009062FC">
            <w:pPr>
              <w:pStyle w:val="afffffffff9"/>
            </w:pPr>
            <w:r w:rsidRPr="00426393">
              <w:t>稀疏灌丛</w:t>
            </w:r>
          </w:p>
        </w:tc>
        <w:tc>
          <w:tcPr>
            <w:tcW w:w="2334" w:type="dxa"/>
            <w:shd w:val="clear" w:color="auto" w:fill="auto"/>
            <w:vAlign w:val="center"/>
          </w:tcPr>
          <w:p w14:paraId="65BA956D" w14:textId="77777777" w:rsidR="003A55C5" w:rsidRPr="00426393" w:rsidRDefault="00000000" w:rsidP="009062FC">
            <w:pPr>
              <w:pStyle w:val="afffffffff9"/>
            </w:pPr>
            <w:r w:rsidRPr="00426393">
              <w:t>稀疏灌木林</w:t>
            </w:r>
          </w:p>
        </w:tc>
        <w:tc>
          <w:tcPr>
            <w:tcW w:w="2334" w:type="dxa"/>
            <w:shd w:val="clear" w:color="auto" w:fill="auto"/>
            <w:vAlign w:val="center"/>
          </w:tcPr>
          <w:p w14:paraId="42036677" w14:textId="77777777" w:rsidR="003A55C5" w:rsidRPr="00426393" w:rsidRDefault="00000000" w:rsidP="009062FC">
            <w:pPr>
              <w:pStyle w:val="afffffffff9"/>
            </w:pPr>
            <w:r w:rsidRPr="00426393">
              <w:t>19.20</w:t>
            </w:r>
          </w:p>
        </w:tc>
      </w:tr>
      <w:tr w:rsidR="003A55C5" w:rsidRPr="00426393" w14:paraId="10126461" w14:textId="77777777">
        <w:trPr>
          <w:jc w:val="center"/>
        </w:trPr>
        <w:tc>
          <w:tcPr>
            <w:tcW w:w="2333" w:type="dxa"/>
            <w:vMerge w:val="restart"/>
            <w:shd w:val="clear" w:color="auto" w:fill="auto"/>
            <w:vAlign w:val="center"/>
          </w:tcPr>
          <w:p w14:paraId="753F00AA" w14:textId="77777777" w:rsidR="003A55C5" w:rsidRPr="00426393" w:rsidRDefault="00000000" w:rsidP="009062FC">
            <w:pPr>
              <w:pStyle w:val="afffffffff9"/>
            </w:pPr>
            <w:r w:rsidRPr="00426393">
              <w:t>草地生态系统</w:t>
            </w:r>
          </w:p>
        </w:tc>
        <w:tc>
          <w:tcPr>
            <w:tcW w:w="2333" w:type="dxa"/>
            <w:shd w:val="clear" w:color="auto" w:fill="auto"/>
            <w:vAlign w:val="center"/>
          </w:tcPr>
          <w:p w14:paraId="0D096968" w14:textId="77777777" w:rsidR="003A55C5" w:rsidRPr="00426393" w:rsidRDefault="00000000" w:rsidP="009062FC">
            <w:pPr>
              <w:pStyle w:val="afffffffff9"/>
            </w:pPr>
            <w:r w:rsidRPr="00426393">
              <w:t>草甸</w:t>
            </w:r>
          </w:p>
        </w:tc>
        <w:tc>
          <w:tcPr>
            <w:tcW w:w="2334" w:type="dxa"/>
            <w:shd w:val="clear" w:color="auto" w:fill="auto"/>
            <w:vAlign w:val="center"/>
          </w:tcPr>
          <w:p w14:paraId="3D1D60C5" w14:textId="77777777" w:rsidR="003A55C5" w:rsidRPr="00426393" w:rsidRDefault="00000000" w:rsidP="009062FC">
            <w:pPr>
              <w:pStyle w:val="afffffffff9"/>
            </w:pPr>
            <w:r w:rsidRPr="00426393">
              <w:t>草甸</w:t>
            </w:r>
          </w:p>
        </w:tc>
        <w:tc>
          <w:tcPr>
            <w:tcW w:w="2334" w:type="dxa"/>
            <w:shd w:val="clear" w:color="auto" w:fill="auto"/>
            <w:vAlign w:val="center"/>
          </w:tcPr>
          <w:p w14:paraId="2B1642EE" w14:textId="77777777" w:rsidR="003A55C5" w:rsidRPr="00426393" w:rsidRDefault="00000000" w:rsidP="009062FC">
            <w:pPr>
              <w:pStyle w:val="afffffffff9"/>
            </w:pPr>
            <w:r w:rsidRPr="00426393">
              <w:t>8.20</w:t>
            </w:r>
          </w:p>
        </w:tc>
      </w:tr>
      <w:tr w:rsidR="003A55C5" w:rsidRPr="00426393" w14:paraId="5E5B00A9" w14:textId="77777777">
        <w:trPr>
          <w:jc w:val="center"/>
        </w:trPr>
        <w:tc>
          <w:tcPr>
            <w:tcW w:w="2333" w:type="dxa"/>
            <w:vMerge/>
            <w:shd w:val="clear" w:color="auto" w:fill="auto"/>
            <w:vAlign w:val="center"/>
          </w:tcPr>
          <w:p w14:paraId="2CA18E65" w14:textId="77777777" w:rsidR="003A55C5" w:rsidRPr="00426393" w:rsidRDefault="003A55C5" w:rsidP="009062FC">
            <w:pPr>
              <w:pStyle w:val="afffffffff9"/>
            </w:pPr>
          </w:p>
        </w:tc>
        <w:tc>
          <w:tcPr>
            <w:tcW w:w="2333" w:type="dxa"/>
            <w:shd w:val="clear" w:color="auto" w:fill="auto"/>
            <w:vAlign w:val="center"/>
          </w:tcPr>
          <w:p w14:paraId="4CE07229" w14:textId="77777777" w:rsidR="003A55C5" w:rsidRPr="00426393" w:rsidRDefault="00000000" w:rsidP="009062FC">
            <w:pPr>
              <w:pStyle w:val="afffffffff9"/>
            </w:pPr>
            <w:r w:rsidRPr="00426393">
              <w:t>草原</w:t>
            </w:r>
          </w:p>
        </w:tc>
        <w:tc>
          <w:tcPr>
            <w:tcW w:w="2334" w:type="dxa"/>
            <w:shd w:val="clear" w:color="auto" w:fill="auto"/>
            <w:vAlign w:val="center"/>
          </w:tcPr>
          <w:p w14:paraId="598874F2" w14:textId="77777777" w:rsidR="003A55C5" w:rsidRPr="00426393" w:rsidRDefault="00000000" w:rsidP="009062FC">
            <w:pPr>
              <w:pStyle w:val="afffffffff9"/>
            </w:pPr>
            <w:r w:rsidRPr="00426393">
              <w:t>草原</w:t>
            </w:r>
          </w:p>
        </w:tc>
        <w:tc>
          <w:tcPr>
            <w:tcW w:w="2334" w:type="dxa"/>
            <w:shd w:val="clear" w:color="auto" w:fill="auto"/>
            <w:vAlign w:val="center"/>
          </w:tcPr>
          <w:p w14:paraId="62FB50E3" w14:textId="77777777" w:rsidR="003A55C5" w:rsidRPr="00426393" w:rsidRDefault="00000000" w:rsidP="009062FC">
            <w:pPr>
              <w:pStyle w:val="afffffffff9"/>
            </w:pPr>
            <w:r w:rsidRPr="00426393">
              <w:t>4.78</w:t>
            </w:r>
          </w:p>
        </w:tc>
      </w:tr>
      <w:tr w:rsidR="003A55C5" w:rsidRPr="00426393" w14:paraId="0F6DE34C" w14:textId="77777777">
        <w:trPr>
          <w:jc w:val="center"/>
        </w:trPr>
        <w:tc>
          <w:tcPr>
            <w:tcW w:w="2333" w:type="dxa"/>
            <w:vMerge/>
            <w:shd w:val="clear" w:color="auto" w:fill="auto"/>
            <w:vAlign w:val="center"/>
          </w:tcPr>
          <w:p w14:paraId="64353852" w14:textId="77777777" w:rsidR="003A55C5" w:rsidRPr="00426393" w:rsidRDefault="003A55C5" w:rsidP="009062FC">
            <w:pPr>
              <w:pStyle w:val="afffffffff9"/>
            </w:pPr>
          </w:p>
        </w:tc>
        <w:tc>
          <w:tcPr>
            <w:tcW w:w="2333" w:type="dxa"/>
            <w:shd w:val="clear" w:color="auto" w:fill="auto"/>
            <w:vAlign w:val="center"/>
          </w:tcPr>
          <w:p w14:paraId="68BE9554" w14:textId="77777777" w:rsidR="003A55C5" w:rsidRPr="00426393" w:rsidRDefault="00000000" w:rsidP="009062FC">
            <w:pPr>
              <w:pStyle w:val="afffffffff9"/>
            </w:pPr>
            <w:r w:rsidRPr="00426393">
              <w:t>草丛</w:t>
            </w:r>
          </w:p>
        </w:tc>
        <w:tc>
          <w:tcPr>
            <w:tcW w:w="2334" w:type="dxa"/>
            <w:shd w:val="clear" w:color="auto" w:fill="auto"/>
            <w:vAlign w:val="center"/>
          </w:tcPr>
          <w:p w14:paraId="727394CC" w14:textId="77777777" w:rsidR="003A55C5" w:rsidRPr="00426393" w:rsidRDefault="00000000" w:rsidP="009062FC">
            <w:pPr>
              <w:pStyle w:val="afffffffff9"/>
            </w:pPr>
            <w:r w:rsidRPr="00426393">
              <w:t>草丛</w:t>
            </w:r>
          </w:p>
        </w:tc>
        <w:tc>
          <w:tcPr>
            <w:tcW w:w="2334" w:type="dxa"/>
            <w:shd w:val="clear" w:color="auto" w:fill="auto"/>
            <w:vAlign w:val="center"/>
          </w:tcPr>
          <w:p w14:paraId="57205BC8" w14:textId="77777777" w:rsidR="003A55C5" w:rsidRPr="00426393" w:rsidRDefault="00000000" w:rsidP="009062FC">
            <w:pPr>
              <w:pStyle w:val="afffffffff9"/>
            </w:pPr>
            <w:r w:rsidRPr="00426393">
              <w:t>9.37</w:t>
            </w:r>
          </w:p>
        </w:tc>
      </w:tr>
      <w:tr w:rsidR="003A55C5" w:rsidRPr="00426393" w14:paraId="24974156" w14:textId="77777777">
        <w:trPr>
          <w:jc w:val="center"/>
        </w:trPr>
        <w:tc>
          <w:tcPr>
            <w:tcW w:w="2333" w:type="dxa"/>
            <w:vMerge/>
            <w:shd w:val="clear" w:color="auto" w:fill="auto"/>
            <w:vAlign w:val="center"/>
          </w:tcPr>
          <w:p w14:paraId="05B593B5" w14:textId="77777777" w:rsidR="003A55C5" w:rsidRPr="00426393" w:rsidRDefault="003A55C5" w:rsidP="009062FC">
            <w:pPr>
              <w:pStyle w:val="afffffffff9"/>
            </w:pPr>
          </w:p>
        </w:tc>
        <w:tc>
          <w:tcPr>
            <w:tcW w:w="2333" w:type="dxa"/>
            <w:shd w:val="clear" w:color="auto" w:fill="auto"/>
            <w:vAlign w:val="center"/>
          </w:tcPr>
          <w:p w14:paraId="21F049F7" w14:textId="77777777" w:rsidR="003A55C5" w:rsidRPr="00426393" w:rsidRDefault="00000000" w:rsidP="009062FC">
            <w:pPr>
              <w:pStyle w:val="afffffffff9"/>
            </w:pPr>
            <w:r w:rsidRPr="00426393">
              <w:t>稀疏草地</w:t>
            </w:r>
          </w:p>
        </w:tc>
        <w:tc>
          <w:tcPr>
            <w:tcW w:w="2334" w:type="dxa"/>
            <w:shd w:val="clear" w:color="auto" w:fill="auto"/>
            <w:vAlign w:val="center"/>
          </w:tcPr>
          <w:p w14:paraId="1A525FF3" w14:textId="77777777" w:rsidR="003A55C5" w:rsidRPr="00426393" w:rsidRDefault="00000000" w:rsidP="009062FC">
            <w:pPr>
              <w:pStyle w:val="afffffffff9"/>
            </w:pPr>
            <w:r w:rsidRPr="00426393">
              <w:t>稀疏草地</w:t>
            </w:r>
          </w:p>
        </w:tc>
        <w:tc>
          <w:tcPr>
            <w:tcW w:w="2334" w:type="dxa"/>
            <w:shd w:val="clear" w:color="auto" w:fill="auto"/>
            <w:vAlign w:val="center"/>
          </w:tcPr>
          <w:p w14:paraId="6537B13C" w14:textId="77777777" w:rsidR="003A55C5" w:rsidRPr="00426393" w:rsidRDefault="00000000" w:rsidP="009062FC">
            <w:pPr>
              <w:pStyle w:val="afffffffff9"/>
            </w:pPr>
            <w:r w:rsidRPr="00426393">
              <w:t>18.27</w:t>
            </w:r>
          </w:p>
        </w:tc>
      </w:tr>
      <w:tr w:rsidR="003A55C5" w:rsidRPr="00426393" w14:paraId="56F8AD13" w14:textId="77777777">
        <w:trPr>
          <w:jc w:val="center"/>
        </w:trPr>
        <w:tc>
          <w:tcPr>
            <w:tcW w:w="2333" w:type="dxa"/>
            <w:vMerge w:val="restart"/>
            <w:shd w:val="clear" w:color="auto" w:fill="auto"/>
            <w:vAlign w:val="center"/>
          </w:tcPr>
          <w:p w14:paraId="59B2415B" w14:textId="77777777" w:rsidR="003A55C5" w:rsidRPr="00426393" w:rsidRDefault="00000000" w:rsidP="009062FC">
            <w:pPr>
              <w:pStyle w:val="afffffffff9"/>
            </w:pPr>
            <w:r w:rsidRPr="00426393">
              <w:t>农田生态系统</w:t>
            </w:r>
          </w:p>
        </w:tc>
        <w:tc>
          <w:tcPr>
            <w:tcW w:w="2333" w:type="dxa"/>
            <w:vMerge w:val="restart"/>
            <w:shd w:val="clear" w:color="auto" w:fill="auto"/>
            <w:vAlign w:val="center"/>
          </w:tcPr>
          <w:p w14:paraId="268213FB" w14:textId="77777777" w:rsidR="003A55C5" w:rsidRPr="00426393" w:rsidRDefault="00000000" w:rsidP="009062FC">
            <w:pPr>
              <w:pStyle w:val="afffffffff9"/>
            </w:pPr>
            <w:r w:rsidRPr="00426393">
              <w:t>耕地</w:t>
            </w:r>
          </w:p>
        </w:tc>
        <w:tc>
          <w:tcPr>
            <w:tcW w:w="2334" w:type="dxa"/>
            <w:shd w:val="clear" w:color="auto" w:fill="auto"/>
            <w:vAlign w:val="center"/>
          </w:tcPr>
          <w:p w14:paraId="67454871" w14:textId="77777777" w:rsidR="003A55C5" w:rsidRPr="00426393" w:rsidRDefault="00000000" w:rsidP="009062FC">
            <w:pPr>
              <w:pStyle w:val="afffffffff9"/>
            </w:pPr>
            <w:r w:rsidRPr="00426393">
              <w:t>水田</w:t>
            </w:r>
          </w:p>
        </w:tc>
        <w:tc>
          <w:tcPr>
            <w:tcW w:w="2334" w:type="dxa"/>
            <w:shd w:val="clear" w:color="auto" w:fill="auto"/>
            <w:vAlign w:val="center"/>
          </w:tcPr>
          <w:p w14:paraId="67F90318" w14:textId="77777777" w:rsidR="003A55C5" w:rsidRPr="00426393" w:rsidRDefault="00000000" w:rsidP="009062FC">
            <w:pPr>
              <w:pStyle w:val="afffffffff9"/>
            </w:pPr>
            <w:r w:rsidRPr="00426393">
              <w:t>34.70</w:t>
            </w:r>
          </w:p>
        </w:tc>
      </w:tr>
      <w:tr w:rsidR="003A55C5" w:rsidRPr="00426393" w14:paraId="4202340B" w14:textId="77777777">
        <w:trPr>
          <w:jc w:val="center"/>
        </w:trPr>
        <w:tc>
          <w:tcPr>
            <w:tcW w:w="2333" w:type="dxa"/>
            <w:vMerge/>
            <w:shd w:val="clear" w:color="auto" w:fill="auto"/>
            <w:vAlign w:val="center"/>
          </w:tcPr>
          <w:p w14:paraId="1D148753" w14:textId="77777777" w:rsidR="003A55C5" w:rsidRPr="00426393" w:rsidRDefault="003A55C5" w:rsidP="009062FC">
            <w:pPr>
              <w:pStyle w:val="afffffffff9"/>
            </w:pPr>
          </w:p>
        </w:tc>
        <w:tc>
          <w:tcPr>
            <w:tcW w:w="2333" w:type="dxa"/>
            <w:vMerge/>
            <w:shd w:val="clear" w:color="auto" w:fill="auto"/>
            <w:vAlign w:val="center"/>
          </w:tcPr>
          <w:p w14:paraId="37983154" w14:textId="77777777" w:rsidR="003A55C5" w:rsidRPr="00426393" w:rsidRDefault="003A55C5" w:rsidP="009062FC">
            <w:pPr>
              <w:pStyle w:val="afffffffff9"/>
            </w:pPr>
          </w:p>
        </w:tc>
        <w:tc>
          <w:tcPr>
            <w:tcW w:w="2334" w:type="dxa"/>
            <w:shd w:val="clear" w:color="auto" w:fill="auto"/>
            <w:vAlign w:val="center"/>
          </w:tcPr>
          <w:p w14:paraId="64A92381" w14:textId="77777777" w:rsidR="003A55C5" w:rsidRPr="00426393" w:rsidRDefault="00000000" w:rsidP="009062FC">
            <w:pPr>
              <w:pStyle w:val="afffffffff9"/>
            </w:pPr>
            <w:r w:rsidRPr="00426393">
              <w:t>旱地</w:t>
            </w:r>
          </w:p>
        </w:tc>
        <w:tc>
          <w:tcPr>
            <w:tcW w:w="2334" w:type="dxa"/>
            <w:shd w:val="clear" w:color="auto" w:fill="auto"/>
            <w:vAlign w:val="center"/>
          </w:tcPr>
          <w:p w14:paraId="47C3EA59" w14:textId="77777777" w:rsidR="003A55C5" w:rsidRPr="00426393" w:rsidRDefault="00000000" w:rsidP="009062FC">
            <w:pPr>
              <w:pStyle w:val="afffffffff9"/>
            </w:pPr>
            <w:r w:rsidRPr="00426393">
              <w:t>46.96</w:t>
            </w:r>
          </w:p>
        </w:tc>
      </w:tr>
      <w:tr w:rsidR="003A55C5" w:rsidRPr="00426393" w14:paraId="6E214066" w14:textId="77777777">
        <w:trPr>
          <w:jc w:val="center"/>
        </w:trPr>
        <w:tc>
          <w:tcPr>
            <w:tcW w:w="2333" w:type="dxa"/>
            <w:vMerge/>
            <w:shd w:val="clear" w:color="auto" w:fill="auto"/>
            <w:vAlign w:val="center"/>
          </w:tcPr>
          <w:p w14:paraId="6993706C" w14:textId="77777777" w:rsidR="003A55C5" w:rsidRPr="00426393" w:rsidRDefault="003A55C5" w:rsidP="009062FC">
            <w:pPr>
              <w:pStyle w:val="afffffffff9"/>
            </w:pPr>
          </w:p>
        </w:tc>
        <w:tc>
          <w:tcPr>
            <w:tcW w:w="2333" w:type="dxa"/>
            <w:vMerge w:val="restart"/>
            <w:shd w:val="clear" w:color="auto" w:fill="auto"/>
            <w:vAlign w:val="center"/>
          </w:tcPr>
          <w:p w14:paraId="584CC4B0" w14:textId="77777777" w:rsidR="003A55C5" w:rsidRPr="00426393" w:rsidRDefault="00000000" w:rsidP="009062FC">
            <w:pPr>
              <w:pStyle w:val="afffffffff9"/>
            </w:pPr>
            <w:r w:rsidRPr="00426393">
              <w:t>园地</w:t>
            </w:r>
          </w:p>
        </w:tc>
        <w:tc>
          <w:tcPr>
            <w:tcW w:w="2334" w:type="dxa"/>
            <w:shd w:val="clear" w:color="auto" w:fill="auto"/>
            <w:vAlign w:val="center"/>
          </w:tcPr>
          <w:p w14:paraId="14226B88" w14:textId="77777777" w:rsidR="003A55C5" w:rsidRPr="00426393" w:rsidRDefault="00000000" w:rsidP="009062FC">
            <w:pPr>
              <w:pStyle w:val="afffffffff9"/>
            </w:pPr>
            <w:r w:rsidRPr="00426393">
              <w:t>乔木园地</w:t>
            </w:r>
          </w:p>
        </w:tc>
        <w:tc>
          <w:tcPr>
            <w:tcW w:w="2334" w:type="dxa"/>
            <w:shd w:val="clear" w:color="auto" w:fill="auto"/>
            <w:vAlign w:val="center"/>
          </w:tcPr>
          <w:p w14:paraId="078400D9" w14:textId="77777777" w:rsidR="003A55C5" w:rsidRPr="00426393" w:rsidRDefault="00000000" w:rsidP="009062FC">
            <w:pPr>
              <w:pStyle w:val="afffffffff9"/>
            </w:pPr>
            <w:r w:rsidRPr="00426393">
              <w:t>9.57</w:t>
            </w:r>
          </w:p>
        </w:tc>
      </w:tr>
      <w:tr w:rsidR="003A55C5" w:rsidRPr="00426393" w14:paraId="1DE5F485" w14:textId="77777777">
        <w:trPr>
          <w:jc w:val="center"/>
        </w:trPr>
        <w:tc>
          <w:tcPr>
            <w:tcW w:w="2333" w:type="dxa"/>
            <w:vMerge/>
            <w:shd w:val="clear" w:color="auto" w:fill="auto"/>
            <w:vAlign w:val="center"/>
          </w:tcPr>
          <w:p w14:paraId="0CB07268" w14:textId="77777777" w:rsidR="003A55C5" w:rsidRPr="00426393" w:rsidRDefault="003A55C5" w:rsidP="009062FC">
            <w:pPr>
              <w:pStyle w:val="afffffffff9"/>
            </w:pPr>
          </w:p>
        </w:tc>
        <w:tc>
          <w:tcPr>
            <w:tcW w:w="2333" w:type="dxa"/>
            <w:vMerge/>
            <w:shd w:val="clear" w:color="auto" w:fill="auto"/>
            <w:vAlign w:val="center"/>
          </w:tcPr>
          <w:p w14:paraId="6821C23E" w14:textId="77777777" w:rsidR="003A55C5" w:rsidRPr="00426393" w:rsidRDefault="003A55C5" w:rsidP="009062FC">
            <w:pPr>
              <w:pStyle w:val="afffffffff9"/>
            </w:pPr>
          </w:p>
        </w:tc>
        <w:tc>
          <w:tcPr>
            <w:tcW w:w="2334" w:type="dxa"/>
            <w:shd w:val="clear" w:color="auto" w:fill="auto"/>
            <w:vAlign w:val="center"/>
          </w:tcPr>
          <w:p w14:paraId="7225A2C8" w14:textId="77777777" w:rsidR="003A55C5" w:rsidRPr="00426393" w:rsidRDefault="00000000" w:rsidP="009062FC">
            <w:pPr>
              <w:pStyle w:val="afffffffff9"/>
            </w:pPr>
            <w:r w:rsidRPr="00426393">
              <w:t>灌木园地</w:t>
            </w:r>
          </w:p>
        </w:tc>
        <w:tc>
          <w:tcPr>
            <w:tcW w:w="2334" w:type="dxa"/>
            <w:shd w:val="clear" w:color="auto" w:fill="auto"/>
            <w:vAlign w:val="center"/>
          </w:tcPr>
          <w:p w14:paraId="28E2BFD4" w14:textId="77777777" w:rsidR="003A55C5" w:rsidRPr="00426393" w:rsidRDefault="00000000" w:rsidP="009062FC">
            <w:pPr>
              <w:pStyle w:val="afffffffff9"/>
            </w:pPr>
            <w:r w:rsidRPr="00426393">
              <w:t>7.90</w:t>
            </w:r>
          </w:p>
        </w:tc>
      </w:tr>
      <w:tr w:rsidR="003A55C5" w:rsidRPr="00426393" w14:paraId="7B67FB67" w14:textId="77777777">
        <w:trPr>
          <w:jc w:val="center"/>
        </w:trPr>
        <w:tc>
          <w:tcPr>
            <w:tcW w:w="2333" w:type="dxa"/>
            <w:vMerge w:val="restart"/>
            <w:shd w:val="clear" w:color="auto" w:fill="auto"/>
            <w:vAlign w:val="center"/>
          </w:tcPr>
          <w:p w14:paraId="19E25741" w14:textId="77777777" w:rsidR="003A55C5" w:rsidRPr="00426393" w:rsidRDefault="00000000" w:rsidP="009062FC">
            <w:pPr>
              <w:pStyle w:val="afffffffff9"/>
            </w:pPr>
            <w:r w:rsidRPr="00426393">
              <w:t>城市生态系统</w:t>
            </w:r>
          </w:p>
        </w:tc>
        <w:tc>
          <w:tcPr>
            <w:tcW w:w="2333" w:type="dxa"/>
            <w:shd w:val="clear" w:color="auto" w:fill="auto"/>
            <w:vAlign w:val="center"/>
          </w:tcPr>
          <w:p w14:paraId="1B3A104A" w14:textId="77777777" w:rsidR="003A55C5" w:rsidRPr="00426393" w:rsidRDefault="00000000" w:rsidP="009062FC">
            <w:pPr>
              <w:pStyle w:val="afffffffff9"/>
            </w:pPr>
            <w:r w:rsidRPr="00426393">
              <w:t>建设用地</w:t>
            </w:r>
          </w:p>
        </w:tc>
        <w:tc>
          <w:tcPr>
            <w:tcW w:w="2334" w:type="dxa"/>
            <w:shd w:val="clear" w:color="auto" w:fill="auto"/>
            <w:vAlign w:val="center"/>
          </w:tcPr>
          <w:p w14:paraId="1D8F98CA" w14:textId="77777777" w:rsidR="003A55C5" w:rsidRPr="00426393" w:rsidRDefault="00000000" w:rsidP="009062FC">
            <w:pPr>
              <w:pStyle w:val="afffffffff9"/>
            </w:pPr>
            <w:r w:rsidRPr="00426393">
              <w:t>居住地等建设用地</w:t>
            </w:r>
          </w:p>
        </w:tc>
        <w:tc>
          <w:tcPr>
            <w:tcW w:w="2334" w:type="dxa"/>
            <w:shd w:val="clear" w:color="auto" w:fill="auto"/>
            <w:vAlign w:val="center"/>
          </w:tcPr>
          <w:p w14:paraId="28E52FD0" w14:textId="77777777" w:rsidR="003A55C5" w:rsidRPr="00426393" w:rsidRDefault="00000000" w:rsidP="009062FC">
            <w:pPr>
              <w:pStyle w:val="afffffffff9"/>
            </w:pPr>
            <w:r w:rsidRPr="00426393">
              <w:t>85.00</w:t>
            </w:r>
          </w:p>
        </w:tc>
      </w:tr>
      <w:tr w:rsidR="003A55C5" w:rsidRPr="00426393" w14:paraId="5C5D5BC5" w14:textId="77777777">
        <w:trPr>
          <w:jc w:val="center"/>
        </w:trPr>
        <w:tc>
          <w:tcPr>
            <w:tcW w:w="2333" w:type="dxa"/>
            <w:vMerge/>
            <w:shd w:val="clear" w:color="auto" w:fill="auto"/>
            <w:vAlign w:val="center"/>
          </w:tcPr>
          <w:p w14:paraId="5F248B23" w14:textId="77777777" w:rsidR="003A55C5" w:rsidRPr="00426393" w:rsidRDefault="003A55C5" w:rsidP="009062FC">
            <w:pPr>
              <w:pStyle w:val="afffffffff9"/>
            </w:pPr>
          </w:p>
        </w:tc>
        <w:tc>
          <w:tcPr>
            <w:tcW w:w="2333" w:type="dxa"/>
            <w:vMerge w:val="restart"/>
            <w:shd w:val="clear" w:color="auto" w:fill="auto"/>
            <w:vAlign w:val="center"/>
          </w:tcPr>
          <w:p w14:paraId="17FAAD23" w14:textId="77777777" w:rsidR="003A55C5" w:rsidRPr="00426393" w:rsidRDefault="00000000" w:rsidP="009062FC">
            <w:pPr>
              <w:pStyle w:val="afffffffff9"/>
            </w:pPr>
            <w:r w:rsidRPr="00426393">
              <w:t>城市绿地</w:t>
            </w:r>
          </w:p>
        </w:tc>
        <w:tc>
          <w:tcPr>
            <w:tcW w:w="2334" w:type="dxa"/>
            <w:shd w:val="clear" w:color="auto" w:fill="auto"/>
            <w:vAlign w:val="center"/>
          </w:tcPr>
          <w:p w14:paraId="06D0CF04" w14:textId="77777777" w:rsidR="003A55C5" w:rsidRPr="00426393" w:rsidRDefault="00000000" w:rsidP="009062FC">
            <w:pPr>
              <w:pStyle w:val="afffffffff9"/>
            </w:pPr>
            <w:r w:rsidRPr="00426393">
              <w:t>乔木绿地</w:t>
            </w:r>
          </w:p>
        </w:tc>
        <w:tc>
          <w:tcPr>
            <w:tcW w:w="2334" w:type="dxa"/>
            <w:shd w:val="clear" w:color="auto" w:fill="auto"/>
            <w:vAlign w:val="center"/>
          </w:tcPr>
          <w:p w14:paraId="13A281E1" w14:textId="77777777" w:rsidR="003A55C5" w:rsidRPr="00426393" w:rsidRDefault="00000000" w:rsidP="009062FC">
            <w:pPr>
              <w:pStyle w:val="afffffffff9"/>
            </w:pPr>
            <w:r w:rsidRPr="00426393">
              <w:t>19.20</w:t>
            </w:r>
          </w:p>
        </w:tc>
      </w:tr>
      <w:tr w:rsidR="003A55C5" w:rsidRPr="00426393" w14:paraId="3D646A81" w14:textId="77777777">
        <w:trPr>
          <w:jc w:val="center"/>
        </w:trPr>
        <w:tc>
          <w:tcPr>
            <w:tcW w:w="2333" w:type="dxa"/>
            <w:vMerge/>
            <w:shd w:val="clear" w:color="auto" w:fill="auto"/>
            <w:vAlign w:val="center"/>
          </w:tcPr>
          <w:p w14:paraId="049675E7" w14:textId="77777777" w:rsidR="003A55C5" w:rsidRPr="00426393" w:rsidRDefault="003A55C5" w:rsidP="009062FC">
            <w:pPr>
              <w:pStyle w:val="afffffffff9"/>
            </w:pPr>
          </w:p>
        </w:tc>
        <w:tc>
          <w:tcPr>
            <w:tcW w:w="2333" w:type="dxa"/>
            <w:vMerge/>
            <w:shd w:val="clear" w:color="auto" w:fill="auto"/>
            <w:vAlign w:val="center"/>
          </w:tcPr>
          <w:p w14:paraId="1B35D086" w14:textId="77777777" w:rsidR="003A55C5" w:rsidRPr="00426393" w:rsidRDefault="003A55C5" w:rsidP="009062FC">
            <w:pPr>
              <w:pStyle w:val="afffffffff9"/>
            </w:pPr>
          </w:p>
        </w:tc>
        <w:tc>
          <w:tcPr>
            <w:tcW w:w="2334" w:type="dxa"/>
            <w:shd w:val="clear" w:color="auto" w:fill="auto"/>
            <w:vAlign w:val="center"/>
          </w:tcPr>
          <w:p w14:paraId="7A8D6198" w14:textId="77777777" w:rsidR="003A55C5" w:rsidRPr="00426393" w:rsidRDefault="00000000" w:rsidP="009062FC">
            <w:pPr>
              <w:pStyle w:val="afffffffff9"/>
            </w:pPr>
            <w:r w:rsidRPr="00426393">
              <w:t>灌木绿地</w:t>
            </w:r>
          </w:p>
        </w:tc>
        <w:tc>
          <w:tcPr>
            <w:tcW w:w="2334" w:type="dxa"/>
            <w:shd w:val="clear" w:color="auto" w:fill="auto"/>
            <w:vAlign w:val="center"/>
          </w:tcPr>
          <w:p w14:paraId="1CE5F7E9" w14:textId="77777777" w:rsidR="003A55C5" w:rsidRPr="00426393" w:rsidRDefault="00000000" w:rsidP="009062FC">
            <w:pPr>
              <w:pStyle w:val="afffffffff9"/>
            </w:pPr>
            <w:r w:rsidRPr="00426393">
              <w:t>19.20</w:t>
            </w:r>
          </w:p>
        </w:tc>
      </w:tr>
      <w:tr w:rsidR="003A55C5" w:rsidRPr="00426393" w14:paraId="7373DCFF" w14:textId="77777777">
        <w:trPr>
          <w:jc w:val="center"/>
        </w:trPr>
        <w:tc>
          <w:tcPr>
            <w:tcW w:w="2333" w:type="dxa"/>
            <w:vMerge/>
            <w:shd w:val="clear" w:color="auto" w:fill="auto"/>
            <w:vAlign w:val="center"/>
          </w:tcPr>
          <w:p w14:paraId="5056ADEE" w14:textId="77777777" w:rsidR="003A55C5" w:rsidRPr="00426393" w:rsidRDefault="003A55C5" w:rsidP="009062FC">
            <w:pPr>
              <w:pStyle w:val="afffffffff9"/>
            </w:pPr>
          </w:p>
        </w:tc>
        <w:tc>
          <w:tcPr>
            <w:tcW w:w="2333" w:type="dxa"/>
            <w:vMerge/>
            <w:shd w:val="clear" w:color="auto" w:fill="auto"/>
            <w:vAlign w:val="center"/>
          </w:tcPr>
          <w:p w14:paraId="285B5FD9" w14:textId="77777777" w:rsidR="003A55C5" w:rsidRPr="00426393" w:rsidRDefault="003A55C5" w:rsidP="009062FC">
            <w:pPr>
              <w:pStyle w:val="afffffffff9"/>
            </w:pPr>
          </w:p>
        </w:tc>
        <w:tc>
          <w:tcPr>
            <w:tcW w:w="2334" w:type="dxa"/>
            <w:shd w:val="clear" w:color="auto" w:fill="auto"/>
            <w:vAlign w:val="center"/>
          </w:tcPr>
          <w:p w14:paraId="5478E03F" w14:textId="77777777" w:rsidR="003A55C5" w:rsidRPr="00426393" w:rsidRDefault="00000000" w:rsidP="009062FC">
            <w:pPr>
              <w:pStyle w:val="afffffffff9"/>
            </w:pPr>
            <w:r w:rsidRPr="00426393">
              <w:t>草本绿地</w:t>
            </w:r>
          </w:p>
        </w:tc>
        <w:tc>
          <w:tcPr>
            <w:tcW w:w="2334" w:type="dxa"/>
            <w:shd w:val="clear" w:color="auto" w:fill="auto"/>
            <w:vAlign w:val="center"/>
          </w:tcPr>
          <w:p w14:paraId="3C3FB79D" w14:textId="77777777" w:rsidR="003A55C5" w:rsidRPr="00426393" w:rsidRDefault="00000000" w:rsidP="009062FC">
            <w:pPr>
              <w:pStyle w:val="afffffffff9"/>
            </w:pPr>
            <w:r w:rsidRPr="00426393">
              <w:t>18.27</w:t>
            </w:r>
          </w:p>
        </w:tc>
      </w:tr>
      <w:tr w:rsidR="003A55C5" w:rsidRPr="00426393" w14:paraId="68A13F2D" w14:textId="77777777">
        <w:trPr>
          <w:jc w:val="center"/>
        </w:trPr>
        <w:tc>
          <w:tcPr>
            <w:tcW w:w="2333" w:type="dxa"/>
            <w:vMerge/>
            <w:shd w:val="clear" w:color="auto" w:fill="auto"/>
            <w:vAlign w:val="center"/>
          </w:tcPr>
          <w:p w14:paraId="3EF2101B" w14:textId="77777777" w:rsidR="003A55C5" w:rsidRPr="00426393" w:rsidRDefault="003A55C5" w:rsidP="009062FC">
            <w:pPr>
              <w:pStyle w:val="afffffffff9"/>
            </w:pPr>
          </w:p>
        </w:tc>
        <w:tc>
          <w:tcPr>
            <w:tcW w:w="2333" w:type="dxa"/>
            <w:shd w:val="clear" w:color="auto" w:fill="auto"/>
            <w:vAlign w:val="center"/>
          </w:tcPr>
          <w:p w14:paraId="6760C42E" w14:textId="77777777" w:rsidR="003A55C5" w:rsidRPr="00426393" w:rsidRDefault="00000000" w:rsidP="009062FC">
            <w:pPr>
              <w:pStyle w:val="afffffffff9"/>
            </w:pPr>
            <w:r w:rsidRPr="00426393">
              <w:t>城市水体</w:t>
            </w:r>
          </w:p>
        </w:tc>
        <w:tc>
          <w:tcPr>
            <w:tcW w:w="2334" w:type="dxa"/>
            <w:shd w:val="clear" w:color="auto" w:fill="auto"/>
            <w:vAlign w:val="center"/>
          </w:tcPr>
          <w:p w14:paraId="065319E4" w14:textId="77777777" w:rsidR="003A55C5" w:rsidRPr="00426393" w:rsidRDefault="00000000" w:rsidP="009062FC">
            <w:pPr>
              <w:pStyle w:val="afffffffff9"/>
            </w:pPr>
            <w:r w:rsidRPr="00426393">
              <w:t>城市水体</w:t>
            </w:r>
          </w:p>
        </w:tc>
        <w:tc>
          <w:tcPr>
            <w:tcW w:w="2334" w:type="dxa"/>
            <w:shd w:val="clear" w:color="auto" w:fill="auto"/>
            <w:vAlign w:val="center"/>
          </w:tcPr>
          <w:p w14:paraId="3D14F900" w14:textId="77777777" w:rsidR="003A55C5" w:rsidRPr="00426393" w:rsidRDefault="00000000" w:rsidP="009062FC">
            <w:pPr>
              <w:pStyle w:val="afffffffff9"/>
            </w:pPr>
            <w:r w:rsidRPr="00426393">
              <w:t>0.00</w:t>
            </w:r>
          </w:p>
        </w:tc>
      </w:tr>
      <w:tr w:rsidR="003A55C5" w:rsidRPr="00426393" w14:paraId="423D369A" w14:textId="77777777">
        <w:trPr>
          <w:jc w:val="center"/>
        </w:trPr>
        <w:tc>
          <w:tcPr>
            <w:tcW w:w="2333" w:type="dxa"/>
            <w:vMerge w:val="restart"/>
            <w:shd w:val="clear" w:color="auto" w:fill="auto"/>
            <w:vAlign w:val="center"/>
          </w:tcPr>
          <w:p w14:paraId="0D019ACF" w14:textId="77777777" w:rsidR="003A55C5" w:rsidRPr="00426393" w:rsidRDefault="00000000" w:rsidP="009062FC">
            <w:pPr>
              <w:pStyle w:val="afffffffff9"/>
            </w:pPr>
            <w:r w:rsidRPr="00426393">
              <w:t>湿地生态系统</w:t>
            </w:r>
          </w:p>
        </w:tc>
        <w:tc>
          <w:tcPr>
            <w:tcW w:w="2333" w:type="dxa"/>
            <w:vMerge w:val="restart"/>
            <w:shd w:val="clear" w:color="auto" w:fill="auto"/>
            <w:vAlign w:val="center"/>
          </w:tcPr>
          <w:p w14:paraId="119CBB89" w14:textId="77777777" w:rsidR="003A55C5" w:rsidRPr="00426393" w:rsidRDefault="00000000" w:rsidP="009062FC">
            <w:pPr>
              <w:pStyle w:val="afffffffff9"/>
            </w:pPr>
            <w:r w:rsidRPr="00426393">
              <w:t>沼泽</w:t>
            </w:r>
          </w:p>
        </w:tc>
        <w:tc>
          <w:tcPr>
            <w:tcW w:w="2334" w:type="dxa"/>
            <w:shd w:val="clear" w:color="auto" w:fill="auto"/>
            <w:vAlign w:val="center"/>
          </w:tcPr>
          <w:p w14:paraId="44D3436C" w14:textId="77777777" w:rsidR="003A55C5" w:rsidRPr="00426393" w:rsidRDefault="00000000" w:rsidP="009062FC">
            <w:pPr>
              <w:pStyle w:val="afffffffff9"/>
            </w:pPr>
            <w:r w:rsidRPr="00426393">
              <w:t>森林沼泽</w:t>
            </w:r>
          </w:p>
        </w:tc>
        <w:tc>
          <w:tcPr>
            <w:tcW w:w="2334" w:type="dxa"/>
            <w:shd w:val="clear" w:color="auto" w:fill="auto"/>
            <w:vAlign w:val="center"/>
          </w:tcPr>
          <w:p w14:paraId="77CE591A" w14:textId="77777777" w:rsidR="003A55C5" w:rsidRPr="00426393" w:rsidRDefault="00000000" w:rsidP="009062FC">
            <w:pPr>
              <w:pStyle w:val="afffffffff9"/>
            </w:pPr>
            <w:r w:rsidRPr="00426393">
              <w:t>0.00</w:t>
            </w:r>
          </w:p>
        </w:tc>
      </w:tr>
      <w:tr w:rsidR="003A55C5" w:rsidRPr="00426393" w14:paraId="6AFFE31A" w14:textId="77777777">
        <w:trPr>
          <w:jc w:val="center"/>
        </w:trPr>
        <w:tc>
          <w:tcPr>
            <w:tcW w:w="2333" w:type="dxa"/>
            <w:vMerge/>
            <w:shd w:val="clear" w:color="auto" w:fill="auto"/>
            <w:vAlign w:val="center"/>
          </w:tcPr>
          <w:p w14:paraId="41648B09" w14:textId="77777777" w:rsidR="003A55C5" w:rsidRPr="00426393" w:rsidRDefault="003A55C5" w:rsidP="009062FC">
            <w:pPr>
              <w:pStyle w:val="afffffffff9"/>
            </w:pPr>
          </w:p>
        </w:tc>
        <w:tc>
          <w:tcPr>
            <w:tcW w:w="2333" w:type="dxa"/>
            <w:vMerge/>
            <w:shd w:val="clear" w:color="auto" w:fill="auto"/>
            <w:vAlign w:val="center"/>
          </w:tcPr>
          <w:p w14:paraId="4936B0FC" w14:textId="77777777" w:rsidR="003A55C5" w:rsidRPr="00426393" w:rsidRDefault="003A55C5" w:rsidP="009062FC">
            <w:pPr>
              <w:pStyle w:val="afffffffff9"/>
            </w:pPr>
          </w:p>
        </w:tc>
        <w:tc>
          <w:tcPr>
            <w:tcW w:w="2334" w:type="dxa"/>
            <w:shd w:val="clear" w:color="auto" w:fill="auto"/>
            <w:vAlign w:val="center"/>
          </w:tcPr>
          <w:p w14:paraId="52308FC8" w14:textId="77777777" w:rsidR="003A55C5" w:rsidRPr="00426393" w:rsidRDefault="00000000" w:rsidP="009062FC">
            <w:pPr>
              <w:pStyle w:val="afffffffff9"/>
            </w:pPr>
            <w:r w:rsidRPr="00426393">
              <w:t>灌丛沼泽</w:t>
            </w:r>
          </w:p>
        </w:tc>
        <w:tc>
          <w:tcPr>
            <w:tcW w:w="2334" w:type="dxa"/>
            <w:shd w:val="clear" w:color="auto" w:fill="auto"/>
            <w:vAlign w:val="center"/>
          </w:tcPr>
          <w:p w14:paraId="2C08DC80" w14:textId="77777777" w:rsidR="003A55C5" w:rsidRPr="00426393" w:rsidRDefault="00000000" w:rsidP="009062FC">
            <w:pPr>
              <w:pStyle w:val="afffffffff9"/>
            </w:pPr>
            <w:r w:rsidRPr="00426393">
              <w:t>0.00</w:t>
            </w:r>
          </w:p>
        </w:tc>
      </w:tr>
      <w:tr w:rsidR="003A55C5" w:rsidRPr="00426393" w14:paraId="70495AF4" w14:textId="77777777">
        <w:trPr>
          <w:jc w:val="center"/>
        </w:trPr>
        <w:tc>
          <w:tcPr>
            <w:tcW w:w="2333" w:type="dxa"/>
            <w:vMerge/>
            <w:shd w:val="clear" w:color="auto" w:fill="auto"/>
            <w:vAlign w:val="center"/>
          </w:tcPr>
          <w:p w14:paraId="75B85D05" w14:textId="77777777" w:rsidR="003A55C5" w:rsidRPr="00426393" w:rsidRDefault="003A55C5" w:rsidP="009062FC">
            <w:pPr>
              <w:pStyle w:val="afffffffff9"/>
            </w:pPr>
          </w:p>
        </w:tc>
        <w:tc>
          <w:tcPr>
            <w:tcW w:w="2333" w:type="dxa"/>
            <w:vMerge/>
            <w:shd w:val="clear" w:color="auto" w:fill="auto"/>
            <w:vAlign w:val="center"/>
          </w:tcPr>
          <w:p w14:paraId="3CD57D55" w14:textId="77777777" w:rsidR="003A55C5" w:rsidRPr="00426393" w:rsidRDefault="003A55C5" w:rsidP="009062FC">
            <w:pPr>
              <w:pStyle w:val="afffffffff9"/>
            </w:pPr>
          </w:p>
        </w:tc>
        <w:tc>
          <w:tcPr>
            <w:tcW w:w="2334" w:type="dxa"/>
            <w:shd w:val="clear" w:color="auto" w:fill="auto"/>
            <w:vAlign w:val="center"/>
          </w:tcPr>
          <w:p w14:paraId="6535EABC" w14:textId="77777777" w:rsidR="003A55C5" w:rsidRPr="00426393" w:rsidRDefault="00000000" w:rsidP="009062FC">
            <w:pPr>
              <w:pStyle w:val="afffffffff9"/>
            </w:pPr>
            <w:r w:rsidRPr="00426393">
              <w:t>草本沼泽</w:t>
            </w:r>
          </w:p>
        </w:tc>
        <w:tc>
          <w:tcPr>
            <w:tcW w:w="2334" w:type="dxa"/>
            <w:shd w:val="clear" w:color="auto" w:fill="auto"/>
            <w:vAlign w:val="center"/>
          </w:tcPr>
          <w:p w14:paraId="607B2BBA" w14:textId="77777777" w:rsidR="003A55C5" w:rsidRPr="00426393" w:rsidRDefault="00000000" w:rsidP="009062FC">
            <w:pPr>
              <w:pStyle w:val="afffffffff9"/>
            </w:pPr>
            <w:r w:rsidRPr="00426393">
              <w:t>0.00</w:t>
            </w:r>
          </w:p>
        </w:tc>
      </w:tr>
      <w:tr w:rsidR="003A55C5" w:rsidRPr="00426393" w14:paraId="0C22CD09" w14:textId="77777777">
        <w:trPr>
          <w:jc w:val="center"/>
        </w:trPr>
        <w:tc>
          <w:tcPr>
            <w:tcW w:w="2333" w:type="dxa"/>
            <w:vMerge/>
            <w:shd w:val="clear" w:color="auto" w:fill="auto"/>
            <w:vAlign w:val="center"/>
          </w:tcPr>
          <w:p w14:paraId="4933416B" w14:textId="77777777" w:rsidR="003A55C5" w:rsidRPr="00426393" w:rsidRDefault="003A55C5" w:rsidP="009062FC">
            <w:pPr>
              <w:pStyle w:val="afffffffff9"/>
            </w:pPr>
          </w:p>
        </w:tc>
        <w:tc>
          <w:tcPr>
            <w:tcW w:w="2333" w:type="dxa"/>
            <w:vMerge w:val="restart"/>
            <w:shd w:val="clear" w:color="auto" w:fill="auto"/>
            <w:vAlign w:val="center"/>
          </w:tcPr>
          <w:p w14:paraId="4E618C99" w14:textId="77777777" w:rsidR="003A55C5" w:rsidRPr="00426393" w:rsidRDefault="00000000" w:rsidP="009062FC">
            <w:pPr>
              <w:pStyle w:val="afffffffff9"/>
            </w:pPr>
            <w:r w:rsidRPr="00426393">
              <w:t>湖泊</w:t>
            </w:r>
          </w:p>
        </w:tc>
        <w:tc>
          <w:tcPr>
            <w:tcW w:w="2334" w:type="dxa"/>
            <w:shd w:val="clear" w:color="auto" w:fill="auto"/>
            <w:vAlign w:val="center"/>
          </w:tcPr>
          <w:p w14:paraId="0F5BA48C" w14:textId="77777777" w:rsidR="003A55C5" w:rsidRPr="00426393" w:rsidRDefault="00000000" w:rsidP="009062FC">
            <w:pPr>
              <w:pStyle w:val="afffffffff9"/>
            </w:pPr>
            <w:r w:rsidRPr="00426393">
              <w:t>湖泊</w:t>
            </w:r>
          </w:p>
        </w:tc>
        <w:tc>
          <w:tcPr>
            <w:tcW w:w="2334" w:type="dxa"/>
            <w:shd w:val="clear" w:color="auto" w:fill="auto"/>
            <w:vAlign w:val="center"/>
          </w:tcPr>
          <w:p w14:paraId="49C455F7" w14:textId="77777777" w:rsidR="003A55C5" w:rsidRPr="00426393" w:rsidRDefault="00000000" w:rsidP="009062FC">
            <w:pPr>
              <w:pStyle w:val="afffffffff9"/>
            </w:pPr>
            <w:r w:rsidRPr="00426393">
              <w:t>0.00</w:t>
            </w:r>
          </w:p>
        </w:tc>
      </w:tr>
      <w:tr w:rsidR="003A55C5" w:rsidRPr="00426393" w14:paraId="4BCE0B1D" w14:textId="77777777">
        <w:trPr>
          <w:jc w:val="center"/>
        </w:trPr>
        <w:tc>
          <w:tcPr>
            <w:tcW w:w="2333" w:type="dxa"/>
            <w:vMerge/>
            <w:shd w:val="clear" w:color="auto" w:fill="auto"/>
            <w:vAlign w:val="center"/>
          </w:tcPr>
          <w:p w14:paraId="2E207FC1" w14:textId="77777777" w:rsidR="003A55C5" w:rsidRPr="00426393" w:rsidRDefault="003A55C5" w:rsidP="009062FC">
            <w:pPr>
              <w:pStyle w:val="afffffffff9"/>
            </w:pPr>
          </w:p>
        </w:tc>
        <w:tc>
          <w:tcPr>
            <w:tcW w:w="2333" w:type="dxa"/>
            <w:vMerge/>
            <w:shd w:val="clear" w:color="auto" w:fill="auto"/>
            <w:vAlign w:val="center"/>
          </w:tcPr>
          <w:p w14:paraId="2FD1CC68" w14:textId="77777777" w:rsidR="003A55C5" w:rsidRPr="00426393" w:rsidRDefault="003A55C5" w:rsidP="009062FC">
            <w:pPr>
              <w:pStyle w:val="afffffffff9"/>
            </w:pPr>
          </w:p>
        </w:tc>
        <w:tc>
          <w:tcPr>
            <w:tcW w:w="2334" w:type="dxa"/>
            <w:shd w:val="clear" w:color="auto" w:fill="auto"/>
            <w:vAlign w:val="center"/>
          </w:tcPr>
          <w:p w14:paraId="1E9B7B97" w14:textId="77777777" w:rsidR="003A55C5" w:rsidRPr="00426393" w:rsidRDefault="00000000" w:rsidP="009062FC">
            <w:pPr>
              <w:pStyle w:val="afffffffff9"/>
            </w:pPr>
            <w:r w:rsidRPr="00426393">
              <w:t>水库</w:t>
            </w:r>
            <w:r w:rsidRPr="00426393">
              <w:t>/</w:t>
            </w:r>
            <w:r w:rsidRPr="00426393">
              <w:t>坑塘</w:t>
            </w:r>
          </w:p>
        </w:tc>
        <w:tc>
          <w:tcPr>
            <w:tcW w:w="2334" w:type="dxa"/>
            <w:shd w:val="clear" w:color="auto" w:fill="auto"/>
            <w:vAlign w:val="center"/>
          </w:tcPr>
          <w:p w14:paraId="4DE1001C" w14:textId="77777777" w:rsidR="003A55C5" w:rsidRPr="00426393" w:rsidRDefault="00000000" w:rsidP="009062FC">
            <w:pPr>
              <w:pStyle w:val="afffffffff9"/>
            </w:pPr>
            <w:r w:rsidRPr="00426393">
              <w:t>0.00</w:t>
            </w:r>
          </w:p>
        </w:tc>
      </w:tr>
      <w:tr w:rsidR="003A55C5" w:rsidRPr="00426393" w14:paraId="642E24E7" w14:textId="77777777">
        <w:trPr>
          <w:jc w:val="center"/>
        </w:trPr>
        <w:tc>
          <w:tcPr>
            <w:tcW w:w="2333" w:type="dxa"/>
            <w:vMerge/>
            <w:shd w:val="clear" w:color="auto" w:fill="auto"/>
            <w:vAlign w:val="center"/>
          </w:tcPr>
          <w:p w14:paraId="3A8D2250" w14:textId="77777777" w:rsidR="003A55C5" w:rsidRPr="00426393" w:rsidRDefault="003A55C5" w:rsidP="009062FC">
            <w:pPr>
              <w:pStyle w:val="afffffffff9"/>
            </w:pPr>
          </w:p>
        </w:tc>
        <w:tc>
          <w:tcPr>
            <w:tcW w:w="2333" w:type="dxa"/>
            <w:vMerge w:val="restart"/>
            <w:shd w:val="clear" w:color="auto" w:fill="auto"/>
            <w:vAlign w:val="center"/>
          </w:tcPr>
          <w:p w14:paraId="536A3B8A" w14:textId="77777777" w:rsidR="003A55C5" w:rsidRPr="00426393" w:rsidRDefault="00000000" w:rsidP="009062FC">
            <w:pPr>
              <w:pStyle w:val="afffffffff9"/>
            </w:pPr>
            <w:r w:rsidRPr="00426393">
              <w:t>河流</w:t>
            </w:r>
          </w:p>
        </w:tc>
        <w:tc>
          <w:tcPr>
            <w:tcW w:w="2334" w:type="dxa"/>
            <w:shd w:val="clear" w:color="auto" w:fill="auto"/>
            <w:vAlign w:val="center"/>
          </w:tcPr>
          <w:p w14:paraId="2D7B0D3A" w14:textId="77777777" w:rsidR="003A55C5" w:rsidRPr="00426393" w:rsidRDefault="00000000" w:rsidP="009062FC">
            <w:pPr>
              <w:pStyle w:val="afffffffff9"/>
            </w:pPr>
            <w:r w:rsidRPr="00426393">
              <w:t>河流</w:t>
            </w:r>
          </w:p>
        </w:tc>
        <w:tc>
          <w:tcPr>
            <w:tcW w:w="2334" w:type="dxa"/>
            <w:shd w:val="clear" w:color="auto" w:fill="auto"/>
            <w:vAlign w:val="center"/>
          </w:tcPr>
          <w:p w14:paraId="64B739B8" w14:textId="77777777" w:rsidR="003A55C5" w:rsidRPr="00426393" w:rsidRDefault="00000000" w:rsidP="009062FC">
            <w:pPr>
              <w:pStyle w:val="afffffffff9"/>
            </w:pPr>
            <w:r w:rsidRPr="00426393">
              <w:t>0.00</w:t>
            </w:r>
          </w:p>
        </w:tc>
      </w:tr>
      <w:tr w:rsidR="003A55C5" w:rsidRPr="00426393" w14:paraId="79ECE4FD" w14:textId="77777777">
        <w:trPr>
          <w:jc w:val="center"/>
        </w:trPr>
        <w:tc>
          <w:tcPr>
            <w:tcW w:w="2333" w:type="dxa"/>
            <w:vMerge/>
            <w:shd w:val="clear" w:color="auto" w:fill="auto"/>
            <w:vAlign w:val="center"/>
          </w:tcPr>
          <w:p w14:paraId="594AA2AF" w14:textId="77777777" w:rsidR="003A55C5" w:rsidRPr="00426393" w:rsidRDefault="003A55C5" w:rsidP="009062FC">
            <w:pPr>
              <w:pStyle w:val="afffffffff9"/>
            </w:pPr>
          </w:p>
        </w:tc>
        <w:tc>
          <w:tcPr>
            <w:tcW w:w="2333" w:type="dxa"/>
            <w:vMerge/>
            <w:shd w:val="clear" w:color="auto" w:fill="auto"/>
            <w:vAlign w:val="center"/>
          </w:tcPr>
          <w:p w14:paraId="1F4FFB94" w14:textId="77777777" w:rsidR="003A55C5" w:rsidRPr="00426393" w:rsidRDefault="003A55C5" w:rsidP="009062FC">
            <w:pPr>
              <w:pStyle w:val="afffffffff9"/>
            </w:pPr>
          </w:p>
        </w:tc>
        <w:tc>
          <w:tcPr>
            <w:tcW w:w="2334" w:type="dxa"/>
            <w:shd w:val="clear" w:color="auto" w:fill="auto"/>
            <w:vAlign w:val="center"/>
          </w:tcPr>
          <w:p w14:paraId="5A7314BC" w14:textId="77777777" w:rsidR="003A55C5" w:rsidRPr="00426393" w:rsidRDefault="00000000" w:rsidP="009062FC">
            <w:pPr>
              <w:pStyle w:val="afffffffff9"/>
            </w:pPr>
            <w:r w:rsidRPr="00426393">
              <w:t>运河</w:t>
            </w:r>
            <w:r w:rsidRPr="00426393">
              <w:t>/</w:t>
            </w:r>
            <w:r w:rsidRPr="00426393">
              <w:t>水渠</w:t>
            </w:r>
          </w:p>
        </w:tc>
        <w:tc>
          <w:tcPr>
            <w:tcW w:w="2334" w:type="dxa"/>
            <w:shd w:val="clear" w:color="auto" w:fill="auto"/>
            <w:vAlign w:val="center"/>
          </w:tcPr>
          <w:p w14:paraId="0BEF6470" w14:textId="77777777" w:rsidR="003A55C5" w:rsidRPr="00426393" w:rsidRDefault="00000000" w:rsidP="009062FC">
            <w:pPr>
              <w:pStyle w:val="afffffffff9"/>
            </w:pPr>
            <w:r w:rsidRPr="00426393">
              <w:t>0.00</w:t>
            </w:r>
          </w:p>
        </w:tc>
      </w:tr>
    </w:tbl>
    <w:p w14:paraId="1019C8FB" w14:textId="77777777" w:rsidR="003A55C5" w:rsidRPr="00426393" w:rsidRDefault="00000000" w:rsidP="00C26C1A">
      <w:pPr>
        <w:pStyle w:val="aff5"/>
        <w:rPr>
          <w:rFonts w:ascii="Times New Roman"/>
        </w:rPr>
      </w:pPr>
      <w:bookmarkStart w:id="110" w:name="_Toc179674312"/>
      <w:r w:rsidRPr="00426393">
        <w:rPr>
          <w:rFonts w:ascii="Times New Roman"/>
        </w:rPr>
        <w:t>蒸散发量</w:t>
      </w:r>
      <w:bookmarkEnd w:id="110"/>
    </w:p>
    <w:p w14:paraId="483FFD74" w14:textId="77777777" w:rsidR="003A55C5" w:rsidRPr="00426393" w:rsidRDefault="00000000">
      <w:pPr>
        <w:pStyle w:val="afffff5"/>
        <w:ind w:firstLine="420"/>
        <w:rPr>
          <w:rFonts w:ascii="Times New Roman"/>
        </w:rPr>
      </w:pPr>
      <w:r w:rsidRPr="00426393">
        <w:rPr>
          <w:rFonts w:ascii="Times New Roman"/>
        </w:rPr>
        <w:t>宜优先选择气象部门提供的蒸散发观测数据或插值数据；在缺乏气象部门观测或插值数据时，可采用遥感卫星蒸散发产品（如</w:t>
      </w:r>
      <w:r w:rsidRPr="00426393">
        <w:rPr>
          <w:rFonts w:ascii="Times New Roman"/>
        </w:rPr>
        <w:t>EOS/MODIS MOD16 A3</w:t>
      </w:r>
      <w:r w:rsidRPr="00426393">
        <w:rPr>
          <w:rFonts w:ascii="Times New Roman"/>
        </w:rPr>
        <w:t>数据集）获取蒸散发量，亦可采用公式（</w:t>
      </w:r>
      <w:r w:rsidRPr="00426393">
        <w:rPr>
          <w:rFonts w:ascii="Times New Roman"/>
        </w:rPr>
        <w:t>C.9</w:t>
      </w:r>
      <w:r w:rsidRPr="00426393">
        <w:rPr>
          <w:rFonts w:ascii="Times New Roman"/>
        </w:rPr>
        <w:t>）、（</w:t>
      </w:r>
      <w:r w:rsidRPr="00426393">
        <w:rPr>
          <w:rFonts w:ascii="Times New Roman"/>
        </w:rPr>
        <w:t>C.10</w:t>
      </w:r>
      <w:r w:rsidRPr="00426393">
        <w:rPr>
          <w:rFonts w:ascii="Times New Roman"/>
        </w:rPr>
        <w:t>）和计算蒸散发量。</w:t>
      </w:r>
    </w:p>
    <w:p w14:paraId="59EB34CA" w14:textId="22FF71FF" w:rsidR="003A55C5" w:rsidRPr="00426393" w:rsidRDefault="00000000">
      <w:pPr>
        <w:pStyle w:val="afffffff1"/>
        <w:rPr>
          <w:rFonts w:ascii="Times New Roman" w:hAnsi="Times New Roman"/>
        </w:rPr>
      </w:pPr>
      <w:r w:rsidRPr="00426393">
        <w:rPr>
          <w:rFonts w:ascii="Times New Roman" w:hAnsi="Times New Roman"/>
        </w:rPr>
        <w:tab/>
      </w:r>
      <m:oMath>
        <m:r>
          <w:rPr>
            <w:rFonts w:ascii="Cambria Math" w:hAnsi="Cambria Math"/>
          </w:rPr>
          <m:t>ET=</m:t>
        </m:r>
        <m:nary>
          <m:naryPr>
            <m:chr m:val="∑"/>
            <m:ctrlPr>
              <w:rPr>
                <w:rFonts w:ascii="Cambria Math" w:hAnsi="Cambria Math"/>
                <w:i/>
                <w:iCs/>
              </w:rPr>
            </m:ctrlPr>
          </m:naryPr>
          <m:sub>
            <m:r>
              <w:rPr>
                <w:rFonts w:ascii="Cambria Math" w:hAnsi="Cambria Math"/>
              </w:rPr>
              <m:t>i=1</m:t>
            </m:r>
          </m:sub>
          <m:sup>
            <m:r>
              <w:rPr>
                <w:rFonts w:ascii="Cambria Math" w:hAnsi="Cambria Math"/>
              </w:rPr>
              <m:t>n</m:t>
            </m:r>
          </m:sup>
          <m:e>
            <m:sSub>
              <m:sSubPr>
                <m:ctrlPr>
                  <w:rPr>
                    <w:rFonts w:ascii="Cambria Math" w:hAnsi="Cambria Math"/>
                    <w:i/>
                    <w:iCs/>
                  </w:rPr>
                </m:ctrlPr>
              </m:sSubPr>
              <m:e>
                <m:r>
                  <w:rPr>
                    <w:rFonts w:ascii="Cambria Math" w:hAnsi="Cambria Math"/>
                  </w:rPr>
                  <m:t>e</m:t>
                </m:r>
              </m:e>
              <m:sub>
                <m:r>
                  <w:rPr>
                    <w:rFonts w:ascii="Cambria Math" w:hAnsi="Cambria Math"/>
                  </w:rPr>
                  <m:t>i</m:t>
                </m:r>
              </m:sub>
            </m:sSub>
            <m:r>
              <w:rPr>
                <w:rFonts w:ascii="Cambria Math" w:hAnsi="Cambria Math"/>
              </w:rPr>
              <m:t>×</m:t>
            </m:r>
            <m:f>
              <m:fPr>
                <m:ctrlPr>
                  <w:rPr>
                    <w:rFonts w:ascii="Cambria Math" w:hAnsi="Cambria Math"/>
                    <w:i/>
                    <w:iCs/>
                  </w:rPr>
                </m:ctrlPr>
              </m:fPr>
              <m:num>
                <m:r>
                  <w:rPr>
                    <w:rFonts w:ascii="Cambria Math" w:hAnsi="Cambria Math"/>
                  </w:rPr>
                  <m:t>1.05×P</m:t>
                </m:r>
              </m:num>
              <m:den>
                <m:sSup>
                  <m:sSupPr>
                    <m:ctrlPr>
                      <w:rPr>
                        <w:rFonts w:ascii="Cambria Math" w:hAnsi="Cambria Math"/>
                        <w:i/>
                        <w:iCs/>
                      </w:rPr>
                    </m:ctrlPr>
                  </m:sSupPr>
                  <m:e>
                    <m:d>
                      <m:dPr>
                        <m:begChr m:val="["/>
                        <m:endChr m:val="]"/>
                        <m:ctrlPr>
                          <w:rPr>
                            <w:rFonts w:ascii="Cambria Math" w:hAnsi="Cambria Math"/>
                            <w:i/>
                            <w:iCs/>
                          </w:rPr>
                        </m:ctrlPr>
                      </m:dPr>
                      <m:e>
                        <m:r>
                          <w:rPr>
                            <w:rFonts w:ascii="Cambria Math" w:hAnsi="Cambria Math"/>
                          </w:rPr>
                          <m:t>1+</m:t>
                        </m:r>
                        <m:sSup>
                          <m:sSupPr>
                            <m:ctrlPr>
                              <w:rPr>
                                <w:rFonts w:ascii="Cambria Math" w:hAnsi="Cambria Math"/>
                                <w:i/>
                                <w:iCs/>
                              </w:rPr>
                            </m:ctrlPr>
                          </m:sSupPr>
                          <m:e>
                            <m:d>
                              <m:dPr>
                                <m:ctrlPr>
                                  <w:rPr>
                                    <w:rFonts w:ascii="Cambria Math" w:hAnsi="Cambria Math"/>
                                    <w:i/>
                                    <w:iCs/>
                                  </w:rPr>
                                </m:ctrlPr>
                              </m:dPr>
                              <m:e>
                                <m:f>
                                  <m:fPr>
                                    <m:type m:val="skw"/>
                                    <m:ctrlPr>
                                      <w:rPr>
                                        <w:rFonts w:ascii="Cambria Math" w:hAnsi="Cambria Math"/>
                                        <w:i/>
                                        <w:iCs/>
                                      </w:rPr>
                                    </m:ctrlPr>
                                  </m:fPr>
                                  <m:num>
                                    <m:r>
                                      <w:rPr>
                                        <w:rFonts w:ascii="Cambria Math" w:hAnsi="Cambria Math"/>
                                      </w:rPr>
                                      <m:t>1.05×P</m:t>
                                    </m:r>
                                  </m:num>
                                  <m:den>
                                    <m:r>
                                      <w:rPr>
                                        <w:rFonts w:ascii="Cambria Math" w:hAnsi="Cambria Math"/>
                                      </w:rPr>
                                      <m:t>L</m:t>
                                    </m:r>
                                  </m:den>
                                </m:f>
                              </m:e>
                            </m:d>
                          </m:e>
                          <m:sup>
                            <m:r>
                              <w:rPr>
                                <w:rFonts w:ascii="Cambria Math" w:hAnsi="Cambria Math"/>
                              </w:rPr>
                              <m:t>2</m:t>
                            </m:r>
                          </m:sup>
                        </m:sSup>
                      </m:e>
                    </m:d>
                  </m:e>
                  <m:sup>
                    <m:r>
                      <w:rPr>
                        <w:rFonts w:ascii="Cambria Math" w:hAnsi="Cambria Math"/>
                      </w:rPr>
                      <m:t>0.5</m:t>
                    </m:r>
                  </m:sup>
                </m:sSup>
              </m:den>
            </m:f>
          </m:e>
        </m:nary>
      </m:oMath>
      <w:r w:rsidRPr="00426393">
        <w:rPr>
          <w:rFonts w:ascii="Times New Roman" w:eastAsia="微软雅黑" w:hAnsi="Times New Roman"/>
        </w:rPr>
        <w:tab/>
      </w:r>
      <w:r w:rsidRPr="00426393">
        <w:rPr>
          <w:rFonts w:ascii="Times New Roman" w:hAnsi="Times New Roman"/>
        </w:rPr>
        <w:t>(</w:t>
      </w:r>
      <w:r w:rsidR="009876D4" w:rsidRPr="00426393">
        <w:rPr>
          <w:rFonts w:ascii="Times New Roman" w:hAnsi="Times New Roman"/>
        </w:rPr>
        <w:t>C</w:t>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seq fulu_equation_133730912707223732  </w:instrText>
      </w:r>
      <w:r w:rsidRPr="00426393">
        <w:rPr>
          <w:rFonts w:ascii="Times New Roman" w:hAnsi="Times New Roman"/>
        </w:rPr>
        <w:fldChar w:fldCharType="separate"/>
      </w:r>
      <w:r w:rsidR="007E49B2" w:rsidRPr="00426393">
        <w:rPr>
          <w:rFonts w:ascii="Times New Roman" w:hAnsi="Times New Roman"/>
          <w:noProof/>
        </w:rPr>
        <w:t>9</w:t>
      </w:r>
      <w:r w:rsidRPr="00426393">
        <w:rPr>
          <w:rFonts w:ascii="Times New Roman" w:hAnsi="Times New Roman"/>
        </w:rPr>
        <w:fldChar w:fldCharType="end"/>
      </w:r>
      <w:r w:rsidRPr="00426393">
        <w:rPr>
          <w:rFonts w:ascii="Times New Roman" w:hAnsi="Times New Roman"/>
        </w:rPr>
        <w:t>)</w:t>
      </w:r>
    </w:p>
    <w:p w14:paraId="2F550792" w14:textId="1202AA4E" w:rsidR="003A55C5" w:rsidRPr="00426393" w:rsidRDefault="00000000">
      <w:pPr>
        <w:pStyle w:val="afffffff1"/>
        <w:rPr>
          <w:rFonts w:ascii="Times New Roman" w:hAnsi="Times New Roman"/>
        </w:rPr>
      </w:pPr>
      <w:r w:rsidRPr="00426393">
        <w:rPr>
          <w:rFonts w:ascii="Times New Roman" w:hAnsi="Times New Roman"/>
        </w:rPr>
        <w:tab/>
      </w:r>
      <m:oMath>
        <m:r>
          <w:rPr>
            <w:rFonts w:ascii="Cambria Math" w:hAnsi="Cambria Math"/>
          </w:rPr>
          <m:t>L=300+25×T+0.05×</m:t>
        </m:r>
        <m:sSup>
          <m:sSupPr>
            <m:ctrlPr>
              <w:rPr>
                <w:rFonts w:ascii="Cambria Math" w:hAnsi="Cambria Math"/>
                <w:i/>
                <w:iCs/>
              </w:rPr>
            </m:ctrlPr>
          </m:sSupPr>
          <m:e>
            <m:r>
              <w:rPr>
                <w:rFonts w:ascii="Cambria Math" w:hAnsi="Cambria Math"/>
              </w:rPr>
              <m:t>T</m:t>
            </m:r>
          </m:e>
          <m:sup>
            <m:r>
              <w:rPr>
                <w:rFonts w:ascii="Cambria Math" w:hAnsi="Cambria Math"/>
              </w:rPr>
              <m:t>3</m:t>
            </m:r>
          </m:sup>
        </m:sSup>
      </m:oMath>
      <w:r w:rsidRPr="00426393">
        <w:rPr>
          <w:rFonts w:ascii="Times New Roman" w:eastAsia="微软雅黑" w:hAnsi="Times New Roman"/>
        </w:rPr>
        <w:tab/>
      </w:r>
      <w:r w:rsidRPr="00426393">
        <w:rPr>
          <w:rFonts w:ascii="Times New Roman" w:hAnsi="Times New Roman"/>
        </w:rPr>
        <w:t>(</w:t>
      </w:r>
      <w:r w:rsidR="009876D4" w:rsidRPr="00426393">
        <w:rPr>
          <w:rFonts w:ascii="Times New Roman" w:hAnsi="Times New Roman"/>
        </w:rPr>
        <w:t>C</w:t>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seq fulu_equation_133730912707223732  </w:instrText>
      </w:r>
      <w:r w:rsidRPr="00426393">
        <w:rPr>
          <w:rFonts w:ascii="Times New Roman" w:hAnsi="Times New Roman"/>
        </w:rPr>
        <w:fldChar w:fldCharType="separate"/>
      </w:r>
      <w:r w:rsidR="007E49B2" w:rsidRPr="00426393">
        <w:rPr>
          <w:rFonts w:ascii="Times New Roman" w:hAnsi="Times New Roman"/>
          <w:noProof/>
        </w:rPr>
        <w:t>10</w:t>
      </w:r>
      <w:r w:rsidRPr="00426393">
        <w:rPr>
          <w:rFonts w:ascii="Times New Roman" w:hAnsi="Times New Roman"/>
        </w:rPr>
        <w:fldChar w:fldCharType="end"/>
      </w:r>
      <w:r w:rsidRPr="00426393">
        <w:rPr>
          <w:rFonts w:ascii="Times New Roman" w:hAnsi="Times New Roman"/>
        </w:rPr>
        <w:t>)</w:t>
      </w:r>
    </w:p>
    <w:p w14:paraId="6C102BE0" w14:textId="77777777" w:rsidR="003A55C5" w:rsidRPr="00426393" w:rsidRDefault="00000000">
      <w:pPr>
        <w:pStyle w:val="afffff4"/>
        <w:rPr>
          <w:rFonts w:ascii="Times New Roman" w:hAnsi="Times New Roman"/>
        </w:rPr>
      </w:pPr>
      <w:r w:rsidRPr="00426393">
        <w:rPr>
          <w:rFonts w:ascii="Times New Roman" w:hAnsi="Times New Roman"/>
        </w:rPr>
        <w:t>式中：</w:t>
      </w:r>
    </w:p>
    <w:p w14:paraId="43702749" w14:textId="77777777" w:rsidR="003A55C5" w:rsidRPr="00426393" w:rsidRDefault="00000000">
      <w:pPr>
        <w:pStyle w:val="afffff5"/>
        <w:ind w:firstLine="420"/>
        <w:rPr>
          <w:rFonts w:ascii="Times New Roman"/>
        </w:rPr>
      </w:pPr>
      <m:oMath>
        <m:r>
          <w:rPr>
            <w:rFonts w:ascii="Cambria Math" w:hAnsi="Cambria Math"/>
          </w:rPr>
          <m:t>ET</m:t>
        </m:r>
      </m:oMath>
      <w:r w:rsidRPr="00426393">
        <w:rPr>
          <w:rFonts w:ascii="Times New Roman"/>
        </w:rPr>
        <w:t>——</w:t>
      </w:r>
      <w:r w:rsidRPr="00426393">
        <w:rPr>
          <w:rFonts w:ascii="Times New Roman"/>
        </w:rPr>
        <w:t>蒸散发量，单位：</w:t>
      </w:r>
      <w:r w:rsidRPr="00426393">
        <w:rPr>
          <w:rFonts w:ascii="Times New Roman"/>
        </w:rPr>
        <w:t>mm</w:t>
      </w:r>
      <w:r w:rsidRPr="00426393">
        <w:rPr>
          <w:rFonts w:ascii="Times New Roman"/>
        </w:rPr>
        <w:t>；</w:t>
      </w:r>
    </w:p>
    <w:p w14:paraId="409FFF8D" w14:textId="77777777" w:rsidR="003A55C5" w:rsidRPr="00426393" w:rsidRDefault="00000000">
      <w:pPr>
        <w:pStyle w:val="afffff5"/>
        <w:ind w:firstLine="420"/>
        <w:rPr>
          <w:rFonts w:ascii="Times New Roman"/>
        </w:rPr>
      </w:pPr>
      <m:oMath>
        <m:sSub>
          <m:sSubPr>
            <m:ctrlPr>
              <w:rPr>
                <w:rFonts w:ascii="Cambria Math" w:hAnsi="Cambria Math"/>
                <w:i/>
                <w:iCs/>
              </w:rPr>
            </m:ctrlPr>
          </m:sSubPr>
          <m:e>
            <m:r>
              <w:rPr>
                <w:rFonts w:ascii="Cambria Math" w:hAnsi="Cambria Math"/>
              </w:rPr>
              <m:t>e</m:t>
            </m:r>
          </m:e>
          <m:sub>
            <m:r>
              <w:rPr>
                <w:rFonts w:ascii="Cambria Math" w:hAnsi="Cambria Math"/>
              </w:rPr>
              <m:t>i</m:t>
            </m:r>
          </m:sub>
        </m:sSub>
      </m:oMath>
      <w:r w:rsidRPr="00426393">
        <w:rPr>
          <w:rFonts w:ascii="Times New Roman"/>
        </w:rPr>
        <w:t>——</w:t>
      </w:r>
      <w:r w:rsidRPr="00426393">
        <w:rPr>
          <w:rFonts w:ascii="Times New Roman"/>
        </w:rPr>
        <w:t>蒸散</w:t>
      </w:r>
      <w:proofErr w:type="gramStart"/>
      <w:r w:rsidRPr="00426393">
        <w:rPr>
          <w:rFonts w:ascii="Times New Roman"/>
        </w:rPr>
        <w:t>发调整</w:t>
      </w:r>
      <w:proofErr w:type="gramEnd"/>
      <w:r w:rsidRPr="00426393">
        <w:rPr>
          <w:rFonts w:ascii="Times New Roman"/>
        </w:rPr>
        <w:t>系数（无量纲），取值方法见表</w:t>
      </w:r>
      <w:r w:rsidRPr="00426393">
        <w:rPr>
          <w:rFonts w:ascii="Times New Roman"/>
        </w:rPr>
        <w:t>C.4;</w:t>
      </w:r>
    </w:p>
    <w:p w14:paraId="551B8A81" w14:textId="77777777" w:rsidR="003A55C5" w:rsidRPr="00426393" w:rsidRDefault="00000000">
      <w:pPr>
        <w:pStyle w:val="afffff5"/>
        <w:ind w:firstLine="420"/>
        <w:rPr>
          <w:rFonts w:ascii="Times New Roman"/>
        </w:rPr>
      </w:pPr>
      <m:oMath>
        <m:r>
          <w:rPr>
            <w:rFonts w:ascii="Cambria Math" w:hAnsi="Cambria Math"/>
          </w:rPr>
          <m:t>P</m:t>
        </m:r>
      </m:oMath>
      <w:r w:rsidRPr="00426393">
        <w:rPr>
          <w:rFonts w:ascii="Times New Roman"/>
        </w:rPr>
        <w:t>——</w:t>
      </w:r>
      <w:r w:rsidRPr="00426393">
        <w:rPr>
          <w:rFonts w:ascii="Times New Roman"/>
        </w:rPr>
        <w:t>年降水量，单位：</w:t>
      </w:r>
      <w:r w:rsidRPr="00426393">
        <w:rPr>
          <w:rFonts w:ascii="Times New Roman"/>
        </w:rPr>
        <w:t>mm</w:t>
      </w:r>
      <w:r w:rsidRPr="00426393">
        <w:rPr>
          <w:rFonts w:ascii="Times New Roman"/>
        </w:rPr>
        <w:t>；</w:t>
      </w:r>
    </w:p>
    <w:p w14:paraId="1C9D5F3E" w14:textId="77777777" w:rsidR="003A55C5" w:rsidRPr="00426393" w:rsidRDefault="00000000">
      <w:pPr>
        <w:pStyle w:val="afffff5"/>
        <w:ind w:firstLine="420"/>
        <w:rPr>
          <w:rFonts w:ascii="Times New Roman"/>
        </w:rPr>
      </w:pPr>
      <m:oMath>
        <m:r>
          <w:rPr>
            <w:rFonts w:ascii="Cambria Math" w:hAnsi="Cambria Math"/>
          </w:rPr>
          <m:t>L</m:t>
        </m:r>
      </m:oMath>
      <w:r w:rsidRPr="00426393">
        <w:rPr>
          <w:rFonts w:ascii="Times New Roman"/>
        </w:rPr>
        <w:t>——</w:t>
      </w:r>
      <w:r w:rsidRPr="00426393">
        <w:rPr>
          <w:rFonts w:ascii="Times New Roman"/>
        </w:rPr>
        <w:t>评估</w:t>
      </w:r>
      <w:proofErr w:type="gramStart"/>
      <w:r w:rsidRPr="00426393">
        <w:rPr>
          <w:rFonts w:ascii="Times New Roman"/>
        </w:rPr>
        <w:t>期最大</w:t>
      </w:r>
      <w:proofErr w:type="gramEnd"/>
      <w:r w:rsidRPr="00426393">
        <w:rPr>
          <w:rFonts w:ascii="Times New Roman"/>
        </w:rPr>
        <w:t>蒸散发量，单位：</w:t>
      </w:r>
      <w:r w:rsidRPr="00426393">
        <w:rPr>
          <w:rFonts w:ascii="Times New Roman"/>
        </w:rPr>
        <w:t>mm</w:t>
      </w:r>
      <w:r w:rsidRPr="00426393">
        <w:rPr>
          <w:rFonts w:ascii="Times New Roman"/>
        </w:rPr>
        <w:t>；</w:t>
      </w:r>
    </w:p>
    <w:p w14:paraId="5C5B81F9" w14:textId="77777777" w:rsidR="003A55C5" w:rsidRPr="00426393" w:rsidRDefault="00000000">
      <w:pPr>
        <w:pStyle w:val="afffff5"/>
        <w:ind w:firstLine="420"/>
        <w:rPr>
          <w:rFonts w:ascii="Times New Roman"/>
        </w:rPr>
      </w:pPr>
      <m:oMath>
        <m:r>
          <w:rPr>
            <w:rFonts w:ascii="Cambria Math" w:hAnsi="Cambria Math"/>
          </w:rPr>
          <m:t>T</m:t>
        </m:r>
      </m:oMath>
      <w:r w:rsidRPr="00426393">
        <w:rPr>
          <w:rFonts w:ascii="Times New Roman"/>
        </w:rPr>
        <w:t>——</w:t>
      </w:r>
      <w:r w:rsidRPr="00426393">
        <w:rPr>
          <w:rFonts w:ascii="Times New Roman"/>
        </w:rPr>
        <w:t>评估期平均气温，单位</w:t>
      </w:r>
      <w:r w:rsidRPr="00426393">
        <w:rPr>
          <w:rFonts w:ascii="Times New Roman"/>
        </w:rPr>
        <w:t>:℃</w:t>
      </w:r>
      <w:r w:rsidRPr="00426393">
        <w:rPr>
          <w:rFonts w:ascii="Times New Roman"/>
        </w:rPr>
        <w:t>。</w:t>
      </w:r>
    </w:p>
    <w:p w14:paraId="3D960CFE" w14:textId="77777777" w:rsidR="003A55C5" w:rsidRPr="00426393" w:rsidRDefault="00000000">
      <w:pPr>
        <w:pStyle w:val="aff"/>
        <w:spacing w:before="156" w:after="156"/>
        <w:rPr>
          <w:rFonts w:ascii="Times New Roman"/>
        </w:rPr>
      </w:pPr>
      <w:r w:rsidRPr="00426393">
        <w:rPr>
          <w:rFonts w:ascii="Times New Roman"/>
        </w:rPr>
        <w:t>各生态系统蒸散</w:t>
      </w:r>
      <w:proofErr w:type="gramStart"/>
      <w:r w:rsidRPr="00426393">
        <w:rPr>
          <w:rFonts w:ascii="Times New Roman"/>
        </w:rPr>
        <w:t>发调整</w:t>
      </w:r>
      <w:proofErr w:type="gramEnd"/>
      <w:r w:rsidRPr="00426393">
        <w:rPr>
          <w:rFonts w:ascii="Times New Roman"/>
        </w:rPr>
        <w:t>系数</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3A55C5" w:rsidRPr="00426393" w14:paraId="4E1A8F7F" w14:textId="77777777">
        <w:trPr>
          <w:tblHeader/>
          <w:jc w:val="center"/>
        </w:trPr>
        <w:tc>
          <w:tcPr>
            <w:tcW w:w="4667" w:type="dxa"/>
            <w:tcBorders>
              <w:top w:val="single" w:sz="8" w:space="0" w:color="auto"/>
              <w:bottom w:val="single" w:sz="8" w:space="0" w:color="auto"/>
            </w:tcBorders>
            <w:shd w:val="clear" w:color="auto" w:fill="auto"/>
            <w:vAlign w:val="center"/>
          </w:tcPr>
          <w:p w14:paraId="407D3674" w14:textId="77777777" w:rsidR="003A55C5" w:rsidRPr="00426393" w:rsidRDefault="00000000" w:rsidP="009062FC">
            <w:pPr>
              <w:pStyle w:val="afffffffff9"/>
            </w:pPr>
            <w:r w:rsidRPr="00426393">
              <w:t>生态系统类型</w:t>
            </w:r>
          </w:p>
        </w:tc>
        <w:tc>
          <w:tcPr>
            <w:tcW w:w="4667" w:type="dxa"/>
            <w:tcBorders>
              <w:top w:val="single" w:sz="8" w:space="0" w:color="auto"/>
              <w:bottom w:val="single" w:sz="8" w:space="0" w:color="auto"/>
            </w:tcBorders>
            <w:shd w:val="clear" w:color="auto" w:fill="auto"/>
            <w:vAlign w:val="center"/>
          </w:tcPr>
          <w:p w14:paraId="1E9ED33D" w14:textId="77777777" w:rsidR="003A55C5" w:rsidRPr="00426393" w:rsidRDefault="00000000" w:rsidP="009062FC">
            <w:pPr>
              <w:pStyle w:val="afffffffff9"/>
            </w:pPr>
            <w:r w:rsidRPr="00426393">
              <w:t>蒸散</w:t>
            </w:r>
            <w:proofErr w:type="gramStart"/>
            <w:r w:rsidRPr="00426393">
              <w:t>发调整</w:t>
            </w:r>
            <w:proofErr w:type="gramEnd"/>
            <w:r w:rsidRPr="00426393">
              <w:t>系数</w:t>
            </w:r>
          </w:p>
        </w:tc>
      </w:tr>
      <w:tr w:rsidR="003A55C5" w:rsidRPr="00426393" w14:paraId="7A0C8A8E" w14:textId="77777777">
        <w:trPr>
          <w:jc w:val="center"/>
        </w:trPr>
        <w:tc>
          <w:tcPr>
            <w:tcW w:w="4667" w:type="dxa"/>
            <w:tcBorders>
              <w:top w:val="single" w:sz="8" w:space="0" w:color="auto"/>
            </w:tcBorders>
            <w:shd w:val="clear" w:color="auto" w:fill="auto"/>
            <w:vAlign w:val="center"/>
          </w:tcPr>
          <w:p w14:paraId="6BFFC7C9" w14:textId="77777777" w:rsidR="003A55C5" w:rsidRPr="00426393" w:rsidRDefault="00000000" w:rsidP="009062FC">
            <w:pPr>
              <w:pStyle w:val="afffffffff9"/>
            </w:pPr>
            <w:r w:rsidRPr="00426393">
              <w:t>森林生态系统</w:t>
            </w:r>
          </w:p>
        </w:tc>
        <w:tc>
          <w:tcPr>
            <w:tcW w:w="4667" w:type="dxa"/>
            <w:tcBorders>
              <w:top w:val="single" w:sz="8" w:space="0" w:color="auto"/>
            </w:tcBorders>
            <w:shd w:val="clear" w:color="auto" w:fill="auto"/>
            <w:vAlign w:val="center"/>
          </w:tcPr>
          <w:p w14:paraId="4EA06341" w14:textId="77777777" w:rsidR="003A55C5" w:rsidRPr="00426393" w:rsidRDefault="00000000" w:rsidP="009062FC">
            <w:pPr>
              <w:pStyle w:val="afffffffff9"/>
            </w:pPr>
            <w:r w:rsidRPr="00426393">
              <w:t>1.3</w:t>
            </w:r>
          </w:p>
        </w:tc>
      </w:tr>
      <w:tr w:rsidR="003A55C5" w:rsidRPr="00426393" w14:paraId="35D81910" w14:textId="77777777">
        <w:trPr>
          <w:jc w:val="center"/>
        </w:trPr>
        <w:tc>
          <w:tcPr>
            <w:tcW w:w="4667" w:type="dxa"/>
            <w:shd w:val="clear" w:color="auto" w:fill="auto"/>
            <w:vAlign w:val="center"/>
          </w:tcPr>
          <w:p w14:paraId="4E2C5089" w14:textId="77777777" w:rsidR="003A55C5" w:rsidRPr="00426393" w:rsidRDefault="00000000" w:rsidP="009062FC">
            <w:pPr>
              <w:pStyle w:val="afffffffff9"/>
            </w:pPr>
            <w:r w:rsidRPr="00426393">
              <w:t>灌丛生态系统</w:t>
            </w:r>
          </w:p>
        </w:tc>
        <w:tc>
          <w:tcPr>
            <w:tcW w:w="4667" w:type="dxa"/>
            <w:shd w:val="clear" w:color="auto" w:fill="auto"/>
            <w:vAlign w:val="center"/>
          </w:tcPr>
          <w:p w14:paraId="151A87CA" w14:textId="77777777" w:rsidR="003A55C5" w:rsidRPr="00426393" w:rsidRDefault="00000000" w:rsidP="009062FC">
            <w:pPr>
              <w:pStyle w:val="afffffffff9"/>
            </w:pPr>
            <w:r w:rsidRPr="00426393">
              <w:t>1.2</w:t>
            </w:r>
          </w:p>
        </w:tc>
      </w:tr>
      <w:tr w:rsidR="003A55C5" w:rsidRPr="00426393" w14:paraId="4A19D848" w14:textId="77777777">
        <w:trPr>
          <w:jc w:val="center"/>
        </w:trPr>
        <w:tc>
          <w:tcPr>
            <w:tcW w:w="4667" w:type="dxa"/>
            <w:shd w:val="clear" w:color="auto" w:fill="auto"/>
            <w:vAlign w:val="center"/>
          </w:tcPr>
          <w:p w14:paraId="3E465BFF" w14:textId="77777777" w:rsidR="003A55C5" w:rsidRPr="00426393" w:rsidRDefault="00000000" w:rsidP="009062FC">
            <w:pPr>
              <w:pStyle w:val="afffffffff9"/>
            </w:pPr>
            <w:r w:rsidRPr="00426393">
              <w:t>草地生态系统</w:t>
            </w:r>
          </w:p>
        </w:tc>
        <w:tc>
          <w:tcPr>
            <w:tcW w:w="4667" w:type="dxa"/>
            <w:shd w:val="clear" w:color="auto" w:fill="auto"/>
            <w:vAlign w:val="center"/>
          </w:tcPr>
          <w:p w14:paraId="2C440FAB" w14:textId="77777777" w:rsidR="003A55C5" w:rsidRPr="00426393" w:rsidRDefault="00000000" w:rsidP="009062FC">
            <w:pPr>
              <w:pStyle w:val="afffffffff9"/>
            </w:pPr>
            <w:r w:rsidRPr="00426393">
              <w:t>1</w:t>
            </w:r>
          </w:p>
        </w:tc>
      </w:tr>
      <w:tr w:rsidR="003A55C5" w:rsidRPr="00426393" w14:paraId="524A9471" w14:textId="77777777">
        <w:trPr>
          <w:jc w:val="center"/>
        </w:trPr>
        <w:tc>
          <w:tcPr>
            <w:tcW w:w="4667" w:type="dxa"/>
            <w:shd w:val="clear" w:color="auto" w:fill="auto"/>
            <w:vAlign w:val="center"/>
          </w:tcPr>
          <w:p w14:paraId="5C8B0EBB" w14:textId="77777777" w:rsidR="003A55C5" w:rsidRPr="00426393" w:rsidRDefault="00000000" w:rsidP="009062FC">
            <w:pPr>
              <w:pStyle w:val="afffffffff9"/>
            </w:pPr>
            <w:r w:rsidRPr="00426393">
              <w:t>农田生态系统</w:t>
            </w:r>
          </w:p>
        </w:tc>
        <w:tc>
          <w:tcPr>
            <w:tcW w:w="4667" w:type="dxa"/>
            <w:shd w:val="clear" w:color="auto" w:fill="auto"/>
            <w:vAlign w:val="center"/>
          </w:tcPr>
          <w:p w14:paraId="5DC10E33" w14:textId="77777777" w:rsidR="003A55C5" w:rsidRPr="00426393" w:rsidRDefault="00000000" w:rsidP="009062FC">
            <w:pPr>
              <w:pStyle w:val="afffffffff9"/>
            </w:pPr>
            <w:r w:rsidRPr="00426393">
              <w:t>1.1</w:t>
            </w:r>
          </w:p>
        </w:tc>
      </w:tr>
      <w:tr w:rsidR="003A55C5" w:rsidRPr="00426393" w14:paraId="6A51E1A3" w14:textId="77777777">
        <w:trPr>
          <w:jc w:val="center"/>
        </w:trPr>
        <w:tc>
          <w:tcPr>
            <w:tcW w:w="4667" w:type="dxa"/>
            <w:shd w:val="clear" w:color="auto" w:fill="auto"/>
            <w:vAlign w:val="center"/>
          </w:tcPr>
          <w:p w14:paraId="122D8BB2" w14:textId="77777777" w:rsidR="003A55C5" w:rsidRPr="00426393" w:rsidRDefault="00000000" w:rsidP="009062FC">
            <w:pPr>
              <w:pStyle w:val="afffffffff9"/>
            </w:pPr>
            <w:r w:rsidRPr="00426393">
              <w:t>城市生态系统</w:t>
            </w:r>
          </w:p>
        </w:tc>
        <w:tc>
          <w:tcPr>
            <w:tcW w:w="4667" w:type="dxa"/>
            <w:shd w:val="clear" w:color="auto" w:fill="auto"/>
            <w:vAlign w:val="center"/>
          </w:tcPr>
          <w:p w14:paraId="7854DA91" w14:textId="77777777" w:rsidR="003A55C5" w:rsidRPr="00426393" w:rsidRDefault="00000000" w:rsidP="009062FC">
            <w:pPr>
              <w:pStyle w:val="afffffffff9"/>
            </w:pPr>
            <w:r w:rsidRPr="00426393">
              <w:t>0.4</w:t>
            </w:r>
          </w:p>
        </w:tc>
      </w:tr>
      <w:tr w:rsidR="003A55C5" w:rsidRPr="00426393" w14:paraId="33D90F79" w14:textId="77777777">
        <w:trPr>
          <w:jc w:val="center"/>
        </w:trPr>
        <w:tc>
          <w:tcPr>
            <w:tcW w:w="4667" w:type="dxa"/>
            <w:shd w:val="clear" w:color="auto" w:fill="auto"/>
            <w:vAlign w:val="center"/>
          </w:tcPr>
          <w:p w14:paraId="624A18E2" w14:textId="77777777" w:rsidR="003A55C5" w:rsidRPr="00426393" w:rsidRDefault="00000000" w:rsidP="009062FC">
            <w:pPr>
              <w:pStyle w:val="afffffffff9"/>
            </w:pPr>
            <w:r w:rsidRPr="00426393">
              <w:t>湿地生态系统</w:t>
            </w:r>
          </w:p>
        </w:tc>
        <w:tc>
          <w:tcPr>
            <w:tcW w:w="4667" w:type="dxa"/>
            <w:shd w:val="clear" w:color="auto" w:fill="auto"/>
            <w:vAlign w:val="center"/>
          </w:tcPr>
          <w:p w14:paraId="4FA97ACE" w14:textId="77777777" w:rsidR="003A55C5" w:rsidRPr="00426393" w:rsidRDefault="00000000" w:rsidP="009062FC">
            <w:pPr>
              <w:pStyle w:val="afffffffff9"/>
            </w:pPr>
            <w:r w:rsidRPr="00426393">
              <w:t>1.5</w:t>
            </w:r>
          </w:p>
        </w:tc>
      </w:tr>
      <w:tr w:rsidR="003A55C5" w:rsidRPr="00426393" w14:paraId="256CA5F5" w14:textId="77777777">
        <w:trPr>
          <w:jc w:val="center"/>
        </w:trPr>
        <w:tc>
          <w:tcPr>
            <w:tcW w:w="4667" w:type="dxa"/>
            <w:shd w:val="clear" w:color="auto" w:fill="auto"/>
            <w:vAlign w:val="center"/>
          </w:tcPr>
          <w:p w14:paraId="2933583F" w14:textId="77777777" w:rsidR="003A55C5" w:rsidRPr="00426393" w:rsidRDefault="00000000" w:rsidP="009062FC">
            <w:pPr>
              <w:pStyle w:val="afffffffff9"/>
            </w:pPr>
            <w:r w:rsidRPr="00426393">
              <w:t>荒漠生态系统（裸地、沙地等）</w:t>
            </w:r>
          </w:p>
        </w:tc>
        <w:tc>
          <w:tcPr>
            <w:tcW w:w="4667" w:type="dxa"/>
            <w:shd w:val="clear" w:color="auto" w:fill="auto"/>
            <w:vAlign w:val="center"/>
          </w:tcPr>
          <w:p w14:paraId="31CD20B6" w14:textId="77777777" w:rsidR="003A55C5" w:rsidRPr="00426393" w:rsidRDefault="00000000" w:rsidP="009062FC">
            <w:pPr>
              <w:pStyle w:val="afffffffff9"/>
            </w:pPr>
            <w:r w:rsidRPr="00426393">
              <w:t>0.6</w:t>
            </w:r>
          </w:p>
        </w:tc>
      </w:tr>
    </w:tbl>
    <w:p w14:paraId="5427788D" w14:textId="46A7A872" w:rsidR="003A55C5" w:rsidRPr="00426393" w:rsidRDefault="00000000" w:rsidP="00C26C1A">
      <w:pPr>
        <w:pStyle w:val="aff5"/>
        <w:rPr>
          <w:rFonts w:ascii="Times New Roman"/>
        </w:rPr>
      </w:pPr>
      <w:bookmarkStart w:id="111" w:name="_Toc179674313"/>
      <w:r w:rsidRPr="00426393">
        <w:rPr>
          <w:rFonts w:ascii="Times New Roman"/>
        </w:rPr>
        <w:t>水库</w:t>
      </w:r>
      <w:r w:rsidR="000B4A8C" w:rsidRPr="00426393">
        <w:rPr>
          <w:rFonts w:ascii="Times New Roman"/>
        </w:rPr>
        <w:t>年</w:t>
      </w:r>
      <w:r w:rsidRPr="00426393">
        <w:rPr>
          <w:rFonts w:ascii="Times New Roman"/>
        </w:rPr>
        <w:t>折旧率</w:t>
      </w:r>
      <w:bookmarkEnd w:id="111"/>
    </w:p>
    <w:p w14:paraId="09489D2E" w14:textId="77777777" w:rsidR="003A55C5" w:rsidRPr="00426393" w:rsidRDefault="00000000">
      <w:pPr>
        <w:pStyle w:val="afffff5"/>
        <w:ind w:firstLine="420"/>
        <w:rPr>
          <w:rFonts w:ascii="Times New Roman"/>
        </w:rPr>
      </w:pPr>
      <w:r w:rsidRPr="00426393">
        <w:rPr>
          <w:rFonts w:ascii="Times New Roman"/>
        </w:rPr>
        <w:t>参考</w:t>
      </w:r>
      <w:r w:rsidRPr="00426393">
        <w:rPr>
          <w:rFonts w:ascii="Times New Roman"/>
        </w:rPr>
        <w:t>SL654-2014</w:t>
      </w:r>
      <w:r w:rsidRPr="00426393">
        <w:rPr>
          <w:rFonts w:ascii="Times New Roman"/>
        </w:rPr>
        <w:t>中不同工程等别水库使用寿命和不同自然地理分区水库特征，皖北平原区水库折旧率默认取</w:t>
      </w:r>
      <w:r w:rsidRPr="00426393">
        <w:rPr>
          <w:rFonts w:ascii="Times New Roman"/>
        </w:rPr>
        <w:t>2%</w:t>
      </w:r>
      <w:r w:rsidRPr="00426393">
        <w:rPr>
          <w:rFonts w:ascii="Times New Roman"/>
        </w:rPr>
        <w:t>，皖西大别山区和皖南山地丘陵区水库折旧率默认取</w:t>
      </w:r>
      <w:r w:rsidRPr="00426393">
        <w:rPr>
          <w:rFonts w:ascii="Times New Roman"/>
        </w:rPr>
        <w:t>1%</w:t>
      </w:r>
      <w:r w:rsidRPr="00426393">
        <w:rPr>
          <w:rFonts w:ascii="Times New Roman"/>
        </w:rPr>
        <w:t>，江淮丘陵区水库折旧率默认取</w:t>
      </w:r>
      <w:r w:rsidRPr="00426393">
        <w:rPr>
          <w:rFonts w:ascii="Times New Roman"/>
        </w:rPr>
        <w:t>1.33%</w:t>
      </w:r>
    </w:p>
    <w:p w14:paraId="41C2AD07" w14:textId="77777777" w:rsidR="003A55C5" w:rsidRPr="00426393" w:rsidRDefault="00000000">
      <w:pPr>
        <w:pStyle w:val="afff2"/>
        <w:rPr>
          <w:rFonts w:ascii="Times New Roman"/>
        </w:rPr>
      </w:pPr>
      <w:r w:rsidRPr="00426393">
        <w:rPr>
          <w:rFonts w:ascii="Times New Roman"/>
        </w:rPr>
        <w:t>自然地理分区方案参见</w:t>
      </w:r>
      <w:r w:rsidRPr="00426393">
        <w:rPr>
          <w:rFonts w:ascii="Times New Roman"/>
        </w:rPr>
        <w:t>DB34/T 3455-2019</w:t>
      </w:r>
      <w:r w:rsidRPr="00426393">
        <w:rPr>
          <w:rFonts w:ascii="Times New Roman"/>
        </w:rPr>
        <w:t>表</w:t>
      </w:r>
      <w:r w:rsidRPr="00426393">
        <w:rPr>
          <w:rFonts w:ascii="Times New Roman"/>
        </w:rPr>
        <w:t>A.1</w:t>
      </w:r>
      <w:r w:rsidRPr="00426393">
        <w:rPr>
          <w:rFonts w:ascii="Times New Roman"/>
        </w:rPr>
        <w:t>。</w:t>
      </w:r>
    </w:p>
    <w:p w14:paraId="6474ABAD" w14:textId="77777777" w:rsidR="003A55C5" w:rsidRPr="00426393" w:rsidRDefault="00000000">
      <w:pPr>
        <w:pStyle w:val="aff4"/>
        <w:spacing w:before="156" w:after="156"/>
        <w:rPr>
          <w:rFonts w:ascii="Times New Roman"/>
        </w:rPr>
      </w:pPr>
      <w:bookmarkStart w:id="112" w:name="_Toc179690156"/>
      <w:bookmarkStart w:id="113" w:name="_Toc179674314"/>
      <w:r w:rsidRPr="00426393">
        <w:rPr>
          <w:rFonts w:ascii="Times New Roman"/>
        </w:rPr>
        <w:t>土壤保持服务核算主要参数</w:t>
      </w:r>
      <w:bookmarkEnd w:id="112"/>
      <w:bookmarkEnd w:id="113"/>
    </w:p>
    <w:p w14:paraId="6AEAE649" w14:textId="77777777" w:rsidR="003A55C5" w:rsidRPr="00426393" w:rsidRDefault="00000000" w:rsidP="00C26C1A">
      <w:pPr>
        <w:pStyle w:val="aff5"/>
        <w:rPr>
          <w:rFonts w:ascii="Times New Roman"/>
        </w:rPr>
      </w:pPr>
      <w:bookmarkStart w:id="114" w:name="_Toc179674315"/>
      <w:r w:rsidRPr="00426393">
        <w:rPr>
          <w:rFonts w:ascii="Times New Roman"/>
        </w:rPr>
        <w:lastRenderedPageBreak/>
        <w:t>降雨侵蚀因子</w:t>
      </w:r>
      <w:bookmarkEnd w:id="114"/>
    </w:p>
    <w:p w14:paraId="50916193" w14:textId="77777777" w:rsidR="003A55C5" w:rsidRPr="00426393" w:rsidRDefault="00000000">
      <w:pPr>
        <w:pStyle w:val="affffffffffa"/>
        <w:rPr>
          <w:rFonts w:ascii="Times New Roman"/>
        </w:rPr>
      </w:pPr>
      <w:r w:rsidRPr="00426393">
        <w:rPr>
          <w:rFonts w:ascii="Times New Roman"/>
        </w:rPr>
        <w:t>测算降雨侵蚀因子，可使用基于逐日降雨量的计算模式和基于月降雨的计算模型，宜优先采用基于逐日降雨量的计算模型。</w:t>
      </w:r>
    </w:p>
    <w:p w14:paraId="74592355" w14:textId="77777777" w:rsidR="003A55C5" w:rsidRPr="00426393" w:rsidRDefault="00000000">
      <w:pPr>
        <w:pStyle w:val="affffffffffa"/>
        <w:rPr>
          <w:rFonts w:ascii="Times New Roman"/>
        </w:rPr>
      </w:pPr>
      <w:r w:rsidRPr="00426393">
        <w:rPr>
          <w:rFonts w:ascii="Times New Roman"/>
        </w:rPr>
        <w:t>基于逐日降雨和半月累计量的计算模型，</w:t>
      </w:r>
      <w:r w:rsidRPr="00426393">
        <w:rPr>
          <w:rFonts w:ascii="Times New Roman"/>
        </w:rPr>
        <w:t xml:space="preserve"> </w:t>
      </w:r>
      <w:r w:rsidRPr="00426393">
        <w:rPr>
          <w:rFonts w:ascii="Times New Roman"/>
        </w:rPr>
        <w:t>按照公式（</w:t>
      </w:r>
      <w:r w:rsidRPr="00426393">
        <w:rPr>
          <w:rFonts w:ascii="Times New Roman"/>
        </w:rPr>
        <w:t>C.11</w:t>
      </w:r>
      <w:r w:rsidRPr="00426393">
        <w:rPr>
          <w:rFonts w:ascii="Times New Roman"/>
        </w:rPr>
        <w:t>）、（</w:t>
      </w:r>
      <w:r w:rsidRPr="00426393">
        <w:rPr>
          <w:rFonts w:ascii="Times New Roman"/>
        </w:rPr>
        <w:t>C.12</w:t>
      </w:r>
      <w:r w:rsidRPr="00426393">
        <w:rPr>
          <w:rFonts w:ascii="Times New Roman"/>
        </w:rPr>
        <w:t>）（</w:t>
      </w:r>
      <w:r w:rsidRPr="00426393">
        <w:rPr>
          <w:rFonts w:ascii="Times New Roman"/>
        </w:rPr>
        <w:t>C.13</w:t>
      </w:r>
      <w:r w:rsidRPr="00426393">
        <w:rPr>
          <w:rFonts w:ascii="Times New Roman"/>
        </w:rPr>
        <w:t>）计算。</w:t>
      </w:r>
    </w:p>
    <w:p w14:paraId="1AAD7967" w14:textId="41A41BBD" w:rsidR="003A55C5" w:rsidRPr="00426393" w:rsidRDefault="00000000">
      <w:pPr>
        <w:pStyle w:val="afffffff1"/>
        <w:rPr>
          <w:rFonts w:ascii="Times New Roman" w:hAnsi="Times New Roman"/>
        </w:rPr>
      </w:pPr>
      <w:r w:rsidRPr="00426393">
        <w:rPr>
          <w:rFonts w:ascii="Times New Roman" w:hAnsi="Times New Roman"/>
        </w:rPr>
        <w:tab/>
      </w:r>
      <m:oMath>
        <m:r>
          <w:rPr>
            <w:rFonts w:ascii="Cambria Math" w:hAnsi="Cambria Math"/>
          </w:rPr>
          <m:t>R=</m:t>
        </m:r>
        <m:nary>
          <m:naryPr>
            <m:chr m:val="∑"/>
            <m:ctrlPr>
              <w:rPr>
                <w:rFonts w:ascii="Cambria Math" w:hAnsi="Cambria Math"/>
                <w:i/>
                <w:iCs/>
              </w:rPr>
            </m:ctrlPr>
          </m:naryPr>
          <m:sub>
            <m:r>
              <w:rPr>
                <w:rFonts w:ascii="Cambria Math" w:hAnsi="Cambria Math"/>
              </w:rPr>
              <m:t>i=1</m:t>
            </m:r>
          </m:sub>
          <m:sup>
            <m:r>
              <w:rPr>
                <w:rFonts w:ascii="Cambria Math" w:hAnsi="Cambria Math"/>
              </w:rPr>
              <m:t>24</m:t>
            </m:r>
          </m:sup>
          <m:e>
            <m:sSub>
              <m:sSubPr>
                <m:ctrlPr>
                  <w:rPr>
                    <w:rFonts w:ascii="Cambria Math" w:hAnsi="Cambria Math"/>
                    <w:i/>
                    <w:iCs/>
                  </w:rPr>
                </m:ctrlPr>
              </m:sSubPr>
              <m:e>
                <m:r>
                  <w:rPr>
                    <w:rFonts w:ascii="Cambria Math" w:hAnsi="Cambria Math"/>
                  </w:rPr>
                  <m:t>R</m:t>
                </m:r>
              </m:e>
              <m:sub>
                <m:r>
                  <w:rPr>
                    <w:rFonts w:ascii="Cambria Math" w:hAnsi="Cambria Math"/>
                  </w:rPr>
                  <m:t>i</m:t>
                </m:r>
              </m:sub>
            </m:sSub>
          </m:e>
        </m:nary>
        <m:r>
          <w:rPr>
            <w:rFonts w:ascii="Cambria Math" w:hAnsi="Cambria Math"/>
          </w:rPr>
          <m:t> </m:t>
        </m:r>
      </m:oMath>
      <w:r w:rsidRPr="00426393">
        <w:rPr>
          <w:rFonts w:ascii="Times New Roman" w:eastAsia="微软雅黑" w:hAnsi="Times New Roman"/>
        </w:rPr>
        <w:tab/>
      </w:r>
      <w:r w:rsidRPr="00426393">
        <w:rPr>
          <w:rFonts w:ascii="Times New Roman" w:hAnsi="Times New Roman"/>
        </w:rPr>
        <w:t>(</w:t>
      </w:r>
      <w:r w:rsidR="009876D4" w:rsidRPr="00426393">
        <w:rPr>
          <w:rFonts w:ascii="Times New Roman" w:hAnsi="Times New Roman"/>
        </w:rPr>
        <w:t>C</w:t>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seq fulu_equation_133730912707223732  </w:instrText>
      </w:r>
      <w:r w:rsidRPr="00426393">
        <w:rPr>
          <w:rFonts w:ascii="Times New Roman" w:hAnsi="Times New Roman"/>
        </w:rPr>
        <w:fldChar w:fldCharType="separate"/>
      </w:r>
      <w:r w:rsidR="007E49B2" w:rsidRPr="00426393">
        <w:rPr>
          <w:rFonts w:ascii="Times New Roman" w:hAnsi="Times New Roman"/>
          <w:noProof/>
        </w:rPr>
        <w:t>11</w:t>
      </w:r>
      <w:r w:rsidRPr="00426393">
        <w:rPr>
          <w:rFonts w:ascii="Times New Roman" w:hAnsi="Times New Roman"/>
        </w:rPr>
        <w:fldChar w:fldCharType="end"/>
      </w:r>
      <w:r w:rsidRPr="00426393">
        <w:rPr>
          <w:rFonts w:ascii="Times New Roman" w:hAnsi="Times New Roman"/>
        </w:rPr>
        <w:t>)</w:t>
      </w:r>
    </w:p>
    <w:p w14:paraId="0C173246" w14:textId="6E145BC5"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=α×</m:t>
        </m:r>
        <m:nary>
          <m:naryPr>
            <m:chr m:val="∑"/>
            <m:limLoc m:val="undOvr"/>
            <m:ctrlPr>
              <w:rPr>
                <w:rFonts w:ascii="Cambria Math" w:hAnsi="Cambria Math"/>
                <w:i/>
              </w:rPr>
            </m:ctrlPr>
          </m:naryPr>
          <m:sub>
            <m:r>
              <w:rPr>
                <w:rFonts w:ascii="Cambria Math" w:hAnsi="Cambria Math"/>
              </w:rPr>
              <m:t>j=1</m:t>
            </m:r>
          </m:sub>
          <m:sup>
            <m:r>
              <w:rPr>
                <w:rFonts w:ascii="Cambria Math" w:hAnsi="Cambria Math"/>
              </w:rPr>
              <m:t>k</m:t>
            </m:r>
          </m:sup>
          <m:e>
            <m:sSubSup>
              <m:sSubSupPr>
                <m:ctrlPr>
                  <w:rPr>
                    <w:rFonts w:ascii="Cambria Math" w:hAnsi="Cambria Math"/>
                    <w:i/>
                  </w:rPr>
                </m:ctrlPr>
              </m:sSubSupPr>
              <m:e>
                <m:r>
                  <w:rPr>
                    <w:rFonts w:ascii="Cambria Math" w:hAnsi="Cambria Math"/>
                  </w:rPr>
                  <m:t>D</m:t>
                </m:r>
              </m:e>
              <m:sub>
                <m:r>
                  <w:rPr>
                    <w:rFonts w:ascii="Cambria Math" w:hAnsi="Cambria Math"/>
                  </w:rPr>
                  <m:t>j</m:t>
                </m:r>
              </m:sub>
              <m:sup>
                <m:r>
                  <w:rPr>
                    <w:rFonts w:ascii="Cambria Math" w:hAnsi="Cambria Math"/>
                  </w:rPr>
                  <m:t>1.7265</m:t>
                </m:r>
              </m:sup>
            </m:sSubSup>
          </m:e>
        </m:nary>
        <m:r>
          <w:rPr>
            <w:rFonts w:ascii="Cambria Math" w:hAnsi="Cambria Math"/>
          </w:rPr>
          <m:t xml:space="preserve"> </m:t>
        </m:r>
      </m:oMath>
      <w:r w:rsidRPr="00426393">
        <w:rPr>
          <w:rFonts w:ascii="Times New Roman" w:eastAsia="微软雅黑" w:hAnsi="Times New Roman"/>
        </w:rPr>
        <w:tab/>
      </w:r>
      <w:r w:rsidRPr="00426393">
        <w:rPr>
          <w:rFonts w:ascii="Times New Roman" w:hAnsi="Times New Roman"/>
        </w:rPr>
        <w:t>(</w:t>
      </w:r>
      <w:r w:rsidR="009876D4" w:rsidRPr="00426393">
        <w:rPr>
          <w:rFonts w:ascii="Times New Roman" w:hAnsi="Times New Roman"/>
        </w:rPr>
        <w:t>C</w:t>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seq fulu_equation_133730912707223732  </w:instrText>
      </w:r>
      <w:r w:rsidRPr="00426393">
        <w:rPr>
          <w:rFonts w:ascii="Times New Roman" w:hAnsi="Times New Roman"/>
        </w:rPr>
        <w:fldChar w:fldCharType="separate"/>
      </w:r>
      <w:r w:rsidR="007E49B2" w:rsidRPr="00426393">
        <w:rPr>
          <w:rFonts w:ascii="Times New Roman" w:hAnsi="Times New Roman"/>
          <w:noProof/>
        </w:rPr>
        <w:t>12</w:t>
      </w:r>
      <w:r w:rsidRPr="00426393">
        <w:rPr>
          <w:rFonts w:ascii="Times New Roman" w:hAnsi="Times New Roman"/>
        </w:rPr>
        <w:fldChar w:fldCharType="end"/>
      </w:r>
      <w:r w:rsidRPr="00426393">
        <w:rPr>
          <w:rFonts w:ascii="Times New Roman" w:hAnsi="Times New Roman"/>
        </w:rPr>
        <w:t>)</w:t>
      </w:r>
    </w:p>
    <w:p w14:paraId="70F05056" w14:textId="1C7EEBF5" w:rsidR="003A55C5" w:rsidRPr="00426393" w:rsidRDefault="00000000">
      <w:pPr>
        <w:pStyle w:val="afffffff1"/>
        <w:rPr>
          <w:rFonts w:ascii="Times New Roman" w:hAnsi="Times New Roman"/>
        </w:rPr>
      </w:pPr>
      <w:r w:rsidRPr="00426393">
        <w:rPr>
          <w:rFonts w:ascii="Times New Roman" w:hAnsi="Times New Roman"/>
        </w:rPr>
        <w:tab/>
      </w:r>
      <m:oMath>
        <m:r>
          <m:rPr>
            <m:sty m:val="p"/>
          </m:rPr>
          <w:rPr>
            <w:rFonts w:ascii="Cambria Math" w:hAnsi="Cambria Math"/>
          </w:rPr>
          <m:t>α=</m:t>
        </m:r>
        <m:d>
          <m:dPr>
            <m:begChr m:val="{"/>
            <m:endChr m:val=""/>
            <m:ctrlPr>
              <w:rPr>
                <w:rFonts w:ascii="Cambria Math" w:hAnsi="Cambria Math"/>
              </w:rPr>
            </m:ctrlPr>
          </m:dPr>
          <m:e>
            <m:m>
              <m:mPr>
                <m:mcs>
                  <m:mc>
                    <m:mcPr>
                      <m:count m:val="2"/>
                      <m:mcJc m:val="center"/>
                    </m:mcPr>
                  </m:mc>
                </m:mcs>
                <m:ctrlPr>
                  <w:rPr>
                    <w:rFonts w:ascii="Cambria Math" w:hAnsi="Cambria Math"/>
                    <w:i/>
                  </w:rPr>
                </m:ctrlPr>
              </m:mPr>
              <m:mr>
                <m:e>
                  <m:r>
                    <m:rPr>
                      <m:sty m:val="p"/>
                    </m:rPr>
                    <w:rPr>
                      <w:rFonts w:ascii="Cambria Math" w:hAnsi="Cambria Math"/>
                    </w:rPr>
                    <m:t>0.3937</m:t>
                  </m:r>
                </m:e>
                <m:e>
                  <m:r>
                    <w:rPr>
                      <w:rFonts w:ascii="Cambria Math" w:hAnsi="Cambria Math"/>
                    </w:rPr>
                    <m:t>8&lt;i≤18</m:t>
                  </m:r>
                </m:e>
              </m:mr>
              <m:mr>
                <m:e>
                  <m:r>
                    <m:rPr>
                      <m:sty m:val="p"/>
                    </m:rPr>
                    <w:rPr>
                      <w:rFonts w:ascii="Cambria Math" w:hAnsi="Cambria Math"/>
                    </w:rPr>
                    <m:t>0.3101</m:t>
                  </m:r>
                </m:e>
                <m:e>
                  <m:r>
                    <w:rPr>
                      <w:rFonts w:ascii="Cambria Math" w:hAnsi="Cambria Math"/>
                    </w:rPr>
                    <m:t>1≤i≤8 or 18&lt;i≤24</m:t>
                  </m:r>
                </m:e>
              </m:mr>
            </m:m>
          </m:e>
        </m:d>
      </m:oMath>
      <w:r w:rsidRPr="00426393">
        <w:rPr>
          <w:rFonts w:ascii="Times New Roman" w:eastAsia="微软雅黑" w:hAnsi="Times New Roman"/>
        </w:rPr>
        <w:tab/>
      </w:r>
      <w:r w:rsidRPr="00426393">
        <w:rPr>
          <w:rFonts w:ascii="Times New Roman" w:hAnsi="Times New Roman"/>
        </w:rPr>
        <w:t>(</w:t>
      </w:r>
      <w:r w:rsidR="009876D4" w:rsidRPr="00426393">
        <w:rPr>
          <w:rFonts w:ascii="Times New Roman" w:hAnsi="Times New Roman"/>
        </w:rPr>
        <w:t>C</w:t>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seq fulu_equation_133730912707223732  </w:instrText>
      </w:r>
      <w:r w:rsidRPr="00426393">
        <w:rPr>
          <w:rFonts w:ascii="Times New Roman" w:hAnsi="Times New Roman"/>
        </w:rPr>
        <w:fldChar w:fldCharType="separate"/>
      </w:r>
      <w:r w:rsidR="007E49B2" w:rsidRPr="00426393">
        <w:rPr>
          <w:rFonts w:ascii="Times New Roman" w:hAnsi="Times New Roman"/>
          <w:noProof/>
        </w:rPr>
        <w:t>13</w:t>
      </w:r>
      <w:r w:rsidRPr="00426393">
        <w:rPr>
          <w:rFonts w:ascii="Times New Roman" w:hAnsi="Times New Roman"/>
        </w:rPr>
        <w:fldChar w:fldCharType="end"/>
      </w:r>
      <w:r w:rsidRPr="00426393">
        <w:rPr>
          <w:rFonts w:ascii="Times New Roman" w:hAnsi="Times New Roman"/>
        </w:rPr>
        <w:t>)</w:t>
      </w:r>
    </w:p>
    <w:p w14:paraId="4E46FA30" w14:textId="77777777" w:rsidR="003A55C5" w:rsidRPr="00426393" w:rsidRDefault="00000000">
      <w:pPr>
        <w:pStyle w:val="afffff4"/>
        <w:rPr>
          <w:rFonts w:ascii="Times New Roman" w:hAnsi="Times New Roman"/>
        </w:rPr>
      </w:pPr>
      <w:r w:rsidRPr="00426393">
        <w:rPr>
          <w:rFonts w:ascii="Times New Roman" w:hAnsi="Times New Roman"/>
        </w:rPr>
        <w:t>式中：</w:t>
      </w:r>
    </w:p>
    <w:p w14:paraId="13F8E286" w14:textId="77777777" w:rsidR="003A55C5" w:rsidRPr="00426393" w:rsidRDefault="00000000">
      <w:pPr>
        <w:pStyle w:val="afffff5"/>
        <w:ind w:firstLine="420"/>
        <w:rPr>
          <w:rFonts w:ascii="Times New Roman"/>
        </w:rPr>
      </w:pPr>
      <m:oMath>
        <m:r>
          <w:rPr>
            <w:rFonts w:ascii="Cambria Math" w:hAnsi="Cambria Math"/>
          </w:rPr>
          <m:t>R</m:t>
        </m:r>
      </m:oMath>
      <w:r w:rsidRPr="00426393">
        <w:rPr>
          <w:rFonts w:ascii="Times New Roman"/>
        </w:rPr>
        <w:t>——</w:t>
      </w:r>
      <w:r w:rsidRPr="00426393">
        <w:rPr>
          <w:rFonts w:ascii="Times New Roman"/>
        </w:rPr>
        <w:t>降雨侵蚀力值，单位</w:t>
      </w:r>
      <w:r w:rsidRPr="00426393">
        <w:rPr>
          <w:rFonts w:ascii="Times New Roman"/>
        </w:rPr>
        <w:t>:</w:t>
      </w:r>
      <w:proofErr w:type="spellStart"/>
      <w:r w:rsidRPr="00426393">
        <w:rPr>
          <w:rFonts w:ascii="Times New Roman"/>
        </w:rPr>
        <w:t>MJ·mm</w:t>
      </w:r>
      <w:proofErr w:type="spellEnd"/>
      <w:r w:rsidRPr="00426393">
        <w:rPr>
          <w:rFonts w:ascii="Times New Roman"/>
        </w:rPr>
        <w:t>/</w:t>
      </w:r>
      <w:r w:rsidRPr="00426393">
        <w:rPr>
          <w:rFonts w:ascii="Times New Roman"/>
        </w:rPr>
        <w:t>（</w:t>
      </w:r>
      <w:r w:rsidRPr="00426393">
        <w:rPr>
          <w:rFonts w:ascii="Times New Roman"/>
        </w:rPr>
        <w:t>hm</w:t>
      </w:r>
      <w:r w:rsidRPr="00426393">
        <w:rPr>
          <w:rFonts w:ascii="Times New Roman"/>
          <w:position w:val="7"/>
          <w:sz w:val="14"/>
        </w:rPr>
        <w:t>2</w:t>
      </w:r>
      <w:r w:rsidRPr="00426393">
        <w:rPr>
          <w:rFonts w:ascii="Times New Roman"/>
        </w:rPr>
        <w:t>·</w:t>
      </w:r>
      <w:proofErr w:type="spellStart"/>
      <w:r w:rsidRPr="00426393">
        <w:rPr>
          <w:rFonts w:ascii="Times New Roman"/>
        </w:rPr>
        <w:t>h·a</w:t>
      </w:r>
      <w:proofErr w:type="spellEnd"/>
      <w:r w:rsidRPr="00426393">
        <w:rPr>
          <w:rFonts w:ascii="Times New Roman"/>
        </w:rPr>
        <w:t>）；</w:t>
      </w:r>
    </w:p>
    <w:p w14:paraId="4E16F569" w14:textId="77777777"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R</m:t>
            </m:r>
          </m:e>
          <m:sub>
            <m:r>
              <w:rPr>
                <w:rFonts w:ascii="Cambria Math" w:hAnsi="Cambria Math"/>
              </w:rPr>
              <m:t>i</m:t>
            </m:r>
          </m:sub>
        </m:sSub>
      </m:oMath>
      <w:r w:rsidRPr="00426393">
        <w:rPr>
          <w:rFonts w:ascii="Times New Roman"/>
        </w:rPr>
        <w:t>——</w:t>
      </w:r>
      <w:r w:rsidRPr="00426393">
        <w:rPr>
          <w:rFonts w:ascii="Times New Roman"/>
        </w:rPr>
        <w:t>某半月时段的降雨侵蚀力值，单位</w:t>
      </w:r>
      <w:r w:rsidRPr="00426393">
        <w:rPr>
          <w:rFonts w:ascii="Times New Roman"/>
        </w:rPr>
        <w:t>:</w:t>
      </w:r>
      <w:proofErr w:type="spellStart"/>
      <w:r w:rsidRPr="00426393">
        <w:rPr>
          <w:rFonts w:ascii="Times New Roman"/>
        </w:rPr>
        <w:t>MJ·mm</w:t>
      </w:r>
      <w:proofErr w:type="spellEnd"/>
      <w:r w:rsidRPr="00426393">
        <w:rPr>
          <w:rFonts w:ascii="Times New Roman"/>
        </w:rPr>
        <w:t>/</w:t>
      </w:r>
      <w:r w:rsidRPr="00426393">
        <w:rPr>
          <w:rFonts w:ascii="Times New Roman"/>
        </w:rPr>
        <w:t>（</w:t>
      </w:r>
      <w:r w:rsidRPr="00426393">
        <w:rPr>
          <w:rFonts w:ascii="Times New Roman"/>
        </w:rPr>
        <w:t>hm</w:t>
      </w:r>
      <w:r w:rsidRPr="00426393">
        <w:rPr>
          <w:rFonts w:ascii="Times New Roman"/>
          <w:position w:val="7"/>
          <w:sz w:val="14"/>
        </w:rPr>
        <w:t>2</w:t>
      </w:r>
      <w:r w:rsidRPr="00426393">
        <w:rPr>
          <w:rFonts w:ascii="Times New Roman"/>
        </w:rPr>
        <w:t>·</w:t>
      </w:r>
      <w:proofErr w:type="spellStart"/>
      <w:r w:rsidRPr="00426393">
        <w:rPr>
          <w:rFonts w:ascii="Times New Roman"/>
        </w:rPr>
        <w:t>h·a</w:t>
      </w:r>
      <w:proofErr w:type="spellEnd"/>
      <w:r w:rsidRPr="00426393">
        <w:rPr>
          <w:rFonts w:ascii="Times New Roman"/>
        </w:rPr>
        <w:t>）；</w:t>
      </w:r>
    </w:p>
    <w:p w14:paraId="61D1A8F7" w14:textId="77777777" w:rsidR="003A55C5" w:rsidRPr="00426393" w:rsidRDefault="00000000">
      <w:pPr>
        <w:pStyle w:val="afffff5"/>
        <w:ind w:firstLine="420"/>
        <w:rPr>
          <w:rFonts w:ascii="Times New Roman" w:eastAsia="Cambria Math"/>
        </w:rPr>
      </w:pPr>
      <m:oMath>
        <m:sSub>
          <m:sSubPr>
            <m:ctrlPr>
              <w:rPr>
                <w:rFonts w:ascii="Cambria Math" w:hAnsi="Cambria Math"/>
                <w:i/>
              </w:rPr>
            </m:ctrlPr>
          </m:sSubPr>
          <m:e>
            <m:r>
              <w:rPr>
                <w:rFonts w:ascii="Cambria Math" w:hAnsi="Cambria Math"/>
              </w:rPr>
              <m:t>D</m:t>
            </m:r>
          </m:e>
          <m:sub>
            <m:r>
              <w:rPr>
                <w:rFonts w:ascii="Cambria Math" w:hAnsi="Cambria Math"/>
              </w:rPr>
              <m:t>j</m:t>
            </m:r>
          </m:sub>
        </m:sSub>
      </m:oMath>
      <w:r w:rsidRPr="00426393">
        <w:rPr>
          <w:rFonts w:ascii="Times New Roman" w:eastAsia="Cambria Math"/>
        </w:rPr>
        <w:t>——</w:t>
      </w:r>
      <w:r w:rsidRPr="00426393">
        <w:rPr>
          <w:rFonts w:ascii="Times New Roman"/>
        </w:rPr>
        <w:t>半月时段内第</w:t>
      </w:r>
      <m:oMath>
        <m:r>
          <w:rPr>
            <w:rFonts w:ascii="Cambria Math" w:hAnsi="Cambria Math"/>
          </w:rPr>
          <m:t>j</m:t>
        </m:r>
      </m:oMath>
      <w:r w:rsidRPr="00426393">
        <w:rPr>
          <w:rFonts w:ascii="Times New Roman"/>
        </w:rPr>
        <w:t>天的侵蚀性日雨量，要求日雨量大于等于</w:t>
      </w:r>
      <w:r w:rsidRPr="00426393">
        <w:rPr>
          <w:rFonts w:ascii="Times New Roman" w:eastAsia="Cambria Math"/>
        </w:rPr>
        <w:t>1</w:t>
      </w:r>
      <w:r w:rsidRPr="00426393">
        <w:rPr>
          <w:rFonts w:ascii="Times New Roman" w:eastAsiaTheme="minorEastAsia"/>
        </w:rPr>
        <w:t>0mm</w:t>
      </w:r>
      <w:r w:rsidRPr="00426393">
        <w:rPr>
          <w:rFonts w:ascii="Times New Roman"/>
        </w:rPr>
        <w:t>，否则以</w:t>
      </w:r>
      <w:r w:rsidRPr="00426393">
        <w:rPr>
          <w:rFonts w:ascii="Times New Roman" w:eastAsia="Cambria Math"/>
        </w:rPr>
        <w:t>0</w:t>
      </w:r>
      <w:r w:rsidRPr="00426393">
        <w:rPr>
          <w:rFonts w:ascii="Times New Roman"/>
        </w:rPr>
        <w:t>计算，单位：</w:t>
      </w:r>
      <w:r w:rsidRPr="00426393">
        <w:rPr>
          <w:rFonts w:ascii="Times New Roman" w:eastAsia="Cambria Math"/>
        </w:rPr>
        <w:t>mm</w:t>
      </w:r>
      <w:r w:rsidRPr="00426393">
        <w:rPr>
          <w:rFonts w:ascii="Times New Roman"/>
        </w:rPr>
        <w:t>；</w:t>
      </w:r>
    </w:p>
    <w:p w14:paraId="434BF42E" w14:textId="77777777" w:rsidR="003A55C5" w:rsidRPr="00426393" w:rsidRDefault="00000000">
      <w:pPr>
        <w:pStyle w:val="afffff5"/>
        <w:ind w:firstLine="420"/>
        <w:rPr>
          <w:rFonts w:ascii="Times New Roman"/>
        </w:rPr>
      </w:pPr>
      <m:oMath>
        <m:r>
          <w:rPr>
            <w:rFonts w:ascii="Cambria Math" w:hAnsi="Cambria Math"/>
          </w:rPr>
          <m:t>k</m:t>
        </m:r>
      </m:oMath>
      <w:r w:rsidRPr="00426393">
        <w:rPr>
          <w:rFonts w:ascii="Times New Roman"/>
        </w:rPr>
        <w:t>——</w:t>
      </w:r>
      <w:r w:rsidRPr="00426393">
        <w:rPr>
          <w:rFonts w:ascii="Times New Roman"/>
        </w:rPr>
        <w:t>半月时段内的天数，半月时段的划分以每月第</w:t>
      </w:r>
      <w:r w:rsidRPr="00426393">
        <w:rPr>
          <w:rFonts w:ascii="Times New Roman"/>
        </w:rPr>
        <w:t>15</w:t>
      </w:r>
      <w:r w:rsidRPr="00426393">
        <w:rPr>
          <w:rFonts w:ascii="Times New Roman"/>
        </w:rPr>
        <w:t>日为界，每月前</w:t>
      </w:r>
      <w:r w:rsidRPr="00426393">
        <w:rPr>
          <w:rFonts w:ascii="Times New Roman"/>
        </w:rPr>
        <w:t>15</w:t>
      </w:r>
      <w:r w:rsidRPr="00426393">
        <w:rPr>
          <w:rFonts w:ascii="Times New Roman"/>
        </w:rPr>
        <w:t>天作为一个半月时段，该月剩下部分作为另一个半月时段，将全年依次划分为</w:t>
      </w:r>
      <w:r w:rsidRPr="00426393">
        <w:rPr>
          <w:rFonts w:ascii="Times New Roman"/>
        </w:rPr>
        <w:t>24</w:t>
      </w:r>
      <w:r w:rsidRPr="00426393">
        <w:rPr>
          <w:rFonts w:ascii="Times New Roman"/>
        </w:rPr>
        <w:t>个时段；</w:t>
      </w:r>
    </w:p>
    <w:p w14:paraId="53E36A7E" w14:textId="77777777" w:rsidR="003A55C5" w:rsidRPr="00426393" w:rsidRDefault="00000000">
      <w:pPr>
        <w:pStyle w:val="afffff5"/>
        <w:ind w:firstLine="420"/>
        <w:rPr>
          <w:rFonts w:ascii="Times New Roman"/>
        </w:rPr>
      </w:pPr>
      <m:oMath>
        <m:r>
          <w:rPr>
            <w:rFonts w:ascii="Cambria Math" w:hAnsi="Cambria Math"/>
          </w:rPr>
          <m:t>α</m:t>
        </m:r>
      </m:oMath>
      <w:r w:rsidRPr="00426393">
        <w:rPr>
          <w:rFonts w:ascii="Times New Roman"/>
        </w:rPr>
        <w:t>——</w:t>
      </w:r>
      <w:r w:rsidRPr="00426393">
        <w:rPr>
          <w:rFonts w:ascii="Times New Roman"/>
        </w:rPr>
        <w:t>模型待定参数；</w:t>
      </w:r>
    </w:p>
    <w:p w14:paraId="56793F2F" w14:textId="77777777" w:rsidR="003A55C5" w:rsidRPr="00426393" w:rsidRDefault="00000000">
      <w:pPr>
        <w:pStyle w:val="afffff5"/>
        <w:ind w:firstLine="420"/>
        <w:rPr>
          <w:rFonts w:ascii="Times New Roman"/>
        </w:rPr>
      </w:pPr>
      <m:oMath>
        <m:r>
          <w:rPr>
            <w:rFonts w:ascii="Cambria Math" w:hAnsi="Cambria Math"/>
          </w:rPr>
          <m:t>i</m:t>
        </m:r>
      </m:oMath>
      <w:r w:rsidRPr="00426393">
        <w:rPr>
          <w:rFonts w:ascii="Times New Roman"/>
        </w:rPr>
        <w:t>——</w:t>
      </w:r>
      <w:r w:rsidRPr="00426393">
        <w:rPr>
          <w:rFonts w:ascii="Times New Roman"/>
        </w:rPr>
        <w:t>半月。</w:t>
      </w:r>
    </w:p>
    <w:p w14:paraId="0479DEFF" w14:textId="77777777" w:rsidR="003A55C5" w:rsidRPr="00426393" w:rsidRDefault="00000000">
      <w:pPr>
        <w:pStyle w:val="affffffffffa"/>
        <w:rPr>
          <w:rFonts w:ascii="Times New Roman"/>
        </w:rPr>
      </w:pPr>
      <w:r w:rsidRPr="00426393">
        <w:rPr>
          <w:rFonts w:ascii="Times New Roman"/>
        </w:rPr>
        <w:t>基于月降雨量的计算模型，按照公式（</w:t>
      </w:r>
      <w:r w:rsidRPr="00426393">
        <w:rPr>
          <w:rFonts w:ascii="Times New Roman"/>
        </w:rPr>
        <w:t>C.14</w:t>
      </w:r>
      <w:r w:rsidRPr="00426393">
        <w:rPr>
          <w:rFonts w:ascii="Times New Roman"/>
        </w:rPr>
        <w:t>）计算。</w:t>
      </w:r>
    </w:p>
    <w:p w14:paraId="526C85D9" w14:textId="1E50685D" w:rsidR="003A55C5" w:rsidRPr="00426393" w:rsidRDefault="00000000">
      <w:pPr>
        <w:pStyle w:val="afffffff1"/>
        <w:rPr>
          <w:rFonts w:ascii="Times New Roman" w:hAnsi="Times New Roman"/>
        </w:rPr>
      </w:pPr>
      <w:r w:rsidRPr="00426393">
        <w:rPr>
          <w:rFonts w:ascii="Times New Roman" w:hAnsi="Times New Roman"/>
        </w:rPr>
        <w:tab/>
      </w:r>
      <m:oMath>
        <m:r>
          <w:rPr>
            <w:rFonts w:ascii="Cambria Math" w:hAnsi="Cambria Math"/>
          </w:rPr>
          <m:t>R=5.249×</m:t>
        </m:r>
        <m:sSup>
          <m:sSupPr>
            <m:ctrlPr>
              <w:rPr>
                <w:rFonts w:ascii="Cambria Math" w:hAnsi="Cambria Math"/>
                <w:i/>
                <w:iCs/>
              </w:rPr>
            </m:ctrlPr>
          </m:sSupPr>
          <m:e>
            <m:d>
              <m:dPr>
                <m:ctrlPr>
                  <w:rPr>
                    <w:rFonts w:ascii="Cambria Math" w:hAnsi="Cambria Math"/>
                    <w:i/>
                    <w:iCs/>
                  </w:rPr>
                </m:ctrlPr>
              </m:dPr>
              <m:e>
                <m:nary>
                  <m:naryPr>
                    <m:chr m:val="∑"/>
                    <m:limLoc m:val="undOvr"/>
                    <m:ctrlPr>
                      <w:rPr>
                        <w:rFonts w:ascii="Cambria Math" w:hAnsi="Cambria Math"/>
                        <w:i/>
                        <w:iCs/>
                      </w:rPr>
                    </m:ctrlPr>
                  </m:naryPr>
                  <m:sub>
                    <m:r>
                      <w:rPr>
                        <w:rFonts w:ascii="Cambria Math" w:hAnsi="Cambria Math"/>
                      </w:rPr>
                      <m:t>i=1</m:t>
                    </m:r>
                  </m:sub>
                  <m:sup>
                    <m:r>
                      <w:rPr>
                        <w:rFonts w:ascii="Cambria Math" w:hAnsi="Cambria Math"/>
                      </w:rPr>
                      <m:t>12</m:t>
                    </m:r>
                  </m:sup>
                  <m:e>
                    <m:d>
                      <m:dPr>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rPr>
                                  <m:t>P</m:t>
                                </m:r>
                              </m:e>
                              <m:sub>
                                <m:r>
                                  <w:rPr>
                                    <w:rFonts w:ascii="Cambria Math" w:hAnsi="Cambria Math"/>
                                  </w:rPr>
                                  <m:t>j</m:t>
                                </m:r>
                              </m:sub>
                              <m:sup>
                                <m:r>
                                  <w:rPr>
                                    <w:rFonts w:ascii="Cambria Math" w:hAnsi="Cambria Math"/>
                                  </w:rPr>
                                  <m:t>2</m:t>
                                </m:r>
                              </m:sup>
                            </m:sSubSup>
                          </m:num>
                          <m:den>
                            <m:sSub>
                              <m:sSubPr>
                                <m:ctrlPr>
                                  <w:rPr>
                                    <w:rFonts w:ascii="Cambria Math" w:hAnsi="Cambria Math"/>
                                    <w:i/>
                                    <w:iCs/>
                                  </w:rPr>
                                </m:ctrlPr>
                              </m:sSubPr>
                              <m:e>
                                <m:r>
                                  <w:rPr>
                                    <w:rFonts w:ascii="Cambria Math" w:hAnsi="Cambria Math"/>
                                  </w:rPr>
                                  <m:t>P</m:t>
                                </m:r>
                              </m:e>
                              <m:sub>
                                <m:r>
                                  <w:rPr>
                                    <w:rFonts w:ascii="Cambria Math" w:hAnsi="Cambria Math"/>
                                  </w:rPr>
                                  <m:t>i</m:t>
                                </m:r>
                              </m:sub>
                            </m:sSub>
                          </m:den>
                        </m:f>
                      </m:e>
                    </m:d>
                  </m:e>
                </m:nary>
              </m:e>
            </m:d>
          </m:e>
          <m:sup>
            <m:r>
              <w:rPr>
                <w:rFonts w:ascii="Cambria Math" w:hAnsi="Cambria Math"/>
              </w:rPr>
              <m:t>1.205</m:t>
            </m:r>
          </m:sup>
        </m:sSup>
        <m:r>
          <w:rPr>
            <w:rFonts w:ascii="Cambria Math" w:hAnsi="Cambria Math"/>
          </w:rPr>
          <m:t xml:space="preserve"> </m:t>
        </m:r>
      </m:oMath>
      <w:r w:rsidRPr="00426393">
        <w:rPr>
          <w:rFonts w:ascii="Times New Roman" w:eastAsia="微软雅黑" w:hAnsi="Times New Roman"/>
        </w:rPr>
        <w:tab/>
      </w:r>
      <w:r w:rsidRPr="00426393">
        <w:rPr>
          <w:rFonts w:ascii="Times New Roman" w:hAnsi="Times New Roman"/>
        </w:rPr>
        <w:t>(</w:t>
      </w:r>
      <w:r w:rsidR="009876D4" w:rsidRPr="00426393">
        <w:rPr>
          <w:rFonts w:ascii="Times New Roman" w:hAnsi="Times New Roman"/>
        </w:rPr>
        <w:t>C</w:t>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seq fulu_equation_133730912707223732  </w:instrText>
      </w:r>
      <w:r w:rsidRPr="00426393">
        <w:rPr>
          <w:rFonts w:ascii="Times New Roman" w:hAnsi="Times New Roman"/>
        </w:rPr>
        <w:fldChar w:fldCharType="separate"/>
      </w:r>
      <w:r w:rsidR="007E49B2" w:rsidRPr="00426393">
        <w:rPr>
          <w:rFonts w:ascii="Times New Roman" w:hAnsi="Times New Roman"/>
          <w:noProof/>
        </w:rPr>
        <w:t>14</w:t>
      </w:r>
      <w:r w:rsidRPr="00426393">
        <w:rPr>
          <w:rFonts w:ascii="Times New Roman" w:hAnsi="Times New Roman"/>
        </w:rPr>
        <w:fldChar w:fldCharType="end"/>
      </w:r>
      <w:r w:rsidRPr="00426393">
        <w:rPr>
          <w:rFonts w:ascii="Times New Roman" w:hAnsi="Times New Roman"/>
        </w:rPr>
        <w:t>)</w:t>
      </w:r>
    </w:p>
    <w:p w14:paraId="2857ABED" w14:textId="77777777" w:rsidR="003A55C5" w:rsidRPr="00426393" w:rsidRDefault="00000000">
      <w:pPr>
        <w:pStyle w:val="afffff5"/>
        <w:ind w:firstLine="420"/>
        <w:rPr>
          <w:rFonts w:ascii="Times New Roman"/>
        </w:rPr>
      </w:pPr>
      <w:r w:rsidRPr="00426393">
        <w:rPr>
          <w:rFonts w:ascii="Times New Roman"/>
        </w:rPr>
        <w:t>式中：</w:t>
      </w:r>
    </w:p>
    <w:p w14:paraId="466B719F" w14:textId="77777777" w:rsidR="003A55C5" w:rsidRPr="00426393" w:rsidRDefault="00000000">
      <w:pPr>
        <w:pStyle w:val="afffff5"/>
        <w:ind w:firstLine="420"/>
        <w:rPr>
          <w:rFonts w:ascii="Times New Roman"/>
        </w:rPr>
      </w:pPr>
      <m:oMath>
        <m:r>
          <w:rPr>
            <w:rFonts w:ascii="Cambria Math" w:hAnsi="Cambria Math"/>
          </w:rPr>
          <m:t>R</m:t>
        </m:r>
      </m:oMath>
      <w:r w:rsidRPr="00426393">
        <w:rPr>
          <w:rFonts w:ascii="Times New Roman"/>
        </w:rPr>
        <w:t>——</w:t>
      </w:r>
      <w:r w:rsidRPr="00426393">
        <w:rPr>
          <w:rFonts w:ascii="Times New Roman"/>
        </w:rPr>
        <w:t>降雨侵蚀力值，单位为</w:t>
      </w:r>
      <w:proofErr w:type="spellStart"/>
      <w:r w:rsidRPr="00426393">
        <w:rPr>
          <w:rFonts w:ascii="Times New Roman"/>
        </w:rPr>
        <w:t>MJ·mm</w:t>
      </w:r>
      <w:proofErr w:type="spellEnd"/>
      <w:r w:rsidRPr="00426393">
        <w:rPr>
          <w:rFonts w:ascii="Times New Roman"/>
        </w:rPr>
        <w:t>/</w:t>
      </w:r>
      <w:r w:rsidRPr="00426393">
        <w:rPr>
          <w:rFonts w:ascii="Times New Roman"/>
        </w:rPr>
        <w:t>（</w:t>
      </w:r>
      <w:r w:rsidRPr="00426393">
        <w:rPr>
          <w:rFonts w:ascii="Times New Roman"/>
        </w:rPr>
        <w:t>hm</w:t>
      </w:r>
      <w:r w:rsidRPr="00426393">
        <w:rPr>
          <w:rFonts w:ascii="Times New Roman"/>
          <w:vertAlign w:val="superscript"/>
        </w:rPr>
        <w:t>2</w:t>
      </w:r>
      <w:r w:rsidRPr="00426393">
        <w:rPr>
          <w:rFonts w:ascii="Times New Roman"/>
        </w:rPr>
        <w:t>·h·a</w:t>
      </w:r>
      <w:r w:rsidRPr="00426393">
        <w:rPr>
          <w:rFonts w:ascii="Times New Roman"/>
        </w:rPr>
        <w:t>）；</w:t>
      </w:r>
    </w:p>
    <w:p w14:paraId="22F2C864" w14:textId="77777777"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426393">
        <w:rPr>
          <w:rFonts w:ascii="Times New Roman"/>
        </w:rPr>
        <w:t>——</w:t>
      </w:r>
      <w:r w:rsidRPr="00426393">
        <w:rPr>
          <w:rFonts w:ascii="Times New Roman"/>
        </w:rPr>
        <w:t>年降雨量，单位：</w:t>
      </w:r>
      <w:r w:rsidRPr="00426393">
        <w:rPr>
          <w:rFonts w:ascii="Times New Roman"/>
        </w:rPr>
        <w:t>mm</w:t>
      </w:r>
      <w:r w:rsidRPr="00426393">
        <w:rPr>
          <w:rFonts w:ascii="Times New Roman"/>
        </w:rPr>
        <w:t>；</w:t>
      </w:r>
      <w:r w:rsidRPr="00426393">
        <w:rPr>
          <w:rFonts w:ascii="Times New Roman"/>
        </w:rPr>
        <w:t xml:space="preserve"> </w:t>
      </w:r>
    </w:p>
    <w:p w14:paraId="56FE5FD2" w14:textId="77777777" w:rsidR="003A55C5" w:rsidRPr="00426393" w:rsidRDefault="00000000">
      <w:pPr>
        <w:pStyle w:val="afffff5"/>
        <w:ind w:firstLine="420"/>
        <w:rPr>
          <w:rFonts w:ascii="Times New Roman"/>
        </w:rPr>
      </w:pP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426393">
        <w:rPr>
          <w:rFonts w:ascii="Times New Roman"/>
        </w:rPr>
        <w:t>——</w:t>
      </w:r>
      <w:r w:rsidRPr="00426393">
        <w:rPr>
          <w:rFonts w:ascii="Times New Roman"/>
        </w:rPr>
        <w:t>月降雨量，单位：</w:t>
      </w:r>
      <w:r w:rsidRPr="00426393">
        <w:rPr>
          <w:rFonts w:ascii="Times New Roman"/>
        </w:rPr>
        <w:t>mm</w:t>
      </w:r>
      <w:r w:rsidRPr="00426393">
        <w:rPr>
          <w:rFonts w:ascii="Times New Roman"/>
        </w:rPr>
        <w:t>；</w:t>
      </w:r>
    </w:p>
    <w:p w14:paraId="77AEDDAB" w14:textId="77777777" w:rsidR="003A55C5" w:rsidRPr="00426393" w:rsidRDefault="00000000">
      <w:pPr>
        <w:pStyle w:val="afffff5"/>
        <w:ind w:firstLine="420"/>
        <w:rPr>
          <w:rFonts w:ascii="Times New Roman"/>
        </w:rPr>
      </w:pPr>
      <m:oMath>
        <m:r>
          <w:rPr>
            <w:rFonts w:ascii="Cambria Math" w:hAnsi="Cambria Math"/>
          </w:rPr>
          <m:t>i</m:t>
        </m:r>
      </m:oMath>
      <w:r w:rsidRPr="00426393">
        <w:rPr>
          <w:rFonts w:ascii="Times New Roman"/>
        </w:rPr>
        <w:t>——</w:t>
      </w:r>
      <w:r w:rsidRPr="00426393">
        <w:rPr>
          <w:rFonts w:ascii="Times New Roman"/>
        </w:rPr>
        <w:t>月份。</w:t>
      </w:r>
    </w:p>
    <w:p w14:paraId="0A7AD5EC" w14:textId="77777777" w:rsidR="003A55C5" w:rsidRPr="00426393" w:rsidRDefault="00000000" w:rsidP="00C26C1A">
      <w:pPr>
        <w:pStyle w:val="aff5"/>
        <w:rPr>
          <w:rFonts w:ascii="Times New Roman"/>
        </w:rPr>
      </w:pPr>
      <w:bookmarkStart w:id="115" w:name="_Toc179674316"/>
      <w:r w:rsidRPr="00426393">
        <w:rPr>
          <w:rFonts w:ascii="Times New Roman"/>
        </w:rPr>
        <w:t>土壤可蚀性因子</w:t>
      </w:r>
      <w:bookmarkEnd w:id="115"/>
    </w:p>
    <w:p w14:paraId="256D6852" w14:textId="77777777" w:rsidR="003A55C5" w:rsidRPr="00426393" w:rsidRDefault="00000000">
      <w:pPr>
        <w:pStyle w:val="affffffffffa"/>
        <w:rPr>
          <w:rFonts w:ascii="Times New Roman"/>
        </w:rPr>
      </w:pPr>
      <w:r w:rsidRPr="00426393">
        <w:rPr>
          <w:rFonts w:ascii="Times New Roman"/>
        </w:rPr>
        <w:t>土壤可蚀性因子指降雨引发土壤侵蚀的潜在能力，用多年平均年降雨侵蚀力指数表示，按照公式（</w:t>
      </w:r>
      <w:r w:rsidRPr="00426393">
        <w:rPr>
          <w:rFonts w:ascii="Times New Roman"/>
        </w:rPr>
        <w:t>C.15</w:t>
      </w:r>
      <w:r w:rsidRPr="00426393">
        <w:rPr>
          <w:rFonts w:ascii="Times New Roman"/>
        </w:rPr>
        <w:t>）（</w:t>
      </w:r>
      <w:r w:rsidRPr="00426393">
        <w:rPr>
          <w:rFonts w:ascii="Times New Roman"/>
        </w:rPr>
        <w:t>C.16</w:t>
      </w:r>
      <w:r w:rsidRPr="00426393">
        <w:rPr>
          <w:rFonts w:ascii="Times New Roman"/>
        </w:rPr>
        <w:t>）计算。</w:t>
      </w:r>
    </w:p>
    <w:p w14:paraId="7147E45B" w14:textId="2CD978BE" w:rsidR="003A55C5" w:rsidRPr="00426393" w:rsidRDefault="00000000">
      <w:pPr>
        <w:pStyle w:val="afffffff1"/>
        <w:rPr>
          <w:rFonts w:ascii="Times New Roman" w:hAnsi="Times New Roman"/>
        </w:rPr>
      </w:pPr>
      <w:r w:rsidRPr="00426393">
        <w:rPr>
          <w:rFonts w:ascii="Times New Roman" w:hAnsi="Times New Roman"/>
        </w:rPr>
        <w:tab/>
      </w:r>
      <m:oMath>
        <m:f>
          <m:fPr>
            <m:type m:val="lin"/>
            <m:ctrlPr>
              <w:rPr>
                <w:rFonts w:ascii="Cambria Math" w:hAnsi="Cambria Math"/>
                <w:i/>
                <w:iCs/>
              </w:rPr>
            </m:ctrlPr>
          </m:fPr>
          <m:num>
            <m:r>
              <w:rPr>
                <w:rFonts w:ascii="Cambria Math" w:hAnsi="Cambria Math"/>
              </w:rPr>
              <m:t>K=</m:t>
            </m:r>
            <m:d>
              <m:dPr>
                <m:begChr m:val="["/>
                <m:endChr m:val="]"/>
                <m:ctrlPr>
                  <w:rPr>
                    <w:rFonts w:ascii="Cambria Math" w:hAnsi="Cambria Math"/>
                    <w:i/>
                    <w:iCs/>
                  </w:rPr>
                </m:ctrlPr>
              </m:dPr>
              <m:e>
                <m:r>
                  <w:rPr>
                    <w:rFonts w:ascii="Cambria Math" w:hAnsi="Cambria Math"/>
                  </w:rPr>
                  <m:t>2.1×</m:t>
                </m:r>
                <m:sSup>
                  <m:sSupPr>
                    <m:ctrlPr>
                      <w:rPr>
                        <w:rFonts w:ascii="Cambria Math" w:hAnsi="Cambria Math"/>
                        <w:i/>
                        <w:iCs/>
                      </w:rPr>
                    </m:ctrlPr>
                  </m:sSupPr>
                  <m:e>
                    <m:r>
                      <w:rPr>
                        <w:rFonts w:ascii="Cambria Math" w:hAnsi="Cambria Math"/>
                      </w:rPr>
                      <m:t>10</m:t>
                    </m:r>
                  </m:e>
                  <m:sup>
                    <m:r>
                      <w:rPr>
                        <w:rFonts w:ascii="Cambria Math" w:hAnsi="Cambria Math"/>
                      </w:rPr>
                      <m:t>-4</m:t>
                    </m:r>
                  </m:sup>
                </m:sSup>
                <m:r>
                  <w:rPr>
                    <w:rFonts w:ascii="Cambria Math" w:hAnsi="Cambria Math"/>
                  </w:rPr>
                  <m:t>×</m:t>
                </m:r>
                <m:d>
                  <m:dPr>
                    <m:ctrlPr>
                      <w:rPr>
                        <w:rFonts w:ascii="Cambria Math" w:hAnsi="Cambria Math"/>
                        <w:i/>
                        <w:iCs/>
                      </w:rPr>
                    </m:ctrlPr>
                  </m:dPr>
                  <m:e>
                    <m:r>
                      <w:rPr>
                        <w:rFonts w:ascii="Cambria Math" w:hAnsi="Cambria Math"/>
                      </w:rPr>
                      <m:t>12-OM</m:t>
                    </m:r>
                  </m:e>
                </m:d>
                <m:r>
                  <w:rPr>
                    <w:rFonts w:ascii="Cambria Math" w:hAnsi="Cambria Math"/>
                  </w:rPr>
                  <m:t>×</m:t>
                </m:r>
                <m:sSup>
                  <m:sSupPr>
                    <m:ctrlPr>
                      <w:rPr>
                        <w:rFonts w:ascii="Cambria Math" w:hAnsi="Cambria Math"/>
                        <w:i/>
                        <w:iCs/>
                      </w:rPr>
                    </m:ctrlPr>
                  </m:sSupPr>
                  <m:e>
                    <m:r>
                      <w:rPr>
                        <w:rFonts w:ascii="Cambria Math" w:hAnsi="Cambria Math"/>
                      </w:rPr>
                      <m:t>M</m:t>
                    </m:r>
                  </m:e>
                  <m:sup>
                    <m:r>
                      <w:rPr>
                        <w:rFonts w:ascii="Cambria Math" w:hAnsi="Cambria Math"/>
                      </w:rPr>
                      <m:t>1.14</m:t>
                    </m:r>
                  </m:sup>
                </m:sSup>
                <m:r>
                  <w:rPr>
                    <w:rFonts w:ascii="Cambria Math" w:hAnsi="Cambria Math"/>
                  </w:rPr>
                  <m:t>+3.25×</m:t>
                </m:r>
                <m:d>
                  <m:dPr>
                    <m:ctrlPr>
                      <w:rPr>
                        <w:rFonts w:ascii="Cambria Math" w:hAnsi="Cambria Math"/>
                        <w:i/>
                        <w:iCs/>
                      </w:rPr>
                    </m:ctrlPr>
                  </m:dPr>
                  <m:e>
                    <m:r>
                      <w:rPr>
                        <w:rFonts w:ascii="Cambria Math" w:hAnsi="Cambria Math"/>
                      </w:rPr>
                      <m:t>S-2</m:t>
                    </m:r>
                  </m:e>
                </m:d>
                <m:r>
                  <w:rPr>
                    <w:rFonts w:ascii="Cambria Math" w:hAnsi="Cambria Math"/>
                  </w:rPr>
                  <m:t>+2.5×</m:t>
                </m:r>
                <m:d>
                  <m:dPr>
                    <m:ctrlPr>
                      <w:rPr>
                        <w:rFonts w:ascii="Cambria Math" w:hAnsi="Cambria Math"/>
                        <w:i/>
                        <w:iCs/>
                      </w:rPr>
                    </m:ctrlPr>
                  </m:dPr>
                  <m:e>
                    <m:r>
                      <w:rPr>
                        <w:rFonts w:ascii="Cambria Math" w:hAnsi="Cambria Math"/>
                      </w:rPr>
                      <m:t>P-3</m:t>
                    </m:r>
                  </m:e>
                </m:d>
              </m:e>
            </m:d>
          </m:num>
          <m:den>
            <m:r>
              <w:rPr>
                <w:rFonts w:ascii="Cambria Math" w:hAnsi="Cambria Math"/>
              </w:rPr>
              <m:t>100×0.1317</m:t>
            </m:r>
          </m:den>
        </m:f>
      </m:oMath>
      <w:r w:rsidRPr="00426393">
        <w:rPr>
          <w:rFonts w:ascii="Times New Roman" w:eastAsia="微软雅黑" w:hAnsi="Times New Roman"/>
        </w:rPr>
        <w:tab/>
      </w:r>
      <w:r w:rsidRPr="00426393">
        <w:rPr>
          <w:rFonts w:ascii="Times New Roman" w:hAnsi="Times New Roman"/>
        </w:rPr>
        <w:t>(</w:t>
      </w:r>
      <w:r w:rsidR="009876D4" w:rsidRPr="00426393">
        <w:rPr>
          <w:rFonts w:ascii="Times New Roman" w:hAnsi="Times New Roman"/>
        </w:rPr>
        <w:t>C</w:t>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seq fulu_equation_133730912707223732  </w:instrText>
      </w:r>
      <w:r w:rsidRPr="00426393">
        <w:rPr>
          <w:rFonts w:ascii="Times New Roman" w:hAnsi="Times New Roman"/>
        </w:rPr>
        <w:fldChar w:fldCharType="separate"/>
      </w:r>
      <w:r w:rsidR="007E49B2" w:rsidRPr="00426393">
        <w:rPr>
          <w:rFonts w:ascii="Times New Roman" w:hAnsi="Times New Roman"/>
          <w:noProof/>
        </w:rPr>
        <w:t>15</w:t>
      </w:r>
      <w:r w:rsidRPr="00426393">
        <w:rPr>
          <w:rFonts w:ascii="Times New Roman" w:hAnsi="Times New Roman"/>
        </w:rPr>
        <w:fldChar w:fldCharType="end"/>
      </w:r>
      <w:r w:rsidRPr="00426393">
        <w:rPr>
          <w:rFonts w:ascii="Times New Roman" w:hAnsi="Times New Roman"/>
        </w:rPr>
        <w:t>)</w:t>
      </w:r>
    </w:p>
    <w:p w14:paraId="6E107DB4" w14:textId="64F3B1A4" w:rsidR="003A55C5" w:rsidRPr="00426393" w:rsidRDefault="00000000">
      <w:pPr>
        <w:pStyle w:val="afffffff1"/>
        <w:rPr>
          <w:rFonts w:ascii="Times New Roman" w:hAnsi="Times New Roman"/>
        </w:rPr>
      </w:pPr>
      <w:r w:rsidRPr="00426393">
        <w:rPr>
          <w:rFonts w:ascii="Times New Roman" w:hAnsi="Times New Roman"/>
        </w:rPr>
        <w:tab/>
      </w:r>
      <m:oMath>
        <m:r>
          <w:rPr>
            <w:rFonts w:ascii="Cambria Math" w:hAnsi="Cambria Math"/>
          </w:rPr>
          <m:t>M=</m:t>
        </m:r>
        <m:d>
          <m:dPr>
            <m:ctrlPr>
              <w:rPr>
                <w:rFonts w:ascii="Cambria Math" w:hAnsi="Cambria Math"/>
                <w:i/>
              </w:rPr>
            </m:ctrlPr>
          </m:dPr>
          <m:e>
            <m:r>
              <w:rPr>
                <w:rFonts w:ascii="Cambria Math" w:hAnsi="Cambria Math"/>
              </w:rPr>
              <m:t>Silt+VFSand</m:t>
            </m:r>
          </m:e>
        </m:d>
        <m:r>
          <w:rPr>
            <w:rFonts w:ascii="Cambria Math" w:hAnsi="Cambria Math"/>
          </w:rPr>
          <m:t>×</m:t>
        </m:r>
        <m:d>
          <m:dPr>
            <m:ctrlPr>
              <w:rPr>
                <w:rFonts w:ascii="Cambria Math" w:hAnsi="Cambria Math"/>
                <w:i/>
              </w:rPr>
            </m:ctrlPr>
          </m:dPr>
          <m:e>
            <m:r>
              <w:rPr>
                <w:rFonts w:ascii="Cambria Math" w:hAnsi="Cambria Math"/>
              </w:rPr>
              <m:t>1-Clay</m:t>
            </m:r>
          </m:e>
        </m:d>
      </m:oMath>
      <w:r w:rsidRPr="00426393">
        <w:rPr>
          <w:rFonts w:ascii="Times New Roman" w:eastAsia="微软雅黑" w:hAnsi="Times New Roman"/>
        </w:rPr>
        <w:tab/>
      </w:r>
      <w:r w:rsidRPr="00426393">
        <w:rPr>
          <w:rFonts w:ascii="Times New Roman" w:hAnsi="Times New Roman"/>
        </w:rPr>
        <w:t>(</w:t>
      </w:r>
      <w:r w:rsidR="009876D4" w:rsidRPr="00426393">
        <w:rPr>
          <w:rFonts w:ascii="Times New Roman" w:hAnsi="Times New Roman"/>
        </w:rPr>
        <w:t>C</w:t>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seq fulu_equation_133730912707223732  </w:instrText>
      </w:r>
      <w:r w:rsidRPr="00426393">
        <w:rPr>
          <w:rFonts w:ascii="Times New Roman" w:hAnsi="Times New Roman"/>
        </w:rPr>
        <w:fldChar w:fldCharType="separate"/>
      </w:r>
      <w:r w:rsidR="007E49B2" w:rsidRPr="00426393">
        <w:rPr>
          <w:rFonts w:ascii="Times New Roman" w:hAnsi="Times New Roman"/>
          <w:noProof/>
        </w:rPr>
        <w:t>16</w:t>
      </w:r>
      <w:r w:rsidRPr="00426393">
        <w:rPr>
          <w:rFonts w:ascii="Times New Roman" w:hAnsi="Times New Roman"/>
        </w:rPr>
        <w:fldChar w:fldCharType="end"/>
      </w:r>
      <w:r w:rsidRPr="00426393">
        <w:rPr>
          <w:rFonts w:ascii="Times New Roman" w:hAnsi="Times New Roman"/>
        </w:rPr>
        <w:t>)</w:t>
      </w:r>
    </w:p>
    <w:p w14:paraId="09B34BF8" w14:textId="77777777" w:rsidR="003A55C5" w:rsidRPr="00426393" w:rsidRDefault="00000000">
      <w:pPr>
        <w:pStyle w:val="afffff5"/>
        <w:ind w:firstLine="420"/>
        <w:rPr>
          <w:rFonts w:ascii="Times New Roman"/>
        </w:rPr>
      </w:pPr>
      <m:oMath>
        <m:r>
          <w:rPr>
            <w:rFonts w:ascii="Cambria Math" w:hAnsi="Cambria Math"/>
          </w:rPr>
          <m:t>K</m:t>
        </m:r>
      </m:oMath>
      <w:r w:rsidRPr="00426393">
        <w:rPr>
          <w:rFonts w:ascii="Times New Roman"/>
        </w:rPr>
        <w:t>——</w:t>
      </w:r>
      <w:r w:rsidRPr="00426393">
        <w:rPr>
          <w:rFonts w:ascii="Times New Roman"/>
        </w:rPr>
        <w:t>土壤可蚀性值，单位：</w:t>
      </w:r>
      <w:r w:rsidRPr="00426393">
        <w:rPr>
          <w:rFonts w:ascii="Times New Roman"/>
        </w:rPr>
        <w:t>t·hm</w:t>
      </w:r>
      <w:r w:rsidRPr="00426393">
        <w:rPr>
          <w:rFonts w:ascii="Times New Roman"/>
          <w:vertAlign w:val="superscript"/>
        </w:rPr>
        <w:t>2</w:t>
      </w:r>
      <w:r w:rsidRPr="00426393">
        <w:rPr>
          <w:rFonts w:ascii="Times New Roman"/>
        </w:rPr>
        <w:t>·h/</w:t>
      </w:r>
      <w:r w:rsidRPr="00426393">
        <w:rPr>
          <w:rFonts w:ascii="Times New Roman"/>
        </w:rPr>
        <w:t>（</w:t>
      </w:r>
      <w:r w:rsidRPr="00426393">
        <w:rPr>
          <w:rFonts w:ascii="Times New Roman"/>
        </w:rPr>
        <w:t>hm</w:t>
      </w:r>
      <w:r w:rsidRPr="00426393">
        <w:rPr>
          <w:rFonts w:ascii="Times New Roman"/>
          <w:vertAlign w:val="superscript"/>
        </w:rPr>
        <w:t>2</w:t>
      </w:r>
      <w:r w:rsidRPr="00426393">
        <w:rPr>
          <w:rFonts w:ascii="Times New Roman"/>
        </w:rPr>
        <w:t>·MJ·mm</w:t>
      </w:r>
      <w:r w:rsidRPr="00426393">
        <w:rPr>
          <w:rFonts w:ascii="Times New Roman"/>
        </w:rPr>
        <w:t>）；</w:t>
      </w:r>
    </w:p>
    <w:p w14:paraId="3E761A06" w14:textId="77777777" w:rsidR="003A55C5" w:rsidRPr="00426393" w:rsidRDefault="00000000">
      <w:pPr>
        <w:pStyle w:val="afffff5"/>
        <w:ind w:firstLine="420"/>
        <w:rPr>
          <w:rFonts w:ascii="Times New Roman"/>
        </w:rPr>
      </w:pPr>
      <m:oMath>
        <m:r>
          <w:rPr>
            <w:rFonts w:ascii="Cambria Math" w:hAnsi="Cambria Math"/>
          </w:rPr>
          <m:t>OM</m:t>
        </m:r>
      </m:oMath>
      <w:r w:rsidRPr="00426393">
        <w:rPr>
          <w:rFonts w:ascii="Times New Roman"/>
        </w:rPr>
        <w:t>——</w:t>
      </w:r>
      <w:r w:rsidRPr="00426393">
        <w:rPr>
          <w:rFonts w:ascii="Times New Roman"/>
        </w:rPr>
        <w:t>土壤有机质含量百分比，单位</w:t>
      </w:r>
      <w:r w:rsidRPr="00426393">
        <w:rPr>
          <w:rFonts w:ascii="Times New Roman"/>
        </w:rPr>
        <w:t>:%</w:t>
      </w:r>
      <w:r w:rsidRPr="00426393">
        <w:rPr>
          <w:rFonts w:ascii="Times New Roman"/>
        </w:rPr>
        <w:t>；</w:t>
      </w:r>
    </w:p>
    <w:p w14:paraId="53D1231B" w14:textId="77777777" w:rsidR="003A55C5" w:rsidRPr="00426393" w:rsidRDefault="00000000">
      <w:pPr>
        <w:pStyle w:val="afffff5"/>
        <w:ind w:firstLine="420"/>
        <w:rPr>
          <w:rFonts w:ascii="Times New Roman"/>
        </w:rPr>
      </w:pPr>
      <m:oMath>
        <m:r>
          <w:rPr>
            <w:rFonts w:ascii="Cambria Math" w:hAnsi="Cambria Math"/>
          </w:rPr>
          <m:t>M</m:t>
        </m:r>
      </m:oMath>
      <w:r w:rsidRPr="00426393">
        <w:rPr>
          <w:rFonts w:ascii="Times New Roman"/>
        </w:rPr>
        <w:t>——</w:t>
      </w:r>
      <w:r w:rsidRPr="00426393">
        <w:rPr>
          <w:rFonts w:ascii="Times New Roman"/>
        </w:rPr>
        <w:t>土壤颗粒级配参数，单位：无量纲；</w:t>
      </w:r>
    </w:p>
    <w:p w14:paraId="193CB53A" w14:textId="77777777" w:rsidR="003A55C5" w:rsidRPr="00426393" w:rsidRDefault="00000000">
      <w:pPr>
        <w:pStyle w:val="afffff5"/>
        <w:ind w:firstLine="420"/>
        <w:rPr>
          <w:rFonts w:ascii="Times New Roman"/>
        </w:rPr>
      </w:pPr>
      <m:oMath>
        <m:r>
          <w:rPr>
            <w:rFonts w:ascii="Cambria Math" w:hAnsi="Cambria Math"/>
          </w:rPr>
          <m:t>S</m:t>
        </m:r>
      </m:oMath>
      <w:r w:rsidRPr="00426393">
        <w:rPr>
          <w:rFonts w:ascii="Times New Roman"/>
        </w:rPr>
        <w:t>——</w:t>
      </w:r>
      <w:r w:rsidRPr="00426393">
        <w:rPr>
          <w:rFonts w:ascii="Times New Roman"/>
        </w:rPr>
        <w:t>土壤结构性指数，单位：无量纲，取值见表</w:t>
      </w:r>
      <w:r w:rsidRPr="00426393">
        <w:rPr>
          <w:rFonts w:ascii="Times New Roman"/>
        </w:rPr>
        <w:t>C.5</w:t>
      </w:r>
      <w:r w:rsidRPr="00426393">
        <w:rPr>
          <w:rFonts w:ascii="Times New Roman"/>
        </w:rPr>
        <w:t>；</w:t>
      </w:r>
    </w:p>
    <w:p w14:paraId="4901338F" w14:textId="77777777" w:rsidR="003A55C5" w:rsidRPr="00426393" w:rsidRDefault="00000000">
      <w:pPr>
        <w:pStyle w:val="afffff5"/>
        <w:ind w:firstLine="420"/>
        <w:rPr>
          <w:rFonts w:ascii="Times New Roman"/>
        </w:rPr>
      </w:pPr>
      <m:oMath>
        <m:r>
          <w:rPr>
            <w:rFonts w:ascii="Cambria Math" w:hAnsi="Cambria Math"/>
          </w:rPr>
          <m:t>P</m:t>
        </m:r>
      </m:oMath>
      <w:r w:rsidRPr="00426393">
        <w:rPr>
          <w:rFonts w:ascii="Times New Roman"/>
        </w:rPr>
        <w:t>——</w:t>
      </w:r>
      <w:r w:rsidRPr="00426393">
        <w:rPr>
          <w:rFonts w:ascii="Times New Roman"/>
        </w:rPr>
        <w:t>可渗透性指数，单位：无量纲，取值见表</w:t>
      </w:r>
      <w:r w:rsidRPr="00426393">
        <w:rPr>
          <w:rFonts w:ascii="Times New Roman"/>
        </w:rPr>
        <w:t>C.5</w:t>
      </w:r>
      <w:r w:rsidRPr="00426393">
        <w:rPr>
          <w:rFonts w:ascii="Times New Roman"/>
        </w:rPr>
        <w:t>；</w:t>
      </w:r>
    </w:p>
    <w:p w14:paraId="4E23C559" w14:textId="1FC8C157" w:rsidR="003A55C5" w:rsidRPr="00426393" w:rsidRDefault="00000000">
      <w:pPr>
        <w:pStyle w:val="afffff5"/>
        <w:ind w:firstLine="420"/>
        <w:rPr>
          <w:rFonts w:ascii="Times New Roman"/>
        </w:rPr>
      </w:pPr>
      <m:oMath>
        <m:r>
          <w:rPr>
            <w:rFonts w:ascii="Cambria Math" w:hAnsi="Cambria Math"/>
          </w:rPr>
          <m:t>Silt</m:t>
        </m:r>
      </m:oMath>
      <w:r w:rsidRPr="00426393">
        <w:rPr>
          <w:rFonts w:ascii="Times New Roman"/>
        </w:rPr>
        <w:t>——</w:t>
      </w:r>
      <w:r w:rsidRPr="00426393">
        <w:rPr>
          <w:rFonts w:ascii="Times New Roman"/>
        </w:rPr>
        <w:t>美制粒径</w:t>
      </w:r>
      <w:proofErr w:type="gramStart"/>
      <w:r w:rsidRPr="00426393">
        <w:rPr>
          <w:rFonts w:ascii="Times New Roman"/>
        </w:rPr>
        <w:t>分级中</w:t>
      </w:r>
      <w:proofErr w:type="gramEnd"/>
      <w:r w:rsidRPr="00426393">
        <w:rPr>
          <w:rFonts w:ascii="Times New Roman"/>
        </w:rPr>
        <w:t>粉粒含量，单位：</w:t>
      </w:r>
      <w:r w:rsidRPr="00426393">
        <w:rPr>
          <w:rFonts w:ascii="Times New Roman"/>
        </w:rPr>
        <w:t>%</w:t>
      </w:r>
      <w:r w:rsidRPr="00426393">
        <w:rPr>
          <w:rFonts w:ascii="Times New Roman"/>
        </w:rPr>
        <w:t>；</w:t>
      </w:r>
    </w:p>
    <w:p w14:paraId="4D56BD59" w14:textId="4740F2CC" w:rsidR="003A55C5" w:rsidRPr="00426393" w:rsidRDefault="00000000">
      <w:pPr>
        <w:pStyle w:val="afffff5"/>
        <w:ind w:firstLine="420"/>
        <w:rPr>
          <w:rFonts w:ascii="Times New Roman"/>
        </w:rPr>
      </w:pPr>
      <m:oMath>
        <m:r>
          <w:rPr>
            <w:rFonts w:ascii="Cambria Math" w:hAnsi="Cambria Math"/>
          </w:rPr>
          <m:t>VFSand</m:t>
        </m:r>
      </m:oMath>
      <w:r w:rsidRPr="00426393">
        <w:rPr>
          <w:rFonts w:ascii="Times New Roman"/>
        </w:rPr>
        <w:t>——</w:t>
      </w:r>
      <w:r w:rsidRPr="00426393">
        <w:rPr>
          <w:rFonts w:ascii="Times New Roman"/>
        </w:rPr>
        <w:t>美制粒径分级中极细砂粒含量，单位：</w:t>
      </w:r>
      <w:r w:rsidRPr="00426393">
        <w:rPr>
          <w:rFonts w:ascii="Times New Roman"/>
        </w:rPr>
        <w:t>%</w:t>
      </w:r>
      <w:r w:rsidRPr="00426393">
        <w:rPr>
          <w:rFonts w:ascii="Times New Roman"/>
        </w:rPr>
        <w:t>；</w:t>
      </w:r>
    </w:p>
    <w:p w14:paraId="13AAED41" w14:textId="7BC8C7C5" w:rsidR="003A55C5" w:rsidRPr="00426393" w:rsidRDefault="00000000">
      <w:pPr>
        <w:pStyle w:val="afffff5"/>
        <w:ind w:firstLine="420"/>
        <w:rPr>
          <w:rFonts w:ascii="Times New Roman"/>
        </w:rPr>
      </w:pPr>
      <m:oMath>
        <m:r>
          <w:rPr>
            <w:rFonts w:ascii="Cambria Math" w:hAnsi="Cambria Math"/>
          </w:rPr>
          <m:t>Clay</m:t>
        </m:r>
      </m:oMath>
      <w:r w:rsidRPr="00426393">
        <w:rPr>
          <w:rFonts w:ascii="Times New Roman"/>
        </w:rPr>
        <w:t>——</w:t>
      </w:r>
      <w:r w:rsidRPr="00426393">
        <w:rPr>
          <w:rFonts w:ascii="Times New Roman"/>
        </w:rPr>
        <w:t>美制粒径</w:t>
      </w:r>
      <w:proofErr w:type="gramStart"/>
      <w:r w:rsidRPr="00426393">
        <w:rPr>
          <w:rFonts w:ascii="Times New Roman"/>
        </w:rPr>
        <w:t>分级中</w:t>
      </w:r>
      <w:proofErr w:type="gramEnd"/>
      <w:r w:rsidRPr="00426393">
        <w:rPr>
          <w:rFonts w:ascii="Times New Roman"/>
        </w:rPr>
        <w:t>粘粒含量，单位：</w:t>
      </w:r>
      <w:r w:rsidRPr="00426393">
        <w:rPr>
          <w:rFonts w:ascii="Times New Roman"/>
        </w:rPr>
        <w:t>%</w:t>
      </w:r>
      <w:r w:rsidRPr="00426393">
        <w:rPr>
          <w:rFonts w:ascii="Times New Roman"/>
        </w:rPr>
        <w:t>；</w:t>
      </w:r>
    </w:p>
    <w:p w14:paraId="1F5C9C00" w14:textId="28C19504" w:rsidR="003A55C5" w:rsidRPr="00426393" w:rsidRDefault="00000000">
      <w:pPr>
        <w:pStyle w:val="afff2"/>
        <w:rPr>
          <w:rFonts w:ascii="Times New Roman"/>
        </w:rPr>
      </w:pPr>
      <w:r w:rsidRPr="00426393">
        <w:rPr>
          <w:rFonts w:ascii="Times New Roman"/>
        </w:rPr>
        <w:t>按美制粒径等级，粘粒粒径为＜</w:t>
      </w:r>
      <w:r w:rsidRPr="00426393">
        <w:rPr>
          <w:rFonts w:ascii="Times New Roman"/>
        </w:rPr>
        <w:t>0.002mm</w:t>
      </w:r>
      <w:r w:rsidRPr="00426393">
        <w:rPr>
          <w:rFonts w:ascii="Times New Roman"/>
        </w:rPr>
        <w:t>，粉粒粒径为</w:t>
      </w:r>
      <w:r w:rsidRPr="00426393">
        <w:rPr>
          <w:rFonts w:ascii="Times New Roman"/>
        </w:rPr>
        <w:t>0.002mm~0.05mm</w:t>
      </w:r>
      <w:r w:rsidRPr="00426393">
        <w:rPr>
          <w:rFonts w:ascii="Times New Roman"/>
        </w:rPr>
        <w:t>，极细砂粒径为</w:t>
      </w:r>
      <w:r w:rsidRPr="00426393">
        <w:rPr>
          <w:rFonts w:ascii="Times New Roman"/>
        </w:rPr>
        <w:t>0.05mm~0.1mm</w:t>
      </w:r>
      <w:r w:rsidRPr="00426393">
        <w:rPr>
          <w:rFonts w:ascii="Times New Roman"/>
        </w:rPr>
        <w:t>，砂粒粒径为</w:t>
      </w:r>
      <w:r w:rsidRPr="00426393">
        <w:rPr>
          <w:rFonts w:ascii="Times New Roman"/>
        </w:rPr>
        <w:t>0.1mm~2.0mm</w:t>
      </w:r>
      <w:r w:rsidRPr="00426393">
        <w:rPr>
          <w:rFonts w:ascii="Times New Roman"/>
        </w:rPr>
        <w:t>。</w:t>
      </w:r>
    </w:p>
    <w:p w14:paraId="3ED9671E" w14:textId="77777777" w:rsidR="003A55C5" w:rsidRPr="00426393" w:rsidRDefault="00000000">
      <w:pPr>
        <w:pStyle w:val="aff"/>
        <w:spacing w:before="156" w:after="156"/>
        <w:rPr>
          <w:rFonts w:ascii="Times New Roman"/>
        </w:rPr>
      </w:pPr>
      <w:r w:rsidRPr="00426393">
        <w:rPr>
          <w:rFonts w:ascii="Times New Roman"/>
        </w:rPr>
        <w:t>土壤结构性指数和</w:t>
      </w:r>
      <w:proofErr w:type="gramStart"/>
      <w:r w:rsidRPr="00426393">
        <w:rPr>
          <w:rFonts w:ascii="Times New Roman"/>
        </w:rPr>
        <w:t>可</w:t>
      </w:r>
      <w:proofErr w:type="gramEnd"/>
      <w:r w:rsidRPr="00426393">
        <w:rPr>
          <w:rFonts w:ascii="Times New Roman"/>
        </w:rPr>
        <w:t>渗透性指数</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4"/>
        <w:gridCol w:w="2333"/>
        <w:gridCol w:w="2333"/>
        <w:gridCol w:w="2334"/>
      </w:tblGrid>
      <w:tr w:rsidR="003A55C5" w:rsidRPr="00426393" w14:paraId="66619968" w14:textId="77777777">
        <w:trPr>
          <w:tblHeader/>
          <w:jc w:val="center"/>
        </w:trPr>
        <w:tc>
          <w:tcPr>
            <w:tcW w:w="2334" w:type="dxa"/>
            <w:tcBorders>
              <w:top w:val="single" w:sz="8" w:space="0" w:color="auto"/>
              <w:bottom w:val="single" w:sz="8" w:space="0" w:color="auto"/>
            </w:tcBorders>
            <w:shd w:val="clear" w:color="auto" w:fill="auto"/>
          </w:tcPr>
          <w:p w14:paraId="3555CFCD" w14:textId="77777777" w:rsidR="003A55C5" w:rsidRPr="00426393" w:rsidRDefault="00000000" w:rsidP="009062FC">
            <w:pPr>
              <w:pStyle w:val="afffffffff9"/>
              <w:rPr>
                <w:rFonts w:eastAsiaTheme="minorEastAsia"/>
              </w:rPr>
            </w:pPr>
            <w:r w:rsidRPr="00426393">
              <w:lastRenderedPageBreak/>
              <w:t>土壤结构性指数（</w:t>
            </w:r>
            <w:r w:rsidRPr="00426393">
              <w:t>S</w:t>
            </w:r>
            <w:r w:rsidRPr="00426393">
              <w:t>）</w:t>
            </w:r>
          </w:p>
        </w:tc>
        <w:tc>
          <w:tcPr>
            <w:tcW w:w="2333" w:type="dxa"/>
            <w:tcBorders>
              <w:top w:val="single" w:sz="8" w:space="0" w:color="auto"/>
              <w:bottom w:val="single" w:sz="8" w:space="0" w:color="auto"/>
            </w:tcBorders>
            <w:shd w:val="clear" w:color="auto" w:fill="auto"/>
          </w:tcPr>
          <w:p w14:paraId="3811C683" w14:textId="77777777" w:rsidR="003A55C5" w:rsidRPr="00426393" w:rsidRDefault="00000000" w:rsidP="009062FC">
            <w:pPr>
              <w:pStyle w:val="afffffffff9"/>
            </w:pPr>
            <w:r w:rsidRPr="00426393">
              <w:t>含义</w:t>
            </w:r>
          </w:p>
        </w:tc>
        <w:tc>
          <w:tcPr>
            <w:tcW w:w="2333" w:type="dxa"/>
            <w:tcBorders>
              <w:top w:val="single" w:sz="8" w:space="0" w:color="auto"/>
              <w:bottom w:val="single" w:sz="8" w:space="0" w:color="auto"/>
            </w:tcBorders>
            <w:shd w:val="clear" w:color="auto" w:fill="auto"/>
          </w:tcPr>
          <w:p w14:paraId="1CF95DAB" w14:textId="77777777" w:rsidR="003A55C5" w:rsidRPr="00426393" w:rsidRDefault="00000000" w:rsidP="009062FC">
            <w:pPr>
              <w:pStyle w:val="afffffffff9"/>
            </w:pPr>
            <w:r w:rsidRPr="00426393">
              <w:t>可渗透性指数（</w:t>
            </w:r>
            <w:r w:rsidRPr="00426393">
              <w:t>P</w:t>
            </w:r>
            <w:r w:rsidRPr="00426393">
              <w:t>）</w:t>
            </w:r>
          </w:p>
        </w:tc>
        <w:tc>
          <w:tcPr>
            <w:tcW w:w="2334" w:type="dxa"/>
            <w:tcBorders>
              <w:top w:val="single" w:sz="8" w:space="0" w:color="auto"/>
              <w:bottom w:val="single" w:sz="8" w:space="0" w:color="auto"/>
            </w:tcBorders>
            <w:shd w:val="clear" w:color="auto" w:fill="auto"/>
          </w:tcPr>
          <w:p w14:paraId="258B26F0" w14:textId="77777777" w:rsidR="003A55C5" w:rsidRPr="00426393" w:rsidRDefault="00000000" w:rsidP="009062FC">
            <w:pPr>
              <w:pStyle w:val="afffffffff9"/>
            </w:pPr>
            <w:r w:rsidRPr="00426393">
              <w:t>含义</w:t>
            </w:r>
          </w:p>
        </w:tc>
      </w:tr>
      <w:tr w:rsidR="003A55C5" w:rsidRPr="00426393" w14:paraId="7E51B880" w14:textId="77777777">
        <w:trPr>
          <w:jc w:val="center"/>
        </w:trPr>
        <w:tc>
          <w:tcPr>
            <w:tcW w:w="2334" w:type="dxa"/>
            <w:tcBorders>
              <w:top w:val="single" w:sz="8" w:space="0" w:color="auto"/>
            </w:tcBorders>
            <w:shd w:val="clear" w:color="auto" w:fill="auto"/>
          </w:tcPr>
          <w:p w14:paraId="49470AEA" w14:textId="77777777" w:rsidR="003A55C5" w:rsidRPr="00426393" w:rsidRDefault="00000000" w:rsidP="009062FC">
            <w:pPr>
              <w:pStyle w:val="afffffffff9"/>
            </w:pPr>
            <w:r w:rsidRPr="00426393">
              <w:t>1</w:t>
            </w:r>
          </w:p>
        </w:tc>
        <w:tc>
          <w:tcPr>
            <w:tcW w:w="2333" w:type="dxa"/>
            <w:tcBorders>
              <w:top w:val="single" w:sz="8" w:space="0" w:color="auto"/>
            </w:tcBorders>
            <w:shd w:val="clear" w:color="auto" w:fill="auto"/>
          </w:tcPr>
          <w:p w14:paraId="457A8E92" w14:textId="77777777" w:rsidR="003A55C5" w:rsidRPr="00426393" w:rsidRDefault="00000000" w:rsidP="009062FC">
            <w:pPr>
              <w:pStyle w:val="afffffffff9"/>
            </w:pPr>
            <w:r w:rsidRPr="00426393">
              <w:t>非常坚固</w:t>
            </w:r>
          </w:p>
        </w:tc>
        <w:tc>
          <w:tcPr>
            <w:tcW w:w="2333" w:type="dxa"/>
            <w:tcBorders>
              <w:top w:val="single" w:sz="8" w:space="0" w:color="auto"/>
            </w:tcBorders>
            <w:shd w:val="clear" w:color="auto" w:fill="auto"/>
          </w:tcPr>
          <w:p w14:paraId="09BC4F88" w14:textId="77777777" w:rsidR="003A55C5" w:rsidRPr="00426393" w:rsidRDefault="00000000" w:rsidP="009062FC">
            <w:pPr>
              <w:pStyle w:val="afffffffff9"/>
            </w:pPr>
            <w:r w:rsidRPr="00426393">
              <w:t>1</w:t>
            </w:r>
          </w:p>
        </w:tc>
        <w:tc>
          <w:tcPr>
            <w:tcW w:w="2334" w:type="dxa"/>
            <w:tcBorders>
              <w:top w:val="single" w:sz="8" w:space="0" w:color="auto"/>
            </w:tcBorders>
            <w:shd w:val="clear" w:color="auto" w:fill="auto"/>
          </w:tcPr>
          <w:p w14:paraId="1843DBBE" w14:textId="77777777" w:rsidR="003A55C5" w:rsidRPr="00426393" w:rsidRDefault="00000000" w:rsidP="009062FC">
            <w:pPr>
              <w:pStyle w:val="afffffffff9"/>
            </w:pPr>
            <w:r w:rsidRPr="00426393">
              <w:t>快速</w:t>
            </w:r>
          </w:p>
        </w:tc>
      </w:tr>
      <w:tr w:rsidR="003A55C5" w:rsidRPr="00426393" w14:paraId="7C56B6A6" w14:textId="77777777">
        <w:trPr>
          <w:jc w:val="center"/>
        </w:trPr>
        <w:tc>
          <w:tcPr>
            <w:tcW w:w="2334" w:type="dxa"/>
            <w:shd w:val="clear" w:color="auto" w:fill="auto"/>
          </w:tcPr>
          <w:p w14:paraId="201FF459" w14:textId="77777777" w:rsidR="003A55C5" w:rsidRPr="00426393" w:rsidRDefault="00000000" w:rsidP="009062FC">
            <w:pPr>
              <w:pStyle w:val="afffffffff9"/>
            </w:pPr>
            <w:r w:rsidRPr="00426393">
              <w:t>2</w:t>
            </w:r>
          </w:p>
        </w:tc>
        <w:tc>
          <w:tcPr>
            <w:tcW w:w="2333" w:type="dxa"/>
            <w:shd w:val="clear" w:color="auto" w:fill="auto"/>
          </w:tcPr>
          <w:p w14:paraId="04EDB8E7" w14:textId="77777777" w:rsidR="003A55C5" w:rsidRPr="00426393" w:rsidRDefault="00000000" w:rsidP="009062FC">
            <w:pPr>
              <w:pStyle w:val="afffffffff9"/>
            </w:pPr>
            <w:r w:rsidRPr="00426393">
              <w:t>很坚固</w:t>
            </w:r>
          </w:p>
        </w:tc>
        <w:tc>
          <w:tcPr>
            <w:tcW w:w="2333" w:type="dxa"/>
            <w:shd w:val="clear" w:color="auto" w:fill="auto"/>
          </w:tcPr>
          <w:p w14:paraId="2EDB1CBB" w14:textId="77777777" w:rsidR="003A55C5" w:rsidRPr="00426393" w:rsidRDefault="00000000" w:rsidP="009062FC">
            <w:pPr>
              <w:pStyle w:val="afffffffff9"/>
            </w:pPr>
            <w:r w:rsidRPr="00426393">
              <w:t>2</w:t>
            </w:r>
          </w:p>
        </w:tc>
        <w:tc>
          <w:tcPr>
            <w:tcW w:w="2334" w:type="dxa"/>
            <w:shd w:val="clear" w:color="auto" w:fill="auto"/>
          </w:tcPr>
          <w:p w14:paraId="26EA0F39" w14:textId="77777777" w:rsidR="003A55C5" w:rsidRPr="00426393" w:rsidRDefault="00000000" w:rsidP="009062FC">
            <w:pPr>
              <w:pStyle w:val="afffffffff9"/>
            </w:pPr>
            <w:r w:rsidRPr="00426393">
              <w:t>中快速</w:t>
            </w:r>
          </w:p>
        </w:tc>
      </w:tr>
      <w:tr w:rsidR="003A55C5" w:rsidRPr="00426393" w14:paraId="2923E5E4" w14:textId="77777777">
        <w:trPr>
          <w:jc w:val="center"/>
        </w:trPr>
        <w:tc>
          <w:tcPr>
            <w:tcW w:w="2334" w:type="dxa"/>
            <w:shd w:val="clear" w:color="auto" w:fill="auto"/>
          </w:tcPr>
          <w:p w14:paraId="25AA004F" w14:textId="77777777" w:rsidR="003A55C5" w:rsidRPr="00426393" w:rsidRDefault="00000000" w:rsidP="009062FC">
            <w:pPr>
              <w:pStyle w:val="afffffffff9"/>
            </w:pPr>
            <w:r w:rsidRPr="00426393">
              <w:t>3</w:t>
            </w:r>
          </w:p>
        </w:tc>
        <w:tc>
          <w:tcPr>
            <w:tcW w:w="2333" w:type="dxa"/>
            <w:shd w:val="clear" w:color="auto" w:fill="auto"/>
          </w:tcPr>
          <w:p w14:paraId="05DA8FE0" w14:textId="77777777" w:rsidR="003A55C5" w:rsidRPr="00426393" w:rsidRDefault="00000000" w:rsidP="009062FC">
            <w:pPr>
              <w:pStyle w:val="afffffffff9"/>
            </w:pPr>
            <w:r w:rsidRPr="00426393">
              <w:t>较坚固</w:t>
            </w:r>
          </w:p>
        </w:tc>
        <w:tc>
          <w:tcPr>
            <w:tcW w:w="2333" w:type="dxa"/>
            <w:shd w:val="clear" w:color="auto" w:fill="auto"/>
          </w:tcPr>
          <w:p w14:paraId="2CCE2831" w14:textId="77777777" w:rsidR="003A55C5" w:rsidRPr="00426393" w:rsidRDefault="00000000" w:rsidP="009062FC">
            <w:pPr>
              <w:pStyle w:val="afffffffff9"/>
            </w:pPr>
            <w:r w:rsidRPr="00426393">
              <w:t>3</w:t>
            </w:r>
          </w:p>
        </w:tc>
        <w:tc>
          <w:tcPr>
            <w:tcW w:w="2334" w:type="dxa"/>
            <w:shd w:val="clear" w:color="auto" w:fill="auto"/>
          </w:tcPr>
          <w:p w14:paraId="7BE8B2E5" w14:textId="77777777" w:rsidR="003A55C5" w:rsidRPr="00426393" w:rsidRDefault="00000000" w:rsidP="009062FC">
            <w:pPr>
              <w:pStyle w:val="afffffffff9"/>
            </w:pPr>
            <w:r w:rsidRPr="00426393">
              <w:t>中速</w:t>
            </w:r>
          </w:p>
        </w:tc>
      </w:tr>
      <w:tr w:rsidR="003A55C5" w:rsidRPr="00426393" w14:paraId="394ADB5C" w14:textId="77777777">
        <w:trPr>
          <w:jc w:val="center"/>
        </w:trPr>
        <w:tc>
          <w:tcPr>
            <w:tcW w:w="2334" w:type="dxa"/>
            <w:shd w:val="clear" w:color="auto" w:fill="auto"/>
          </w:tcPr>
          <w:p w14:paraId="6137287A" w14:textId="77777777" w:rsidR="003A55C5" w:rsidRPr="00426393" w:rsidRDefault="00000000" w:rsidP="009062FC">
            <w:pPr>
              <w:pStyle w:val="afffffffff9"/>
            </w:pPr>
            <w:r w:rsidRPr="00426393">
              <w:t>4</w:t>
            </w:r>
          </w:p>
        </w:tc>
        <w:tc>
          <w:tcPr>
            <w:tcW w:w="2333" w:type="dxa"/>
            <w:shd w:val="clear" w:color="auto" w:fill="auto"/>
          </w:tcPr>
          <w:p w14:paraId="1C18C98F" w14:textId="77777777" w:rsidR="003A55C5" w:rsidRPr="00426393" w:rsidRDefault="00000000" w:rsidP="009062FC">
            <w:pPr>
              <w:pStyle w:val="afffffffff9"/>
            </w:pPr>
            <w:r w:rsidRPr="00426393">
              <w:t>坚固</w:t>
            </w:r>
          </w:p>
        </w:tc>
        <w:tc>
          <w:tcPr>
            <w:tcW w:w="2333" w:type="dxa"/>
            <w:shd w:val="clear" w:color="auto" w:fill="auto"/>
          </w:tcPr>
          <w:p w14:paraId="7DF92260" w14:textId="77777777" w:rsidR="003A55C5" w:rsidRPr="00426393" w:rsidRDefault="00000000" w:rsidP="009062FC">
            <w:pPr>
              <w:pStyle w:val="afffffffff9"/>
            </w:pPr>
            <w:r w:rsidRPr="00426393">
              <w:t>4</w:t>
            </w:r>
          </w:p>
        </w:tc>
        <w:tc>
          <w:tcPr>
            <w:tcW w:w="2334" w:type="dxa"/>
            <w:shd w:val="clear" w:color="auto" w:fill="auto"/>
          </w:tcPr>
          <w:p w14:paraId="59A8BC40" w14:textId="77777777" w:rsidR="003A55C5" w:rsidRPr="00426393" w:rsidRDefault="00000000" w:rsidP="009062FC">
            <w:pPr>
              <w:pStyle w:val="afffffffff9"/>
            </w:pPr>
            <w:r w:rsidRPr="00426393">
              <w:t>中慢速</w:t>
            </w:r>
          </w:p>
        </w:tc>
      </w:tr>
      <w:tr w:rsidR="003A55C5" w:rsidRPr="00426393" w14:paraId="686D7D93" w14:textId="77777777">
        <w:trPr>
          <w:jc w:val="center"/>
        </w:trPr>
        <w:tc>
          <w:tcPr>
            <w:tcW w:w="2334" w:type="dxa"/>
            <w:shd w:val="clear" w:color="auto" w:fill="auto"/>
          </w:tcPr>
          <w:p w14:paraId="07CE38C9" w14:textId="77777777" w:rsidR="003A55C5" w:rsidRPr="00426393" w:rsidRDefault="003A55C5" w:rsidP="009062FC">
            <w:pPr>
              <w:pStyle w:val="afffffffff9"/>
            </w:pPr>
          </w:p>
        </w:tc>
        <w:tc>
          <w:tcPr>
            <w:tcW w:w="2333" w:type="dxa"/>
            <w:shd w:val="clear" w:color="auto" w:fill="auto"/>
          </w:tcPr>
          <w:p w14:paraId="0D651AC4" w14:textId="77777777" w:rsidR="003A55C5" w:rsidRPr="00426393" w:rsidRDefault="003A55C5" w:rsidP="009062FC">
            <w:pPr>
              <w:pStyle w:val="afffffffff9"/>
            </w:pPr>
          </w:p>
        </w:tc>
        <w:tc>
          <w:tcPr>
            <w:tcW w:w="2333" w:type="dxa"/>
            <w:shd w:val="clear" w:color="auto" w:fill="auto"/>
          </w:tcPr>
          <w:p w14:paraId="7AC076F7" w14:textId="77777777" w:rsidR="003A55C5" w:rsidRPr="00426393" w:rsidRDefault="00000000" w:rsidP="009062FC">
            <w:pPr>
              <w:pStyle w:val="afffffffff9"/>
            </w:pPr>
            <w:r w:rsidRPr="00426393">
              <w:t>5</w:t>
            </w:r>
          </w:p>
        </w:tc>
        <w:tc>
          <w:tcPr>
            <w:tcW w:w="2334" w:type="dxa"/>
            <w:shd w:val="clear" w:color="auto" w:fill="auto"/>
          </w:tcPr>
          <w:p w14:paraId="44A0D08D" w14:textId="77777777" w:rsidR="003A55C5" w:rsidRPr="00426393" w:rsidRDefault="00000000" w:rsidP="009062FC">
            <w:pPr>
              <w:pStyle w:val="afffffffff9"/>
            </w:pPr>
            <w:r w:rsidRPr="00426393">
              <w:t>慢速</w:t>
            </w:r>
          </w:p>
        </w:tc>
      </w:tr>
      <w:tr w:rsidR="003A55C5" w:rsidRPr="00426393" w14:paraId="29DE67A9" w14:textId="77777777">
        <w:trPr>
          <w:jc w:val="center"/>
        </w:trPr>
        <w:tc>
          <w:tcPr>
            <w:tcW w:w="2334" w:type="dxa"/>
            <w:shd w:val="clear" w:color="auto" w:fill="auto"/>
          </w:tcPr>
          <w:p w14:paraId="4B774DC3" w14:textId="77777777" w:rsidR="003A55C5" w:rsidRPr="00426393" w:rsidRDefault="003A55C5" w:rsidP="009062FC">
            <w:pPr>
              <w:pStyle w:val="afffffffff9"/>
            </w:pPr>
          </w:p>
        </w:tc>
        <w:tc>
          <w:tcPr>
            <w:tcW w:w="2333" w:type="dxa"/>
            <w:shd w:val="clear" w:color="auto" w:fill="auto"/>
          </w:tcPr>
          <w:p w14:paraId="3AEF181E" w14:textId="77777777" w:rsidR="003A55C5" w:rsidRPr="00426393" w:rsidRDefault="003A55C5" w:rsidP="009062FC">
            <w:pPr>
              <w:pStyle w:val="afffffffff9"/>
            </w:pPr>
          </w:p>
        </w:tc>
        <w:tc>
          <w:tcPr>
            <w:tcW w:w="2333" w:type="dxa"/>
            <w:shd w:val="clear" w:color="auto" w:fill="auto"/>
          </w:tcPr>
          <w:p w14:paraId="017D0E6B" w14:textId="77777777" w:rsidR="003A55C5" w:rsidRPr="00426393" w:rsidRDefault="00000000" w:rsidP="009062FC">
            <w:pPr>
              <w:pStyle w:val="afffffffff9"/>
            </w:pPr>
            <w:r w:rsidRPr="00426393">
              <w:t>6</w:t>
            </w:r>
          </w:p>
        </w:tc>
        <w:tc>
          <w:tcPr>
            <w:tcW w:w="2334" w:type="dxa"/>
            <w:shd w:val="clear" w:color="auto" w:fill="auto"/>
          </w:tcPr>
          <w:p w14:paraId="359ED858" w14:textId="77777777" w:rsidR="003A55C5" w:rsidRPr="00426393" w:rsidRDefault="00000000" w:rsidP="009062FC">
            <w:pPr>
              <w:pStyle w:val="afffffffff9"/>
            </w:pPr>
            <w:r w:rsidRPr="00426393">
              <w:t>极慢</w:t>
            </w:r>
          </w:p>
        </w:tc>
      </w:tr>
    </w:tbl>
    <w:p w14:paraId="543B8C78" w14:textId="77777777" w:rsidR="003A55C5" w:rsidRPr="00426393" w:rsidRDefault="00000000">
      <w:pPr>
        <w:pStyle w:val="affffffffffa"/>
        <w:rPr>
          <w:rFonts w:ascii="Times New Roman"/>
        </w:rPr>
      </w:pPr>
      <w:bookmarkStart w:id="116" w:name="_Toc179674317"/>
      <w:r w:rsidRPr="00426393">
        <w:rPr>
          <w:rFonts w:ascii="Times New Roman"/>
        </w:rPr>
        <w:t>在缺少土壤数据时，也可按照表</w:t>
      </w:r>
      <w:r w:rsidRPr="00426393">
        <w:rPr>
          <w:rFonts w:ascii="Times New Roman"/>
        </w:rPr>
        <w:t>C.6</w:t>
      </w:r>
      <w:r w:rsidRPr="00426393">
        <w:rPr>
          <w:rFonts w:ascii="Times New Roman"/>
        </w:rPr>
        <w:t>的参照值估算土壤可蚀性因子。</w:t>
      </w:r>
    </w:p>
    <w:p w14:paraId="0B88BBC7" w14:textId="77777777" w:rsidR="003A55C5" w:rsidRPr="00426393" w:rsidRDefault="00000000">
      <w:pPr>
        <w:pStyle w:val="aff"/>
        <w:spacing w:before="156" w:after="156"/>
        <w:rPr>
          <w:rFonts w:ascii="Times New Roman"/>
        </w:rPr>
      </w:pPr>
      <w:r w:rsidRPr="00426393">
        <w:rPr>
          <w:rFonts w:ascii="Times New Roman"/>
        </w:rPr>
        <w:t>安徽省分行政区土壤可蚀性因子参考值</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4"/>
        <w:gridCol w:w="2334"/>
        <w:gridCol w:w="2333"/>
        <w:gridCol w:w="2333"/>
      </w:tblGrid>
      <w:tr w:rsidR="003A55C5" w:rsidRPr="00426393" w14:paraId="6FDB33E6" w14:textId="77777777">
        <w:trPr>
          <w:tblHeader/>
          <w:jc w:val="center"/>
        </w:trPr>
        <w:tc>
          <w:tcPr>
            <w:tcW w:w="2334" w:type="dxa"/>
            <w:tcBorders>
              <w:top w:val="single" w:sz="8" w:space="0" w:color="auto"/>
              <w:bottom w:val="single" w:sz="8" w:space="0" w:color="auto"/>
            </w:tcBorders>
            <w:shd w:val="clear" w:color="auto" w:fill="auto"/>
            <w:vAlign w:val="center"/>
          </w:tcPr>
          <w:p w14:paraId="17986F27" w14:textId="77777777" w:rsidR="003A55C5" w:rsidRPr="00426393" w:rsidRDefault="00000000" w:rsidP="009062FC">
            <w:pPr>
              <w:pStyle w:val="afffffffff9"/>
            </w:pPr>
            <w:r w:rsidRPr="00426393">
              <w:t>行政区名称</w:t>
            </w:r>
          </w:p>
        </w:tc>
        <w:tc>
          <w:tcPr>
            <w:tcW w:w="2334" w:type="dxa"/>
            <w:tcBorders>
              <w:top w:val="single" w:sz="8" w:space="0" w:color="auto"/>
              <w:bottom w:val="single" w:sz="8" w:space="0" w:color="auto"/>
            </w:tcBorders>
            <w:shd w:val="clear" w:color="auto" w:fill="auto"/>
            <w:vAlign w:val="center"/>
          </w:tcPr>
          <w:p w14:paraId="4DECE4F0" w14:textId="77777777" w:rsidR="003A55C5" w:rsidRPr="00426393" w:rsidRDefault="00000000" w:rsidP="009062FC">
            <w:pPr>
              <w:pStyle w:val="afffffffff9"/>
            </w:pPr>
            <w:r w:rsidRPr="00426393">
              <w:t>土壤可蚀性因子</w:t>
            </w:r>
          </w:p>
          <w:p w14:paraId="1417A6C1" w14:textId="77777777" w:rsidR="003A55C5" w:rsidRPr="00426393" w:rsidRDefault="00000000" w:rsidP="009062FC">
            <w:pPr>
              <w:pStyle w:val="afffffffff9"/>
            </w:pPr>
            <w:r w:rsidRPr="00426393">
              <w:t>t·hm</w:t>
            </w:r>
            <w:r w:rsidRPr="00426393">
              <w:rPr>
                <w:vertAlign w:val="superscript"/>
              </w:rPr>
              <w:t>2</w:t>
            </w:r>
            <w:r w:rsidRPr="00426393">
              <w:t>·h/</w:t>
            </w:r>
            <w:r w:rsidRPr="00426393">
              <w:t>（</w:t>
            </w:r>
            <w:r w:rsidRPr="00426393">
              <w:t>hm</w:t>
            </w:r>
            <w:r w:rsidRPr="00426393">
              <w:rPr>
                <w:vertAlign w:val="superscript"/>
              </w:rPr>
              <w:t>2</w:t>
            </w:r>
            <w:r w:rsidRPr="00426393">
              <w:t>·MJ·mm</w:t>
            </w:r>
            <w:r w:rsidRPr="00426393">
              <w:t>）</w:t>
            </w:r>
          </w:p>
        </w:tc>
        <w:tc>
          <w:tcPr>
            <w:tcW w:w="2333" w:type="dxa"/>
            <w:tcBorders>
              <w:top w:val="single" w:sz="8" w:space="0" w:color="auto"/>
              <w:bottom w:val="single" w:sz="8" w:space="0" w:color="auto"/>
            </w:tcBorders>
            <w:shd w:val="clear" w:color="auto" w:fill="auto"/>
            <w:vAlign w:val="center"/>
          </w:tcPr>
          <w:p w14:paraId="6A64EC3D" w14:textId="77777777" w:rsidR="003A55C5" w:rsidRPr="00426393" w:rsidRDefault="00000000" w:rsidP="009062FC">
            <w:pPr>
              <w:pStyle w:val="afffffffff9"/>
            </w:pPr>
            <w:r w:rsidRPr="00426393">
              <w:t>行政区名称</w:t>
            </w:r>
          </w:p>
        </w:tc>
        <w:tc>
          <w:tcPr>
            <w:tcW w:w="2333" w:type="dxa"/>
            <w:tcBorders>
              <w:top w:val="single" w:sz="8" w:space="0" w:color="auto"/>
              <w:bottom w:val="single" w:sz="8" w:space="0" w:color="auto"/>
            </w:tcBorders>
            <w:shd w:val="clear" w:color="auto" w:fill="auto"/>
            <w:vAlign w:val="center"/>
          </w:tcPr>
          <w:p w14:paraId="3CC7CDDB" w14:textId="77777777" w:rsidR="003A55C5" w:rsidRPr="00426393" w:rsidRDefault="00000000" w:rsidP="009062FC">
            <w:pPr>
              <w:pStyle w:val="afffffffff9"/>
            </w:pPr>
            <w:r w:rsidRPr="00426393">
              <w:t>土壤可蚀性因子</w:t>
            </w:r>
          </w:p>
          <w:p w14:paraId="58312166" w14:textId="77777777" w:rsidR="003A55C5" w:rsidRPr="00426393" w:rsidRDefault="00000000" w:rsidP="009062FC">
            <w:pPr>
              <w:pStyle w:val="afffffffff9"/>
            </w:pPr>
            <w:r w:rsidRPr="00426393">
              <w:t>t·hm</w:t>
            </w:r>
            <w:r w:rsidRPr="00426393">
              <w:rPr>
                <w:vertAlign w:val="superscript"/>
              </w:rPr>
              <w:t>2</w:t>
            </w:r>
            <w:r w:rsidRPr="00426393">
              <w:t>·h/</w:t>
            </w:r>
            <w:r w:rsidRPr="00426393">
              <w:t>（</w:t>
            </w:r>
            <w:r w:rsidRPr="00426393">
              <w:t>hm</w:t>
            </w:r>
            <w:r w:rsidRPr="00426393">
              <w:rPr>
                <w:vertAlign w:val="superscript"/>
              </w:rPr>
              <w:t>2</w:t>
            </w:r>
            <w:r w:rsidRPr="00426393">
              <w:t>·MJ·mm</w:t>
            </w:r>
            <w:r w:rsidRPr="00426393">
              <w:t>）</w:t>
            </w:r>
          </w:p>
        </w:tc>
      </w:tr>
      <w:tr w:rsidR="003A55C5" w:rsidRPr="00426393" w14:paraId="2F3EC03B" w14:textId="77777777">
        <w:trPr>
          <w:jc w:val="center"/>
        </w:trPr>
        <w:tc>
          <w:tcPr>
            <w:tcW w:w="2334" w:type="dxa"/>
            <w:tcBorders>
              <w:top w:val="single" w:sz="8" w:space="0" w:color="auto"/>
            </w:tcBorders>
            <w:shd w:val="clear" w:color="auto" w:fill="auto"/>
          </w:tcPr>
          <w:p w14:paraId="4762E355" w14:textId="77777777" w:rsidR="003A55C5" w:rsidRPr="00426393" w:rsidRDefault="00000000" w:rsidP="009062FC">
            <w:pPr>
              <w:pStyle w:val="afffffffff9"/>
            </w:pPr>
            <w:r w:rsidRPr="00426393">
              <w:t>合肥市辖区</w:t>
            </w:r>
          </w:p>
        </w:tc>
        <w:tc>
          <w:tcPr>
            <w:tcW w:w="2334" w:type="dxa"/>
            <w:tcBorders>
              <w:top w:val="single" w:sz="8" w:space="0" w:color="auto"/>
            </w:tcBorders>
            <w:shd w:val="clear" w:color="auto" w:fill="auto"/>
          </w:tcPr>
          <w:p w14:paraId="37B8198F" w14:textId="77777777" w:rsidR="003A55C5" w:rsidRPr="00426393" w:rsidRDefault="00000000" w:rsidP="009062FC">
            <w:pPr>
              <w:pStyle w:val="afffffffff9"/>
            </w:pPr>
            <w:r w:rsidRPr="00426393">
              <w:t>0.00491</w:t>
            </w:r>
          </w:p>
        </w:tc>
        <w:tc>
          <w:tcPr>
            <w:tcW w:w="2333" w:type="dxa"/>
            <w:tcBorders>
              <w:top w:val="single" w:sz="8" w:space="0" w:color="auto"/>
            </w:tcBorders>
            <w:shd w:val="clear" w:color="auto" w:fill="auto"/>
          </w:tcPr>
          <w:p w14:paraId="2CB94915" w14:textId="77777777" w:rsidR="003A55C5" w:rsidRPr="00426393" w:rsidRDefault="00000000" w:rsidP="009062FC">
            <w:pPr>
              <w:pStyle w:val="afffffffff9"/>
            </w:pPr>
            <w:r w:rsidRPr="00426393">
              <w:t>马鞍山市辖区</w:t>
            </w:r>
          </w:p>
        </w:tc>
        <w:tc>
          <w:tcPr>
            <w:tcW w:w="2333" w:type="dxa"/>
            <w:tcBorders>
              <w:top w:val="single" w:sz="8" w:space="0" w:color="auto"/>
            </w:tcBorders>
            <w:shd w:val="clear" w:color="auto" w:fill="auto"/>
          </w:tcPr>
          <w:p w14:paraId="5B358511" w14:textId="77777777" w:rsidR="003A55C5" w:rsidRPr="00426393" w:rsidRDefault="00000000" w:rsidP="009062FC">
            <w:pPr>
              <w:pStyle w:val="afffffffff9"/>
            </w:pPr>
            <w:r w:rsidRPr="00426393">
              <w:t>0.00604</w:t>
            </w:r>
          </w:p>
        </w:tc>
      </w:tr>
      <w:tr w:rsidR="003A55C5" w:rsidRPr="00426393" w14:paraId="5AAC7933" w14:textId="77777777">
        <w:trPr>
          <w:jc w:val="center"/>
        </w:trPr>
        <w:tc>
          <w:tcPr>
            <w:tcW w:w="2334" w:type="dxa"/>
            <w:shd w:val="clear" w:color="auto" w:fill="auto"/>
          </w:tcPr>
          <w:p w14:paraId="15617639" w14:textId="77777777" w:rsidR="003A55C5" w:rsidRPr="00426393" w:rsidRDefault="00000000" w:rsidP="009062FC">
            <w:pPr>
              <w:pStyle w:val="afffffffff9"/>
            </w:pPr>
            <w:r w:rsidRPr="00426393">
              <w:t>巢湖市</w:t>
            </w:r>
          </w:p>
        </w:tc>
        <w:tc>
          <w:tcPr>
            <w:tcW w:w="2334" w:type="dxa"/>
            <w:shd w:val="clear" w:color="auto" w:fill="auto"/>
          </w:tcPr>
          <w:p w14:paraId="57011391" w14:textId="77777777" w:rsidR="003A55C5" w:rsidRPr="00426393" w:rsidRDefault="00000000" w:rsidP="009062FC">
            <w:pPr>
              <w:pStyle w:val="afffffffff9"/>
            </w:pPr>
            <w:r w:rsidRPr="00426393">
              <w:t>0.00440</w:t>
            </w:r>
          </w:p>
        </w:tc>
        <w:tc>
          <w:tcPr>
            <w:tcW w:w="2333" w:type="dxa"/>
            <w:shd w:val="clear" w:color="auto" w:fill="auto"/>
          </w:tcPr>
          <w:p w14:paraId="5F58779E" w14:textId="77777777" w:rsidR="003A55C5" w:rsidRPr="00426393" w:rsidRDefault="00000000" w:rsidP="009062FC">
            <w:pPr>
              <w:pStyle w:val="afffffffff9"/>
            </w:pPr>
            <w:r w:rsidRPr="00426393">
              <w:t>当涂县</w:t>
            </w:r>
          </w:p>
        </w:tc>
        <w:tc>
          <w:tcPr>
            <w:tcW w:w="2333" w:type="dxa"/>
            <w:shd w:val="clear" w:color="auto" w:fill="auto"/>
          </w:tcPr>
          <w:p w14:paraId="5FF1CF59" w14:textId="77777777" w:rsidR="003A55C5" w:rsidRPr="00426393" w:rsidRDefault="00000000" w:rsidP="009062FC">
            <w:pPr>
              <w:pStyle w:val="afffffffff9"/>
            </w:pPr>
            <w:r w:rsidRPr="00426393">
              <w:t>0.00598</w:t>
            </w:r>
          </w:p>
        </w:tc>
      </w:tr>
      <w:tr w:rsidR="003A55C5" w:rsidRPr="00426393" w14:paraId="2120EB3C" w14:textId="77777777">
        <w:trPr>
          <w:jc w:val="center"/>
        </w:trPr>
        <w:tc>
          <w:tcPr>
            <w:tcW w:w="2334" w:type="dxa"/>
            <w:shd w:val="clear" w:color="auto" w:fill="auto"/>
          </w:tcPr>
          <w:p w14:paraId="25B27AA3" w14:textId="77777777" w:rsidR="003A55C5" w:rsidRPr="00426393" w:rsidRDefault="00000000" w:rsidP="009062FC">
            <w:pPr>
              <w:pStyle w:val="afffffffff9"/>
            </w:pPr>
            <w:r w:rsidRPr="00426393">
              <w:t>长丰县</w:t>
            </w:r>
          </w:p>
        </w:tc>
        <w:tc>
          <w:tcPr>
            <w:tcW w:w="2334" w:type="dxa"/>
            <w:shd w:val="clear" w:color="auto" w:fill="auto"/>
          </w:tcPr>
          <w:p w14:paraId="4B178246" w14:textId="77777777" w:rsidR="003A55C5" w:rsidRPr="00426393" w:rsidRDefault="00000000" w:rsidP="009062FC">
            <w:pPr>
              <w:pStyle w:val="afffffffff9"/>
            </w:pPr>
            <w:r w:rsidRPr="00426393">
              <w:t>0.00601</w:t>
            </w:r>
          </w:p>
        </w:tc>
        <w:tc>
          <w:tcPr>
            <w:tcW w:w="2333" w:type="dxa"/>
            <w:shd w:val="clear" w:color="auto" w:fill="auto"/>
          </w:tcPr>
          <w:p w14:paraId="5FEDA712" w14:textId="77777777" w:rsidR="003A55C5" w:rsidRPr="00426393" w:rsidRDefault="00000000" w:rsidP="009062FC">
            <w:pPr>
              <w:pStyle w:val="afffffffff9"/>
            </w:pPr>
            <w:r w:rsidRPr="00426393">
              <w:t>含山县</w:t>
            </w:r>
          </w:p>
        </w:tc>
        <w:tc>
          <w:tcPr>
            <w:tcW w:w="2333" w:type="dxa"/>
            <w:shd w:val="clear" w:color="auto" w:fill="auto"/>
          </w:tcPr>
          <w:p w14:paraId="3B2F501B" w14:textId="77777777" w:rsidR="003A55C5" w:rsidRPr="00426393" w:rsidRDefault="00000000" w:rsidP="009062FC">
            <w:pPr>
              <w:pStyle w:val="afffffffff9"/>
            </w:pPr>
            <w:r w:rsidRPr="00426393">
              <w:t>0.00589</w:t>
            </w:r>
          </w:p>
        </w:tc>
      </w:tr>
      <w:tr w:rsidR="003A55C5" w:rsidRPr="00426393" w14:paraId="0A92F3B1" w14:textId="77777777">
        <w:trPr>
          <w:jc w:val="center"/>
        </w:trPr>
        <w:tc>
          <w:tcPr>
            <w:tcW w:w="2334" w:type="dxa"/>
            <w:shd w:val="clear" w:color="auto" w:fill="auto"/>
          </w:tcPr>
          <w:p w14:paraId="06ED24F5" w14:textId="77777777" w:rsidR="003A55C5" w:rsidRPr="00426393" w:rsidRDefault="00000000" w:rsidP="009062FC">
            <w:pPr>
              <w:pStyle w:val="afffffffff9"/>
            </w:pPr>
            <w:r w:rsidRPr="00426393">
              <w:t>肥东县</w:t>
            </w:r>
          </w:p>
        </w:tc>
        <w:tc>
          <w:tcPr>
            <w:tcW w:w="2334" w:type="dxa"/>
            <w:shd w:val="clear" w:color="auto" w:fill="auto"/>
          </w:tcPr>
          <w:p w14:paraId="52AF7B68" w14:textId="77777777" w:rsidR="003A55C5" w:rsidRPr="00426393" w:rsidRDefault="00000000" w:rsidP="009062FC">
            <w:pPr>
              <w:pStyle w:val="afffffffff9"/>
            </w:pPr>
            <w:r w:rsidRPr="00426393">
              <w:t>0.00580</w:t>
            </w:r>
          </w:p>
        </w:tc>
        <w:tc>
          <w:tcPr>
            <w:tcW w:w="2333" w:type="dxa"/>
            <w:shd w:val="clear" w:color="auto" w:fill="auto"/>
          </w:tcPr>
          <w:p w14:paraId="311E2BA9" w14:textId="77777777" w:rsidR="003A55C5" w:rsidRPr="00426393" w:rsidRDefault="00000000" w:rsidP="009062FC">
            <w:pPr>
              <w:pStyle w:val="afffffffff9"/>
            </w:pPr>
            <w:r w:rsidRPr="00426393">
              <w:t>和县</w:t>
            </w:r>
          </w:p>
        </w:tc>
        <w:tc>
          <w:tcPr>
            <w:tcW w:w="2333" w:type="dxa"/>
            <w:shd w:val="clear" w:color="auto" w:fill="auto"/>
          </w:tcPr>
          <w:p w14:paraId="6D7DB4EE" w14:textId="77777777" w:rsidR="003A55C5" w:rsidRPr="00426393" w:rsidRDefault="00000000" w:rsidP="009062FC">
            <w:pPr>
              <w:pStyle w:val="afffffffff9"/>
            </w:pPr>
            <w:r w:rsidRPr="00426393">
              <w:t>0.00620</w:t>
            </w:r>
          </w:p>
        </w:tc>
      </w:tr>
      <w:tr w:rsidR="003A55C5" w:rsidRPr="00426393" w14:paraId="7EA4216F" w14:textId="77777777">
        <w:trPr>
          <w:jc w:val="center"/>
        </w:trPr>
        <w:tc>
          <w:tcPr>
            <w:tcW w:w="2334" w:type="dxa"/>
            <w:shd w:val="clear" w:color="auto" w:fill="auto"/>
          </w:tcPr>
          <w:p w14:paraId="429B9010" w14:textId="77777777" w:rsidR="003A55C5" w:rsidRPr="00426393" w:rsidRDefault="00000000" w:rsidP="009062FC">
            <w:pPr>
              <w:pStyle w:val="afffffffff9"/>
            </w:pPr>
            <w:r w:rsidRPr="00426393">
              <w:t>肥西县</w:t>
            </w:r>
          </w:p>
        </w:tc>
        <w:tc>
          <w:tcPr>
            <w:tcW w:w="2334" w:type="dxa"/>
            <w:shd w:val="clear" w:color="auto" w:fill="auto"/>
          </w:tcPr>
          <w:p w14:paraId="64F28995" w14:textId="77777777" w:rsidR="003A55C5" w:rsidRPr="00426393" w:rsidRDefault="00000000" w:rsidP="009062FC">
            <w:pPr>
              <w:pStyle w:val="afffffffff9"/>
            </w:pPr>
            <w:r w:rsidRPr="00426393">
              <w:t>0.00513</w:t>
            </w:r>
          </w:p>
        </w:tc>
        <w:tc>
          <w:tcPr>
            <w:tcW w:w="2333" w:type="dxa"/>
            <w:shd w:val="clear" w:color="auto" w:fill="auto"/>
          </w:tcPr>
          <w:p w14:paraId="4794F5D1" w14:textId="77777777" w:rsidR="003A55C5" w:rsidRPr="00426393" w:rsidRDefault="00000000" w:rsidP="009062FC">
            <w:pPr>
              <w:pStyle w:val="afffffffff9"/>
            </w:pPr>
            <w:r w:rsidRPr="00426393">
              <w:t>芜湖市辖区</w:t>
            </w:r>
          </w:p>
        </w:tc>
        <w:tc>
          <w:tcPr>
            <w:tcW w:w="2333" w:type="dxa"/>
            <w:shd w:val="clear" w:color="auto" w:fill="auto"/>
          </w:tcPr>
          <w:p w14:paraId="38A720DA" w14:textId="77777777" w:rsidR="003A55C5" w:rsidRPr="00426393" w:rsidRDefault="00000000" w:rsidP="009062FC">
            <w:pPr>
              <w:pStyle w:val="afffffffff9"/>
            </w:pPr>
            <w:r w:rsidRPr="00426393">
              <w:t>0.00524</w:t>
            </w:r>
          </w:p>
        </w:tc>
      </w:tr>
      <w:tr w:rsidR="003A55C5" w:rsidRPr="00426393" w14:paraId="7D55591F" w14:textId="77777777">
        <w:trPr>
          <w:jc w:val="center"/>
        </w:trPr>
        <w:tc>
          <w:tcPr>
            <w:tcW w:w="2334" w:type="dxa"/>
            <w:shd w:val="clear" w:color="auto" w:fill="auto"/>
          </w:tcPr>
          <w:p w14:paraId="79A3A225" w14:textId="77777777" w:rsidR="003A55C5" w:rsidRPr="00426393" w:rsidRDefault="00000000" w:rsidP="009062FC">
            <w:pPr>
              <w:pStyle w:val="afffffffff9"/>
            </w:pPr>
            <w:r w:rsidRPr="00426393">
              <w:t>庐江县</w:t>
            </w:r>
          </w:p>
        </w:tc>
        <w:tc>
          <w:tcPr>
            <w:tcW w:w="2334" w:type="dxa"/>
            <w:shd w:val="clear" w:color="auto" w:fill="auto"/>
          </w:tcPr>
          <w:p w14:paraId="15906B57" w14:textId="77777777" w:rsidR="003A55C5" w:rsidRPr="00426393" w:rsidRDefault="00000000" w:rsidP="009062FC">
            <w:pPr>
              <w:pStyle w:val="afffffffff9"/>
            </w:pPr>
            <w:r w:rsidRPr="00426393">
              <w:t>0.00508</w:t>
            </w:r>
          </w:p>
        </w:tc>
        <w:tc>
          <w:tcPr>
            <w:tcW w:w="2333" w:type="dxa"/>
            <w:shd w:val="clear" w:color="auto" w:fill="auto"/>
          </w:tcPr>
          <w:p w14:paraId="6072B2DC" w14:textId="77777777" w:rsidR="003A55C5" w:rsidRPr="00426393" w:rsidRDefault="00000000" w:rsidP="009062FC">
            <w:pPr>
              <w:pStyle w:val="afffffffff9"/>
            </w:pPr>
            <w:r w:rsidRPr="00426393">
              <w:t>南陵县</w:t>
            </w:r>
          </w:p>
        </w:tc>
        <w:tc>
          <w:tcPr>
            <w:tcW w:w="2333" w:type="dxa"/>
            <w:shd w:val="clear" w:color="auto" w:fill="auto"/>
          </w:tcPr>
          <w:p w14:paraId="2B447BFD" w14:textId="77777777" w:rsidR="003A55C5" w:rsidRPr="00426393" w:rsidRDefault="00000000" w:rsidP="009062FC">
            <w:pPr>
              <w:pStyle w:val="afffffffff9"/>
            </w:pPr>
            <w:r w:rsidRPr="00426393">
              <w:t>0.00598</w:t>
            </w:r>
          </w:p>
        </w:tc>
      </w:tr>
      <w:tr w:rsidR="003A55C5" w:rsidRPr="00426393" w14:paraId="2B9ECEC1" w14:textId="77777777">
        <w:trPr>
          <w:jc w:val="center"/>
        </w:trPr>
        <w:tc>
          <w:tcPr>
            <w:tcW w:w="2334" w:type="dxa"/>
            <w:shd w:val="clear" w:color="auto" w:fill="auto"/>
          </w:tcPr>
          <w:p w14:paraId="4E48EDA7" w14:textId="77777777" w:rsidR="003A55C5" w:rsidRPr="00426393" w:rsidRDefault="00000000" w:rsidP="009062FC">
            <w:pPr>
              <w:pStyle w:val="afffffffff9"/>
            </w:pPr>
            <w:r w:rsidRPr="00426393">
              <w:t>淮北市辖区</w:t>
            </w:r>
          </w:p>
        </w:tc>
        <w:tc>
          <w:tcPr>
            <w:tcW w:w="2334" w:type="dxa"/>
            <w:shd w:val="clear" w:color="auto" w:fill="auto"/>
          </w:tcPr>
          <w:p w14:paraId="5ED1EF04" w14:textId="77777777" w:rsidR="003A55C5" w:rsidRPr="00426393" w:rsidRDefault="00000000" w:rsidP="009062FC">
            <w:pPr>
              <w:pStyle w:val="afffffffff9"/>
            </w:pPr>
            <w:r w:rsidRPr="00426393">
              <w:t>0.00708</w:t>
            </w:r>
          </w:p>
        </w:tc>
        <w:tc>
          <w:tcPr>
            <w:tcW w:w="2333" w:type="dxa"/>
            <w:shd w:val="clear" w:color="auto" w:fill="auto"/>
          </w:tcPr>
          <w:p w14:paraId="36CB5401" w14:textId="77777777" w:rsidR="003A55C5" w:rsidRPr="00426393" w:rsidRDefault="00000000" w:rsidP="009062FC">
            <w:pPr>
              <w:pStyle w:val="afffffffff9"/>
            </w:pPr>
            <w:proofErr w:type="gramStart"/>
            <w:r w:rsidRPr="00426393">
              <w:t>无为市</w:t>
            </w:r>
            <w:proofErr w:type="gramEnd"/>
          </w:p>
        </w:tc>
        <w:tc>
          <w:tcPr>
            <w:tcW w:w="2333" w:type="dxa"/>
            <w:shd w:val="clear" w:color="auto" w:fill="auto"/>
          </w:tcPr>
          <w:p w14:paraId="31628541" w14:textId="77777777" w:rsidR="003A55C5" w:rsidRPr="00426393" w:rsidRDefault="00000000" w:rsidP="009062FC">
            <w:pPr>
              <w:pStyle w:val="afffffffff9"/>
            </w:pPr>
            <w:r w:rsidRPr="00426393">
              <w:t>0.00558</w:t>
            </w:r>
          </w:p>
        </w:tc>
      </w:tr>
      <w:tr w:rsidR="003A55C5" w:rsidRPr="00426393" w14:paraId="6402B37C" w14:textId="77777777">
        <w:trPr>
          <w:jc w:val="center"/>
        </w:trPr>
        <w:tc>
          <w:tcPr>
            <w:tcW w:w="2334" w:type="dxa"/>
            <w:shd w:val="clear" w:color="auto" w:fill="auto"/>
          </w:tcPr>
          <w:p w14:paraId="066E882D" w14:textId="77777777" w:rsidR="003A55C5" w:rsidRPr="00426393" w:rsidRDefault="00000000" w:rsidP="009062FC">
            <w:pPr>
              <w:pStyle w:val="afffffffff9"/>
            </w:pPr>
            <w:r w:rsidRPr="00426393">
              <w:t>濉溪县</w:t>
            </w:r>
          </w:p>
        </w:tc>
        <w:tc>
          <w:tcPr>
            <w:tcW w:w="2334" w:type="dxa"/>
            <w:shd w:val="clear" w:color="auto" w:fill="auto"/>
          </w:tcPr>
          <w:p w14:paraId="596AD374" w14:textId="77777777" w:rsidR="003A55C5" w:rsidRPr="00426393" w:rsidRDefault="00000000" w:rsidP="009062FC">
            <w:pPr>
              <w:pStyle w:val="afffffffff9"/>
            </w:pPr>
            <w:r w:rsidRPr="00426393">
              <w:t>0.00652</w:t>
            </w:r>
          </w:p>
        </w:tc>
        <w:tc>
          <w:tcPr>
            <w:tcW w:w="2333" w:type="dxa"/>
            <w:shd w:val="clear" w:color="auto" w:fill="auto"/>
          </w:tcPr>
          <w:p w14:paraId="723EF050" w14:textId="77777777" w:rsidR="003A55C5" w:rsidRPr="00426393" w:rsidRDefault="00000000" w:rsidP="009062FC">
            <w:pPr>
              <w:pStyle w:val="afffffffff9"/>
            </w:pPr>
            <w:r w:rsidRPr="00426393">
              <w:t>宣城市辖区</w:t>
            </w:r>
          </w:p>
        </w:tc>
        <w:tc>
          <w:tcPr>
            <w:tcW w:w="2333" w:type="dxa"/>
            <w:shd w:val="clear" w:color="auto" w:fill="auto"/>
          </w:tcPr>
          <w:p w14:paraId="739631D5" w14:textId="77777777" w:rsidR="003A55C5" w:rsidRPr="00426393" w:rsidRDefault="00000000" w:rsidP="009062FC">
            <w:pPr>
              <w:pStyle w:val="afffffffff9"/>
            </w:pPr>
            <w:r w:rsidRPr="00426393">
              <w:t>0.00526</w:t>
            </w:r>
          </w:p>
        </w:tc>
      </w:tr>
      <w:tr w:rsidR="003A55C5" w:rsidRPr="00426393" w14:paraId="092B54AE" w14:textId="77777777">
        <w:trPr>
          <w:jc w:val="center"/>
        </w:trPr>
        <w:tc>
          <w:tcPr>
            <w:tcW w:w="2334" w:type="dxa"/>
            <w:shd w:val="clear" w:color="auto" w:fill="auto"/>
          </w:tcPr>
          <w:p w14:paraId="56AC86AB" w14:textId="77777777" w:rsidR="003A55C5" w:rsidRPr="00426393" w:rsidRDefault="00000000" w:rsidP="009062FC">
            <w:pPr>
              <w:pStyle w:val="afffffffff9"/>
            </w:pPr>
            <w:r w:rsidRPr="00426393">
              <w:t>亳州市辖区</w:t>
            </w:r>
          </w:p>
        </w:tc>
        <w:tc>
          <w:tcPr>
            <w:tcW w:w="2334" w:type="dxa"/>
            <w:shd w:val="clear" w:color="auto" w:fill="auto"/>
          </w:tcPr>
          <w:p w14:paraId="33B73A2B" w14:textId="77777777" w:rsidR="003A55C5" w:rsidRPr="00426393" w:rsidRDefault="00000000" w:rsidP="009062FC">
            <w:pPr>
              <w:pStyle w:val="afffffffff9"/>
            </w:pPr>
            <w:r w:rsidRPr="00426393">
              <w:t>0.00611</w:t>
            </w:r>
          </w:p>
        </w:tc>
        <w:tc>
          <w:tcPr>
            <w:tcW w:w="2333" w:type="dxa"/>
            <w:shd w:val="clear" w:color="auto" w:fill="auto"/>
          </w:tcPr>
          <w:p w14:paraId="173F5A9E" w14:textId="77777777" w:rsidR="003A55C5" w:rsidRPr="00426393" w:rsidRDefault="00000000" w:rsidP="009062FC">
            <w:pPr>
              <w:pStyle w:val="afffffffff9"/>
            </w:pPr>
            <w:r w:rsidRPr="00426393">
              <w:t>郎溪县</w:t>
            </w:r>
          </w:p>
        </w:tc>
        <w:tc>
          <w:tcPr>
            <w:tcW w:w="2333" w:type="dxa"/>
            <w:shd w:val="clear" w:color="auto" w:fill="auto"/>
          </w:tcPr>
          <w:p w14:paraId="74840E73" w14:textId="77777777" w:rsidR="003A55C5" w:rsidRPr="00426393" w:rsidRDefault="00000000" w:rsidP="009062FC">
            <w:pPr>
              <w:pStyle w:val="afffffffff9"/>
            </w:pPr>
            <w:r w:rsidRPr="00426393">
              <w:t>0.00632</w:t>
            </w:r>
          </w:p>
        </w:tc>
      </w:tr>
      <w:tr w:rsidR="003A55C5" w:rsidRPr="00426393" w14:paraId="53476E60" w14:textId="77777777">
        <w:trPr>
          <w:jc w:val="center"/>
        </w:trPr>
        <w:tc>
          <w:tcPr>
            <w:tcW w:w="2334" w:type="dxa"/>
            <w:shd w:val="clear" w:color="auto" w:fill="auto"/>
          </w:tcPr>
          <w:p w14:paraId="5E5C5746" w14:textId="77777777" w:rsidR="003A55C5" w:rsidRPr="00426393" w:rsidRDefault="00000000" w:rsidP="009062FC">
            <w:pPr>
              <w:pStyle w:val="afffffffff9"/>
            </w:pPr>
            <w:r w:rsidRPr="00426393">
              <w:t>涡阳县</w:t>
            </w:r>
          </w:p>
        </w:tc>
        <w:tc>
          <w:tcPr>
            <w:tcW w:w="2334" w:type="dxa"/>
            <w:shd w:val="clear" w:color="auto" w:fill="auto"/>
          </w:tcPr>
          <w:p w14:paraId="178CFDE3" w14:textId="77777777" w:rsidR="003A55C5" w:rsidRPr="00426393" w:rsidRDefault="00000000" w:rsidP="009062FC">
            <w:pPr>
              <w:pStyle w:val="afffffffff9"/>
            </w:pPr>
            <w:r w:rsidRPr="00426393">
              <w:t>0.00590</w:t>
            </w:r>
          </w:p>
        </w:tc>
        <w:tc>
          <w:tcPr>
            <w:tcW w:w="2333" w:type="dxa"/>
            <w:shd w:val="clear" w:color="auto" w:fill="auto"/>
          </w:tcPr>
          <w:p w14:paraId="16F49EB2" w14:textId="77777777" w:rsidR="003A55C5" w:rsidRPr="00426393" w:rsidRDefault="00000000" w:rsidP="009062FC">
            <w:pPr>
              <w:pStyle w:val="afffffffff9"/>
            </w:pPr>
            <w:r w:rsidRPr="00426393">
              <w:t>泾县</w:t>
            </w:r>
          </w:p>
        </w:tc>
        <w:tc>
          <w:tcPr>
            <w:tcW w:w="2333" w:type="dxa"/>
            <w:shd w:val="clear" w:color="auto" w:fill="auto"/>
          </w:tcPr>
          <w:p w14:paraId="4178D31A" w14:textId="77777777" w:rsidR="003A55C5" w:rsidRPr="00426393" w:rsidRDefault="00000000" w:rsidP="009062FC">
            <w:pPr>
              <w:pStyle w:val="afffffffff9"/>
            </w:pPr>
            <w:r w:rsidRPr="00426393">
              <w:t>0.00561</w:t>
            </w:r>
          </w:p>
        </w:tc>
      </w:tr>
      <w:tr w:rsidR="003A55C5" w:rsidRPr="00426393" w14:paraId="6D9BE65F" w14:textId="77777777">
        <w:trPr>
          <w:jc w:val="center"/>
        </w:trPr>
        <w:tc>
          <w:tcPr>
            <w:tcW w:w="2334" w:type="dxa"/>
            <w:shd w:val="clear" w:color="auto" w:fill="auto"/>
          </w:tcPr>
          <w:p w14:paraId="76624239" w14:textId="77777777" w:rsidR="003A55C5" w:rsidRPr="00426393" w:rsidRDefault="00000000" w:rsidP="009062FC">
            <w:pPr>
              <w:pStyle w:val="afffffffff9"/>
            </w:pPr>
            <w:r w:rsidRPr="00426393">
              <w:t>蒙城县</w:t>
            </w:r>
          </w:p>
        </w:tc>
        <w:tc>
          <w:tcPr>
            <w:tcW w:w="2334" w:type="dxa"/>
            <w:shd w:val="clear" w:color="auto" w:fill="auto"/>
          </w:tcPr>
          <w:p w14:paraId="32936D62" w14:textId="77777777" w:rsidR="003A55C5" w:rsidRPr="00426393" w:rsidRDefault="00000000" w:rsidP="009062FC">
            <w:pPr>
              <w:pStyle w:val="afffffffff9"/>
            </w:pPr>
            <w:r w:rsidRPr="00426393">
              <w:t>0.00602</w:t>
            </w:r>
          </w:p>
        </w:tc>
        <w:tc>
          <w:tcPr>
            <w:tcW w:w="2333" w:type="dxa"/>
            <w:shd w:val="clear" w:color="auto" w:fill="auto"/>
          </w:tcPr>
          <w:p w14:paraId="5CD81900" w14:textId="77777777" w:rsidR="003A55C5" w:rsidRPr="00426393" w:rsidRDefault="00000000" w:rsidP="009062FC">
            <w:pPr>
              <w:pStyle w:val="afffffffff9"/>
            </w:pPr>
            <w:r w:rsidRPr="00426393">
              <w:t>绩溪县</w:t>
            </w:r>
          </w:p>
        </w:tc>
        <w:tc>
          <w:tcPr>
            <w:tcW w:w="2333" w:type="dxa"/>
            <w:shd w:val="clear" w:color="auto" w:fill="auto"/>
          </w:tcPr>
          <w:p w14:paraId="6943EB04" w14:textId="77777777" w:rsidR="003A55C5" w:rsidRPr="00426393" w:rsidRDefault="00000000" w:rsidP="009062FC">
            <w:pPr>
              <w:pStyle w:val="afffffffff9"/>
            </w:pPr>
            <w:r w:rsidRPr="00426393">
              <w:t>0.00480</w:t>
            </w:r>
          </w:p>
        </w:tc>
      </w:tr>
      <w:tr w:rsidR="003A55C5" w:rsidRPr="00426393" w14:paraId="10AD63C7" w14:textId="77777777">
        <w:trPr>
          <w:jc w:val="center"/>
        </w:trPr>
        <w:tc>
          <w:tcPr>
            <w:tcW w:w="2334" w:type="dxa"/>
            <w:shd w:val="clear" w:color="auto" w:fill="auto"/>
          </w:tcPr>
          <w:p w14:paraId="10E1B643" w14:textId="77777777" w:rsidR="003A55C5" w:rsidRPr="00426393" w:rsidRDefault="00000000" w:rsidP="009062FC">
            <w:pPr>
              <w:pStyle w:val="afffffffff9"/>
            </w:pPr>
            <w:r w:rsidRPr="00426393">
              <w:t>利辛县</w:t>
            </w:r>
          </w:p>
        </w:tc>
        <w:tc>
          <w:tcPr>
            <w:tcW w:w="2334" w:type="dxa"/>
            <w:shd w:val="clear" w:color="auto" w:fill="auto"/>
          </w:tcPr>
          <w:p w14:paraId="3E19E39C" w14:textId="77777777" w:rsidR="003A55C5" w:rsidRPr="00426393" w:rsidRDefault="00000000" w:rsidP="009062FC">
            <w:pPr>
              <w:pStyle w:val="afffffffff9"/>
            </w:pPr>
            <w:r w:rsidRPr="00426393">
              <w:t>0.00561</w:t>
            </w:r>
          </w:p>
        </w:tc>
        <w:tc>
          <w:tcPr>
            <w:tcW w:w="2333" w:type="dxa"/>
            <w:shd w:val="clear" w:color="auto" w:fill="auto"/>
          </w:tcPr>
          <w:p w14:paraId="023DA527" w14:textId="77777777" w:rsidR="003A55C5" w:rsidRPr="00426393" w:rsidRDefault="00000000" w:rsidP="009062FC">
            <w:pPr>
              <w:pStyle w:val="afffffffff9"/>
            </w:pPr>
            <w:r w:rsidRPr="00426393">
              <w:t>旌德县</w:t>
            </w:r>
          </w:p>
        </w:tc>
        <w:tc>
          <w:tcPr>
            <w:tcW w:w="2333" w:type="dxa"/>
            <w:shd w:val="clear" w:color="auto" w:fill="auto"/>
          </w:tcPr>
          <w:p w14:paraId="11F5759B" w14:textId="77777777" w:rsidR="003A55C5" w:rsidRPr="00426393" w:rsidRDefault="00000000" w:rsidP="009062FC">
            <w:pPr>
              <w:pStyle w:val="afffffffff9"/>
            </w:pPr>
            <w:r w:rsidRPr="00426393">
              <w:t>0.00489</w:t>
            </w:r>
          </w:p>
        </w:tc>
      </w:tr>
      <w:tr w:rsidR="003A55C5" w:rsidRPr="00426393" w14:paraId="610EFC1F" w14:textId="77777777">
        <w:trPr>
          <w:jc w:val="center"/>
        </w:trPr>
        <w:tc>
          <w:tcPr>
            <w:tcW w:w="2334" w:type="dxa"/>
            <w:shd w:val="clear" w:color="auto" w:fill="auto"/>
          </w:tcPr>
          <w:p w14:paraId="66D970B4" w14:textId="77777777" w:rsidR="003A55C5" w:rsidRPr="00426393" w:rsidRDefault="00000000" w:rsidP="009062FC">
            <w:pPr>
              <w:pStyle w:val="afffffffff9"/>
            </w:pPr>
            <w:r w:rsidRPr="00426393">
              <w:t>宿州市辖区</w:t>
            </w:r>
          </w:p>
        </w:tc>
        <w:tc>
          <w:tcPr>
            <w:tcW w:w="2334" w:type="dxa"/>
            <w:shd w:val="clear" w:color="auto" w:fill="auto"/>
          </w:tcPr>
          <w:p w14:paraId="3EC5980F" w14:textId="77777777" w:rsidR="003A55C5" w:rsidRPr="00426393" w:rsidRDefault="00000000" w:rsidP="009062FC">
            <w:pPr>
              <w:pStyle w:val="afffffffff9"/>
            </w:pPr>
            <w:r w:rsidRPr="00426393">
              <w:t>0.00683</w:t>
            </w:r>
          </w:p>
        </w:tc>
        <w:tc>
          <w:tcPr>
            <w:tcW w:w="2333" w:type="dxa"/>
            <w:shd w:val="clear" w:color="auto" w:fill="auto"/>
          </w:tcPr>
          <w:p w14:paraId="3D675C27" w14:textId="77777777" w:rsidR="003A55C5" w:rsidRPr="00426393" w:rsidRDefault="00000000" w:rsidP="009062FC">
            <w:pPr>
              <w:pStyle w:val="afffffffff9"/>
            </w:pPr>
            <w:r w:rsidRPr="00426393">
              <w:t>宁国市</w:t>
            </w:r>
          </w:p>
        </w:tc>
        <w:tc>
          <w:tcPr>
            <w:tcW w:w="2333" w:type="dxa"/>
            <w:shd w:val="clear" w:color="auto" w:fill="auto"/>
          </w:tcPr>
          <w:p w14:paraId="414722CD" w14:textId="77777777" w:rsidR="003A55C5" w:rsidRPr="00426393" w:rsidRDefault="00000000" w:rsidP="009062FC">
            <w:pPr>
              <w:pStyle w:val="afffffffff9"/>
            </w:pPr>
            <w:r w:rsidRPr="00426393">
              <w:t>0.00509</w:t>
            </w:r>
          </w:p>
        </w:tc>
      </w:tr>
      <w:tr w:rsidR="003A55C5" w:rsidRPr="00426393" w14:paraId="4860A053" w14:textId="77777777">
        <w:trPr>
          <w:jc w:val="center"/>
        </w:trPr>
        <w:tc>
          <w:tcPr>
            <w:tcW w:w="2334" w:type="dxa"/>
            <w:shd w:val="clear" w:color="auto" w:fill="auto"/>
          </w:tcPr>
          <w:p w14:paraId="16EB0F73" w14:textId="77777777" w:rsidR="003A55C5" w:rsidRPr="00426393" w:rsidRDefault="00000000" w:rsidP="009062FC">
            <w:pPr>
              <w:pStyle w:val="afffffffff9"/>
            </w:pPr>
            <w:r w:rsidRPr="00426393">
              <w:t>砀山县</w:t>
            </w:r>
          </w:p>
        </w:tc>
        <w:tc>
          <w:tcPr>
            <w:tcW w:w="2334" w:type="dxa"/>
            <w:shd w:val="clear" w:color="auto" w:fill="auto"/>
          </w:tcPr>
          <w:p w14:paraId="52BC6E9E" w14:textId="77777777" w:rsidR="003A55C5" w:rsidRPr="00426393" w:rsidRDefault="00000000" w:rsidP="009062FC">
            <w:pPr>
              <w:pStyle w:val="afffffffff9"/>
            </w:pPr>
            <w:r w:rsidRPr="00426393">
              <w:t>0.00668</w:t>
            </w:r>
          </w:p>
        </w:tc>
        <w:tc>
          <w:tcPr>
            <w:tcW w:w="2333" w:type="dxa"/>
            <w:shd w:val="clear" w:color="auto" w:fill="auto"/>
          </w:tcPr>
          <w:p w14:paraId="21EC73F3" w14:textId="77777777" w:rsidR="003A55C5" w:rsidRPr="00426393" w:rsidRDefault="00000000" w:rsidP="009062FC">
            <w:pPr>
              <w:pStyle w:val="afffffffff9"/>
            </w:pPr>
            <w:r w:rsidRPr="00426393">
              <w:t>广德市</w:t>
            </w:r>
          </w:p>
        </w:tc>
        <w:tc>
          <w:tcPr>
            <w:tcW w:w="2333" w:type="dxa"/>
            <w:shd w:val="clear" w:color="auto" w:fill="auto"/>
          </w:tcPr>
          <w:p w14:paraId="0728EEDF" w14:textId="77777777" w:rsidR="003A55C5" w:rsidRPr="00426393" w:rsidRDefault="00000000" w:rsidP="009062FC">
            <w:pPr>
              <w:pStyle w:val="afffffffff9"/>
            </w:pPr>
            <w:r w:rsidRPr="00426393">
              <w:t>0.00583</w:t>
            </w:r>
          </w:p>
        </w:tc>
      </w:tr>
      <w:tr w:rsidR="003A55C5" w:rsidRPr="00426393" w14:paraId="24E48406" w14:textId="77777777">
        <w:trPr>
          <w:jc w:val="center"/>
        </w:trPr>
        <w:tc>
          <w:tcPr>
            <w:tcW w:w="2334" w:type="dxa"/>
            <w:shd w:val="clear" w:color="auto" w:fill="auto"/>
          </w:tcPr>
          <w:p w14:paraId="3DF37CA6" w14:textId="77777777" w:rsidR="003A55C5" w:rsidRPr="00426393" w:rsidRDefault="00000000" w:rsidP="009062FC">
            <w:pPr>
              <w:pStyle w:val="afffffffff9"/>
            </w:pPr>
            <w:r w:rsidRPr="00426393">
              <w:t>萧县</w:t>
            </w:r>
          </w:p>
        </w:tc>
        <w:tc>
          <w:tcPr>
            <w:tcW w:w="2334" w:type="dxa"/>
            <w:shd w:val="clear" w:color="auto" w:fill="auto"/>
          </w:tcPr>
          <w:p w14:paraId="4101C6BE" w14:textId="77777777" w:rsidR="003A55C5" w:rsidRPr="00426393" w:rsidRDefault="00000000" w:rsidP="009062FC">
            <w:pPr>
              <w:pStyle w:val="afffffffff9"/>
            </w:pPr>
            <w:r w:rsidRPr="00426393">
              <w:t>0.00873</w:t>
            </w:r>
          </w:p>
        </w:tc>
        <w:tc>
          <w:tcPr>
            <w:tcW w:w="2333" w:type="dxa"/>
            <w:shd w:val="clear" w:color="auto" w:fill="auto"/>
          </w:tcPr>
          <w:p w14:paraId="7C324A13" w14:textId="77777777" w:rsidR="003A55C5" w:rsidRPr="00426393" w:rsidRDefault="00000000" w:rsidP="009062FC">
            <w:pPr>
              <w:pStyle w:val="afffffffff9"/>
            </w:pPr>
            <w:r w:rsidRPr="00426393">
              <w:t>铜陵市辖区</w:t>
            </w:r>
          </w:p>
        </w:tc>
        <w:tc>
          <w:tcPr>
            <w:tcW w:w="2333" w:type="dxa"/>
            <w:shd w:val="clear" w:color="auto" w:fill="auto"/>
          </w:tcPr>
          <w:p w14:paraId="3050C00D" w14:textId="77777777" w:rsidR="003A55C5" w:rsidRPr="00426393" w:rsidRDefault="00000000" w:rsidP="009062FC">
            <w:pPr>
              <w:pStyle w:val="afffffffff9"/>
            </w:pPr>
            <w:r w:rsidRPr="00426393">
              <w:t>0.00435</w:t>
            </w:r>
          </w:p>
        </w:tc>
      </w:tr>
      <w:tr w:rsidR="003A55C5" w:rsidRPr="00426393" w14:paraId="26C874E0" w14:textId="77777777">
        <w:trPr>
          <w:jc w:val="center"/>
        </w:trPr>
        <w:tc>
          <w:tcPr>
            <w:tcW w:w="2334" w:type="dxa"/>
            <w:shd w:val="clear" w:color="auto" w:fill="auto"/>
          </w:tcPr>
          <w:p w14:paraId="6DA990BA" w14:textId="77777777" w:rsidR="003A55C5" w:rsidRPr="00426393" w:rsidRDefault="00000000" w:rsidP="009062FC">
            <w:pPr>
              <w:pStyle w:val="afffffffff9"/>
            </w:pPr>
            <w:r w:rsidRPr="00426393">
              <w:t>灵璧县</w:t>
            </w:r>
          </w:p>
        </w:tc>
        <w:tc>
          <w:tcPr>
            <w:tcW w:w="2334" w:type="dxa"/>
            <w:shd w:val="clear" w:color="auto" w:fill="auto"/>
          </w:tcPr>
          <w:p w14:paraId="1D221267" w14:textId="77777777" w:rsidR="003A55C5" w:rsidRPr="00426393" w:rsidRDefault="00000000" w:rsidP="009062FC">
            <w:pPr>
              <w:pStyle w:val="afffffffff9"/>
            </w:pPr>
            <w:r w:rsidRPr="00426393">
              <w:t>0.00685</w:t>
            </w:r>
          </w:p>
        </w:tc>
        <w:tc>
          <w:tcPr>
            <w:tcW w:w="2333" w:type="dxa"/>
            <w:shd w:val="clear" w:color="auto" w:fill="auto"/>
          </w:tcPr>
          <w:p w14:paraId="3F28C35F" w14:textId="77777777" w:rsidR="003A55C5" w:rsidRPr="00426393" w:rsidRDefault="00000000" w:rsidP="009062FC">
            <w:pPr>
              <w:pStyle w:val="afffffffff9"/>
            </w:pPr>
            <w:r w:rsidRPr="00426393">
              <w:t>枞阳县</w:t>
            </w:r>
          </w:p>
        </w:tc>
        <w:tc>
          <w:tcPr>
            <w:tcW w:w="2333" w:type="dxa"/>
            <w:shd w:val="clear" w:color="auto" w:fill="auto"/>
          </w:tcPr>
          <w:p w14:paraId="19DBF811" w14:textId="77777777" w:rsidR="003A55C5" w:rsidRPr="00426393" w:rsidRDefault="00000000" w:rsidP="009062FC">
            <w:pPr>
              <w:pStyle w:val="afffffffff9"/>
            </w:pPr>
            <w:r w:rsidRPr="00426393">
              <w:t>0.00452</w:t>
            </w:r>
          </w:p>
        </w:tc>
      </w:tr>
      <w:tr w:rsidR="003A55C5" w:rsidRPr="00426393" w14:paraId="19C61604" w14:textId="77777777">
        <w:trPr>
          <w:jc w:val="center"/>
        </w:trPr>
        <w:tc>
          <w:tcPr>
            <w:tcW w:w="2334" w:type="dxa"/>
            <w:shd w:val="clear" w:color="auto" w:fill="auto"/>
          </w:tcPr>
          <w:p w14:paraId="733880E6" w14:textId="77777777" w:rsidR="003A55C5" w:rsidRPr="00426393" w:rsidRDefault="00000000" w:rsidP="009062FC">
            <w:pPr>
              <w:pStyle w:val="afffffffff9"/>
            </w:pPr>
            <w:r w:rsidRPr="00426393">
              <w:t>泗县</w:t>
            </w:r>
          </w:p>
        </w:tc>
        <w:tc>
          <w:tcPr>
            <w:tcW w:w="2334" w:type="dxa"/>
            <w:shd w:val="clear" w:color="auto" w:fill="auto"/>
          </w:tcPr>
          <w:p w14:paraId="59B5FB5A" w14:textId="77777777" w:rsidR="003A55C5" w:rsidRPr="00426393" w:rsidRDefault="00000000" w:rsidP="009062FC">
            <w:pPr>
              <w:pStyle w:val="afffffffff9"/>
            </w:pPr>
            <w:r w:rsidRPr="00426393">
              <w:t>0.00676</w:t>
            </w:r>
          </w:p>
        </w:tc>
        <w:tc>
          <w:tcPr>
            <w:tcW w:w="2333" w:type="dxa"/>
            <w:shd w:val="clear" w:color="auto" w:fill="auto"/>
          </w:tcPr>
          <w:p w14:paraId="35789904" w14:textId="77777777" w:rsidR="003A55C5" w:rsidRPr="00426393" w:rsidRDefault="00000000" w:rsidP="009062FC">
            <w:pPr>
              <w:pStyle w:val="afffffffff9"/>
            </w:pPr>
            <w:r w:rsidRPr="00426393">
              <w:t>池州市辖区</w:t>
            </w:r>
          </w:p>
        </w:tc>
        <w:tc>
          <w:tcPr>
            <w:tcW w:w="2333" w:type="dxa"/>
            <w:shd w:val="clear" w:color="auto" w:fill="auto"/>
          </w:tcPr>
          <w:p w14:paraId="6E9308D0" w14:textId="77777777" w:rsidR="003A55C5" w:rsidRPr="00426393" w:rsidRDefault="00000000" w:rsidP="009062FC">
            <w:pPr>
              <w:pStyle w:val="afffffffff9"/>
            </w:pPr>
            <w:r w:rsidRPr="00426393">
              <w:t>0.00430</w:t>
            </w:r>
          </w:p>
        </w:tc>
      </w:tr>
      <w:tr w:rsidR="003A55C5" w:rsidRPr="00426393" w14:paraId="6614E005" w14:textId="77777777">
        <w:trPr>
          <w:jc w:val="center"/>
        </w:trPr>
        <w:tc>
          <w:tcPr>
            <w:tcW w:w="2334" w:type="dxa"/>
            <w:shd w:val="clear" w:color="auto" w:fill="auto"/>
          </w:tcPr>
          <w:p w14:paraId="5F475412" w14:textId="77777777" w:rsidR="003A55C5" w:rsidRPr="00426393" w:rsidRDefault="00000000" w:rsidP="009062FC">
            <w:pPr>
              <w:pStyle w:val="afffffffff9"/>
            </w:pPr>
            <w:r w:rsidRPr="00426393">
              <w:t>蚌埠市辖区</w:t>
            </w:r>
          </w:p>
        </w:tc>
        <w:tc>
          <w:tcPr>
            <w:tcW w:w="2334" w:type="dxa"/>
            <w:shd w:val="clear" w:color="auto" w:fill="auto"/>
          </w:tcPr>
          <w:p w14:paraId="4E710E5B" w14:textId="77777777" w:rsidR="003A55C5" w:rsidRPr="00426393" w:rsidRDefault="00000000" w:rsidP="009062FC">
            <w:pPr>
              <w:pStyle w:val="afffffffff9"/>
            </w:pPr>
            <w:r w:rsidRPr="00426393">
              <w:t>0.00593</w:t>
            </w:r>
          </w:p>
        </w:tc>
        <w:tc>
          <w:tcPr>
            <w:tcW w:w="2333" w:type="dxa"/>
            <w:shd w:val="clear" w:color="auto" w:fill="auto"/>
          </w:tcPr>
          <w:p w14:paraId="62408E66" w14:textId="77777777" w:rsidR="003A55C5" w:rsidRPr="00426393" w:rsidRDefault="00000000" w:rsidP="009062FC">
            <w:pPr>
              <w:pStyle w:val="afffffffff9"/>
            </w:pPr>
            <w:r w:rsidRPr="00426393">
              <w:t>东至县</w:t>
            </w:r>
          </w:p>
        </w:tc>
        <w:tc>
          <w:tcPr>
            <w:tcW w:w="2333" w:type="dxa"/>
            <w:shd w:val="clear" w:color="auto" w:fill="auto"/>
          </w:tcPr>
          <w:p w14:paraId="61A3DAFC" w14:textId="77777777" w:rsidR="003A55C5" w:rsidRPr="00426393" w:rsidRDefault="00000000" w:rsidP="009062FC">
            <w:pPr>
              <w:pStyle w:val="afffffffff9"/>
            </w:pPr>
            <w:r w:rsidRPr="00426393">
              <w:t>0.00381</w:t>
            </w:r>
          </w:p>
        </w:tc>
      </w:tr>
      <w:tr w:rsidR="003A55C5" w:rsidRPr="00426393" w14:paraId="07E4ACE4" w14:textId="77777777">
        <w:trPr>
          <w:jc w:val="center"/>
        </w:trPr>
        <w:tc>
          <w:tcPr>
            <w:tcW w:w="2334" w:type="dxa"/>
            <w:shd w:val="clear" w:color="auto" w:fill="auto"/>
          </w:tcPr>
          <w:p w14:paraId="49E2FDED" w14:textId="77777777" w:rsidR="003A55C5" w:rsidRPr="00426393" w:rsidRDefault="00000000" w:rsidP="009062FC">
            <w:pPr>
              <w:pStyle w:val="afffffffff9"/>
            </w:pPr>
            <w:r w:rsidRPr="00426393">
              <w:t>怀远县</w:t>
            </w:r>
          </w:p>
        </w:tc>
        <w:tc>
          <w:tcPr>
            <w:tcW w:w="2334" w:type="dxa"/>
            <w:shd w:val="clear" w:color="auto" w:fill="auto"/>
          </w:tcPr>
          <w:p w14:paraId="24344C55" w14:textId="77777777" w:rsidR="003A55C5" w:rsidRPr="00426393" w:rsidRDefault="00000000" w:rsidP="009062FC">
            <w:pPr>
              <w:pStyle w:val="afffffffff9"/>
            </w:pPr>
            <w:r w:rsidRPr="00426393">
              <w:t>0.00627</w:t>
            </w:r>
          </w:p>
        </w:tc>
        <w:tc>
          <w:tcPr>
            <w:tcW w:w="2333" w:type="dxa"/>
            <w:shd w:val="clear" w:color="auto" w:fill="auto"/>
          </w:tcPr>
          <w:p w14:paraId="05612D8D" w14:textId="77777777" w:rsidR="003A55C5" w:rsidRPr="00426393" w:rsidRDefault="00000000" w:rsidP="009062FC">
            <w:pPr>
              <w:pStyle w:val="afffffffff9"/>
            </w:pPr>
            <w:r w:rsidRPr="00426393">
              <w:t>石台县</w:t>
            </w:r>
          </w:p>
        </w:tc>
        <w:tc>
          <w:tcPr>
            <w:tcW w:w="2333" w:type="dxa"/>
            <w:shd w:val="clear" w:color="auto" w:fill="auto"/>
          </w:tcPr>
          <w:p w14:paraId="7C1D3770" w14:textId="77777777" w:rsidR="003A55C5" w:rsidRPr="00426393" w:rsidRDefault="00000000" w:rsidP="009062FC">
            <w:pPr>
              <w:pStyle w:val="afffffffff9"/>
            </w:pPr>
            <w:r w:rsidRPr="00426393">
              <w:t>0.00424</w:t>
            </w:r>
          </w:p>
        </w:tc>
      </w:tr>
      <w:tr w:rsidR="003A55C5" w:rsidRPr="00426393" w14:paraId="3EE35696" w14:textId="77777777">
        <w:trPr>
          <w:jc w:val="center"/>
        </w:trPr>
        <w:tc>
          <w:tcPr>
            <w:tcW w:w="2334" w:type="dxa"/>
            <w:shd w:val="clear" w:color="auto" w:fill="auto"/>
          </w:tcPr>
          <w:p w14:paraId="6AC95B33" w14:textId="77777777" w:rsidR="003A55C5" w:rsidRPr="00426393" w:rsidRDefault="00000000" w:rsidP="009062FC">
            <w:pPr>
              <w:pStyle w:val="afffffffff9"/>
            </w:pPr>
            <w:r w:rsidRPr="00426393">
              <w:t>五河县</w:t>
            </w:r>
          </w:p>
        </w:tc>
        <w:tc>
          <w:tcPr>
            <w:tcW w:w="2334" w:type="dxa"/>
            <w:shd w:val="clear" w:color="auto" w:fill="auto"/>
          </w:tcPr>
          <w:p w14:paraId="49BCB275" w14:textId="77777777" w:rsidR="003A55C5" w:rsidRPr="00426393" w:rsidRDefault="00000000" w:rsidP="009062FC">
            <w:pPr>
              <w:pStyle w:val="afffffffff9"/>
            </w:pPr>
            <w:r w:rsidRPr="00426393">
              <w:t>0.00646</w:t>
            </w:r>
          </w:p>
        </w:tc>
        <w:tc>
          <w:tcPr>
            <w:tcW w:w="2333" w:type="dxa"/>
            <w:shd w:val="clear" w:color="auto" w:fill="auto"/>
          </w:tcPr>
          <w:p w14:paraId="671700F4" w14:textId="77777777" w:rsidR="003A55C5" w:rsidRPr="00426393" w:rsidRDefault="00000000" w:rsidP="009062FC">
            <w:pPr>
              <w:pStyle w:val="afffffffff9"/>
            </w:pPr>
            <w:r w:rsidRPr="00426393">
              <w:t>青阳县</w:t>
            </w:r>
          </w:p>
        </w:tc>
        <w:tc>
          <w:tcPr>
            <w:tcW w:w="2333" w:type="dxa"/>
            <w:shd w:val="clear" w:color="auto" w:fill="auto"/>
          </w:tcPr>
          <w:p w14:paraId="788C714C" w14:textId="77777777" w:rsidR="003A55C5" w:rsidRPr="00426393" w:rsidRDefault="00000000" w:rsidP="009062FC">
            <w:pPr>
              <w:pStyle w:val="afffffffff9"/>
            </w:pPr>
            <w:r w:rsidRPr="00426393">
              <w:t>0.00553</w:t>
            </w:r>
          </w:p>
        </w:tc>
      </w:tr>
      <w:tr w:rsidR="003A55C5" w:rsidRPr="00426393" w14:paraId="24F583AF" w14:textId="77777777">
        <w:trPr>
          <w:jc w:val="center"/>
        </w:trPr>
        <w:tc>
          <w:tcPr>
            <w:tcW w:w="2334" w:type="dxa"/>
            <w:shd w:val="clear" w:color="auto" w:fill="auto"/>
          </w:tcPr>
          <w:p w14:paraId="327D9A93" w14:textId="77777777" w:rsidR="003A55C5" w:rsidRPr="00426393" w:rsidRDefault="00000000" w:rsidP="009062FC">
            <w:pPr>
              <w:pStyle w:val="afffffffff9"/>
            </w:pPr>
            <w:r w:rsidRPr="00426393">
              <w:t>固镇县</w:t>
            </w:r>
          </w:p>
        </w:tc>
        <w:tc>
          <w:tcPr>
            <w:tcW w:w="2334" w:type="dxa"/>
            <w:shd w:val="clear" w:color="auto" w:fill="auto"/>
          </w:tcPr>
          <w:p w14:paraId="179FCA54" w14:textId="77777777" w:rsidR="003A55C5" w:rsidRPr="00426393" w:rsidRDefault="00000000" w:rsidP="009062FC">
            <w:pPr>
              <w:pStyle w:val="afffffffff9"/>
            </w:pPr>
            <w:r w:rsidRPr="00426393">
              <w:t>0.00646</w:t>
            </w:r>
          </w:p>
        </w:tc>
        <w:tc>
          <w:tcPr>
            <w:tcW w:w="2333" w:type="dxa"/>
            <w:shd w:val="clear" w:color="auto" w:fill="auto"/>
          </w:tcPr>
          <w:p w14:paraId="6821B295" w14:textId="77777777" w:rsidR="003A55C5" w:rsidRPr="00426393" w:rsidRDefault="00000000" w:rsidP="009062FC">
            <w:pPr>
              <w:pStyle w:val="afffffffff9"/>
            </w:pPr>
            <w:r w:rsidRPr="00426393">
              <w:t>安庆市辖区</w:t>
            </w:r>
          </w:p>
        </w:tc>
        <w:tc>
          <w:tcPr>
            <w:tcW w:w="2333" w:type="dxa"/>
            <w:shd w:val="clear" w:color="auto" w:fill="auto"/>
          </w:tcPr>
          <w:p w14:paraId="6FCCF590" w14:textId="77777777" w:rsidR="003A55C5" w:rsidRPr="00426393" w:rsidRDefault="00000000" w:rsidP="009062FC">
            <w:pPr>
              <w:pStyle w:val="afffffffff9"/>
            </w:pPr>
            <w:r w:rsidRPr="00426393">
              <w:t>0.00383</w:t>
            </w:r>
          </w:p>
        </w:tc>
      </w:tr>
      <w:tr w:rsidR="003A55C5" w:rsidRPr="00426393" w14:paraId="49CAF3D8" w14:textId="77777777">
        <w:trPr>
          <w:jc w:val="center"/>
        </w:trPr>
        <w:tc>
          <w:tcPr>
            <w:tcW w:w="2334" w:type="dxa"/>
            <w:shd w:val="clear" w:color="auto" w:fill="auto"/>
          </w:tcPr>
          <w:p w14:paraId="79C9997A" w14:textId="77777777" w:rsidR="003A55C5" w:rsidRPr="00426393" w:rsidRDefault="00000000" w:rsidP="009062FC">
            <w:pPr>
              <w:pStyle w:val="afffffffff9"/>
            </w:pPr>
            <w:r w:rsidRPr="00426393">
              <w:t>阜阳市辖区</w:t>
            </w:r>
          </w:p>
        </w:tc>
        <w:tc>
          <w:tcPr>
            <w:tcW w:w="2334" w:type="dxa"/>
            <w:shd w:val="clear" w:color="auto" w:fill="auto"/>
          </w:tcPr>
          <w:p w14:paraId="4611D368" w14:textId="77777777" w:rsidR="003A55C5" w:rsidRPr="00426393" w:rsidRDefault="00000000" w:rsidP="009062FC">
            <w:pPr>
              <w:pStyle w:val="afffffffff9"/>
            </w:pPr>
            <w:r w:rsidRPr="00426393">
              <w:t>0.00456</w:t>
            </w:r>
          </w:p>
        </w:tc>
        <w:tc>
          <w:tcPr>
            <w:tcW w:w="2333" w:type="dxa"/>
            <w:shd w:val="clear" w:color="auto" w:fill="auto"/>
          </w:tcPr>
          <w:p w14:paraId="34E820D0" w14:textId="77777777" w:rsidR="003A55C5" w:rsidRPr="00426393" w:rsidRDefault="00000000" w:rsidP="009062FC">
            <w:pPr>
              <w:pStyle w:val="afffffffff9"/>
            </w:pPr>
            <w:r w:rsidRPr="00426393">
              <w:t>怀宁县</w:t>
            </w:r>
          </w:p>
        </w:tc>
        <w:tc>
          <w:tcPr>
            <w:tcW w:w="2333" w:type="dxa"/>
            <w:shd w:val="clear" w:color="auto" w:fill="auto"/>
          </w:tcPr>
          <w:p w14:paraId="483F91D8" w14:textId="77777777" w:rsidR="003A55C5" w:rsidRPr="00426393" w:rsidRDefault="00000000" w:rsidP="009062FC">
            <w:pPr>
              <w:pStyle w:val="afffffffff9"/>
            </w:pPr>
            <w:r w:rsidRPr="00426393">
              <w:t>0.00430</w:t>
            </w:r>
          </w:p>
        </w:tc>
      </w:tr>
      <w:tr w:rsidR="003A55C5" w:rsidRPr="00426393" w14:paraId="76C8F710" w14:textId="77777777">
        <w:trPr>
          <w:jc w:val="center"/>
        </w:trPr>
        <w:tc>
          <w:tcPr>
            <w:tcW w:w="2334" w:type="dxa"/>
            <w:shd w:val="clear" w:color="auto" w:fill="auto"/>
          </w:tcPr>
          <w:p w14:paraId="09F98049" w14:textId="77777777" w:rsidR="003A55C5" w:rsidRPr="00426393" w:rsidRDefault="00000000" w:rsidP="009062FC">
            <w:pPr>
              <w:pStyle w:val="afffffffff9"/>
            </w:pPr>
            <w:r w:rsidRPr="00426393">
              <w:t>临泉县</w:t>
            </w:r>
          </w:p>
        </w:tc>
        <w:tc>
          <w:tcPr>
            <w:tcW w:w="2334" w:type="dxa"/>
            <w:shd w:val="clear" w:color="auto" w:fill="auto"/>
          </w:tcPr>
          <w:p w14:paraId="43BB29B1" w14:textId="77777777" w:rsidR="003A55C5" w:rsidRPr="00426393" w:rsidRDefault="00000000" w:rsidP="009062FC">
            <w:pPr>
              <w:pStyle w:val="afffffffff9"/>
            </w:pPr>
            <w:r w:rsidRPr="00426393">
              <w:t>0.00485</w:t>
            </w:r>
          </w:p>
        </w:tc>
        <w:tc>
          <w:tcPr>
            <w:tcW w:w="2333" w:type="dxa"/>
            <w:shd w:val="clear" w:color="auto" w:fill="auto"/>
          </w:tcPr>
          <w:p w14:paraId="7E3B357A" w14:textId="77777777" w:rsidR="003A55C5" w:rsidRPr="00426393" w:rsidRDefault="00000000" w:rsidP="009062FC">
            <w:pPr>
              <w:pStyle w:val="afffffffff9"/>
            </w:pPr>
            <w:r w:rsidRPr="00426393">
              <w:t>太湖县</w:t>
            </w:r>
          </w:p>
        </w:tc>
        <w:tc>
          <w:tcPr>
            <w:tcW w:w="2333" w:type="dxa"/>
            <w:shd w:val="clear" w:color="auto" w:fill="auto"/>
          </w:tcPr>
          <w:p w14:paraId="407F82C8" w14:textId="77777777" w:rsidR="003A55C5" w:rsidRPr="00426393" w:rsidRDefault="00000000" w:rsidP="009062FC">
            <w:pPr>
              <w:pStyle w:val="afffffffff9"/>
            </w:pPr>
            <w:r w:rsidRPr="00426393">
              <w:t>0.00434</w:t>
            </w:r>
          </w:p>
        </w:tc>
      </w:tr>
      <w:tr w:rsidR="003A55C5" w:rsidRPr="00426393" w14:paraId="55BD0B56" w14:textId="77777777">
        <w:trPr>
          <w:jc w:val="center"/>
        </w:trPr>
        <w:tc>
          <w:tcPr>
            <w:tcW w:w="2334" w:type="dxa"/>
            <w:shd w:val="clear" w:color="auto" w:fill="auto"/>
          </w:tcPr>
          <w:p w14:paraId="16BB1ACC" w14:textId="77777777" w:rsidR="003A55C5" w:rsidRPr="00426393" w:rsidRDefault="00000000" w:rsidP="009062FC">
            <w:pPr>
              <w:pStyle w:val="afffffffff9"/>
            </w:pPr>
            <w:r w:rsidRPr="00426393">
              <w:t>太和县</w:t>
            </w:r>
          </w:p>
        </w:tc>
        <w:tc>
          <w:tcPr>
            <w:tcW w:w="2334" w:type="dxa"/>
            <w:shd w:val="clear" w:color="auto" w:fill="auto"/>
          </w:tcPr>
          <w:p w14:paraId="22FFD2DC" w14:textId="77777777" w:rsidR="003A55C5" w:rsidRPr="00426393" w:rsidRDefault="00000000" w:rsidP="009062FC">
            <w:pPr>
              <w:pStyle w:val="afffffffff9"/>
            </w:pPr>
            <w:r w:rsidRPr="00426393">
              <w:t>0.00505</w:t>
            </w:r>
          </w:p>
        </w:tc>
        <w:tc>
          <w:tcPr>
            <w:tcW w:w="2333" w:type="dxa"/>
            <w:shd w:val="clear" w:color="auto" w:fill="auto"/>
          </w:tcPr>
          <w:p w14:paraId="4B491817" w14:textId="77777777" w:rsidR="003A55C5" w:rsidRPr="00426393" w:rsidRDefault="00000000" w:rsidP="009062FC">
            <w:pPr>
              <w:pStyle w:val="afffffffff9"/>
            </w:pPr>
            <w:r w:rsidRPr="00426393">
              <w:t>宿松县</w:t>
            </w:r>
          </w:p>
        </w:tc>
        <w:tc>
          <w:tcPr>
            <w:tcW w:w="2333" w:type="dxa"/>
            <w:shd w:val="clear" w:color="auto" w:fill="auto"/>
          </w:tcPr>
          <w:p w14:paraId="4E2DFFD9" w14:textId="77777777" w:rsidR="003A55C5" w:rsidRPr="00426393" w:rsidRDefault="00000000" w:rsidP="009062FC">
            <w:pPr>
              <w:pStyle w:val="afffffffff9"/>
            </w:pPr>
            <w:r w:rsidRPr="00426393">
              <w:t>0.00341</w:t>
            </w:r>
          </w:p>
        </w:tc>
      </w:tr>
      <w:tr w:rsidR="003A55C5" w:rsidRPr="00426393" w14:paraId="5500882B" w14:textId="77777777">
        <w:trPr>
          <w:jc w:val="center"/>
        </w:trPr>
        <w:tc>
          <w:tcPr>
            <w:tcW w:w="2334" w:type="dxa"/>
            <w:shd w:val="clear" w:color="auto" w:fill="auto"/>
          </w:tcPr>
          <w:p w14:paraId="5068C479" w14:textId="77777777" w:rsidR="003A55C5" w:rsidRPr="00426393" w:rsidRDefault="00000000" w:rsidP="009062FC">
            <w:pPr>
              <w:pStyle w:val="afffffffff9"/>
            </w:pPr>
            <w:r w:rsidRPr="00426393">
              <w:t>阜南县</w:t>
            </w:r>
          </w:p>
        </w:tc>
        <w:tc>
          <w:tcPr>
            <w:tcW w:w="2334" w:type="dxa"/>
            <w:shd w:val="clear" w:color="auto" w:fill="auto"/>
          </w:tcPr>
          <w:p w14:paraId="5E4634D1" w14:textId="77777777" w:rsidR="003A55C5" w:rsidRPr="00426393" w:rsidRDefault="00000000" w:rsidP="009062FC">
            <w:pPr>
              <w:pStyle w:val="afffffffff9"/>
            </w:pPr>
            <w:r w:rsidRPr="00426393">
              <w:t>0.00470</w:t>
            </w:r>
          </w:p>
        </w:tc>
        <w:tc>
          <w:tcPr>
            <w:tcW w:w="2333" w:type="dxa"/>
            <w:shd w:val="clear" w:color="auto" w:fill="auto"/>
          </w:tcPr>
          <w:p w14:paraId="46650E1E" w14:textId="77777777" w:rsidR="003A55C5" w:rsidRPr="00426393" w:rsidRDefault="00000000" w:rsidP="009062FC">
            <w:pPr>
              <w:pStyle w:val="afffffffff9"/>
            </w:pPr>
            <w:r w:rsidRPr="00426393">
              <w:t>望江县</w:t>
            </w:r>
          </w:p>
        </w:tc>
        <w:tc>
          <w:tcPr>
            <w:tcW w:w="2333" w:type="dxa"/>
            <w:shd w:val="clear" w:color="auto" w:fill="auto"/>
          </w:tcPr>
          <w:p w14:paraId="2DDB66B9" w14:textId="77777777" w:rsidR="003A55C5" w:rsidRPr="00426393" w:rsidRDefault="00000000" w:rsidP="009062FC">
            <w:pPr>
              <w:pStyle w:val="afffffffff9"/>
            </w:pPr>
            <w:r w:rsidRPr="00426393">
              <w:t>0.00385</w:t>
            </w:r>
          </w:p>
        </w:tc>
      </w:tr>
      <w:tr w:rsidR="003A55C5" w:rsidRPr="00426393" w14:paraId="22BF182E" w14:textId="77777777">
        <w:trPr>
          <w:jc w:val="center"/>
        </w:trPr>
        <w:tc>
          <w:tcPr>
            <w:tcW w:w="2334" w:type="dxa"/>
            <w:shd w:val="clear" w:color="auto" w:fill="auto"/>
          </w:tcPr>
          <w:p w14:paraId="1074C5F8" w14:textId="77777777" w:rsidR="003A55C5" w:rsidRPr="00426393" w:rsidRDefault="00000000" w:rsidP="009062FC">
            <w:pPr>
              <w:pStyle w:val="afffffffff9"/>
            </w:pPr>
            <w:r w:rsidRPr="00426393">
              <w:t>颍上县</w:t>
            </w:r>
          </w:p>
        </w:tc>
        <w:tc>
          <w:tcPr>
            <w:tcW w:w="2334" w:type="dxa"/>
            <w:shd w:val="clear" w:color="auto" w:fill="auto"/>
          </w:tcPr>
          <w:p w14:paraId="6ADB8798" w14:textId="77777777" w:rsidR="003A55C5" w:rsidRPr="00426393" w:rsidRDefault="00000000" w:rsidP="009062FC">
            <w:pPr>
              <w:pStyle w:val="afffffffff9"/>
            </w:pPr>
            <w:r w:rsidRPr="00426393">
              <w:t>0.00490</w:t>
            </w:r>
          </w:p>
        </w:tc>
        <w:tc>
          <w:tcPr>
            <w:tcW w:w="2333" w:type="dxa"/>
            <w:shd w:val="clear" w:color="auto" w:fill="auto"/>
          </w:tcPr>
          <w:p w14:paraId="02EDBD85" w14:textId="77777777" w:rsidR="003A55C5" w:rsidRPr="00426393" w:rsidRDefault="00000000" w:rsidP="009062FC">
            <w:pPr>
              <w:pStyle w:val="afffffffff9"/>
            </w:pPr>
            <w:r w:rsidRPr="00426393">
              <w:t>岳西县</w:t>
            </w:r>
          </w:p>
        </w:tc>
        <w:tc>
          <w:tcPr>
            <w:tcW w:w="2333" w:type="dxa"/>
            <w:shd w:val="clear" w:color="auto" w:fill="auto"/>
          </w:tcPr>
          <w:p w14:paraId="758C4EFC" w14:textId="77777777" w:rsidR="003A55C5" w:rsidRPr="00426393" w:rsidRDefault="00000000" w:rsidP="009062FC">
            <w:pPr>
              <w:pStyle w:val="afffffffff9"/>
            </w:pPr>
            <w:r w:rsidRPr="00426393">
              <w:t>0.00381</w:t>
            </w:r>
          </w:p>
        </w:tc>
      </w:tr>
      <w:tr w:rsidR="003A55C5" w:rsidRPr="00426393" w14:paraId="28CF6C86" w14:textId="77777777">
        <w:trPr>
          <w:jc w:val="center"/>
        </w:trPr>
        <w:tc>
          <w:tcPr>
            <w:tcW w:w="2334" w:type="dxa"/>
            <w:shd w:val="clear" w:color="auto" w:fill="auto"/>
          </w:tcPr>
          <w:p w14:paraId="180F6638" w14:textId="77777777" w:rsidR="003A55C5" w:rsidRPr="00426393" w:rsidRDefault="00000000" w:rsidP="009062FC">
            <w:pPr>
              <w:pStyle w:val="afffffffff9"/>
            </w:pPr>
            <w:r w:rsidRPr="00426393">
              <w:t>界首市</w:t>
            </w:r>
          </w:p>
        </w:tc>
        <w:tc>
          <w:tcPr>
            <w:tcW w:w="2334" w:type="dxa"/>
            <w:shd w:val="clear" w:color="auto" w:fill="auto"/>
          </w:tcPr>
          <w:p w14:paraId="21D12D17" w14:textId="77777777" w:rsidR="003A55C5" w:rsidRPr="00426393" w:rsidRDefault="00000000" w:rsidP="009062FC">
            <w:pPr>
              <w:pStyle w:val="afffffffff9"/>
            </w:pPr>
            <w:r w:rsidRPr="00426393">
              <w:t>0.00434</w:t>
            </w:r>
          </w:p>
        </w:tc>
        <w:tc>
          <w:tcPr>
            <w:tcW w:w="2333" w:type="dxa"/>
            <w:shd w:val="clear" w:color="auto" w:fill="auto"/>
          </w:tcPr>
          <w:p w14:paraId="70BB8E6A" w14:textId="77777777" w:rsidR="003A55C5" w:rsidRPr="00426393" w:rsidRDefault="00000000" w:rsidP="009062FC">
            <w:pPr>
              <w:pStyle w:val="afffffffff9"/>
            </w:pPr>
            <w:proofErr w:type="gramStart"/>
            <w:r w:rsidRPr="00426393">
              <w:t>桐</w:t>
            </w:r>
            <w:proofErr w:type="gramEnd"/>
            <w:r w:rsidRPr="00426393">
              <w:t>城市</w:t>
            </w:r>
          </w:p>
        </w:tc>
        <w:tc>
          <w:tcPr>
            <w:tcW w:w="2333" w:type="dxa"/>
            <w:shd w:val="clear" w:color="auto" w:fill="auto"/>
          </w:tcPr>
          <w:p w14:paraId="66536826" w14:textId="77777777" w:rsidR="003A55C5" w:rsidRPr="00426393" w:rsidRDefault="00000000" w:rsidP="009062FC">
            <w:pPr>
              <w:pStyle w:val="afffffffff9"/>
            </w:pPr>
            <w:r w:rsidRPr="00426393">
              <w:t>0.00458</w:t>
            </w:r>
          </w:p>
        </w:tc>
      </w:tr>
      <w:tr w:rsidR="003A55C5" w:rsidRPr="00426393" w14:paraId="0A7E55B3" w14:textId="77777777">
        <w:trPr>
          <w:jc w:val="center"/>
        </w:trPr>
        <w:tc>
          <w:tcPr>
            <w:tcW w:w="2334" w:type="dxa"/>
            <w:shd w:val="clear" w:color="auto" w:fill="auto"/>
          </w:tcPr>
          <w:p w14:paraId="388307AE" w14:textId="77777777" w:rsidR="003A55C5" w:rsidRPr="00426393" w:rsidRDefault="00000000" w:rsidP="009062FC">
            <w:pPr>
              <w:pStyle w:val="afffffffff9"/>
            </w:pPr>
            <w:r w:rsidRPr="00426393">
              <w:t>淮南市辖区</w:t>
            </w:r>
          </w:p>
        </w:tc>
        <w:tc>
          <w:tcPr>
            <w:tcW w:w="2334" w:type="dxa"/>
            <w:shd w:val="clear" w:color="auto" w:fill="auto"/>
          </w:tcPr>
          <w:p w14:paraId="15CA5E21" w14:textId="77777777" w:rsidR="003A55C5" w:rsidRPr="00426393" w:rsidRDefault="00000000" w:rsidP="009062FC">
            <w:pPr>
              <w:pStyle w:val="afffffffff9"/>
            </w:pPr>
            <w:r w:rsidRPr="00426393">
              <w:t>0.00509</w:t>
            </w:r>
          </w:p>
        </w:tc>
        <w:tc>
          <w:tcPr>
            <w:tcW w:w="2333" w:type="dxa"/>
            <w:shd w:val="clear" w:color="auto" w:fill="auto"/>
          </w:tcPr>
          <w:p w14:paraId="0F89C925" w14:textId="77777777" w:rsidR="003A55C5" w:rsidRPr="00426393" w:rsidRDefault="00000000" w:rsidP="009062FC">
            <w:pPr>
              <w:pStyle w:val="afffffffff9"/>
            </w:pPr>
            <w:r w:rsidRPr="00426393">
              <w:t>潜山市</w:t>
            </w:r>
          </w:p>
        </w:tc>
        <w:tc>
          <w:tcPr>
            <w:tcW w:w="2333" w:type="dxa"/>
            <w:shd w:val="clear" w:color="auto" w:fill="auto"/>
          </w:tcPr>
          <w:p w14:paraId="33F649EA" w14:textId="77777777" w:rsidR="003A55C5" w:rsidRPr="00426393" w:rsidRDefault="00000000" w:rsidP="009062FC">
            <w:pPr>
              <w:pStyle w:val="afffffffff9"/>
            </w:pPr>
            <w:r w:rsidRPr="00426393">
              <w:t>0.00471</w:t>
            </w:r>
          </w:p>
        </w:tc>
      </w:tr>
      <w:tr w:rsidR="003A55C5" w:rsidRPr="00426393" w14:paraId="59A1A68D" w14:textId="77777777">
        <w:trPr>
          <w:jc w:val="center"/>
        </w:trPr>
        <w:tc>
          <w:tcPr>
            <w:tcW w:w="2334" w:type="dxa"/>
            <w:shd w:val="clear" w:color="auto" w:fill="auto"/>
          </w:tcPr>
          <w:p w14:paraId="2BAA76A4" w14:textId="77777777" w:rsidR="003A55C5" w:rsidRPr="00426393" w:rsidRDefault="00000000" w:rsidP="009062FC">
            <w:pPr>
              <w:pStyle w:val="afffffffff9"/>
            </w:pPr>
            <w:r w:rsidRPr="00426393">
              <w:t>凤台县</w:t>
            </w:r>
          </w:p>
        </w:tc>
        <w:tc>
          <w:tcPr>
            <w:tcW w:w="2334" w:type="dxa"/>
            <w:shd w:val="clear" w:color="auto" w:fill="auto"/>
          </w:tcPr>
          <w:p w14:paraId="45963769" w14:textId="77777777" w:rsidR="003A55C5" w:rsidRPr="00426393" w:rsidRDefault="00000000" w:rsidP="009062FC">
            <w:pPr>
              <w:pStyle w:val="afffffffff9"/>
            </w:pPr>
            <w:r w:rsidRPr="00426393">
              <w:t>0.00528</w:t>
            </w:r>
          </w:p>
        </w:tc>
        <w:tc>
          <w:tcPr>
            <w:tcW w:w="2333" w:type="dxa"/>
            <w:shd w:val="clear" w:color="auto" w:fill="auto"/>
          </w:tcPr>
          <w:p w14:paraId="2ED89C13" w14:textId="77777777" w:rsidR="003A55C5" w:rsidRPr="00426393" w:rsidRDefault="00000000" w:rsidP="009062FC">
            <w:pPr>
              <w:pStyle w:val="afffffffff9"/>
            </w:pPr>
            <w:r w:rsidRPr="00426393">
              <w:t>黄山市辖区</w:t>
            </w:r>
          </w:p>
        </w:tc>
        <w:tc>
          <w:tcPr>
            <w:tcW w:w="2333" w:type="dxa"/>
            <w:shd w:val="clear" w:color="auto" w:fill="auto"/>
          </w:tcPr>
          <w:p w14:paraId="46E85214" w14:textId="77777777" w:rsidR="003A55C5" w:rsidRPr="00426393" w:rsidRDefault="00000000" w:rsidP="009062FC">
            <w:pPr>
              <w:pStyle w:val="afffffffff9"/>
            </w:pPr>
            <w:r w:rsidRPr="00426393">
              <w:t>0.00458</w:t>
            </w:r>
          </w:p>
        </w:tc>
      </w:tr>
      <w:tr w:rsidR="003A55C5" w:rsidRPr="00426393" w14:paraId="4581CEB2" w14:textId="77777777">
        <w:trPr>
          <w:jc w:val="center"/>
        </w:trPr>
        <w:tc>
          <w:tcPr>
            <w:tcW w:w="2334" w:type="dxa"/>
            <w:shd w:val="clear" w:color="auto" w:fill="auto"/>
          </w:tcPr>
          <w:p w14:paraId="297F4E88" w14:textId="77777777" w:rsidR="003A55C5" w:rsidRPr="00426393" w:rsidRDefault="00000000" w:rsidP="009062FC">
            <w:pPr>
              <w:pStyle w:val="afffffffff9"/>
            </w:pPr>
            <w:r w:rsidRPr="00426393">
              <w:lastRenderedPageBreak/>
              <w:t>寿县</w:t>
            </w:r>
          </w:p>
        </w:tc>
        <w:tc>
          <w:tcPr>
            <w:tcW w:w="2334" w:type="dxa"/>
            <w:shd w:val="clear" w:color="auto" w:fill="auto"/>
          </w:tcPr>
          <w:p w14:paraId="13F4930C" w14:textId="77777777" w:rsidR="003A55C5" w:rsidRPr="00426393" w:rsidRDefault="00000000" w:rsidP="009062FC">
            <w:pPr>
              <w:pStyle w:val="afffffffff9"/>
            </w:pPr>
            <w:r w:rsidRPr="00426393">
              <w:t>0.00521</w:t>
            </w:r>
          </w:p>
        </w:tc>
        <w:tc>
          <w:tcPr>
            <w:tcW w:w="2333" w:type="dxa"/>
            <w:shd w:val="clear" w:color="auto" w:fill="auto"/>
          </w:tcPr>
          <w:p w14:paraId="28B9EC75" w14:textId="77777777" w:rsidR="003A55C5" w:rsidRPr="00426393" w:rsidRDefault="00000000" w:rsidP="009062FC">
            <w:pPr>
              <w:pStyle w:val="afffffffff9"/>
            </w:pPr>
            <w:r w:rsidRPr="00426393">
              <w:t>歙县</w:t>
            </w:r>
          </w:p>
        </w:tc>
        <w:tc>
          <w:tcPr>
            <w:tcW w:w="2333" w:type="dxa"/>
            <w:shd w:val="clear" w:color="auto" w:fill="auto"/>
          </w:tcPr>
          <w:p w14:paraId="7FB107B6" w14:textId="77777777" w:rsidR="003A55C5" w:rsidRPr="00426393" w:rsidRDefault="00000000" w:rsidP="009062FC">
            <w:pPr>
              <w:pStyle w:val="afffffffff9"/>
            </w:pPr>
            <w:r w:rsidRPr="00426393">
              <w:t>0.00493</w:t>
            </w:r>
          </w:p>
        </w:tc>
      </w:tr>
      <w:tr w:rsidR="003A55C5" w:rsidRPr="00426393" w14:paraId="3E06B010" w14:textId="77777777">
        <w:trPr>
          <w:jc w:val="center"/>
        </w:trPr>
        <w:tc>
          <w:tcPr>
            <w:tcW w:w="2334" w:type="dxa"/>
            <w:shd w:val="clear" w:color="auto" w:fill="auto"/>
          </w:tcPr>
          <w:p w14:paraId="1FE36CFD" w14:textId="77777777" w:rsidR="003A55C5" w:rsidRPr="00426393" w:rsidRDefault="00000000" w:rsidP="009062FC">
            <w:pPr>
              <w:pStyle w:val="afffffffff9"/>
            </w:pPr>
            <w:r w:rsidRPr="00426393">
              <w:t>滁州市辖区</w:t>
            </w:r>
          </w:p>
        </w:tc>
        <w:tc>
          <w:tcPr>
            <w:tcW w:w="2334" w:type="dxa"/>
            <w:shd w:val="clear" w:color="auto" w:fill="auto"/>
          </w:tcPr>
          <w:p w14:paraId="72D8F615" w14:textId="77777777" w:rsidR="003A55C5" w:rsidRPr="00426393" w:rsidRDefault="00000000" w:rsidP="009062FC">
            <w:pPr>
              <w:pStyle w:val="afffffffff9"/>
            </w:pPr>
            <w:r w:rsidRPr="00426393">
              <w:t>0.00679</w:t>
            </w:r>
          </w:p>
        </w:tc>
        <w:tc>
          <w:tcPr>
            <w:tcW w:w="2333" w:type="dxa"/>
            <w:shd w:val="clear" w:color="auto" w:fill="auto"/>
          </w:tcPr>
          <w:p w14:paraId="08656B1C" w14:textId="77777777" w:rsidR="003A55C5" w:rsidRPr="00426393" w:rsidRDefault="00000000" w:rsidP="009062FC">
            <w:pPr>
              <w:pStyle w:val="afffffffff9"/>
            </w:pPr>
            <w:r w:rsidRPr="00426393">
              <w:t>休宁县</w:t>
            </w:r>
          </w:p>
        </w:tc>
        <w:tc>
          <w:tcPr>
            <w:tcW w:w="2333" w:type="dxa"/>
            <w:shd w:val="clear" w:color="auto" w:fill="auto"/>
          </w:tcPr>
          <w:p w14:paraId="35CABECE" w14:textId="77777777" w:rsidR="003A55C5" w:rsidRPr="00426393" w:rsidRDefault="00000000" w:rsidP="009062FC">
            <w:pPr>
              <w:pStyle w:val="afffffffff9"/>
            </w:pPr>
            <w:r w:rsidRPr="00426393">
              <w:t>0.00465</w:t>
            </w:r>
          </w:p>
        </w:tc>
      </w:tr>
      <w:tr w:rsidR="003A55C5" w:rsidRPr="00426393" w14:paraId="1E529069" w14:textId="77777777">
        <w:trPr>
          <w:jc w:val="center"/>
        </w:trPr>
        <w:tc>
          <w:tcPr>
            <w:tcW w:w="2334" w:type="dxa"/>
            <w:shd w:val="clear" w:color="auto" w:fill="auto"/>
          </w:tcPr>
          <w:p w14:paraId="219D3DBD" w14:textId="77777777" w:rsidR="003A55C5" w:rsidRPr="00426393" w:rsidRDefault="00000000" w:rsidP="009062FC">
            <w:pPr>
              <w:pStyle w:val="afffffffff9"/>
            </w:pPr>
            <w:r w:rsidRPr="00426393">
              <w:t>来安县</w:t>
            </w:r>
          </w:p>
        </w:tc>
        <w:tc>
          <w:tcPr>
            <w:tcW w:w="2334" w:type="dxa"/>
            <w:shd w:val="clear" w:color="auto" w:fill="auto"/>
          </w:tcPr>
          <w:p w14:paraId="28565307" w14:textId="77777777" w:rsidR="003A55C5" w:rsidRPr="00426393" w:rsidRDefault="00000000" w:rsidP="009062FC">
            <w:pPr>
              <w:pStyle w:val="afffffffff9"/>
            </w:pPr>
            <w:r w:rsidRPr="00426393">
              <w:t>0.00756</w:t>
            </w:r>
          </w:p>
        </w:tc>
        <w:tc>
          <w:tcPr>
            <w:tcW w:w="2333" w:type="dxa"/>
            <w:shd w:val="clear" w:color="auto" w:fill="auto"/>
          </w:tcPr>
          <w:p w14:paraId="12BC0571" w14:textId="77777777" w:rsidR="003A55C5" w:rsidRPr="00426393" w:rsidRDefault="00000000" w:rsidP="009062FC">
            <w:pPr>
              <w:pStyle w:val="afffffffff9"/>
            </w:pPr>
            <w:r w:rsidRPr="00426393">
              <w:t>黟县</w:t>
            </w:r>
          </w:p>
        </w:tc>
        <w:tc>
          <w:tcPr>
            <w:tcW w:w="2333" w:type="dxa"/>
            <w:shd w:val="clear" w:color="auto" w:fill="auto"/>
          </w:tcPr>
          <w:p w14:paraId="522987FB" w14:textId="77777777" w:rsidR="003A55C5" w:rsidRPr="00426393" w:rsidRDefault="00000000" w:rsidP="009062FC">
            <w:pPr>
              <w:pStyle w:val="afffffffff9"/>
            </w:pPr>
            <w:r w:rsidRPr="00426393">
              <w:t>0.00408</w:t>
            </w:r>
          </w:p>
        </w:tc>
      </w:tr>
      <w:tr w:rsidR="003A55C5" w:rsidRPr="00426393" w14:paraId="3A00EA99" w14:textId="77777777">
        <w:trPr>
          <w:jc w:val="center"/>
        </w:trPr>
        <w:tc>
          <w:tcPr>
            <w:tcW w:w="2334" w:type="dxa"/>
            <w:shd w:val="clear" w:color="auto" w:fill="auto"/>
          </w:tcPr>
          <w:p w14:paraId="607AD905" w14:textId="77777777" w:rsidR="003A55C5" w:rsidRPr="00426393" w:rsidRDefault="00000000" w:rsidP="009062FC">
            <w:pPr>
              <w:pStyle w:val="afffffffff9"/>
            </w:pPr>
            <w:r w:rsidRPr="00426393">
              <w:t>全椒县</w:t>
            </w:r>
          </w:p>
        </w:tc>
        <w:tc>
          <w:tcPr>
            <w:tcW w:w="2334" w:type="dxa"/>
            <w:shd w:val="clear" w:color="auto" w:fill="auto"/>
          </w:tcPr>
          <w:p w14:paraId="63E47C97" w14:textId="77777777" w:rsidR="003A55C5" w:rsidRPr="00426393" w:rsidRDefault="00000000" w:rsidP="009062FC">
            <w:pPr>
              <w:pStyle w:val="afffffffff9"/>
            </w:pPr>
            <w:r w:rsidRPr="00426393">
              <w:t>0.00676</w:t>
            </w:r>
          </w:p>
        </w:tc>
        <w:tc>
          <w:tcPr>
            <w:tcW w:w="2333" w:type="dxa"/>
            <w:shd w:val="clear" w:color="auto" w:fill="auto"/>
          </w:tcPr>
          <w:p w14:paraId="4F8C9CA6" w14:textId="77777777" w:rsidR="003A55C5" w:rsidRPr="00426393" w:rsidRDefault="00000000" w:rsidP="009062FC">
            <w:pPr>
              <w:pStyle w:val="afffffffff9"/>
            </w:pPr>
            <w:r w:rsidRPr="00426393">
              <w:t>祁门县</w:t>
            </w:r>
          </w:p>
        </w:tc>
        <w:tc>
          <w:tcPr>
            <w:tcW w:w="2333" w:type="dxa"/>
            <w:shd w:val="clear" w:color="auto" w:fill="auto"/>
          </w:tcPr>
          <w:p w14:paraId="60626671" w14:textId="77777777" w:rsidR="003A55C5" w:rsidRPr="00426393" w:rsidRDefault="00000000" w:rsidP="009062FC">
            <w:pPr>
              <w:pStyle w:val="afffffffff9"/>
            </w:pPr>
            <w:r w:rsidRPr="00426393">
              <w:t>0.00355</w:t>
            </w:r>
          </w:p>
        </w:tc>
      </w:tr>
      <w:tr w:rsidR="003A55C5" w:rsidRPr="00426393" w14:paraId="01F9127B" w14:textId="77777777">
        <w:trPr>
          <w:jc w:val="center"/>
        </w:trPr>
        <w:tc>
          <w:tcPr>
            <w:tcW w:w="2334" w:type="dxa"/>
            <w:shd w:val="clear" w:color="auto" w:fill="auto"/>
          </w:tcPr>
          <w:p w14:paraId="5034B87D" w14:textId="77777777" w:rsidR="003A55C5" w:rsidRPr="00426393" w:rsidRDefault="00000000" w:rsidP="009062FC">
            <w:pPr>
              <w:pStyle w:val="afffffffff9"/>
            </w:pPr>
            <w:r w:rsidRPr="00426393">
              <w:t>定远县</w:t>
            </w:r>
          </w:p>
        </w:tc>
        <w:tc>
          <w:tcPr>
            <w:tcW w:w="2334" w:type="dxa"/>
            <w:shd w:val="clear" w:color="auto" w:fill="auto"/>
          </w:tcPr>
          <w:p w14:paraId="11966323" w14:textId="77777777" w:rsidR="003A55C5" w:rsidRPr="00426393" w:rsidRDefault="00000000" w:rsidP="009062FC">
            <w:pPr>
              <w:pStyle w:val="afffffffff9"/>
            </w:pPr>
            <w:r w:rsidRPr="00426393">
              <w:t>0.00631</w:t>
            </w:r>
          </w:p>
        </w:tc>
        <w:tc>
          <w:tcPr>
            <w:tcW w:w="2333" w:type="dxa"/>
            <w:shd w:val="clear" w:color="auto" w:fill="auto"/>
            <w:vAlign w:val="center"/>
          </w:tcPr>
          <w:p w14:paraId="5165F361" w14:textId="77777777" w:rsidR="003A55C5" w:rsidRPr="00426393" w:rsidRDefault="003A55C5" w:rsidP="009062FC">
            <w:pPr>
              <w:pStyle w:val="afffffffff9"/>
            </w:pPr>
          </w:p>
        </w:tc>
        <w:tc>
          <w:tcPr>
            <w:tcW w:w="2333" w:type="dxa"/>
            <w:shd w:val="clear" w:color="auto" w:fill="auto"/>
            <w:vAlign w:val="center"/>
          </w:tcPr>
          <w:p w14:paraId="4F36BCE2" w14:textId="77777777" w:rsidR="003A55C5" w:rsidRPr="00426393" w:rsidRDefault="003A55C5" w:rsidP="009062FC">
            <w:pPr>
              <w:pStyle w:val="afffffffff9"/>
            </w:pPr>
          </w:p>
        </w:tc>
      </w:tr>
      <w:tr w:rsidR="003A55C5" w:rsidRPr="00426393" w14:paraId="0A8A275A" w14:textId="77777777">
        <w:trPr>
          <w:jc w:val="center"/>
        </w:trPr>
        <w:tc>
          <w:tcPr>
            <w:tcW w:w="2334" w:type="dxa"/>
            <w:shd w:val="clear" w:color="auto" w:fill="auto"/>
          </w:tcPr>
          <w:p w14:paraId="4B46AD22" w14:textId="77777777" w:rsidR="003A55C5" w:rsidRPr="00426393" w:rsidRDefault="00000000" w:rsidP="009062FC">
            <w:pPr>
              <w:pStyle w:val="afffffffff9"/>
            </w:pPr>
            <w:r w:rsidRPr="00426393">
              <w:t>凤阳县</w:t>
            </w:r>
          </w:p>
        </w:tc>
        <w:tc>
          <w:tcPr>
            <w:tcW w:w="2334" w:type="dxa"/>
            <w:shd w:val="clear" w:color="auto" w:fill="auto"/>
          </w:tcPr>
          <w:p w14:paraId="716CD0E3" w14:textId="77777777" w:rsidR="003A55C5" w:rsidRPr="00426393" w:rsidRDefault="00000000" w:rsidP="009062FC">
            <w:pPr>
              <w:pStyle w:val="afffffffff9"/>
            </w:pPr>
            <w:r w:rsidRPr="00426393">
              <w:t>0.00635</w:t>
            </w:r>
          </w:p>
        </w:tc>
        <w:tc>
          <w:tcPr>
            <w:tcW w:w="2333" w:type="dxa"/>
            <w:shd w:val="clear" w:color="auto" w:fill="auto"/>
            <w:vAlign w:val="center"/>
          </w:tcPr>
          <w:p w14:paraId="769675A5" w14:textId="77777777" w:rsidR="003A55C5" w:rsidRPr="00426393" w:rsidRDefault="003A55C5" w:rsidP="009062FC">
            <w:pPr>
              <w:pStyle w:val="afffffffff9"/>
            </w:pPr>
          </w:p>
        </w:tc>
        <w:tc>
          <w:tcPr>
            <w:tcW w:w="2333" w:type="dxa"/>
            <w:shd w:val="clear" w:color="auto" w:fill="auto"/>
            <w:vAlign w:val="center"/>
          </w:tcPr>
          <w:p w14:paraId="052C2B6A" w14:textId="77777777" w:rsidR="003A55C5" w:rsidRPr="00426393" w:rsidRDefault="003A55C5" w:rsidP="009062FC">
            <w:pPr>
              <w:pStyle w:val="afffffffff9"/>
            </w:pPr>
          </w:p>
        </w:tc>
      </w:tr>
      <w:tr w:rsidR="003A55C5" w:rsidRPr="00426393" w14:paraId="1312EB39" w14:textId="77777777">
        <w:trPr>
          <w:jc w:val="center"/>
        </w:trPr>
        <w:tc>
          <w:tcPr>
            <w:tcW w:w="2334" w:type="dxa"/>
            <w:shd w:val="clear" w:color="auto" w:fill="auto"/>
          </w:tcPr>
          <w:p w14:paraId="711450C1" w14:textId="77777777" w:rsidR="003A55C5" w:rsidRPr="00426393" w:rsidRDefault="00000000" w:rsidP="009062FC">
            <w:pPr>
              <w:pStyle w:val="afffffffff9"/>
            </w:pPr>
            <w:r w:rsidRPr="00426393">
              <w:t>天长市</w:t>
            </w:r>
          </w:p>
        </w:tc>
        <w:tc>
          <w:tcPr>
            <w:tcW w:w="2334" w:type="dxa"/>
            <w:shd w:val="clear" w:color="auto" w:fill="auto"/>
          </w:tcPr>
          <w:p w14:paraId="336AEAA2" w14:textId="77777777" w:rsidR="003A55C5" w:rsidRPr="00426393" w:rsidRDefault="00000000" w:rsidP="009062FC">
            <w:pPr>
              <w:pStyle w:val="afffffffff9"/>
            </w:pPr>
            <w:r w:rsidRPr="00426393">
              <w:t>0.00838</w:t>
            </w:r>
          </w:p>
        </w:tc>
        <w:tc>
          <w:tcPr>
            <w:tcW w:w="2333" w:type="dxa"/>
            <w:shd w:val="clear" w:color="auto" w:fill="auto"/>
            <w:vAlign w:val="center"/>
          </w:tcPr>
          <w:p w14:paraId="27B81FB2" w14:textId="77777777" w:rsidR="003A55C5" w:rsidRPr="00426393" w:rsidRDefault="003A55C5" w:rsidP="009062FC">
            <w:pPr>
              <w:pStyle w:val="afffffffff9"/>
            </w:pPr>
          </w:p>
        </w:tc>
        <w:tc>
          <w:tcPr>
            <w:tcW w:w="2333" w:type="dxa"/>
            <w:shd w:val="clear" w:color="auto" w:fill="auto"/>
            <w:vAlign w:val="center"/>
          </w:tcPr>
          <w:p w14:paraId="5DA4B725" w14:textId="77777777" w:rsidR="003A55C5" w:rsidRPr="00426393" w:rsidRDefault="003A55C5" w:rsidP="009062FC">
            <w:pPr>
              <w:pStyle w:val="afffffffff9"/>
            </w:pPr>
          </w:p>
        </w:tc>
      </w:tr>
      <w:tr w:rsidR="003A55C5" w:rsidRPr="00426393" w14:paraId="65CCA000" w14:textId="77777777">
        <w:trPr>
          <w:jc w:val="center"/>
        </w:trPr>
        <w:tc>
          <w:tcPr>
            <w:tcW w:w="2334" w:type="dxa"/>
            <w:shd w:val="clear" w:color="auto" w:fill="auto"/>
          </w:tcPr>
          <w:p w14:paraId="57D6A8F2" w14:textId="77777777" w:rsidR="003A55C5" w:rsidRPr="00426393" w:rsidRDefault="00000000" w:rsidP="009062FC">
            <w:pPr>
              <w:pStyle w:val="afffffffff9"/>
            </w:pPr>
            <w:r w:rsidRPr="00426393">
              <w:t>明光市</w:t>
            </w:r>
          </w:p>
        </w:tc>
        <w:tc>
          <w:tcPr>
            <w:tcW w:w="2334" w:type="dxa"/>
            <w:shd w:val="clear" w:color="auto" w:fill="auto"/>
          </w:tcPr>
          <w:p w14:paraId="611C3171" w14:textId="77777777" w:rsidR="003A55C5" w:rsidRPr="00426393" w:rsidRDefault="00000000" w:rsidP="009062FC">
            <w:pPr>
              <w:pStyle w:val="afffffffff9"/>
            </w:pPr>
            <w:r w:rsidRPr="00426393">
              <w:t>0.00666</w:t>
            </w:r>
          </w:p>
        </w:tc>
        <w:tc>
          <w:tcPr>
            <w:tcW w:w="2333" w:type="dxa"/>
            <w:shd w:val="clear" w:color="auto" w:fill="auto"/>
            <w:vAlign w:val="center"/>
          </w:tcPr>
          <w:p w14:paraId="11A19A9D" w14:textId="77777777" w:rsidR="003A55C5" w:rsidRPr="00426393" w:rsidRDefault="003A55C5" w:rsidP="009062FC">
            <w:pPr>
              <w:pStyle w:val="afffffffff9"/>
            </w:pPr>
          </w:p>
        </w:tc>
        <w:tc>
          <w:tcPr>
            <w:tcW w:w="2333" w:type="dxa"/>
            <w:shd w:val="clear" w:color="auto" w:fill="auto"/>
            <w:vAlign w:val="center"/>
          </w:tcPr>
          <w:p w14:paraId="7FB53559" w14:textId="77777777" w:rsidR="003A55C5" w:rsidRPr="00426393" w:rsidRDefault="003A55C5" w:rsidP="009062FC">
            <w:pPr>
              <w:pStyle w:val="afffffffff9"/>
            </w:pPr>
          </w:p>
        </w:tc>
      </w:tr>
      <w:tr w:rsidR="003A55C5" w:rsidRPr="00426393" w14:paraId="74DB3731" w14:textId="77777777">
        <w:trPr>
          <w:jc w:val="center"/>
        </w:trPr>
        <w:tc>
          <w:tcPr>
            <w:tcW w:w="2334" w:type="dxa"/>
            <w:shd w:val="clear" w:color="auto" w:fill="auto"/>
          </w:tcPr>
          <w:p w14:paraId="762305D3" w14:textId="77777777" w:rsidR="003A55C5" w:rsidRPr="00426393" w:rsidRDefault="00000000" w:rsidP="009062FC">
            <w:pPr>
              <w:pStyle w:val="afffffffff9"/>
            </w:pPr>
            <w:r w:rsidRPr="00426393">
              <w:t>六安市辖区</w:t>
            </w:r>
          </w:p>
        </w:tc>
        <w:tc>
          <w:tcPr>
            <w:tcW w:w="2334" w:type="dxa"/>
            <w:shd w:val="clear" w:color="auto" w:fill="auto"/>
          </w:tcPr>
          <w:p w14:paraId="38A36A16" w14:textId="77777777" w:rsidR="003A55C5" w:rsidRPr="00426393" w:rsidRDefault="00000000" w:rsidP="009062FC">
            <w:pPr>
              <w:pStyle w:val="afffffffff9"/>
            </w:pPr>
            <w:r w:rsidRPr="00426393">
              <w:t>0.00491</w:t>
            </w:r>
          </w:p>
        </w:tc>
        <w:tc>
          <w:tcPr>
            <w:tcW w:w="2333" w:type="dxa"/>
            <w:shd w:val="clear" w:color="auto" w:fill="auto"/>
            <w:vAlign w:val="center"/>
          </w:tcPr>
          <w:p w14:paraId="7029A056" w14:textId="77777777" w:rsidR="003A55C5" w:rsidRPr="00426393" w:rsidRDefault="003A55C5" w:rsidP="009062FC">
            <w:pPr>
              <w:pStyle w:val="afffffffff9"/>
            </w:pPr>
          </w:p>
        </w:tc>
        <w:tc>
          <w:tcPr>
            <w:tcW w:w="2333" w:type="dxa"/>
            <w:shd w:val="clear" w:color="auto" w:fill="auto"/>
            <w:vAlign w:val="center"/>
          </w:tcPr>
          <w:p w14:paraId="07F8F4FD" w14:textId="77777777" w:rsidR="003A55C5" w:rsidRPr="00426393" w:rsidRDefault="003A55C5" w:rsidP="009062FC">
            <w:pPr>
              <w:pStyle w:val="afffffffff9"/>
            </w:pPr>
          </w:p>
        </w:tc>
      </w:tr>
      <w:tr w:rsidR="003A55C5" w:rsidRPr="00426393" w14:paraId="34EB46CA" w14:textId="77777777">
        <w:trPr>
          <w:jc w:val="center"/>
        </w:trPr>
        <w:tc>
          <w:tcPr>
            <w:tcW w:w="2334" w:type="dxa"/>
            <w:shd w:val="clear" w:color="auto" w:fill="auto"/>
          </w:tcPr>
          <w:p w14:paraId="18E1563A" w14:textId="77777777" w:rsidR="003A55C5" w:rsidRPr="00426393" w:rsidRDefault="00000000" w:rsidP="009062FC">
            <w:pPr>
              <w:pStyle w:val="afffffffff9"/>
            </w:pPr>
            <w:r w:rsidRPr="00426393">
              <w:t>霍邱县</w:t>
            </w:r>
          </w:p>
        </w:tc>
        <w:tc>
          <w:tcPr>
            <w:tcW w:w="2334" w:type="dxa"/>
            <w:shd w:val="clear" w:color="auto" w:fill="auto"/>
          </w:tcPr>
          <w:p w14:paraId="17B5B9A0" w14:textId="77777777" w:rsidR="003A55C5" w:rsidRPr="00426393" w:rsidRDefault="00000000" w:rsidP="009062FC">
            <w:pPr>
              <w:pStyle w:val="afffffffff9"/>
            </w:pPr>
            <w:r w:rsidRPr="00426393">
              <w:t>0.00470</w:t>
            </w:r>
          </w:p>
        </w:tc>
        <w:tc>
          <w:tcPr>
            <w:tcW w:w="2333" w:type="dxa"/>
            <w:shd w:val="clear" w:color="auto" w:fill="auto"/>
            <w:vAlign w:val="center"/>
          </w:tcPr>
          <w:p w14:paraId="319EFEB3" w14:textId="77777777" w:rsidR="003A55C5" w:rsidRPr="00426393" w:rsidRDefault="003A55C5" w:rsidP="009062FC">
            <w:pPr>
              <w:pStyle w:val="afffffffff9"/>
            </w:pPr>
          </w:p>
        </w:tc>
        <w:tc>
          <w:tcPr>
            <w:tcW w:w="2333" w:type="dxa"/>
            <w:shd w:val="clear" w:color="auto" w:fill="auto"/>
            <w:vAlign w:val="center"/>
          </w:tcPr>
          <w:p w14:paraId="3B9DEF1F" w14:textId="77777777" w:rsidR="003A55C5" w:rsidRPr="00426393" w:rsidRDefault="003A55C5" w:rsidP="009062FC">
            <w:pPr>
              <w:pStyle w:val="afffffffff9"/>
            </w:pPr>
          </w:p>
        </w:tc>
      </w:tr>
      <w:tr w:rsidR="003A55C5" w:rsidRPr="00426393" w14:paraId="5EDC9833" w14:textId="77777777">
        <w:trPr>
          <w:jc w:val="center"/>
        </w:trPr>
        <w:tc>
          <w:tcPr>
            <w:tcW w:w="2334" w:type="dxa"/>
            <w:shd w:val="clear" w:color="auto" w:fill="auto"/>
          </w:tcPr>
          <w:p w14:paraId="410774A5" w14:textId="77777777" w:rsidR="003A55C5" w:rsidRPr="00426393" w:rsidRDefault="00000000" w:rsidP="009062FC">
            <w:pPr>
              <w:pStyle w:val="afffffffff9"/>
            </w:pPr>
            <w:r w:rsidRPr="00426393">
              <w:t>舒城县</w:t>
            </w:r>
          </w:p>
        </w:tc>
        <w:tc>
          <w:tcPr>
            <w:tcW w:w="2334" w:type="dxa"/>
            <w:shd w:val="clear" w:color="auto" w:fill="auto"/>
          </w:tcPr>
          <w:p w14:paraId="5612BFCC" w14:textId="77777777" w:rsidR="003A55C5" w:rsidRPr="00426393" w:rsidRDefault="00000000" w:rsidP="009062FC">
            <w:pPr>
              <w:pStyle w:val="afffffffff9"/>
            </w:pPr>
            <w:r w:rsidRPr="00426393">
              <w:t>0.00457</w:t>
            </w:r>
          </w:p>
        </w:tc>
        <w:tc>
          <w:tcPr>
            <w:tcW w:w="2333" w:type="dxa"/>
            <w:shd w:val="clear" w:color="auto" w:fill="auto"/>
            <w:vAlign w:val="center"/>
          </w:tcPr>
          <w:p w14:paraId="2854D77E" w14:textId="77777777" w:rsidR="003A55C5" w:rsidRPr="00426393" w:rsidRDefault="003A55C5" w:rsidP="009062FC">
            <w:pPr>
              <w:pStyle w:val="afffffffff9"/>
            </w:pPr>
          </w:p>
        </w:tc>
        <w:tc>
          <w:tcPr>
            <w:tcW w:w="2333" w:type="dxa"/>
            <w:shd w:val="clear" w:color="auto" w:fill="auto"/>
            <w:vAlign w:val="center"/>
          </w:tcPr>
          <w:p w14:paraId="59DBC334" w14:textId="77777777" w:rsidR="003A55C5" w:rsidRPr="00426393" w:rsidRDefault="003A55C5" w:rsidP="009062FC">
            <w:pPr>
              <w:pStyle w:val="afffffffff9"/>
            </w:pPr>
          </w:p>
        </w:tc>
      </w:tr>
      <w:tr w:rsidR="003A55C5" w:rsidRPr="00426393" w14:paraId="263D2593" w14:textId="77777777">
        <w:trPr>
          <w:jc w:val="center"/>
        </w:trPr>
        <w:tc>
          <w:tcPr>
            <w:tcW w:w="2334" w:type="dxa"/>
            <w:shd w:val="clear" w:color="auto" w:fill="auto"/>
          </w:tcPr>
          <w:p w14:paraId="4FC7D576" w14:textId="77777777" w:rsidR="003A55C5" w:rsidRPr="00426393" w:rsidRDefault="00000000" w:rsidP="009062FC">
            <w:pPr>
              <w:pStyle w:val="afffffffff9"/>
            </w:pPr>
            <w:r w:rsidRPr="00426393">
              <w:t>金寨县</w:t>
            </w:r>
          </w:p>
        </w:tc>
        <w:tc>
          <w:tcPr>
            <w:tcW w:w="2334" w:type="dxa"/>
            <w:shd w:val="clear" w:color="auto" w:fill="auto"/>
          </w:tcPr>
          <w:p w14:paraId="4054F026" w14:textId="77777777" w:rsidR="003A55C5" w:rsidRPr="00426393" w:rsidRDefault="00000000" w:rsidP="009062FC">
            <w:pPr>
              <w:pStyle w:val="afffffffff9"/>
            </w:pPr>
            <w:r w:rsidRPr="00426393">
              <w:t>0.00307</w:t>
            </w:r>
          </w:p>
        </w:tc>
        <w:tc>
          <w:tcPr>
            <w:tcW w:w="2333" w:type="dxa"/>
            <w:shd w:val="clear" w:color="auto" w:fill="auto"/>
            <w:vAlign w:val="center"/>
          </w:tcPr>
          <w:p w14:paraId="158DCB4E" w14:textId="77777777" w:rsidR="003A55C5" w:rsidRPr="00426393" w:rsidRDefault="003A55C5" w:rsidP="009062FC">
            <w:pPr>
              <w:pStyle w:val="afffffffff9"/>
            </w:pPr>
          </w:p>
        </w:tc>
        <w:tc>
          <w:tcPr>
            <w:tcW w:w="2333" w:type="dxa"/>
            <w:shd w:val="clear" w:color="auto" w:fill="auto"/>
            <w:vAlign w:val="center"/>
          </w:tcPr>
          <w:p w14:paraId="7BBD3F95" w14:textId="77777777" w:rsidR="003A55C5" w:rsidRPr="00426393" w:rsidRDefault="003A55C5" w:rsidP="009062FC">
            <w:pPr>
              <w:pStyle w:val="afffffffff9"/>
            </w:pPr>
          </w:p>
        </w:tc>
      </w:tr>
      <w:tr w:rsidR="003A55C5" w:rsidRPr="00426393" w14:paraId="7006589B" w14:textId="77777777">
        <w:trPr>
          <w:jc w:val="center"/>
        </w:trPr>
        <w:tc>
          <w:tcPr>
            <w:tcW w:w="2334" w:type="dxa"/>
            <w:shd w:val="clear" w:color="auto" w:fill="auto"/>
          </w:tcPr>
          <w:p w14:paraId="12D7485B" w14:textId="77777777" w:rsidR="003A55C5" w:rsidRPr="00426393" w:rsidRDefault="00000000" w:rsidP="009062FC">
            <w:pPr>
              <w:pStyle w:val="afffffffff9"/>
            </w:pPr>
            <w:r w:rsidRPr="00426393">
              <w:t>霍山县</w:t>
            </w:r>
          </w:p>
        </w:tc>
        <w:tc>
          <w:tcPr>
            <w:tcW w:w="2334" w:type="dxa"/>
            <w:shd w:val="clear" w:color="auto" w:fill="auto"/>
          </w:tcPr>
          <w:p w14:paraId="67FF7744" w14:textId="77777777" w:rsidR="003A55C5" w:rsidRPr="00426393" w:rsidRDefault="00000000" w:rsidP="009062FC">
            <w:pPr>
              <w:pStyle w:val="afffffffff9"/>
            </w:pPr>
            <w:r w:rsidRPr="00426393">
              <w:t>0.00357</w:t>
            </w:r>
          </w:p>
        </w:tc>
        <w:tc>
          <w:tcPr>
            <w:tcW w:w="2333" w:type="dxa"/>
            <w:shd w:val="clear" w:color="auto" w:fill="auto"/>
            <w:vAlign w:val="center"/>
          </w:tcPr>
          <w:p w14:paraId="4E8F4BFC" w14:textId="77777777" w:rsidR="003A55C5" w:rsidRPr="00426393" w:rsidRDefault="003A55C5" w:rsidP="009062FC">
            <w:pPr>
              <w:pStyle w:val="afffffffff9"/>
            </w:pPr>
          </w:p>
        </w:tc>
        <w:tc>
          <w:tcPr>
            <w:tcW w:w="2333" w:type="dxa"/>
            <w:shd w:val="clear" w:color="auto" w:fill="auto"/>
            <w:vAlign w:val="center"/>
          </w:tcPr>
          <w:p w14:paraId="6A62EC0B" w14:textId="77777777" w:rsidR="003A55C5" w:rsidRPr="00426393" w:rsidRDefault="003A55C5" w:rsidP="009062FC">
            <w:pPr>
              <w:pStyle w:val="afffffffff9"/>
            </w:pPr>
          </w:p>
        </w:tc>
      </w:tr>
    </w:tbl>
    <w:p w14:paraId="3E8220C1" w14:textId="77777777" w:rsidR="003A55C5" w:rsidRPr="00426393" w:rsidRDefault="00000000" w:rsidP="00C26C1A">
      <w:pPr>
        <w:pStyle w:val="aff5"/>
        <w:rPr>
          <w:rFonts w:ascii="Times New Roman"/>
        </w:rPr>
      </w:pPr>
      <w:r w:rsidRPr="00426393">
        <w:rPr>
          <w:rFonts w:ascii="Times New Roman"/>
        </w:rPr>
        <w:t>坡长因子和坡度因子</w:t>
      </w:r>
      <w:bookmarkEnd w:id="116"/>
    </w:p>
    <w:p w14:paraId="212F5C10" w14:textId="77777777" w:rsidR="003A55C5" w:rsidRPr="00426393" w:rsidRDefault="00000000">
      <w:pPr>
        <w:pStyle w:val="afffff5"/>
        <w:ind w:firstLine="420"/>
        <w:rPr>
          <w:rFonts w:ascii="Times New Roman"/>
        </w:rPr>
      </w:pPr>
      <w:r w:rsidRPr="00426393">
        <w:rPr>
          <w:rFonts w:ascii="Times New Roman"/>
        </w:rPr>
        <w:t>坡长因子和坡度因子按照公式（</w:t>
      </w:r>
      <w:r w:rsidRPr="00426393">
        <w:rPr>
          <w:rFonts w:ascii="Times New Roman"/>
        </w:rPr>
        <w:t>C.17</w:t>
      </w:r>
      <w:r w:rsidRPr="00426393">
        <w:rPr>
          <w:rFonts w:ascii="Times New Roman"/>
        </w:rPr>
        <w:t>）（</w:t>
      </w:r>
      <w:r w:rsidRPr="00426393">
        <w:rPr>
          <w:rFonts w:ascii="Times New Roman"/>
        </w:rPr>
        <w:t>C.18</w:t>
      </w:r>
      <w:r w:rsidRPr="00426393">
        <w:rPr>
          <w:rFonts w:ascii="Times New Roman"/>
        </w:rPr>
        <w:t>）（</w:t>
      </w:r>
      <w:r w:rsidRPr="00426393">
        <w:rPr>
          <w:rFonts w:ascii="Times New Roman"/>
        </w:rPr>
        <w:t>C.19</w:t>
      </w:r>
      <w:r w:rsidRPr="00426393">
        <w:rPr>
          <w:rFonts w:ascii="Times New Roman"/>
        </w:rPr>
        <w:t>）（</w:t>
      </w:r>
      <w:r w:rsidRPr="00426393">
        <w:rPr>
          <w:rFonts w:ascii="Times New Roman"/>
        </w:rPr>
        <w:t>C.20</w:t>
      </w:r>
      <w:r w:rsidRPr="00426393">
        <w:rPr>
          <w:rFonts w:ascii="Times New Roman"/>
        </w:rPr>
        <w:t>）计算。</w:t>
      </w:r>
    </w:p>
    <w:p w14:paraId="30EBA462" w14:textId="43A9B83D" w:rsidR="003A55C5" w:rsidRPr="00426393" w:rsidRDefault="00000000">
      <w:pPr>
        <w:pStyle w:val="afffffff1"/>
        <w:rPr>
          <w:rFonts w:ascii="Times New Roman" w:hAnsi="Times New Roman"/>
        </w:rPr>
      </w:pPr>
      <w:r w:rsidRPr="00426393">
        <w:rPr>
          <w:rFonts w:ascii="Times New Roman" w:hAnsi="Times New Roman"/>
        </w:rPr>
        <w:tab/>
      </w:r>
      <m:oMath>
        <m:r>
          <w:rPr>
            <w:rFonts w:ascii="Cambria Math" w:hAnsi="Cambria Math"/>
          </w:rPr>
          <m:t>L=</m:t>
        </m:r>
        <m:sSup>
          <m:sSupPr>
            <m:ctrlPr>
              <w:rPr>
                <w:rFonts w:ascii="Cambria Math" w:hAnsi="Cambria Math"/>
                <w:i/>
                <w:iCs/>
              </w:rPr>
            </m:ctrlPr>
          </m:sSupPr>
          <m:e>
            <m:d>
              <m:dPr>
                <m:ctrlPr>
                  <w:rPr>
                    <w:rFonts w:ascii="Cambria Math" w:hAnsi="Cambria Math"/>
                    <w:i/>
                    <w:iCs/>
                  </w:rPr>
                </m:ctrlPr>
              </m:dPr>
              <m:e>
                <m:f>
                  <m:fPr>
                    <m:ctrlPr>
                      <w:rPr>
                        <w:rFonts w:ascii="Cambria Math" w:hAnsi="Cambria Math"/>
                        <w:i/>
                        <w:iCs/>
                      </w:rPr>
                    </m:ctrlPr>
                  </m:fPr>
                  <m:num>
                    <m:r>
                      <w:rPr>
                        <w:rFonts w:ascii="Cambria Math" w:hAnsi="Cambria Math"/>
                      </w:rPr>
                      <m:t>λ</m:t>
                    </m:r>
                  </m:num>
                  <m:den>
                    <m:r>
                      <w:rPr>
                        <w:rFonts w:ascii="Cambria Math" w:hAnsi="Cambria Math"/>
                      </w:rPr>
                      <m:t>22.13</m:t>
                    </m:r>
                  </m:den>
                </m:f>
              </m:e>
            </m:d>
          </m:e>
          <m:sup>
            <m:r>
              <w:rPr>
                <w:rFonts w:ascii="Cambria Math" w:hAnsi="Cambria Math"/>
              </w:rPr>
              <m:t>m</m:t>
            </m:r>
          </m:sup>
        </m:sSup>
      </m:oMath>
      <w:r w:rsidRPr="00426393">
        <w:rPr>
          <w:rFonts w:ascii="Times New Roman" w:eastAsia="微软雅黑" w:hAnsi="Times New Roman"/>
        </w:rPr>
        <w:tab/>
      </w:r>
      <w:r w:rsidRPr="00426393">
        <w:rPr>
          <w:rFonts w:ascii="Times New Roman" w:hAnsi="Times New Roman"/>
        </w:rPr>
        <w:t>(</w:t>
      </w:r>
      <w:r w:rsidR="009876D4" w:rsidRPr="00426393">
        <w:rPr>
          <w:rFonts w:ascii="Times New Roman" w:hAnsi="Times New Roman"/>
        </w:rPr>
        <w:t>C</w:t>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seq fulu_equation_133730912707223732  </w:instrText>
      </w:r>
      <w:r w:rsidRPr="00426393">
        <w:rPr>
          <w:rFonts w:ascii="Times New Roman" w:hAnsi="Times New Roman"/>
        </w:rPr>
        <w:fldChar w:fldCharType="separate"/>
      </w:r>
      <w:r w:rsidR="007E49B2" w:rsidRPr="00426393">
        <w:rPr>
          <w:rFonts w:ascii="Times New Roman" w:hAnsi="Times New Roman"/>
          <w:noProof/>
        </w:rPr>
        <w:t>17</w:t>
      </w:r>
      <w:r w:rsidRPr="00426393">
        <w:rPr>
          <w:rFonts w:ascii="Times New Roman" w:hAnsi="Times New Roman"/>
        </w:rPr>
        <w:fldChar w:fldCharType="end"/>
      </w:r>
      <w:r w:rsidRPr="00426393">
        <w:rPr>
          <w:rFonts w:ascii="Times New Roman" w:hAnsi="Times New Roman"/>
        </w:rPr>
        <w:t>)</w:t>
      </w:r>
    </w:p>
    <w:p w14:paraId="5B0E23E2" w14:textId="6B8F8765" w:rsidR="003A55C5" w:rsidRPr="00426393" w:rsidRDefault="00000000">
      <w:pPr>
        <w:pStyle w:val="afffffff1"/>
        <w:rPr>
          <w:rFonts w:ascii="Times New Roman" w:hAnsi="Times New Roman"/>
        </w:rPr>
      </w:pPr>
      <w:r w:rsidRPr="00426393">
        <w:rPr>
          <w:rFonts w:ascii="Times New Roman" w:hAnsi="Times New Roman"/>
        </w:rPr>
        <w:tab/>
      </w:r>
      <m:oMath>
        <m:r>
          <w:rPr>
            <w:rFonts w:ascii="Cambria Math" w:hAnsi="Cambria Math"/>
          </w:rPr>
          <m:t>m=</m:t>
        </m:r>
        <m:f>
          <m:fPr>
            <m:ctrlPr>
              <w:rPr>
                <w:rFonts w:ascii="Cambria Math" w:hAnsi="Cambria Math"/>
                <w:i/>
                <w:iCs/>
              </w:rPr>
            </m:ctrlPr>
          </m:fPr>
          <m:num>
            <m:r>
              <w:rPr>
                <w:rFonts w:ascii="Cambria Math" w:hAnsi="Cambria Math"/>
              </w:rPr>
              <m:t>β</m:t>
            </m:r>
          </m:num>
          <m:den>
            <m:d>
              <m:dPr>
                <m:ctrlPr>
                  <w:rPr>
                    <w:rFonts w:ascii="Cambria Math" w:hAnsi="Cambria Math"/>
                    <w:i/>
                    <w:iCs/>
                  </w:rPr>
                </m:ctrlPr>
              </m:dPr>
              <m:e>
                <m:r>
                  <w:rPr>
                    <w:rFonts w:ascii="Cambria Math" w:hAnsi="Cambria Math"/>
                  </w:rPr>
                  <m:t>1+β</m:t>
                </m:r>
              </m:e>
            </m:d>
          </m:den>
        </m:f>
      </m:oMath>
      <w:r w:rsidRPr="00426393">
        <w:rPr>
          <w:rFonts w:ascii="Times New Roman" w:eastAsia="微软雅黑" w:hAnsi="Times New Roman"/>
        </w:rPr>
        <w:tab/>
      </w:r>
      <w:r w:rsidRPr="00426393">
        <w:rPr>
          <w:rFonts w:ascii="Times New Roman" w:hAnsi="Times New Roman"/>
        </w:rPr>
        <w:t>(</w:t>
      </w:r>
      <w:r w:rsidR="009876D4" w:rsidRPr="00426393">
        <w:rPr>
          <w:rFonts w:ascii="Times New Roman" w:hAnsi="Times New Roman"/>
        </w:rPr>
        <w:t>C</w:t>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seq fulu_equation_133730912707223732  </w:instrText>
      </w:r>
      <w:r w:rsidRPr="00426393">
        <w:rPr>
          <w:rFonts w:ascii="Times New Roman" w:hAnsi="Times New Roman"/>
        </w:rPr>
        <w:fldChar w:fldCharType="separate"/>
      </w:r>
      <w:r w:rsidR="007E49B2" w:rsidRPr="00426393">
        <w:rPr>
          <w:rFonts w:ascii="Times New Roman" w:hAnsi="Times New Roman"/>
          <w:noProof/>
        </w:rPr>
        <w:t>18</w:t>
      </w:r>
      <w:r w:rsidRPr="00426393">
        <w:rPr>
          <w:rFonts w:ascii="Times New Roman" w:hAnsi="Times New Roman"/>
        </w:rPr>
        <w:fldChar w:fldCharType="end"/>
      </w:r>
      <w:r w:rsidRPr="00426393">
        <w:rPr>
          <w:rFonts w:ascii="Times New Roman" w:hAnsi="Times New Roman"/>
        </w:rPr>
        <w:t>)</w:t>
      </w:r>
    </w:p>
    <w:p w14:paraId="48837E9A" w14:textId="3FB676A7" w:rsidR="003A55C5" w:rsidRPr="00426393" w:rsidRDefault="00000000">
      <w:pPr>
        <w:pStyle w:val="afffffff1"/>
        <w:rPr>
          <w:rFonts w:ascii="Times New Roman" w:hAnsi="Times New Roman"/>
        </w:rPr>
      </w:pPr>
      <w:r w:rsidRPr="00426393">
        <w:rPr>
          <w:rFonts w:ascii="Times New Roman" w:hAnsi="Times New Roman"/>
        </w:rPr>
        <w:tab/>
      </w:r>
      <m:oMath>
        <m:r>
          <w:rPr>
            <w:rFonts w:ascii="Cambria Math" w:hAnsi="Cambria Math"/>
          </w:rPr>
          <m:t>β=</m:t>
        </m:r>
        <m:f>
          <m:fPr>
            <m:ctrlPr>
              <w:rPr>
                <w:rFonts w:ascii="Cambria Math" w:hAnsi="Cambria Math"/>
                <w:i/>
                <w:iCs/>
              </w:rPr>
            </m:ctrlPr>
          </m:fPr>
          <m:num>
            <m:r>
              <w:rPr>
                <w:rFonts w:ascii="Cambria Math" w:hAnsi="Cambria Math"/>
              </w:rPr>
              <m:t>sinθ∕0.0896</m:t>
            </m:r>
          </m:num>
          <m:den>
            <m:r>
              <w:rPr>
                <w:rFonts w:ascii="Cambria Math" w:hAnsi="Cambria Math"/>
              </w:rPr>
              <m:t>3×sin</m:t>
            </m:r>
            <m:sSup>
              <m:sSupPr>
                <m:ctrlPr>
                  <w:rPr>
                    <w:rFonts w:ascii="Cambria Math" w:hAnsi="Cambria Math"/>
                    <w:i/>
                    <w:iCs/>
                  </w:rPr>
                </m:ctrlPr>
              </m:sSupPr>
              <m:e>
                <m:r>
                  <w:rPr>
                    <w:rFonts w:ascii="Cambria Math" w:hAnsi="Cambria Math"/>
                  </w:rPr>
                  <m:t>θ</m:t>
                </m:r>
              </m:e>
              <m:sup>
                <m:r>
                  <w:rPr>
                    <w:rFonts w:ascii="Cambria Math" w:hAnsi="Cambria Math"/>
                  </w:rPr>
                  <m:t>0.8</m:t>
                </m:r>
              </m:sup>
            </m:sSup>
            <m:r>
              <w:rPr>
                <w:rFonts w:ascii="Cambria Math" w:hAnsi="Cambria Math"/>
              </w:rPr>
              <m:t>+0.56</m:t>
            </m:r>
          </m:den>
        </m:f>
      </m:oMath>
      <w:r w:rsidRPr="00426393">
        <w:rPr>
          <w:rFonts w:ascii="Times New Roman" w:eastAsia="微软雅黑" w:hAnsi="Times New Roman"/>
        </w:rPr>
        <w:tab/>
      </w:r>
      <w:r w:rsidRPr="00426393">
        <w:rPr>
          <w:rFonts w:ascii="Times New Roman" w:hAnsi="Times New Roman"/>
        </w:rPr>
        <w:t>(</w:t>
      </w:r>
      <w:r w:rsidR="009876D4" w:rsidRPr="00426393">
        <w:rPr>
          <w:rFonts w:ascii="Times New Roman" w:hAnsi="Times New Roman"/>
        </w:rPr>
        <w:t>C</w:t>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seq fulu_equation_133730912707223732  </w:instrText>
      </w:r>
      <w:r w:rsidRPr="00426393">
        <w:rPr>
          <w:rFonts w:ascii="Times New Roman" w:hAnsi="Times New Roman"/>
        </w:rPr>
        <w:fldChar w:fldCharType="separate"/>
      </w:r>
      <w:r w:rsidR="007E49B2" w:rsidRPr="00426393">
        <w:rPr>
          <w:rFonts w:ascii="Times New Roman" w:hAnsi="Times New Roman"/>
          <w:noProof/>
        </w:rPr>
        <w:t>19</w:t>
      </w:r>
      <w:r w:rsidRPr="00426393">
        <w:rPr>
          <w:rFonts w:ascii="Times New Roman" w:hAnsi="Times New Roman"/>
        </w:rPr>
        <w:fldChar w:fldCharType="end"/>
      </w:r>
      <w:r w:rsidRPr="00426393">
        <w:rPr>
          <w:rFonts w:ascii="Times New Roman" w:hAnsi="Times New Roman"/>
        </w:rPr>
        <w:t>)</w:t>
      </w:r>
    </w:p>
    <w:p w14:paraId="779CAA31" w14:textId="5C2D16C7" w:rsidR="003A55C5" w:rsidRPr="00426393" w:rsidRDefault="00000000">
      <w:pPr>
        <w:pStyle w:val="afffffff1"/>
        <w:rPr>
          <w:rFonts w:ascii="Times New Roman" w:hAnsi="Times New Roman"/>
        </w:rPr>
      </w:pPr>
      <w:r w:rsidRPr="00426393">
        <w:rPr>
          <w:rFonts w:ascii="Times New Roman" w:hAnsi="Times New Roman"/>
        </w:rPr>
        <w:tab/>
      </w:r>
      <m:oMath>
        <m:r>
          <w:rPr>
            <w:rFonts w:ascii="Cambria Math" w:hAnsi="Cambria Math"/>
          </w:rPr>
          <m:t>S=</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r>
                    <w:rPr>
                      <w:rFonts w:ascii="Cambria Math" w:hAnsi="Cambria Math"/>
                    </w:rPr>
                    <m:t>10.8×sin</m:t>
                  </m:r>
                  <m:d>
                    <m:dPr>
                      <m:ctrlPr>
                        <w:rPr>
                          <w:rFonts w:ascii="Cambria Math" w:hAnsi="Cambria Math"/>
                          <w:i/>
                          <w:iCs/>
                        </w:rPr>
                      </m:ctrlPr>
                    </m:dPr>
                    <m:e>
                      <m:r>
                        <w:rPr>
                          <w:rFonts w:ascii="Cambria Math" w:hAnsi="Cambria Math"/>
                        </w:rPr>
                        <m:t>θ</m:t>
                      </m:r>
                    </m:e>
                  </m:d>
                  <m:r>
                    <w:rPr>
                      <w:rFonts w:ascii="Cambria Math" w:hAnsi="Cambria Math"/>
                    </w:rPr>
                    <m:t>+0.03</m:t>
                  </m:r>
                </m:e>
                <m:e>
                  <m:r>
                    <w:rPr>
                      <w:rFonts w:ascii="Cambria Math" w:hAnsi="Cambria Math"/>
                    </w:rPr>
                    <m:t>θ&lt;5%</m:t>
                  </m:r>
                </m:e>
              </m:mr>
              <m:mr>
                <m:e>
                  <m:r>
                    <w:rPr>
                      <w:rFonts w:ascii="Cambria Math" w:hAnsi="Cambria Math"/>
                    </w:rPr>
                    <m:t>16.8×sin</m:t>
                  </m:r>
                  <m:d>
                    <m:dPr>
                      <m:ctrlPr>
                        <w:rPr>
                          <w:rFonts w:ascii="Cambria Math" w:hAnsi="Cambria Math"/>
                          <w:i/>
                          <w:iCs/>
                        </w:rPr>
                      </m:ctrlPr>
                    </m:dPr>
                    <m:e>
                      <m:r>
                        <w:rPr>
                          <w:rFonts w:ascii="Cambria Math" w:hAnsi="Cambria Math"/>
                        </w:rPr>
                        <m:t>θ</m:t>
                      </m:r>
                    </m:e>
                  </m:d>
                  <m:r>
                    <w:rPr>
                      <w:rFonts w:ascii="Cambria Math" w:hAnsi="Cambria Math"/>
                    </w:rPr>
                    <m:t>-0.50</m:t>
                  </m:r>
                </m:e>
                <m:e>
                  <m:r>
                    <w:rPr>
                      <w:rFonts w:ascii="Cambria Math" w:hAnsi="Cambria Math"/>
                    </w:rPr>
                    <m:t>5%≤θ≤10%</m:t>
                  </m:r>
                </m:e>
              </m:mr>
              <m:mr>
                <m:e>
                  <m:r>
                    <w:rPr>
                      <w:rFonts w:ascii="Cambria Math" w:hAnsi="Cambria Math"/>
                    </w:rPr>
                    <m:t>21.91×sin</m:t>
                  </m:r>
                  <m:d>
                    <m:dPr>
                      <m:ctrlPr>
                        <w:rPr>
                          <w:rFonts w:ascii="Cambria Math" w:hAnsi="Cambria Math"/>
                          <w:i/>
                          <w:iCs/>
                        </w:rPr>
                      </m:ctrlPr>
                    </m:dPr>
                    <m:e>
                      <m:r>
                        <w:rPr>
                          <w:rFonts w:ascii="Cambria Math" w:hAnsi="Cambria Math"/>
                        </w:rPr>
                        <m:t>θ</m:t>
                      </m:r>
                    </m:e>
                  </m:d>
                  <m:r>
                    <w:rPr>
                      <w:rFonts w:ascii="Cambria Math" w:hAnsi="Cambria Math"/>
                    </w:rPr>
                    <m:t>-0.96</m:t>
                  </m:r>
                </m:e>
                <m:e>
                  <m:r>
                    <w:rPr>
                      <w:rFonts w:ascii="Cambria Math" w:hAnsi="Cambria Math"/>
                    </w:rPr>
                    <m:t>θ&gt;10%</m:t>
                  </m:r>
                </m:e>
              </m:mr>
            </m:m>
          </m:e>
        </m:d>
      </m:oMath>
      <w:r w:rsidRPr="00426393">
        <w:rPr>
          <w:rFonts w:ascii="Times New Roman" w:eastAsia="微软雅黑" w:hAnsi="Times New Roman"/>
        </w:rPr>
        <w:tab/>
      </w:r>
      <w:r w:rsidRPr="00426393">
        <w:rPr>
          <w:rFonts w:ascii="Times New Roman" w:hAnsi="Times New Roman"/>
        </w:rPr>
        <w:t>(</w:t>
      </w:r>
      <w:r w:rsidR="009876D4" w:rsidRPr="00426393">
        <w:rPr>
          <w:rFonts w:ascii="Times New Roman" w:hAnsi="Times New Roman"/>
        </w:rPr>
        <w:t>C</w:t>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seq fulu_equation_133730912707223732  </w:instrText>
      </w:r>
      <w:r w:rsidRPr="00426393">
        <w:rPr>
          <w:rFonts w:ascii="Times New Roman" w:hAnsi="Times New Roman"/>
        </w:rPr>
        <w:fldChar w:fldCharType="separate"/>
      </w:r>
      <w:r w:rsidR="007E49B2" w:rsidRPr="00426393">
        <w:rPr>
          <w:rFonts w:ascii="Times New Roman" w:hAnsi="Times New Roman"/>
          <w:noProof/>
        </w:rPr>
        <w:t>20</w:t>
      </w:r>
      <w:r w:rsidRPr="00426393">
        <w:rPr>
          <w:rFonts w:ascii="Times New Roman" w:hAnsi="Times New Roman"/>
        </w:rPr>
        <w:fldChar w:fldCharType="end"/>
      </w:r>
      <w:r w:rsidRPr="00426393">
        <w:rPr>
          <w:rFonts w:ascii="Times New Roman" w:hAnsi="Times New Roman"/>
        </w:rPr>
        <w:t>)</w:t>
      </w:r>
    </w:p>
    <w:p w14:paraId="503A083F" w14:textId="77777777" w:rsidR="003A55C5" w:rsidRPr="00426393" w:rsidRDefault="00000000">
      <w:pPr>
        <w:pStyle w:val="afffff4"/>
        <w:rPr>
          <w:rFonts w:ascii="Times New Roman" w:hAnsi="Times New Roman"/>
        </w:rPr>
      </w:pPr>
      <w:r w:rsidRPr="00426393">
        <w:rPr>
          <w:rFonts w:ascii="Times New Roman" w:hAnsi="Times New Roman"/>
        </w:rPr>
        <w:t>式中：</w:t>
      </w:r>
    </w:p>
    <w:p w14:paraId="5D5B28D5" w14:textId="77777777" w:rsidR="003A55C5" w:rsidRPr="00426393" w:rsidRDefault="00000000">
      <w:pPr>
        <w:pStyle w:val="afffff5"/>
        <w:ind w:firstLine="420"/>
        <w:rPr>
          <w:rFonts w:ascii="Times New Roman"/>
        </w:rPr>
      </w:pPr>
      <m:oMath>
        <m:r>
          <w:rPr>
            <w:rFonts w:ascii="Cambria Math" w:hAnsi="Cambria Math"/>
          </w:rPr>
          <m:t>L</m:t>
        </m:r>
      </m:oMath>
      <w:r w:rsidRPr="00426393">
        <w:rPr>
          <w:rFonts w:ascii="Times New Roman" w:eastAsiaTheme="minorEastAsia"/>
        </w:rPr>
        <w:t>——</w:t>
      </w:r>
      <w:r w:rsidRPr="00426393">
        <w:rPr>
          <w:rFonts w:ascii="Times New Roman"/>
        </w:rPr>
        <w:t>坡长因子，单位：无量纲；</w:t>
      </w:r>
    </w:p>
    <w:p w14:paraId="0D3A6C51" w14:textId="77777777" w:rsidR="003A55C5" w:rsidRPr="00426393" w:rsidRDefault="00000000">
      <w:pPr>
        <w:pStyle w:val="afffff5"/>
        <w:ind w:firstLine="420"/>
        <w:rPr>
          <w:rFonts w:ascii="Times New Roman" w:eastAsia="Cambria Math"/>
        </w:rPr>
      </w:pPr>
      <m:oMath>
        <m:r>
          <w:rPr>
            <w:rFonts w:ascii="Cambria Math" w:hAnsi="Cambria Math"/>
          </w:rPr>
          <m:t>S</m:t>
        </m:r>
      </m:oMath>
      <w:r w:rsidRPr="00426393">
        <w:rPr>
          <w:rFonts w:ascii="Times New Roman" w:eastAsiaTheme="minorEastAsia"/>
        </w:rPr>
        <w:t>——</w:t>
      </w:r>
      <w:r w:rsidRPr="00426393">
        <w:rPr>
          <w:rFonts w:ascii="Times New Roman"/>
        </w:rPr>
        <w:t>坡度因子，单位：无量纲；</w:t>
      </w:r>
    </w:p>
    <w:p w14:paraId="155A1959" w14:textId="77777777" w:rsidR="003A55C5" w:rsidRPr="00426393" w:rsidRDefault="00000000">
      <w:pPr>
        <w:pStyle w:val="afffff5"/>
        <w:ind w:firstLine="420"/>
        <w:rPr>
          <w:rFonts w:ascii="Times New Roman" w:eastAsia="Cambria Math"/>
        </w:rPr>
      </w:pPr>
      <m:oMath>
        <m:r>
          <w:rPr>
            <w:rFonts w:ascii="Cambria Math" w:hAnsi="Cambria Math"/>
          </w:rPr>
          <m:t>λ</m:t>
        </m:r>
      </m:oMath>
      <w:r w:rsidRPr="00426393">
        <w:rPr>
          <w:rFonts w:ascii="Times New Roman" w:eastAsiaTheme="minorEastAsia"/>
        </w:rPr>
        <w:t>——</w:t>
      </w:r>
      <w:r w:rsidRPr="00426393">
        <w:rPr>
          <w:rFonts w:ascii="Times New Roman"/>
        </w:rPr>
        <w:t>坡长，单位：</w:t>
      </w:r>
      <w:r w:rsidRPr="00426393">
        <w:rPr>
          <w:rFonts w:ascii="Times New Roman" w:eastAsia="Cambria Math"/>
        </w:rPr>
        <w:t>m</w:t>
      </w:r>
      <w:r w:rsidRPr="00426393">
        <w:rPr>
          <w:rFonts w:ascii="Times New Roman"/>
        </w:rPr>
        <w:t>；</w:t>
      </w:r>
    </w:p>
    <w:p w14:paraId="3C8B2E78" w14:textId="77777777" w:rsidR="003A55C5" w:rsidRPr="00426393" w:rsidRDefault="00000000">
      <w:pPr>
        <w:pStyle w:val="afffff5"/>
        <w:ind w:firstLine="420"/>
        <w:rPr>
          <w:rFonts w:ascii="Times New Roman"/>
        </w:rPr>
      </w:pPr>
      <m:oMath>
        <m:r>
          <w:rPr>
            <w:rFonts w:ascii="Cambria Math" w:hAnsi="Cambria Math"/>
          </w:rPr>
          <m:t>m</m:t>
        </m:r>
      </m:oMath>
      <w:r w:rsidRPr="00426393">
        <w:rPr>
          <w:rFonts w:ascii="Times New Roman"/>
        </w:rPr>
        <w:t>——</w:t>
      </w:r>
      <w:r w:rsidRPr="00426393">
        <w:rPr>
          <w:rFonts w:ascii="Times New Roman"/>
        </w:rPr>
        <w:t>坡长因子指数，单位：无量纲；</w:t>
      </w:r>
    </w:p>
    <w:p w14:paraId="428281D8" w14:textId="77777777" w:rsidR="003A55C5" w:rsidRPr="00426393" w:rsidRDefault="00000000">
      <w:pPr>
        <w:pStyle w:val="afffff5"/>
        <w:ind w:firstLine="420"/>
        <w:rPr>
          <w:rFonts w:ascii="Times New Roman"/>
        </w:rPr>
      </w:pPr>
      <m:oMath>
        <m:r>
          <w:rPr>
            <w:rFonts w:ascii="Cambria Math" w:hAnsi="Cambria Math"/>
          </w:rPr>
          <m:t>θ</m:t>
        </m:r>
      </m:oMath>
      <w:r w:rsidRPr="00426393">
        <w:rPr>
          <w:rFonts w:ascii="Times New Roman"/>
        </w:rPr>
        <w:t>——</w:t>
      </w:r>
      <w:r w:rsidRPr="00426393">
        <w:rPr>
          <w:rFonts w:ascii="Times New Roman"/>
        </w:rPr>
        <w:t>坡度，单位：弧度；</w:t>
      </w:r>
    </w:p>
    <w:p w14:paraId="23BC038D" w14:textId="77777777" w:rsidR="003A55C5" w:rsidRPr="00426393" w:rsidRDefault="00000000">
      <w:pPr>
        <w:pStyle w:val="afffff5"/>
        <w:ind w:firstLine="420"/>
        <w:rPr>
          <w:rFonts w:ascii="Times New Roman"/>
        </w:rPr>
      </w:pPr>
      <m:oMath>
        <m:r>
          <w:rPr>
            <w:rFonts w:ascii="Cambria Math" w:hAnsi="Cambria Math"/>
          </w:rPr>
          <m:t>β</m:t>
        </m:r>
      </m:oMath>
      <w:r w:rsidRPr="00426393">
        <w:rPr>
          <w:rFonts w:ascii="Times New Roman"/>
        </w:rPr>
        <w:t>——</w:t>
      </w:r>
      <w:r w:rsidRPr="00426393">
        <w:rPr>
          <w:rFonts w:ascii="Times New Roman"/>
        </w:rPr>
        <w:t>坡度因子指数，单位：无量纲。</w:t>
      </w:r>
    </w:p>
    <w:p w14:paraId="7EE10805" w14:textId="77777777" w:rsidR="003A55C5" w:rsidRPr="00426393" w:rsidRDefault="00000000" w:rsidP="00C26C1A">
      <w:pPr>
        <w:pStyle w:val="aff5"/>
        <w:rPr>
          <w:rFonts w:ascii="Times New Roman"/>
        </w:rPr>
      </w:pPr>
      <w:bookmarkStart w:id="117" w:name="_Toc179674318"/>
      <w:r w:rsidRPr="00426393">
        <w:rPr>
          <w:rFonts w:ascii="Times New Roman"/>
        </w:rPr>
        <w:t>植被覆盖因子</w:t>
      </w:r>
      <w:bookmarkEnd w:id="117"/>
    </w:p>
    <w:p w14:paraId="19FD92D1" w14:textId="030B0E00" w:rsidR="003A55C5" w:rsidRPr="00426393" w:rsidRDefault="00000000">
      <w:pPr>
        <w:pStyle w:val="afffff5"/>
        <w:ind w:firstLine="420"/>
        <w:rPr>
          <w:rFonts w:ascii="Times New Roman"/>
        </w:rPr>
      </w:pPr>
      <w:r w:rsidRPr="00426393">
        <w:rPr>
          <w:rFonts w:ascii="Times New Roman"/>
        </w:rPr>
        <w:t>植被覆盖因子是指在一定的覆盖度和管理措施下，一定面积土地上的土壤流失量与采取连续清耕、休闲处理等措施的土壤流失量的比值。当土地覆盖类型为耕地、园地时按照公式（</w:t>
      </w:r>
      <w:r w:rsidRPr="00426393">
        <w:rPr>
          <w:rFonts w:ascii="Times New Roman"/>
        </w:rPr>
        <w:t>C.21</w:t>
      </w:r>
      <w:r w:rsidRPr="00426393">
        <w:rPr>
          <w:rFonts w:ascii="Times New Roman"/>
        </w:rPr>
        <w:t>）（</w:t>
      </w:r>
      <w:r w:rsidRPr="00426393">
        <w:rPr>
          <w:rFonts w:ascii="Times New Roman"/>
        </w:rPr>
        <w:t>C.23</w:t>
      </w:r>
      <w:r w:rsidRPr="00426393">
        <w:rPr>
          <w:rFonts w:ascii="Times New Roman"/>
        </w:rPr>
        <w:t>）计算，当土地覆盖类型为林地和灌丛时按照</w:t>
      </w:r>
      <w:r w:rsidR="00AF4EA8" w:rsidRPr="00426393">
        <w:rPr>
          <w:rFonts w:ascii="Times New Roman"/>
        </w:rPr>
        <w:t>公式</w:t>
      </w:r>
      <w:r w:rsidRPr="00426393">
        <w:rPr>
          <w:rFonts w:ascii="Times New Roman"/>
        </w:rPr>
        <w:t>（</w:t>
      </w:r>
      <w:r w:rsidRPr="00426393">
        <w:rPr>
          <w:rFonts w:ascii="Times New Roman"/>
        </w:rPr>
        <w:t>C.22</w:t>
      </w:r>
      <w:r w:rsidRPr="00426393">
        <w:rPr>
          <w:rFonts w:ascii="Times New Roman"/>
        </w:rPr>
        <w:t>）（</w:t>
      </w:r>
      <w:r w:rsidRPr="00426393">
        <w:rPr>
          <w:rFonts w:ascii="Times New Roman"/>
        </w:rPr>
        <w:t>C.23</w:t>
      </w:r>
      <w:r w:rsidRPr="00426393">
        <w:rPr>
          <w:rFonts w:ascii="Times New Roman"/>
        </w:rPr>
        <w:t>）计算。</w:t>
      </w:r>
    </w:p>
    <w:p w14:paraId="2FF61E17" w14:textId="62F51E0E" w:rsidR="003A55C5" w:rsidRPr="00426393" w:rsidRDefault="00000000">
      <w:pPr>
        <w:pStyle w:val="afffffff1"/>
        <w:rPr>
          <w:rFonts w:ascii="Times New Roman" w:hAnsi="Times New Roman"/>
        </w:rPr>
      </w:pPr>
      <w:r w:rsidRPr="00426393">
        <w:rPr>
          <w:rFonts w:ascii="Times New Roman" w:hAnsi="Times New Roman"/>
        </w:rPr>
        <w:tab/>
      </w:r>
      <m:oMath>
        <m:r>
          <w:rPr>
            <w:rFonts w:ascii="Cambria Math" w:hAnsi="Cambria Math"/>
          </w:rPr>
          <m:t>C=</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f=0</m:t>
                  </m:r>
                </m:e>
              </m:mr>
              <m:mr>
                <m:e>
                  <m:r>
                    <w:rPr>
                      <w:rFonts w:ascii="Cambria Math" w:hAnsi="Cambria Math"/>
                    </w:rPr>
                    <m:t>0.6508-0.3436×</m:t>
                  </m:r>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10</m:t>
                          </m:r>
                        </m:sub>
                      </m:sSub>
                    </m:fName>
                    <m:e>
                      <m:r>
                        <w:rPr>
                          <w:rFonts w:ascii="Cambria Math" w:hAnsi="Cambria Math"/>
                        </w:rPr>
                        <m:t xml:space="preserve">f    </m:t>
                      </m:r>
                    </m:e>
                  </m:func>
                </m:e>
                <m:e>
                  <m:r>
                    <w:rPr>
                      <w:rFonts w:ascii="Cambria Math" w:hAnsi="Cambria Math"/>
                    </w:rPr>
                    <m:t>0&lt;f≤78.3%</m:t>
                  </m:r>
                </m:e>
              </m:mr>
              <m:mr>
                <m:e>
                  <m:r>
                    <w:rPr>
                      <w:rFonts w:ascii="Cambria Math" w:hAnsi="Cambria Math"/>
                    </w:rPr>
                    <m:t>0</m:t>
                  </m:r>
                </m:e>
                <m:e>
                  <m:r>
                    <w:rPr>
                      <w:rFonts w:ascii="Cambria Math" w:hAnsi="Cambria Math"/>
                    </w:rPr>
                    <m:t>f&gt;78.3%</m:t>
                  </m:r>
                </m:e>
              </m:mr>
            </m:m>
          </m:e>
        </m:d>
      </m:oMath>
      <w:r w:rsidRPr="00426393">
        <w:rPr>
          <w:rFonts w:ascii="Times New Roman" w:eastAsia="微软雅黑" w:hAnsi="Times New Roman"/>
        </w:rPr>
        <w:tab/>
      </w:r>
      <w:r w:rsidRPr="00426393">
        <w:rPr>
          <w:rFonts w:ascii="Times New Roman" w:hAnsi="Times New Roman"/>
        </w:rPr>
        <w:t>(</w:t>
      </w:r>
      <w:r w:rsidR="009876D4" w:rsidRPr="00426393">
        <w:rPr>
          <w:rFonts w:ascii="Times New Roman" w:hAnsi="Times New Roman"/>
        </w:rPr>
        <w:t>C</w:t>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seq fulu_equation_133730912707223732  </w:instrText>
      </w:r>
      <w:r w:rsidRPr="00426393">
        <w:rPr>
          <w:rFonts w:ascii="Times New Roman" w:hAnsi="Times New Roman"/>
        </w:rPr>
        <w:fldChar w:fldCharType="separate"/>
      </w:r>
      <w:r w:rsidR="007E49B2" w:rsidRPr="00426393">
        <w:rPr>
          <w:rFonts w:ascii="Times New Roman" w:hAnsi="Times New Roman"/>
          <w:noProof/>
        </w:rPr>
        <w:t>21</w:t>
      </w:r>
      <w:r w:rsidRPr="00426393">
        <w:rPr>
          <w:rFonts w:ascii="Times New Roman" w:hAnsi="Times New Roman"/>
        </w:rPr>
        <w:fldChar w:fldCharType="end"/>
      </w:r>
      <w:r w:rsidRPr="00426393">
        <w:rPr>
          <w:rFonts w:ascii="Times New Roman" w:hAnsi="Times New Roman"/>
        </w:rPr>
        <w:t>)</w:t>
      </w:r>
    </w:p>
    <w:p w14:paraId="0FED1ABF" w14:textId="355DF42A" w:rsidR="003A55C5" w:rsidRPr="00426393" w:rsidRDefault="00000000">
      <w:pPr>
        <w:pStyle w:val="afffffff1"/>
        <w:rPr>
          <w:rFonts w:ascii="Times New Roman" w:hAnsi="Times New Roman"/>
        </w:rPr>
      </w:pPr>
      <w:r w:rsidRPr="00426393">
        <w:rPr>
          <w:rFonts w:ascii="Times New Roman" w:hAnsi="Times New Roman"/>
        </w:rPr>
        <w:lastRenderedPageBreak/>
        <w:tab/>
      </w:r>
      <m:oMath>
        <m:r>
          <m:rPr>
            <m:sty m:val="p"/>
          </m:rPr>
          <w:rPr>
            <w:rFonts w:ascii="Cambria Math" w:hAnsi="Cambria Math"/>
          </w:rPr>
          <m:t>C=</m:t>
        </m:r>
        <m:d>
          <m:dPr>
            <m:begChr m:val="{"/>
            <m:endChr m:val=""/>
            <m:ctrlPr>
              <w:rPr>
                <w:rFonts w:ascii="Cambria Math" w:hAnsi="Cambria Math"/>
              </w:rPr>
            </m:ctrlPr>
          </m:dPr>
          <m:e>
            <m:m>
              <m:mPr>
                <m:mcs>
                  <m:mc>
                    <m:mcPr>
                      <m:count m:val="1"/>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-0.88+0.616</m:t>
                        </m:r>
                        <m:sSup>
                          <m:sSupPr>
                            <m:ctrlPr>
                              <w:rPr>
                                <w:rFonts w:ascii="Cambria Math" w:hAnsi="Cambria Math"/>
                                <w:i/>
                              </w:rPr>
                            </m:ctrlPr>
                          </m:sSupPr>
                          <m:e>
                            <m:r>
                              <w:rPr>
                                <w:rFonts w:ascii="Cambria Math" w:hAnsi="Cambria Math"/>
                              </w:rPr>
                              <m:t>e</m:t>
                            </m:r>
                          </m:e>
                          <m:sup>
                            <m:r>
                              <w:rPr>
                                <w:rFonts w:ascii="Cambria Math" w:hAnsi="Cambria Math"/>
                              </w:rPr>
                              <m:t>-4.35f</m:t>
                            </m:r>
                          </m:sup>
                        </m:sSup>
                        <m:r>
                          <w:rPr>
                            <w:rFonts w:ascii="Cambria Math" w:hAnsi="Cambria Math"/>
                          </w:rPr>
                          <m:t>+0.691</m:t>
                        </m:r>
                        <m:sSup>
                          <m:sSupPr>
                            <m:ctrlPr>
                              <w:rPr>
                                <w:rFonts w:ascii="Cambria Math" w:hAnsi="Cambria Math"/>
                                <w:i/>
                              </w:rPr>
                            </m:ctrlPr>
                          </m:sSupPr>
                          <m:e>
                            <m:r>
                              <w:rPr>
                                <w:rFonts w:ascii="Cambria Math" w:hAnsi="Cambria Math"/>
                              </w:rPr>
                              <m:t>e</m:t>
                            </m:r>
                          </m:e>
                          <m:sup>
                            <m:r>
                              <w:rPr>
                                <w:rFonts w:ascii="Cambria Math" w:hAnsi="Cambria Math"/>
                              </w:rPr>
                              <m:t>-39.87f</m:t>
                            </m:r>
                          </m:sup>
                        </m:sSup>
                      </m:e>
                      <m:e>
                        <m:r>
                          <w:rPr>
                            <w:rFonts w:ascii="Cambria Math" w:hAnsi="Cambria Math"/>
                          </w:rPr>
                          <m:t xml:space="preserve"> f≤62.59</m:t>
                        </m:r>
                      </m:e>
                    </m:mr>
                  </m:m>
                </m:e>
              </m:m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f&gt;62.59%</m:t>
                        </m:r>
                      </m:e>
                    </m:mr>
                  </m:m>
                </m:e>
              </m:mr>
            </m:m>
          </m:e>
        </m:d>
        <m:r>
          <w:rPr>
            <w:rFonts w:ascii="Cambria Math" w:hAnsi="Cambria Math"/>
          </w:rPr>
          <m:t xml:space="preserve"> </m:t>
        </m:r>
      </m:oMath>
      <w:r w:rsidRPr="00426393">
        <w:rPr>
          <w:rFonts w:ascii="Times New Roman" w:eastAsia="微软雅黑" w:hAnsi="Times New Roman"/>
        </w:rPr>
        <w:tab/>
      </w:r>
      <w:r w:rsidRPr="00426393">
        <w:rPr>
          <w:rFonts w:ascii="Times New Roman" w:hAnsi="Times New Roman"/>
        </w:rPr>
        <w:t>(</w:t>
      </w:r>
      <w:r w:rsidR="009876D4" w:rsidRPr="00426393">
        <w:rPr>
          <w:rFonts w:ascii="Times New Roman" w:hAnsi="Times New Roman"/>
        </w:rPr>
        <w:t>C</w:t>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seq fulu_equation_133730912707223732  </w:instrText>
      </w:r>
      <w:r w:rsidRPr="00426393">
        <w:rPr>
          <w:rFonts w:ascii="Times New Roman" w:hAnsi="Times New Roman"/>
        </w:rPr>
        <w:fldChar w:fldCharType="separate"/>
      </w:r>
      <w:r w:rsidR="007E49B2" w:rsidRPr="00426393">
        <w:rPr>
          <w:rFonts w:ascii="Times New Roman" w:hAnsi="Times New Roman"/>
          <w:noProof/>
        </w:rPr>
        <w:t>22</w:t>
      </w:r>
      <w:r w:rsidRPr="00426393">
        <w:rPr>
          <w:rFonts w:ascii="Times New Roman" w:hAnsi="Times New Roman"/>
        </w:rPr>
        <w:fldChar w:fldCharType="end"/>
      </w:r>
      <w:r w:rsidRPr="00426393">
        <w:rPr>
          <w:rFonts w:ascii="Times New Roman" w:hAnsi="Times New Roman"/>
        </w:rPr>
        <w:t>)</w:t>
      </w:r>
    </w:p>
    <w:p w14:paraId="1627C251" w14:textId="16CDA861" w:rsidR="003A55C5" w:rsidRPr="00426393" w:rsidRDefault="00000000">
      <w:pPr>
        <w:pStyle w:val="afffffff1"/>
        <w:rPr>
          <w:rFonts w:ascii="Times New Roman" w:hAnsi="Times New Roman"/>
        </w:rPr>
      </w:pPr>
      <w:r w:rsidRPr="00426393">
        <w:rPr>
          <w:rFonts w:ascii="Times New Roman" w:hAnsi="Times New Roman"/>
        </w:rPr>
        <w:tab/>
      </w:r>
      <m:oMath>
        <m:r>
          <w:rPr>
            <w:rFonts w:ascii="Cambria Math" w:hAnsi="Cambria Math"/>
          </w:rPr>
          <m:t>f=</m:t>
        </m:r>
        <m:f>
          <m:fPr>
            <m:ctrlPr>
              <w:rPr>
                <w:rFonts w:ascii="Cambria Math" w:hAnsi="Cambria Math"/>
                <w:i/>
              </w:rPr>
            </m:ctrlPr>
          </m:fPr>
          <m:num>
            <m:d>
              <m:dPr>
                <m:ctrlPr>
                  <w:rPr>
                    <w:rFonts w:ascii="Cambria Math" w:hAnsi="Cambria Math"/>
                    <w:i/>
                  </w:rPr>
                </m:ctrlPr>
              </m:dPr>
              <m:e>
                <m:r>
                  <w:rPr>
                    <w:rFonts w:ascii="Cambria Math" w:hAnsi="Cambria Math"/>
                  </w:rPr>
                  <m:t>NDVI-</m:t>
                </m:r>
                <m:sSub>
                  <m:sSubPr>
                    <m:ctrlPr>
                      <w:rPr>
                        <w:rFonts w:ascii="Cambria Math" w:hAnsi="Cambria Math"/>
                        <w:i/>
                      </w:rPr>
                    </m:ctrlPr>
                  </m:sSubPr>
                  <m:e>
                    <m:r>
                      <w:rPr>
                        <w:rFonts w:ascii="Cambria Math" w:hAnsi="Cambria Math"/>
                      </w:rPr>
                      <m:t>NDVI</m:t>
                    </m:r>
                  </m:e>
                  <m:sub>
                    <m:r>
                      <w:rPr>
                        <w:rFonts w:ascii="Cambria Math" w:hAnsi="Cambria Math"/>
                      </w:rPr>
                      <m:t>soil</m:t>
                    </m:r>
                  </m:sub>
                </m:sSub>
              </m:e>
            </m:d>
          </m:num>
          <m:den>
            <m:d>
              <m:dPr>
                <m:ctrlPr>
                  <w:rPr>
                    <w:rFonts w:ascii="Cambria Math" w:hAnsi="Cambria Math"/>
                    <w:i/>
                  </w:rPr>
                </m:ctrlPr>
              </m:dPr>
              <m:e>
                <m:sSub>
                  <m:sSubPr>
                    <m:ctrlPr>
                      <w:rPr>
                        <w:rFonts w:ascii="Cambria Math" w:hAnsi="Cambria Math"/>
                        <w:i/>
                      </w:rPr>
                    </m:ctrlPr>
                  </m:sSubPr>
                  <m:e>
                    <m:r>
                      <w:rPr>
                        <w:rFonts w:ascii="Cambria Math" w:hAnsi="Cambria Math"/>
                      </w:rPr>
                      <m:t>NDVI</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NDVI</m:t>
                    </m:r>
                  </m:e>
                  <m:sub>
                    <m:r>
                      <w:rPr>
                        <w:rFonts w:ascii="Cambria Math" w:hAnsi="Cambria Math"/>
                      </w:rPr>
                      <m:t>soil</m:t>
                    </m:r>
                  </m:sub>
                </m:sSub>
              </m:e>
            </m:d>
          </m:den>
        </m:f>
      </m:oMath>
      <w:r w:rsidRPr="00426393">
        <w:rPr>
          <w:rFonts w:ascii="Times New Roman" w:eastAsia="微软雅黑" w:hAnsi="Times New Roman"/>
        </w:rPr>
        <w:tab/>
      </w:r>
      <w:r w:rsidRPr="00426393">
        <w:rPr>
          <w:rFonts w:ascii="Times New Roman" w:hAnsi="Times New Roman"/>
        </w:rPr>
        <w:t>(</w:t>
      </w:r>
      <w:r w:rsidR="009876D4" w:rsidRPr="00426393">
        <w:rPr>
          <w:rFonts w:ascii="Times New Roman" w:hAnsi="Times New Roman"/>
        </w:rPr>
        <w:t>C</w:t>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seq fulu_equation_133730912707223732  </w:instrText>
      </w:r>
      <w:r w:rsidRPr="00426393">
        <w:rPr>
          <w:rFonts w:ascii="Times New Roman" w:hAnsi="Times New Roman"/>
        </w:rPr>
        <w:fldChar w:fldCharType="separate"/>
      </w:r>
      <w:r w:rsidR="007E49B2" w:rsidRPr="00426393">
        <w:rPr>
          <w:rFonts w:ascii="Times New Roman" w:hAnsi="Times New Roman"/>
          <w:noProof/>
        </w:rPr>
        <w:t>23</w:t>
      </w:r>
      <w:r w:rsidRPr="00426393">
        <w:rPr>
          <w:rFonts w:ascii="Times New Roman" w:hAnsi="Times New Roman"/>
        </w:rPr>
        <w:fldChar w:fldCharType="end"/>
      </w:r>
      <w:r w:rsidRPr="00426393">
        <w:rPr>
          <w:rFonts w:ascii="Times New Roman" w:hAnsi="Times New Roman"/>
        </w:rPr>
        <w:t>)</w:t>
      </w:r>
    </w:p>
    <w:p w14:paraId="0E56685C" w14:textId="77777777" w:rsidR="003A55C5" w:rsidRPr="00426393" w:rsidRDefault="00000000">
      <w:pPr>
        <w:pStyle w:val="afffff4"/>
        <w:rPr>
          <w:rFonts w:ascii="Times New Roman" w:hAnsi="Times New Roman"/>
        </w:rPr>
      </w:pPr>
      <w:r w:rsidRPr="00426393">
        <w:rPr>
          <w:rFonts w:ascii="Times New Roman" w:hAnsi="Times New Roman"/>
        </w:rPr>
        <w:t>式中：</w:t>
      </w:r>
    </w:p>
    <w:p w14:paraId="23EE371D" w14:textId="77777777" w:rsidR="003A55C5" w:rsidRPr="00426393" w:rsidRDefault="00000000">
      <w:pPr>
        <w:pStyle w:val="afffff5"/>
        <w:ind w:firstLine="420"/>
        <w:rPr>
          <w:rFonts w:ascii="Times New Roman" w:eastAsia="Cambria Math"/>
        </w:rPr>
      </w:pPr>
      <m:oMath>
        <m:r>
          <w:rPr>
            <w:rFonts w:ascii="Cambria Math" w:hAnsi="Cambria Math"/>
          </w:rPr>
          <m:t>C</m:t>
        </m:r>
      </m:oMath>
      <w:r w:rsidRPr="00426393">
        <w:rPr>
          <w:rFonts w:ascii="Times New Roman" w:eastAsiaTheme="minorEastAsia"/>
        </w:rPr>
        <w:t>——</w:t>
      </w:r>
      <w:r w:rsidRPr="00426393">
        <w:rPr>
          <w:rFonts w:ascii="Times New Roman"/>
        </w:rPr>
        <w:t>植被覆盖因子，单位：无量纲；</w:t>
      </w:r>
    </w:p>
    <w:p w14:paraId="04C51507" w14:textId="77777777" w:rsidR="003A55C5" w:rsidRPr="00426393" w:rsidRDefault="00000000">
      <w:pPr>
        <w:pStyle w:val="afffff5"/>
        <w:ind w:firstLine="420"/>
        <w:rPr>
          <w:rFonts w:ascii="Times New Roman" w:eastAsia="Cambria Math"/>
        </w:rPr>
      </w:pPr>
      <m:oMath>
        <m:r>
          <w:rPr>
            <w:rFonts w:ascii="Cambria Math" w:hAnsi="Cambria Math"/>
          </w:rPr>
          <m:t>f</m:t>
        </m:r>
      </m:oMath>
      <w:r w:rsidRPr="00426393">
        <w:rPr>
          <w:rFonts w:ascii="Times New Roman" w:eastAsiaTheme="minorEastAsia"/>
        </w:rPr>
        <w:t>——</w:t>
      </w:r>
      <w:r w:rsidRPr="00426393">
        <w:rPr>
          <w:rFonts w:ascii="Times New Roman"/>
        </w:rPr>
        <w:t>植被覆盖度，单位：</w:t>
      </w:r>
      <w:r w:rsidRPr="00426393">
        <w:rPr>
          <w:rFonts w:ascii="Times New Roman" w:eastAsia="Cambria Math"/>
        </w:rPr>
        <w:t>%</w:t>
      </w:r>
      <w:r w:rsidRPr="00426393">
        <w:rPr>
          <w:rFonts w:ascii="Times New Roman"/>
        </w:rPr>
        <w:t>；</w:t>
      </w:r>
    </w:p>
    <w:p w14:paraId="17C45795" w14:textId="77777777" w:rsidR="003A55C5" w:rsidRPr="00426393" w:rsidRDefault="00000000">
      <w:pPr>
        <w:pStyle w:val="afffff5"/>
        <w:ind w:firstLine="420"/>
        <w:rPr>
          <w:rFonts w:ascii="Times New Roman" w:eastAsia="Cambria Math"/>
        </w:rPr>
      </w:pPr>
      <m:oMath>
        <m:r>
          <w:rPr>
            <w:rFonts w:ascii="Cambria Math" w:hAnsi="Cambria Math"/>
          </w:rPr>
          <m:t>NDVI</m:t>
        </m:r>
      </m:oMath>
      <w:r w:rsidRPr="00426393">
        <w:rPr>
          <w:rFonts w:ascii="Times New Roman" w:eastAsiaTheme="minorEastAsia"/>
        </w:rPr>
        <w:t>——</w:t>
      </w:r>
      <w:r w:rsidRPr="00426393">
        <w:rPr>
          <w:rFonts w:ascii="Times New Roman"/>
        </w:rPr>
        <w:t>核算单元的实际</w:t>
      </w:r>
      <m:oMath>
        <m:r>
          <w:rPr>
            <w:rFonts w:ascii="Cambria Math" w:hAnsi="Cambria Math"/>
          </w:rPr>
          <m:t>NDVI</m:t>
        </m:r>
      </m:oMath>
      <w:r w:rsidRPr="00426393">
        <w:rPr>
          <w:rFonts w:ascii="Times New Roman"/>
        </w:rPr>
        <w:t>值，单位：无量纲；</w:t>
      </w:r>
      <w:r w:rsidRPr="00426393">
        <w:rPr>
          <w:rFonts w:ascii="Times New Roman" w:eastAsia="Cambria Math"/>
        </w:rPr>
        <w:t xml:space="preserve"> </w:t>
      </w:r>
    </w:p>
    <w:p w14:paraId="62609EC8" w14:textId="77777777" w:rsidR="003A55C5" w:rsidRPr="00426393" w:rsidRDefault="00000000">
      <w:pPr>
        <w:pStyle w:val="afffff5"/>
        <w:ind w:firstLine="420"/>
        <w:rPr>
          <w:rFonts w:ascii="Times New Roman" w:eastAsia="Cambria Math"/>
        </w:rPr>
      </w:pPr>
      <m:oMath>
        <m:sSub>
          <m:sSubPr>
            <m:ctrlPr>
              <w:rPr>
                <w:rFonts w:ascii="Cambria Math" w:hAnsi="Cambria Math"/>
                <w:i/>
                <w:kern w:val="2"/>
                <w:szCs w:val="21"/>
              </w:rPr>
            </m:ctrlPr>
          </m:sSubPr>
          <m:e>
            <m:r>
              <w:rPr>
                <w:rFonts w:ascii="Cambria Math" w:hAnsi="Cambria Math"/>
              </w:rPr>
              <m:t>NDVI</m:t>
            </m:r>
          </m:e>
          <m:sub>
            <m:r>
              <w:rPr>
                <w:rFonts w:ascii="Cambria Math" w:hAnsi="Cambria Math"/>
              </w:rPr>
              <m:t>soil</m:t>
            </m:r>
          </m:sub>
        </m:sSub>
      </m:oMath>
      <w:r w:rsidRPr="00426393">
        <w:rPr>
          <w:rFonts w:ascii="Times New Roman" w:eastAsiaTheme="minorEastAsia"/>
        </w:rPr>
        <w:t>——</w:t>
      </w:r>
      <w:r w:rsidRPr="00426393">
        <w:rPr>
          <w:rFonts w:ascii="Times New Roman"/>
        </w:rPr>
        <w:t>纯裸土象元的</w:t>
      </w:r>
      <m:oMath>
        <m:r>
          <w:rPr>
            <w:rFonts w:ascii="Cambria Math" w:hAnsi="Cambria Math"/>
          </w:rPr>
          <m:t>NDVI</m:t>
        </m:r>
      </m:oMath>
      <w:r w:rsidRPr="00426393">
        <w:rPr>
          <w:rFonts w:ascii="Times New Roman"/>
        </w:rPr>
        <w:t>值，单位：无量纲；</w:t>
      </w:r>
    </w:p>
    <w:p w14:paraId="2FB84C94" w14:textId="77777777" w:rsidR="003A55C5" w:rsidRPr="00426393" w:rsidRDefault="00000000">
      <w:pPr>
        <w:pStyle w:val="afffff5"/>
        <w:ind w:firstLine="420"/>
        <w:rPr>
          <w:rFonts w:ascii="Times New Roman" w:eastAsiaTheme="minorEastAsia"/>
        </w:rPr>
      </w:pPr>
      <m:oMath>
        <m:sSub>
          <m:sSubPr>
            <m:ctrlPr>
              <w:rPr>
                <w:rFonts w:ascii="Cambria Math" w:hAnsi="Cambria Math"/>
                <w:i/>
                <w:kern w:val="2"/>
                <w:szCs w:val="21"/>
              </w:rPr>
            </m:ctrlPr>
          </m:sSubPr>
          <m:e>
            <m:r>
              <w:rPr>
                <w:rFonts w:ascii="Cambria Math" w:hAnsi="Cambria Math"/>
              </w:rPr>
              <m:t>NDVI</m:t>
            </m:r>
          </m:e>
          <m:sub>
            <m:r>
              <w:rPr>
                <w:rFonts w:ascii="Cambria Math" w:hAnsi="Cambria Math"/>
              </w:rPr>
              <m:t>max</m:t>
            </m:r>
          </m:sub>
        </m:sSub>
      </m:oMath>
      <w:r w:rsidRPr="00426393">
        <w:rPr>
          <w:rFonts w:ascii="Times New Roman" w:eastAsiaTheme="minorEastAsia"/>
        </w:rPr>
        <w:t>——</w:t>
      </w:r>
      <w:r w:rsidRPr="00426393">
        <w:rPr>
          <w:rFonts w:ascii="Times New Roman"/>
        </w:rPr>
        <w:t>纯植被象元的</w:t>
      </w:r>
      <m:oMath>
        <m:r>
          <w:rPr>
            <w:rFonts w:ascii="Cambria Math" w:hAnsi="Cambria Math"/>
          </w:rPr>
          <m:t>NDVI</m:t>
        </m:r>
      </m:oMath>
      <w:r w:rsidRPr="00426393">
        <w:rPr>
          <w:rFonts w:ascii="Times New Roman"/>
        </w:rPr>
        <w:t>值，单位：无量纲。</w:t>
      </w:r>
    </w:p>
    <w:p w14:paraId="4C5E8F26" w14:textId="77777777" w:rsidR="003A55C5" w:rsidRPr="00426393" w:rsidRDefault="00000000" w:rsidP="00C26C1A">
      <w:pPr>
        <w:pStyle w:val="aff5"/>
        <w:rPr>
          <w:rFonts w:ascii="Times New Roman"/>
        </w:rPr>
      </w:pPr>
      <w:bookmarkStart w:id="118" w:name="_Toc179674320"/>
      <w:bookmarkStart w:id="119" w:name="_Toc179674319"/>
      <w:r w:rsidRPr="00426393">
        <w:rPr>
          <w:rFonts w:ascii="Times New Roman"/>
        </w:rPr>
        <w:t>泥沙淤积系数</w:t>
      </w:r>
      <w:bookmarkEnd w:id="118"/>
    </w:p>
    <w:p w14:paraId="62A68649" w14:textId="77777777" w:rsidR="003A55C5" w:rsidRPr="00426393" w:rsidRDefault="00000000">
      <w:pPr>
        <w:pStyle w:val="afffff5"/>
        <w:ind w:firstLine="420"/>
        <w:rPr>
          <w:rFonts w:ascii="Times New Roman"/>
        </w:rPr>
      </w:pPr>
      <w:r w:rsidRPr="00426393">
        <w:rPr>
          <w:rFonts w:ascii="Times New Roman"/>
        </w:rPr>
        <w:t>宜采用长期监测调查数据，在缺少长期调查数据时，泥沙淤积系数默认取</w:t>
      </w:r>
      <w:r w:rsidRPr="00426393">
        <w:rPr>
          <w:rFonts w:ascii="Times New Roman"/>
        </w:rPr>
        <w:t>24%</w:t>
      </w:r>
      <w:r w:rsidRPr="00426393">
        <w:rPr>
          <w:rFonts w:ascii="Times New Roman"/>
        </w:rPr>
        <w:t>。</w:t>
      </w:r>
    </w:p>
    <w:p w14:paraId="297A846C" w14:textId="77777777" w:rsidR="003A55C5" w:rsidRPr="00426393" w:rsidRDefault="00000000" w:rsidP="00C26C1A">
      <w:pPr>
        <w:pStyle w:val="aff5"/>
        <w:rPr>
          <w:rFonts w:ascii="Times New Roman"/>
        </w:rPr>
      </w:pPr>
      <w:r w:rsidRPr="00426393">
        <w:rPr>
          <w:rFonts w:ascii="Times New Roman"/>
        </w:rPr>
        <w:t>土壤容重</w:t>
      </w:r>
      <w:bookmarkEnd w:id="119"/>
    </w:p>
    <w:p w14:paraId="5C36FE45" w14:textId="77777777" w:rsidR="003A55C5" w:rsidRPr="00426393" w:rsidRDefault="00000000">
      <w:pPr>
        <w:pStyle w:val="afffff5"/>
        <w:ind w:firstLine="420"/>
        <w:rPr>
          <w:rFonts w:ascii="Times New Roman"/>
        </w:rPr>
      </w:pPr>
      <w:r w:rsidRPr="00426393">
        <w:rPr>
          <w:rFonts w:ascii="Times New Roman"/>
        </w:rPr>
        <w:t>土壤容重参数宜通过采样调查核算区域内不同土壤类型土壤平均容重数据获取。在缺少实际测量数据的情况下，不同自然地理分区土壤容重可参考表</w:t>
      </w:r>
      <w:r w:rsidRPr="00426393">
        <w:rPr>
          <w:rFonts w:ascii="Times New Roman"/>
        </w:rPr>
        <w:t>C.7</w:t>
      </w:r>
      <w:r w:rsidRPr="00426393">
        <w:rPr>
          <w:rFonts w:ascii="Times New Roman"/>
        </w:rPr>
        <w:t>取值。</w:t>
      </w:r>
    </w:p>
    <w:p w14:paraId="44C59181" w14:textId="77777777" w:rsidR="003A55C5" w:rsidRPr="00426393" w:rsidRDefault="00000000">
      <w:pPr>
        <w:pStyle w:val="aff"/>
        <w:spacing w:before="156" w:after="156"/>
        <w:rPr>
          <w:rFonts w:ascii="Times New Roman"/>
        </w:rPr>
      </w:pPr>
      <w:r w:rsidRPr="00426393">
        <w:rPr>
          <w:rFonts w:ascii="Times New Roman"/>
        </w:rPr>
        <w:t>不同自然地理分区土壤容重参考值</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3A55C5" w:rsidRPr="00426393" w14:paraId="66F9061D" w14:textId="77777777">
        <w:trPr>
          <w:tblHeader/>
          <w:jc w:val="center"/>
        </w:trPr>
        <w:tc>
          <w:tcPr>
            <w:tcW w:w="4667" w:type="dxa"/>
            <w:tcBorders>
              <w:top w:val="single" w:sz="8" w:space="0" w:color="auto"/>
              <w:bottom w:val="single" w:sz="8" w:space="0" w:color="auto"/>
            </w:tcBorders>
            <w:shd w:val="clear" w:color="auto" w:fill="auto"/>
            <w:vAlign w:val="center"/>
          </w:tcPr>
          <w:p w14:paraId="6A6BE60A" w14:textId="77777777" w:rsidR="003A55C5" w:rsidRPr="00426393" w:rsidRDefault="00000000" w:rsidP="009062FC">
            <w:pPr>
              <w:pStyle w:val="afffffffff9"/>
            </w:pPr>
            <w:r w:rsidRPr="00426393">
              <w:t>自然地理分区</w:t>
            </w:r>
          </w:p>
        </w:tc>
        <w:tc>
          <w:tcPr>
            <w:tcW w:w="4667" w:type="dxa"/>
            <w:tcBorders>
              <w:top w:val="single" w:sz="8" w:space="0" w:color="auto"/>
              <w:bottom w:val="single" w:sz="8" w:space="0" w:color="auto"/>
            </w:tcBorders>
            <w:shd w:val="clear" w:color="auto" w:fill="auto"/>
            <w:vAlign w:val="center"/>
          </w:tcPr>
          <w:p w14:paraId="48650837" w14:textId="77777777" w:rsidR="003A55C5" w:rsidRPr="00426393" w:rsidRDefault="00000000" w:rsidP="009062FC">
            <w:pPr>
              <w:pStyle w:val="afffffffff9"/>
            </w:pPr>
            <w:r w:rsidRPr="00426393">
              <w:t>土壤容重（</w:t>
            </w:r>
            <w:r w:rsidRPr="00426393">
              <w:t>t/m</w:t>
            </w:r>
            <w:r w:rsidRPr="00426393">
              <w:rPr>
                <w:vertAlign w:val="superscript"/>
              </w:rPr>
              <w:t>3</w:t>
            </w:r>
            <w:r w:rsidRPr="00426393">
              <w:t>）</w:t>
            </w:r>
          </w:p>
        </w:tc>
      </w:tr>
      <w:tr w:rsidR="003A55C5" w:rsidRPr="00426393" w14:paraId="28069BD0" w14:textId="77777777">
        <w:trPr>
          <w:jc w:val="center"/>
        </w:trPr>
        <w:tc>
          <w:tcPr>
            <w:tcW w:w="4667" w:type="dxa"/>
            <w:tcBorders>
              <w:top w:val="single" w:sz="8" w:space="0" w:color="auto"/>
            </w:tcBorders>
            <w:shd w:val="clear" w:color="auto" w:fill="auto"/>
            <w:vAlign w:val="center"/>
          </w:tcPr>
          <w:p w14:paraId="7A6C6218" w14:textId="77777777" w:rsidR="003A55C5" w:rsidRPr="00426393" w:rsidRDefault="00000000" w:rsidP="009062FC">
            <w:pPr>
              <w:pStyle w:val="afffffffff9"/>
            </w:pPr>
            <w:r w:rsidRPr="00426393">
              <w:t>皖北平原区</w:t>
            </w:r>
          </w:p>
        </w:tc>
        <w:tc>
          <w:tcPr>
            <w:tcW w:w="4667" w:type="dxa"/>
            <w:tcBorders>
              <w:top w:val="single" w:sz="8" w:space="0" w:color="auto"/>
            </w:tcBorders>
            <w:shd w:val="clear" w:color="auto" w:fill="auto"/>
            <w:vAlign w:val="center"/>
          </w:tcPr>
          <w:p w14:paraId="2AFC3193" w14:textId="77777777" w:rsidR="003A55C5" w:rsidRPr="00426393" w:rsidRDefault="00000000" w:rsidP="009062FC">
            <w:pPr>
              <w:pStyle w:val="afffffffff9"/>
            </w:pPr>
            <w:r w:rsidRPr="00426393">
              <w:t>1.36</w:t>
            </w:r>
          </w:p>
        </w:tc>
      </w:tr>
      <w:tr w:rsidR="003A55C5" w:rsidRPr="00426393" w14:paraId="303400EF" w14:textId="77777777">
        <w:trPr>
          <w:jc w:val="center"/>
        </w:trPr>
        <w:tc>
          <w:tcPr>
            <w:tcW w:w="4667" w:type="dxa"/>
            <w:shd w:val="clear" w:color="auto" w:fill="auto"/>
            <w:vAlign w:val="center"/>
          </w:tcPr>
          <w:p w14:paraId="20943203" w14:textId="77777777" w:rsidR="003A55C5" w:rsidRPr="00426393" w:rsidRDefault="00000000" w:rsidP="009062FC">
            <w:pPr>
              <w:pStyle w:val="afffffffff9"/>
            </w:pPr>
            <w:r w:rsidRPr="00426393">
              <w:t>江淮丘陵区</w:t>
            </w:r>
          </w:p>
        </w:tc>
        <w:tc>
          <w:tcPr>
            <w:tcW w:w="4667" w:type="dxa"/>
            <w:shd w:val="clear" w:color="auto" w:fill="auto"/>
            <w:vAlign w:val="center"/>
          </w:tcPr>
          <w:p w14:paraId="704F6073" w14:textId="77777777" w:rsidR="003A55C5" w:rsidRPr="00426393" w:rsidRDefault="00000000" w:rsidP="009062FC">
            <w:pPr>
              <w:pStyle w:val="afffffffff9"/>
            </w:pPr>
            <w:r w:rsidRPr="00426393">
              <w:t>1.34</w:t>
            </w:r>
          </w:p>
        </w:tc>
      </w:tr>
      <w:tr w:rsidR="003A55C5" w:rsidRPr="00426393" w14:paraId="06DE9A17" w14:textId="77777777">
        <w:trPr>
          <w:jc w:val="center"/>
        </w:trPr>
        <w:tc>
          <w:tcPr>
            <w:tcW w:w="4667" w:type="dxa"/>
            <w:shd w:val="clear" w:color="auto" w:fill="auto"/>
            <w:vAlign w:val="center"/>
          </w:tcPr>
          <w:p w14:paraId="56148CB1" w14:textId="77777777" w:rsidR="003A55C5" w:rsidRPr="00426393" w:rsidRDefault="00000000" w:rsidP="009062FC">
            <w:pPr>
              <w:pStyle w:val="afffffffff9"/>
            </w:pPr>
            <w:r w:rsidRPr="00426393">
              <w:t>皖西大别山区</w:t>
            </w:r>
          </w:p>
        </w:tc>
        <w:tc>
          <w:tcPr>
            <w:tcW w:w="4667" w:type="dxa"/>
            <w:shd w:val="clear" w:color="auto" w:fill="auto"/>
            <w:vAlign w:val="center"/>
          </w:tcPr>
          <w:p w14:paraId="6D664128" w14:textId="77777777" w:rsidR="003A55C5" w:rsidRPr="00426393" w:rsidRDefault="00000000" w:rsidP="009062FC">
            <w:pPr>
              <w:pStyle w:val="afffffffff9"/>
            </w:pPr>
            <w:r w:rsidRPr="00426393">
              <w:t>1.28</w:t>
            </w:r>
          </w:p>
        </w:tc>
      </w:tr>
      <w:tr w:rsidR="003A55C5" w:rsidRPr="00426393" w14:paraId="33DCABB4" w14:textId="77777777">
        <w:trPr>
          <w:jc w:val="center"/>
        </w:trPr>
        <w:tc>
          <w:tcPr>
            <w:tcW w:w="4667" w:type="dxa"/>
            <w:shd w:val="clear" w:color="auto" w:fill="auto"/>
            <w:vAlign w:val="center"/>
          </w:tcPr>
          <w:p w14:paraId="24CA0FE4" w14:textId="77777777" w:rsidR="003A55C5" w:rsidRPr="00426393" w:rsidRDefault="00000000" w:rsidP="009062FC">
            <w:pPr>
              <w:pStyle w:val="afffffffff9"/>
            </w:pPr>
            <w:r w:rsidRPr="00426393">
              <w:t>皖江平原区</w:t>
            </w:r>
          </w:p>
        </w:tc>
        <w:tc>
          <w:tcPr>
            <w:tcW w:w="4667" w:type="dxa"/>
            <w:shd w:val="clear" w:color="auto" w:fill="auto"/>
            <w:vAlign w:val="center"/>
          </w:tcPr>
          <w:p w14:paraId="76D065C2" w14:textId="77777777" w:rsidR="003A55C5" w:rsidRPr="00426393" w:rsidRDefault="00000000" w:rsidP="009062FC">
            <w:pPr>
              <w:pStyle w:val="afffffffff9"/>
            </w:pPr>
            <w:r w:rsidRPr="00426393">
              <w:t>1.27</w:t>
            </w:r>
          </w:p>
        </w:tc>
      </w:tr>
      <w:tr w:rsidR="003A55C5" w:rsidRPr="00426393" w14:paraId="11A92702" w14:textId="77777777">
        <w:trPr>
          <w:jc w:val="center"/>
        </w:trPr>
        <w:tc>
          <w:tcPr>
            <w:tcW w:w="4667" w:type="dxa"/>
            <w:tcBorders>
              <w:bottom w:val="single" w:sz="8" w:space="0" w:color="auto"/>
            </w:tcBorders>
            <w:shd w:val="clear" w:color="auto" w:fill="auto"/>
            <w:vAlign w:val="center"/>
          </w:tcPr>
          <w:p w14:paraId="33B3E558" w14:textId="77777777" w:rsidR="003A55C5" w:rsidRPr="00426393" w:rsidRDefault="00000000" w:rsidP="009062FC">
            <w:pPr>
              <w:pStyle w:val="afffffffff9"/>
            </w:pPr>
            <w:r w:rsidRPr="00426393">
              <w:t>皖南山地丘陵区</w:t>
            </w:r>
          </w:p>
        </w:tc>
        <w:tc>
          <w:tcPr>
            <w:tcW w:w="4667" w:type="dxa"/>
            <w:tcBorders>
              <w:bottom w:val="single" w:sz="8" w:space="0" w:color="auto"/>
            </w:tcBorders>
            <w:shd w:val="clear" w:color="auto" w:fill="auto"/>
            <w:vAlign w:val="center"/>
          </w:tcPr>
          <w:p w14:paraId="1772295A" w14:textId="77777777" w:rsidR="003A55C5" w:rsidRPr="00426393" w:rsidRDefault="00000000" w:rsidP="009062FC">
            <w:pPr>
              <w:pStyle w:val="afffffffff9"/>
            </w:pPr>
            <w:r w:rsidRPr="00426393">
              <w:t>1.36</w:t>
            </w:r>
          </w:p>
        </w:tc>
      </w:tr>
      <w:tr w:rsidR="003A55C5" w:rsidRPr="00426393" w14:paraId="35821A66" w14:textId="77777777">
        <w:trPr>
          <w:jc w:val="center"/>
        </w:trPr>
        <w:tc>
          <w:tcPr>
            <w:tcW w:w="9334" w:type="dxa"/>
            <w:gridSpan w:val="2"/>
            <w:tcBorders>
              <w:top w:val="single" w:sz="8" w:space="0" w:color="auto"/>
              <w:bottom w:val="single" w:sz="8" w:space="0" w:color="auto"/>
            </w:tcBorders>
            <w:shd w:val="clear" w:color="auto" w:fill="auto"/>
            <w:vAlign w:val="center"/>
          </w:tcPr>
          <w:p w14:paraId="214A2BE1" w14:textId="77777777" w:rsidR="003A55C5" w:rsidRPr="00426393" w:rsidRDefault="00000000">
            <w:pPr>
              <w:pStyle w:val="afff2"/>
              <w:rPr>
                <w:rFonts w:ascii="Times New Roman"/>
              </w:rPr>
            </w:pPr>
            <w:r w:rsidRPr="00426393">
              <w:rPr>
                <w:rFonts w:ascii="Times New Roman"/>
              </w:rPr>
              <w:t>自然地理分区方案参见</w:t>
            </w:r>
            <w:r w:rsidRPr="00426393">
              <w:rPr>
                <w:rFonts w:ascii="Times New Roman"/>
              </w:rPr>
              <w:t>DB34/T 3455-2019</w:t>
            </w:r>
            <w:r w:rsidRPr="00426393">
              <w:rPr>
                <w:rFonts w:ascii="Times New Roman"/>
              </w:rPr>
              <w:t>表</w:t>
            </w:r>
            <w:r w:rsidRPr="00426393">
              <w:rPr>
                <w:rFonts w:ascii="Times New Roman"/>
              </w:rPr>
              <w:t>A.1</w:t>
            </w:r>
            <w:r w:rsidRPr="00426393">
              <w:rPr>
                <w:rFonts w:ascii="Times New Roman"/>
              </w:rPr>
              <w:t>。</w:t>
            </w:r>
          </w:p>
        </w:tc>
      </w:tr>
    </w:tbl>
    <w:p w14:paraId="5B3B95B7" w14:textId="77777777" w:rsidR="003A55C5" w:rsidRPr="00426393" w:rsidRDefault="00000000">
      <w:pPr>
        <w:pStyle w:val="aff4"/>
        <w:spacing w:before="156" w:after="156"/>
        <w:rPr>
          <w:rFonts w:ascii="Times New Roman"/>
        </w:rPr>
      </w:pPr>
      <w:bookmarkStart w:id="120" w:name="_Toc179690157"/>
      <w:bookmarkStart w:id="121" w:name="_Toc179674321"/>
      <w:r w:rsidRPr="00426393">
        <w:rPr>
          <w:rFonts w:ascii="Times New Roman"/>
        </w:rPr>
        <w:t>洪水调蓄服务核算主要参数</w:t>
      </w:r>
      <w:bookmarkEnd w:id="120"/>
      <w:bookmarkEnd w:id="121"/>
    </w:p>
    <w:p w14:paraId="04953844" w14:textId="781A0BA1" w:rsidR="001B6539" w:rsidRPr="00426393" w:rsidRDefault="001B6539" w:rsidP="00C26C1A">
      <w:pPr>
        <w:pStyle w:val="aff5"/>
        <w:rPr>
          <w:rFonts w:ascii="Times New Roman"/>
        </w:rPr>
      </w:pPr>
      <w:r w:rsidRPr="00426393">
        <w:rPr>
          <w:rFonts w:ascii="Times New Roman"/>
        </w:rPr>
        <w:t>暴雨降水量</w:t>
      </w:r>
    </w:p>
    <w:p w14:paraId="112764B0" w14:textId="7BB367EE" w:rsidR="00AF4EA8" w:rsidRPr="00426393" w:rsidRDefault="001B6539" w:rsidP="001B6539">
      <w:pPr>
        <w:pStyle w:val="afffff5"/>
        <w:ind w:firstLine="420"/>
        <w:rPr>
          <w:rFonts w:ascii="Times New Roman"/>
        </w:rPr>
      </w:pPr>
      <w:r w:rsidRPr="00426393">
        <w:rPr>
          <w:rFonts w:ascii="Times New Roman"/>
        </w:rPr>
        <w:t>暴雨降水量</w:t>
      </w:r>
      <w:r w:rsidR="00AF4EA8" w:rsidRPr="00426393">
        <w:rPr>
          <w:rFonts w:ascii="Times New Roman"/>
        </w:rPr>
        <w:t>通过累加核算年份暴雨日降水量计算，按照公式（</w:t>
      </w:r>
      <w:r w:rsidR="00AF4EA8" w:rsidRPr="00426393">
        <w:rPr>
          <w:rFonts w:ascii="Times New Roman"/>
        </w:rPr>
        <w:t>C.24</w:t>
      </w:r>
      <w:r w:rsidR="00AF4EA8" w:rsidRPr="00426393">
        <w:rPr>
          <w:rFonts w:ascii="Times New Roman"/>
        </w:rPr>
        <w:t>）</w:t>
      </w:r>
    </w:p>
    <w:p w14:paraId="68236242" w14:textId="161C53A2" w:rsidR="00AF4EA8" w:rsidRPr="00426393" w:rsidRDefault="00AF4EA8" w:rsidP="00AF4EA8">
      <w:pPr>
        <w:pStyle w:val="afffffff1"/>
        <w:rPr>
          <w:rFonts w:ascii="Times New Roman" w:hAnsi="Times New Roman"/>
        </w:rPr>
      </w:pPr>
      <w:r w:rsidRPr="00426393">
        <w:rPr>
          <w:rFonts w:ascii="Times New Roman" w:hAnsi="Times New Roman"/>
        </w:rPr>
        <w:tab/>
      </w: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nary>
          <m:naryPr>
            <m:chr m:val="∑"/>
            <m:limLoc m:val="subSup"/>
            <m:ctrlPr>
              <w:rPr>
                <w:rFonts w:ascii="Cambria Math" w:hAnsi="Cambria Math"/>
                <w:i/>
              </w:rPr>
            </m:ctrlPr>
          </m:naryPr>
          <m:sub>
            <m:r>
              <w:rPr>
                <w:rFonts w:ascii="Cambria Math" w:hAnsi="Cambria Math"/>
              </w:rPr>
              <m:t>j=1</m:t>
            </m:r>
          </m:sub>
          <m:sup>
            <m:r>
              <w:rPr>
                <w:rFonts w:ascii="Cambria Math" w:hAnsi="Cambria Math"/>
              </w:rPr>
              <m:t>n</m:t>
            </m:r>
          </m:sup>
          <m:e>
            <m:sSub>
              <m:sSubPr>
                <m:ctrlPr>
                  <w:rPr>
                    <w:rFonts w:ascii="Cambria Math" w:hAnsi="Cambria Math"/>
                    <w:i/>
                  </w:rPr>
                </m:ctrlPr>
              </m:sSubPr>
              <m:e>
                <m:r>
                  <w:rPr>
                    <w:rFonts w:ascii="Cambria Math" w:hAnsi="Cambria Math"/>
                  </w:rPr>
                  <m:t>P</m:t>
                </m:r>
              </m:e>
              <m:sub>
                <m:r>
                  <w:rPr>
                    <w:rFonts w:ascii="Cambria Math" w:hAnsi="Cambria Math"/>
                  </w:rPr>
                  <m:t>ij</m:t>
                </m:r>
              </m:sub>
            </m:sSub>
          </m:e>
        </m:nary>
      </m:oMath>
      <w:r w:rsidRPr="00426393">
        <w:rPr>
          <w:rFonts w:ascii="Times New Roman" w:eastAsia="微软雅黑" w:hAnsi="Times New Roman"/>
        </w:rPr>
        <w:tab/>
      </w:r>
      <w:r w:rsidRPr="00426393">
        <w:rPr>
          <w:rFonts w:ascii="Times New Roman" w:hAnsi="Times New Roman"/>
        </w:rPr>
        <w:t>(</w:t>
      </w:r>
      <w:r w:rsidR="009876D4" w:rsidRPr="00426393">
        <w:rPr>
          <w:rFonts w:ascii="Times New Roman" w:hAnsi="Times New Roman"/>
        </w:rPr>
        <w:t>C</w:t>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seq fulu_equation_133730912707223732  </w:instrText>
      </w:r>
      <w:r w:rsidRPr="00426393">
        <w:rPr>
          <w:rFonts w:ascii="Times New Roman" w:hAnsi="Times New Roman"/>
        </w:rPr>
        <w:fldChar w:fldCharType="separate"/>
      </w:r>
      <w:r w:rsidR="007E49B2" w:rsidRPr="00426393">
        <w:rPr>
          <w:rFonts w:ascii="Times New Roman" w:hAnsi="Times New Roman"/>
          <w:noProof/>
        </w:rPr>
        <w:t>24</w:t>
      </w:r>
      <w:r w:rsidRPr="00426393">
        <w:rPr>
          <w:rFonts w:ascii="Times New Roman" w:hAnsi="Times New Roman"/>
        </w:rPr>
        <w:fldChar w:fldCharType="end"/>
      </w:r>
      <w:r w:rsidRPr="00426393">
        <w:rPr>
          <w:rFonts w:ascii="Times New Roman" w:hAnsi="Times New Roman"/>
        </w:rPr>
        <w:t>)</w:t>
      </w:r>
    </w:p>
    <w:p w14:paraId="46AB70DD" w14:textId="4D17DE88" w:rsidR="00AF4EA8" w:rsidRPr="00426393" w:rsidRDefault="00AF4EA8" w:rsidP="00AF4EA8">
      <w:pPr>
        <w:pStyle w:val="afffff4"/>
        <w:rPr>
          <w:rFonts w:ascii="Times New Roman" w:hAnsi="Times New Roman"/>
        </w:rPr>
      </w:pPr>
      <w:r w:rsidRPr="00426393">
        <w:rPr>
          <w:rFonts w:ascii="Times New Roman" w:hAnsi="Times New Roman"/>
        </w:rPr>
        <w:t>式中：</w:t>
      </w:r>
    </w:p>
    <w:p w14:paraId="44607374" w14:textId="77777777" w:rsidR="00AF4EA8" w:rsidRPr="00426393" w:rsidRDefault="00000000" w:rsidP="00AF4EA8">
      <w:pPr>
        <w:pStyle w:val="afffff5"/>
        <w:ind w:firstLine="420"/>
        <w:rPr>
          <w:rFonts w:ascii="Times New Roman"/>
        </w:rPr>
      </w:pPr>
      <m:oMath>
        <m:sSub>
          <m:sSubPr>
            <m:ctrlPr>
              <w:rPr>
                <w:rFonts w:ascii="Cambria Math" w:hAnsi="Cambria Math"/>
                <w:i/>
                <w:kern w:val="2"/>
                <w:szCs w:val="21"/>
              </w:rPr>
            </m:ctrlPr>
          </m:sSubPr>
          <m:e>
            <m:r>
              <w:rPr>
                <w:rFonts w:ascii="Cambria Math" w:hAnsi="Cambria Math"/>
              </w:rPr>
              <m:t>P</m:t>
            </m:r>
          </m:e>
          <m:sub>
            <m:r>
              <w:rPr>
                <w:rFonts w:ascii="Cambria Math" w:hAnsi="Cambria Math"/>
              </w:rPr>
              <m:t>i</m:t>
            </m:r>
          </m:sub>
        </m:sSub>
      </m:oMath>
      <w:r w:rsidR="00AF4EA8" w:rsidRPr="00426393">
        <w:rPr>
          <w:rFonts w:ascii="Times New Roman" w:eastAsiaTheme="minorEastAsia"/>
        </w:rPr>
        <w:t>——</w:t>
      </w:r>
      <w:r w:rsidR="00AF4EA8" w:rsidRPr="00426393">
        <w:rPr>
          <w:rFonts w:ascii="Times New Roman"/>
        </w:rPr>
        <w:t>第</w:t>
      </w:r>
      <m:oMath>
        <m:r>
          <w:rPr>
            <w:rFonts w:ascii="Cambria Math" w:hAnsi="Cambria Math"/>
          </w:rPr>
          <m:t>i</m:t>
        </m:r>
      </m:oMath>
      <w:r w:rsidR="00AF4EA8" w:rsidRPr="00426393">
        <w:rPr>
          <w:rFonts w:ascii="Times New Roman"/>
        </w:rPr>
        <w:t>类生态系统暴雨降雨量，单位：</w:t>
      </w:r>
      <w:r w:rsidR="00AF4EA8" w:rsidRPr="00426393">
        <w:rPr>
          <w:rFonts w:ascii="Times New Roman"/>
        </w:rPr>
        <w:t>mm/a</w:t>
      </w:r>
      <w:r w:rsidR="00AF4EA8" w:rsidRPr="00426393">
        <w:rPr>
          <w:rFonts w:ascii="Times New Roman"/>
        </w:rPr>
        <w:t>；</w:t>
      </w:r>
    </w:p>
    <w:p w14:paraId="7DC64A5C" w14:textId="23530695" w:rsidR="00AF4EA8" w:rsidRPr="00426393" w:rsidRDefault="00000000" w:rsidP="00AF4EA8">
      <w:pPr>
        <w:pStyle w:val="afffff5"/>
        <w:ind w:firstLine="420"/>
        <w:rPr>
          <w:rFonts w:ascii="Times New Roman"/>
        </w:rPr>
      </w:pPr>
      <m:oMath>
        <m:sSub>
          <m:sSubPr>
            <m:ctrlPr>
              <w:rPr>
                <w:rFonts w:ascii="Cambria Math" w:hAnsi="Cambria Math"/>
                <w:i/>
                <w:kern w:val="2"/>
                <w:szCs w:val="21"/>
              </w:rPr>
            </m:ctrlPr>
          </m:sSubPr>
          <m:e>
            <m:r>
              <w:rPr>
                <w:rFonts w:ascii="Cambria Math" w:hAnsi="Cambria Math"/>
              </w:rPr>
              <m:t>P</m:t>
            </m:r>
          </m:e>
          <m:sub>
            <m:r>
              <w:rPr>
                <w:rFonts w:ascii="Cambria Math" w:hAnsi="Cambria Math"/>
              </w:rPr>
              <m:t>ij</m:t>
            </m:r>
          </m:sub>
        </m:sSub>
      </m:oMath>
      <w:r w:rsidR="00AF4EA8" w:rsidRPr="00426393">
        <w:rPr>
          <w:rFonts w:ascii="Times New Roman" w:eastAsiaTheme="minorEastAsia"/>
        </w:rPr>
        <w:t>——</w:t>
      </w:r>
      <w:r w:rsidR="00AF4EA8" w:rsidRPr="00426393">
        <w:rPr>
          <w:rFonts w:ascii="Times New Roman"/>
        </w:rPr>
        <w:t>第</w:t>
      </w:r>
      <m:oMath>
        <m:r>
          <w:rPr>
            <w:rFonts w:ascii="Cambria Math" w:hAnsi="Cambria Math"/>
          </w:rPr>
          <m:t>i</m:t>
        </m:r>
      </m:oMath>
      <w:r w:rsidR="00AF4EA8" w:rsidRPr="00426393">
        <w:rPr>
          <w:rFonts w:ascii="Times New Roman"/>
        </w:rPr>
        <w:t>类生态系统第</w:t>
      </w:r>
      <m:oMath>
        <m:r>
          <w:rPr>
            <w:rFonts w:ascii="Cambria Math" w:hAnsi="Cambria Math"/>
          </w:rPr>
          <m:t>j</m:t>
        </m:r>
      </m:oMath>
      <w:proofErr w:type="gramStart"/>
      <w:r w:rsidR="00AF4EA8" w:rsidRPr="00426393">
        <w:rPr>
          <w:rFonts w:ascii="Times New Roman"/>
        </w:rPr>
        <w:t>个</w:t>
      </w:r>
      <w:proofErr w:type="gramEnd"/>
      <w:r w:rsidR="00AF4EA8" w:rsidRPr="00426393">
        <w:rPr>
          <w:rFonts w:ascii="Times New Roman"/>
        </w:rPr>
        <w:t>暴雨日的降雨量，单位：</w:t>
      </w:r>
      <w:r w:rsidR="00AF4EA8" w:rsidRPr="00426393">
        <w:rPr>
          <w:rFonts w:ascii="Times New Roman"/>
        </w:rPr>
        <w:t>mm/a</w:t>
      </w:r>
      <w:r w:rsidR="00AF4EA8" w:rsidRPr="00426393">
        <w:rPr>
          <w:rFonts w:ascii="Times New Roman"/>
        </w:rPr>
        <w:t>；</w:t>
      </w:r>
    </w:p>
    <w:p w14:paraId="3C1F9B7A" w14:textId="77777777" w:rsidR="00AF4EA8" w:rsidRPr="00426393" w:rsidRDefault="00AF4EA8" w:rsidP="00AF4EA8">
      <w:pPr>
        <w:pStyle w:val="afffff5"/>
        <w:ind w:firstLine="420"/>
        <w:rPr>
          <w:rFonts w:ascii="Times New Roman"/>
        </w:rPr>
      </w:pPr>
      <m:oMath>
        <m:r>
          <w:rPr>
            <w:rFonts w:ascii="Cambria Math" w:hAnsi="Cambria Math"/>
          </w:rPr>
          <m:t>i</m:t>
        </m:r>
      </m:oMath>
      <w:r w:rsidRPr="00426393">
        <w:rPr>
          <w:rFonts w:ascii="Times New Roman"/>
        </w:rPr>
        <w:t>——</w:t>
      </w:r>
      <w:r w:rsidRPr="00426393">
        <w:rPr>
          <w:rFonts w:ascii="Times New Roman"/>
        </w:rPr>
        <w:t>生态系统类型；</w:t>
      </w:r>
    </w:p>
    <w:p w14:paraId="69B91861" w14:textId="650F0FF1" w:rsidR="00AF4EA8" w:rsidRPr="00426393" w:rsidRDefault="00AF4EA8" w:rsidP="00AF4EA8">
      <w:pPr>
        <w:pStyle w:val="afffff5"/>
        <w:ind w:firstLine="420"/>
        <w:rPr>
          <w:rFonts w:ascii="Times New Roman"/>
        </w:rPr>
      </w:pPr>
      <m:oMath>
        <m:r>
          <w:rPr>
            <w:rFonts w:ascii="Cambria Math" w:hAnsi="Cambria Math"/>
          </w:rPr>
          <m:t>j</m:t>
        </m:r>
      </m:oMath>
      <w:r w:rsidRPr="00426393">
        <w:rPr>
          <w:rFonts w:ascii="Times New Roman"/>
        </w:rPr>
        <w:t>——</w:t>
      </w:r>
      <w:r w:rsidR="00BA42E3" w:rsidRPr="00426393">
        <w:rPr>
          <w:rFonts w:ascii="Times New Roman"/>
        </w:rPr>
        <w:t>暴雨降雨日，参考</w:t>
      </w:r>
      <w:r w:rsidR="00BA42E3" w:rsidRPr="00426393">
        <w:rPr>
          <w:rFonts w:ascii="Times New Roman"/>
        </w:rPr>
        <w:t>GB/T 28592</w:t>
      </w:r>
      <w:r w:rsidR="008D551F" w:rsidRPr="00426393">
        <w:rPr>
          <w:rFonts w:ascii="Times New Roman"/>
        </w:rPr>
        <w:t>-2012</w:t>
      </w:r>
      <w:r w:rsidR="00BA42E3" w:rsidRPr="00426393">
        <w:rPr>
          <w:rFonts w:ascii="Times New Roman"/>
        </w:rPr>
        <w:t>暴雨标准，</w:t>
      </w:r>
      <w:r w:rsidR="00BA42E3" w:rsidRPr="00426393">
        <w:rPr>
          <w:rFonts w:ascii="Times New Roman"/>
        </w:rPr>
        <w:t>24</w:t>
      </w:r>
      <w:r w:rsidR="00BA42E3" w:rsidRPr="00426393">
        <w:rPr>
          <w:rFonts w:ascii="Times New Roman"/>
        </w:rPr>
        <w:t>小时内降雨量</w:t>
      </w:r>
      <w:r w:rsidR="00BA42E3" w:rsidRPr="00426393">
        <w:rPr>
          <w:rFonts w:ascii="Times New Roman"/>
        </w:rPr>
        <w:t>≥50mm</w:t>
      </w:r>
      <w:r w:rsidR="00BA42E3" w:rsidRPr="00426393">
        <w:rPr>
          <w:rFonts w:ascii="Times New Roman"/>
        </w:rPr>
        <w:t>时，该日为降雨日</w:t>
      </w:r>
      <w:r w:rsidRPr="00426393">
        <w:rPr>
          <w:rFonts w:ascii="Times New Roman"/>
        </w:rPr>
        <w:t>；</w:t>
      </w:r>
    </w:p>
    <w:p w14:paraId="21696FA7" w14:textId="1125E1B3" w:rsidR="00BA42E3" w:rsidRPr="00426393" w:rsidRDefault="00BA42E3" w:rsidP="00BA42E3">
      <w:pPr>
        <w:pStyle w:val="afffff5"/>
        <w:ind w:firstLine="420"/>
        <w:rPr>
          <w:rFonts w:ascii="Times New Roman"/>
        </w:rPr>
      </w:pPr>
      <m:oMath>
        <m:r>
          <w:rPr>
            <w:rFonts w:ascii="Cambria Math" w:hAnsi="Cambria Math"/>
          </w:rPr>
          <m:t>n</m:t>
        </m:r>
      </m:oMath>
      <w:r w:rsidRPr="00426393">
        <w:rPr>
          <w:rFonts w:ascii="Times New Roman"/>
        </w:rPr>
        <w:t>——</w:t>
      </w:r>
      <w:r w:rsidRPr="00426393">
        <w:rPr>
          <w:rFonts w:ascii="Times New Roman"/>
        </w:rPr>
        <w:t>年暴雨日总天数；</w:t>
      </w:r>
    </w:p>
    <w:p w14:paraId="43B07E4E" w14:textId="77777777" w:rsidR="003A55C5" w:rsidRPr="00426393" w:rsidRDefault="00000000" w:rsidP="00C26C1A">
      <w:pPr>
        <w:pStyle w:val="aff5"/>
        <w:rPr>
          <w:rFonts w:ascii="Times New Roman"/>
        </w:rPr>
      </w:pPr>
      <w:r w:rsidRPr="00426393">
        <w:rPr>
          <w:rFonts w:ascii="Times New Roman"/>
        </w:rPr>
        <w:t>暴雨径流量</w:t>
      </w:r>
    </w:p>
    <w:p w14:paraId="64EA41B6" w14:textId="7D8AB668" w:rsidR="003A55C5" w:rsidRPr="00426393" w:rsidRDefault="00000000">
      <w:pPr>
        <w:pStyle w:val="afffff5"/>
        <w:ind w:firstLine="420"/>
        <w:rPr>
          <w:rFonts w:ascii="Times New Roman"/>
        </w:rPr>
      </w:pPr>
      <w:r w:rsidRPr="00426393">
        <w:rPr>
          <w:rFonts w:ascii="Times New Roman"/>
        </w:rPr>
        <w:t>宜采用生态系统暴雨径流回归方程计算，落叶阔叶林按照公式（</w:t>
      </w:r>
      <w:r w:rsidRPr="00426393">
        <w:rPr>
          <w:rFonts w:ascii="Times New Roman"/>
        </w:rPr>
        <w:t>C.2</w:t>
      </w:r>
      <w:r w:rsidR="00AF4EA8" w:rsidRPr="00426393">
        <w:rPr>
          <w:rFonts w:ascii="Times New Roman"/>
        </w:rPr>
        <w:t>5</w:t>
      </w:r>
      <w:r w:rsidRPr="00426393">
        <w:rPr>
          <w:rFonts w:ascii="Times New Roman"/>
        </w:rPr>
        <w:t>）计算，常绿阔叶林按照</w:t>
      </w:r>
      <w:r w:rsidR="00BA42E3" w:rsidRPr="00426393">
        <w:rPr>
          <w:rFonts w:ascii="Times New Roman"/>
        </w:rPr>
        <w:t>公式</w:t>
      </w:r>
      <w:r w:rsidRPr="00426393">
        <w:rPr>
          <w:rFonts w:ascii="Times New Roman"/>
        </w:rPr>
        <w:t>（</w:t>
      </w:r>
      <w:r w:rsidRPr="00426393">
        <w:rPr>
          <w:rFonts w:ascii="Times New Roman"/>
        </w:rPr>
        <w:t>C.2</w:t>
      </w:r>
      <w:r w:rsidR="00AF4EA8" w:rsidRPr="00426393">
        <w:rPr>
          <w:rFonts w:ascii="Times New Roman"/>
        </w:rPr>
        <w:t>6</w:t>
      </w:r>
      <w:r w:rsidRPr="00426393">
        <w:rPr>
          <w:rFonts w:ascii="Times New Roman"/>
        </w:rPr>
        <w:t>）计算，落叶针叶林按照</w:t>
      </w:r>
      <w:r w:rsidR="00BA42E3" w:rsidRPr="00426393">
        <w:rPr>
          <w:rFonts w:ascii="Times New Roman"/>
        </w:rPr>
        <w:t>公式</w:t>
      </w:r>
      <w:r w:rsidRPr="00426393">
        <w:rPr>
          <w:rFonts w:ascii="Times New Roman"/>
        </w:rPr>
        <w:t>（</w:t>
      </w:r>
      <w:r w:rsidRPr="00426393">
        <w:rPr>
          <w:rFonts w:ascii="Times New Roman"/>
        </w:rPr>
        <w:t>C.2</w:t>
      </w:r>
      <w:r w:rsidR="00AF4EA8" w:rsidRPr="00426393">
        <w:rPr>
          <w:rFonts w:ascii="Times New Roman"/>
        </w:rPr>
        <w:t>7</w:t>
      </w:r>
      <w:r w:rsidRPr="00426393">
        <w:rPr>
          <w:rFonts w:ascii="Times New Roman"/>
        </w:rPr>
        <w:t>）计算，常绿针叶林按照</w:t>
      </w:r>
      <w:r w:rsidR="00BA42E3" w:rsidRPr="00426393">
        <w:rPr>
          <w:rFonts w:ascii="Times New Roman"/>
        </w:rPr>
        <w:t>公式</w:t>
      </w:r>
      <w:r w:rsidRPr="00426393">
        <w:rPr>
          <w:rFonts w:ascii="Times New Roman"/>
        </w:rPr>
        <w:t>（</w:t>
      </w:r>
      <w:r w:rsidRPr="00426393">
        <w:rPr>
          <w:rFonts w:ascii="Times New Roman"/>
        </w:rPr>
        <w:t>C.2</w:t>
      </w:r>
      <w:r w:rsidR="00AF4EA8" w:rsidRPr="00426393">
        <w:rPr>
          <w:rFonts w:ascii="Times New Roman"/>
        </w:rPr>
        <w:t>8</w:t>
      </w:r>
      <w:r w:rsidRPr="00426393">
        <w:rPr>
          <w:rFonts w:ascii="Times New Roman"/>
        </w:rPr>
        <w:t>）计算，针阔混交林按照</w:t>
      </w:r>
      <w:r w:rsidR="00BA42E3" w:rsidRPr="00426393">
        <w:rPr>
          <w:rFonts w:ascii="Times New Roman"/>
        </w:rPr>
        <w:t>公式</w:t>
      </w:r>
      <w:r w:rsidRPr="00426393">
        <w:rPr>
          <w:rFonts w:ascii="Times New Roman"/>
        </w:rPr>
        <w:t>（</w:t>
      </w:r>
      <w:r w:rsidRPr="00426393">
        <w:rPr>
          <w:rFonts w:ascii="Times New Roman"/>
        </w:rPr>
        <w:t>C.2</w:t>
      </w:r>
      <w:r w:rsidR="00AF4EA8" w:rsidRPr="00426393">
        <w:rPr>
          <w:rFonts w:ascii="Times New Roman"/>
        </w:rPr>
        <w:t>9</w:t>
      </w:r>
      <w:r w:rsidRPr="00426393">
        <w:rPr>
          <w:rFonts w:ascii="Times New Roman"/>
        </w:rPr>
        <w:t>）计算，灌丛按照</w:t>
      </w:r>
      <w:r w:rsidR="00BA42E3" w:rsidRPr="00426393">
        <w:rPr>
          <w:rFonts w:ascii="Times New Roman"/>
        </w:rPr>
        <w:t>公式</w:t>
      </w:r>
      <w:r w:rsidRPr="00426393">
        <w:rPr>
          <w:rFonts w:ascii="Times New Roman"/>
        </w:rPr>
        <w:t>（</w:t>
      </w:r>
      <w:r w:rsidRPr="00426393">
        <w:rPr>
          <w:rFonts w:ascii="Times New Roman"/>
        </w:rPr>
        <w:t>C.</w:t>
      </w:r>
      <w:r w:rsidR="00AF4EA8" w:rsidRPr="00426393">
        <w:rPr>
          <w:rFonts w:ascii="Times New Roman"/>
        </w:rPr>
        <w:t>30</w:t>
      </w:r>
      <w:r w:rsidRPr="00426393">
        <w:rPr>
          <w:rFonts w:ascii="Times New Roman"/>
        </w:rPr>
        <w:t>）计算，草地按照</w:t>
      </w:r>
      <w:r w:rsidR="00BA42E3" w:rsidRPr="00426393">
        <w:rPr>
          <w:rFonts w:ascii="Times New Roman"/>
        </w:rPr>
        <w:t>公式</w:t>
      </w:r>
      <w:r w:rsidRPr="00426393">
        <w:rPr>
          <w:rFonts w:ascii="Times New Roman"/>
        </w:rPr>
        <w:t>（</w:t>
      </w:r>
      <w:r w:rsidRPr="00426393">
        <w:rPr>
          <w:rFonts w:ascii="Times New Roman"/>
        </w:rPr>
        <w:t>C.3</w:t>
      </w:r>
      <w:r w:rsidR="00AF4EA8" w:rsidRPr="00426393">
        <w:rPr>
          <w:rFonts w:ascii="Times New Roman"/>
        </w:rPr>
        <w:t>1</w:t>
      </w:r>
      <w:r w:rsidRPr="00426393">
        <w:rPr>
          <w:rFonts w:ascii="Times New Roman"/>
        </w:rPr>
        <w:t>）计算。</w:t>
      </w:r>
    </w:p>
    <w:p w14:paraId="09E7D8FC" w14:textId="2AD17B07" w:rsidR="003A55C5" w:rsidRPr="00426393" w:rsidRDefault="001B6539" w:rsidP="001B6539">
      <w:pPr>
        <w:pStyle w:val="afffffff1"/>
        <w:rPr>
          <w:rFonts w:ascii="Times New Roman" w:hAnsi="Times New Roman"/>
        </w:rPr>
      </w:pPr>
      <w:r w:rsidRPr="00426393">
        <w:rPr>
          <w:rFonts w:ascii="Times New Roman" w:hAnsi="Times New Roman"/>
        </w:rPr>
        <w:lastRenderedPageBreak/>
        <w:tab/>
      </w:r>
      <m:oMath>
        <m:sSub>
          <m:sSubPr>
            <m:ctrlPr>
              <w:rPr>
                <w:rFonts w:ascii="Cambria Math" w:hAnsi="Cambria Math"/>
                <w:i/>
              </w:rPr>
            </m:ctrlPr>
          </m:sSubPr>
          <m:e>
            <m:r>
              <w:rPr>
                <w:rFonts w:ascii="Cambria Math" w:hAnsi="Cambria Math"/>
              </w:rPr>
              <m:t>R</m:t>
            </m:r>
          </m:e>
          <m:sub>
            <m:r>
              <w:rPr>
                <w:rFonts w:ascii="Cambria Math" w:hAnsi="Cambria Math"/>
              </w:rPr>
              <m:t>fi</m:t>
            </m:r>
          </m:sub>
        </m:sSub>
        <m:r>
          <w:rPr>
            <w:rFonts w:ascii="Cambria Math" w:hAnsi="Cambria Math"/>
          </w:rPr>
          <m:t>=</m:t>
        </m:r>
        <m:r>
          <m:rPr>
            <m:sty m:val="p"/>
          </m:rPr>
          <w:rPr>
            <w:rFonts w:ascii="Cambria Math" w:hAnsi="Cambria Math"/>
          </w:rPr>
          <m:t>1.4288×ln</m:t>
        </m:r>
        <m:d>
          <m:dPr>
            <m:ctrlPr>
              <w:rPr>
                <w:rFonts w:ascii="Cambria Math" w:hAnsi="Cambria Math"/>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r>
          <w:rPr>
            <w:rFonts w:ascii="Cambria Math" w:hAnsi="Cambria Math"/>
          </w:rPr>
          <m:t>-4.3682</m:t>
        </m:r>
      </m:oMath>
      <w:r w:rsidRPr="00426393">
        <w:rPr>
          <w:rFonts w:ascii="Times New Roman" w:eastAsia="微软雅黑" w:hAnsi="Times New Roman"/>
        </w:rPr>
        <w:tab/>
      </w:r>
      <w:r w:rsidRPr="00426393">
        <w:rPr>
          <w:rFonts w:ascii="Times New Roman" w:hAnsi="Times New Roman"/>
        </w:rPr>
        <w:t>(</w:t>
      </w:r>
      <w:r w:rsidR="009876D4" w:rsidRPr="00426393">
        <w:rPr>
          <w:rFonts w:ascii="Times New Roman" w:hAnsi="Times New Roman"/>
        </w:rPr>
        <w:t>C</w:t>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seq fulu_equation_133730912707223732  </w:instrText>
      </w:r>
      <w:r w:rsidRPr="00426393">
        <w:rPr>
          <w:rFonts w:ascii="Times New Roman" w:hAnsi="Times New Roman"/>
        </w:rPr>
        <w:fldChar w:fldCharType="separate"/>
      </w:r>
      <w:r w:rsidR="007E49B2" w:rsidRPr="00426393">
        <w:rPr>
          <w:rFonts w:ascii="Times New Roman" w:hAnsi="Times New Roman"/>
          <w:noProof/>
        </w:rPr>
        <w:t>25</w:t>
      </w:r>
      <w:r w:rsidRPr="00426393">
        <w:rPr>
          <w:rFonts w:ascii="Times New Roman" w:hAnsi="Times New Roman"/>
        </w:rPr>
        <w:fldChar w:fldCharType="end"/>
      </w:r>
      <w:r w:rsidRPr="00426393">
        <w:rPr>
          <w:rFonts w:ascii="Times New Roman" w:hAnsi="Times New Roman"/>
        </w:rPr>
        <w:t>)</w:t>
      </w:r>
    </w:p>
    <w:p w14:paraId="1E1EDF0C" w14:textId="0A66A459" w:rsidR="001B6539" w:rsidRPr="00426393" w:rsidRDefault="001B6539" w:rsidP="001B6539">
      <w:pPr>
        <w:pStyle w:val="afffffff1"/>
        <w:rPr>
          <w:rFonts w:ascii="Times New Roman" w:hAnsi="Times New Roman"/>
        </w:rPr>
      </w:pPr>
      <w:r w:rsidRPr="00426393">
        <w:rPr>
          <w:rFonts w:ascii="Times New Roman" w:hAnsi="Times New Roman"/>
        </w:rPr>
        <w:tab/>
      </w:r>
      <m:oMath>
        <m:sSub>
          <m:sSubPr>
            <m:ctrlPr>
              <w:rPr>
                <w:rFonts w:ascii="Cambria Math" w:hAnsi="Cambria Math"/>
                <w:i/>
              </w:rPr>
            </m:ctrlPr>
          </m:sSubPr>
          <m:e>
            <m:r>
              <w:rPr>
                <w:rFonts w:ascii="Cambria Math" w:hAnsi="Cambria Math"/>
              </w:rPr>
              <m:t>R</m:t>
            </m:r>
          </m:e>
          <m:sub>
            <m:r>
              <w:rPr>
                <w:rFonts w:ascii="Cambria Math" w:hAnsi="Cambria Math"/>
              </w:rPr>
              <m:t>fi</m:t>
            </m:r>
          </m:sub>
        </m:sSub>
        <m:r>
          <w:rPr>
            <w:rFonts w:ascii="Cambria Math" w:hAnsi="Cambria Math"/>
          </w:rPr>
          <m:t>=</m:t>
        </m:r>
        <m:r>
          <m:rPr>
            <m:sty m:val="p"/>
          </m:rPr>
          <w:rPr>
            <w:rFonts w:ascii="Cambria Math" w:hAnsi="Cambria Math"/>
          </w:rPr>
          <m:t>7.7508×ln</m:t>
        </m:r>
        <m:d>
          <m:dPr>
            <m:ctrlPr>
              <w:rPr>
                <w:rFonts w:ascii="Cambria Math" w:hAnsi="Cambria Math"/>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r>
          <w:rPr>
            <w:rFonts w:ascii="Cambria Math" w:hAnsi="Cambria Math"/>
          </w:rPr>
          <m:t>-27.842</m:t>
        </m:r>
      </m:oMath>
      <w:r w:rsidRPr="00426393">
        <w:rPr>
          <w:rFonts w:ascii="Times New Roman" w:eastAsia="微软雅黑" w:hAnsi="Times New Roman"/>
        </w:rPr>
        <w:tab/>
      </w:r>
      <w:r w:rsidRPr="00426393">
        <w:rPr>
          <w:rFonts w:ascii="Times New Roman" w:hAnsi="Times New Roman"/>
        </w:rPr>
        <w:t>(</w:t>
      </w:r>
      <w:r w:rsidR="009876D4" w:rsidRPr="00426393">
        <w:rPr>
          <w:rFonts w:ascii="Times New Roman" w:hAnsi="Times New Roman"/>
        </w:rPr>
        <w:t>C</w:t>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seq fulu_equation_133730912707223732  </w:instrText>
      </w:r>
      <w:r w:rsidRPr="00426393">
        <w:rPr>
          <w:rFonts w:ascii="Times New Roman" w:hAnsi="Times New Roman"/>
        </w:rPr>
        <w:fldChar w:fldCharType="separate"/>
      </w:r>
      <w:r w:rsidR="007E49B2" w:rsidRPr="00426393">
        <w:rPr>
          <w:rFonts w:ascii="Times New Roman" w:hAnsi="Times New Roman"/>
          <w:noProof/>
        </w:rPr>
        <w:t>26</w:t>
      </w:r>
      <w:r w:rsidRPr="00426393">
        <w:rPr>
          <w:rFonts w:ascii="Times New Roman" w:hAnsi="Times New Roman"/>
        </w:rPr>
        <w:fldChar w:fldCharType="end"/>
      </w:r>
      <w:r w:rsidRPr="00426393">
        <w:rPr>
          <w:rFonts w:ascii="Times New Roman" w:hAnsi="Times New Roman"/>
        </w:rPr>
        <w:t>)</w:t>
      </w:r>
    </w:p>
    <w:p w14:paraId="5972AB85" w14:textId="1CF2B346" w:rsidR="001B6539" w:rsidRPr="00426393" w:rsidRDefault="001B6539" w:rsidP="001B6539">
      <w:pPr>
        <w:pStyle w:val="afffffff1"/>
        <w:rPr>
          <w:rFonts w:ascii="Times New Roman" w:hAnsi="Times New Roman"/>
        </w:rPr>
      </w:pPr>
      <w:r w:rsidRPr="00426393">
        <w:rPr>
          <w:rFonts w:ascii="Times New Roman" w:hAnsi="Times New Roman"/>
        </w:rPr>
        <w:tab/>
      </w:r>
      <m:oMath>
        <m:sSub>
          <m:sSubPr>
            <m:ctrlPr>
              <w:rPr>
                <w:rFonts w:ascii="Cambria Math" w:hAnsi="Cambria Math"/>
                <w:i/>
              </w:rPr>
            </m:ctrlPr>
          </m:sSubPr>
          <m:e>
            <m:r>
              <w:rPr>
                <w:rFonts w:ascii="Cambria Math" w:hAnsi="Cambria Math"/>
              </w:rPr>
              <m:t>R</m:t>
            </m:r>
          </m:e>
          <m:sub>
            <m:r>
              <w:rPr>
                <w:rFonts w:ascii="Cambria Math" w:hAnsi="Cambria Math"/>
              </w:rPr>
              <m:t>fi</m:t>
            </m:r>
          </m:sub>
        </m:sSub>
        <m:r>
          <w:rPr>
            <w:rFonts w:ascii="Cambria Math" w:hAnsi="Cambria Math"/>
          </w:rPr>
          <m:t>=</m:t>
        </m:r>
        <m:r>
          <m:rPr>
            <m:sty m:val="p"/>
          </m:rPr>
          <w:rPr>
            <w:rFonts w:ascii="Cambria Math" w:hAnsi="Cambria Math"/>
          </w:rPr>
          <m:t>7.2877×ln</m:t>
        </m:r>
        <m:d>
          <m:dPr>
            <m:ctrlPr>
              <w:rPr>
                <w:rFonts w:ascii="Cambria Math" w:hAnsi="Cambria Math"/>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r>
          <w:rPr>
            <w:rFonts w:ascii="Cambria Math" w:hAnsi="Cambria Math"/>
          </w:rPr>
          <m:t>-26.566</m:t>
        </m:r>
      </m:oMath>
      <w:r w:rsidRPr="00426393">
        <w:rPr>
          <w:rFonts w:ascii="Times New Roman" w:eastAsia="微软雅黑" w:hAnsi="Times New Roman"/>
        </w:rPr>
        <w:tab/>
      </w:r>
      <w:r w:rsidRPr="00426393">
        <w:rPr>
          <w:rFonts w:ascii="Times New Roman" w:hAnsi="Times New Roman"/>
        </w:rPr>
        <w:t>(</w:t>
      </w:r>
      <w:r w:rsidR="009876D4" w:rsidRPr="00426393">
        <w:rPr>
          <w:rFonts w:ascii="Times New Roman" w:hAnsi="Times New Roman"/>
        </w:rPr>
        <w:t>C</w:t>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seq fulu_equation_133730912707223732  </w:instrText>
      </w:r>
      <w:r w:rsidRPr="00426393">
        <w:rPr>
          <w:rFonts w:ascii="Times New Roman" w:hAnsi="Times New Roman"/>
        </w:rPr>
        <w:fldChar w:fldCharType="separate"/>
      </w:r>
      <w:r w:rsidR="007E49B2" w:rsidRPr="00426393">
        <w:rPr>
          <w:rFonts w:ascii="Times New Roman" w:hAnsi="Times New Roman"/>
          <w:noProof/>
        </w:rPr>
        <w:t>27</w:t>
      </w:r>
      <w:r w:rsidRPr="00426393">
        <w:rPr>
          <w:rFonts w:ascii="Times New Roman" w:hAnsi="Times New Roman"/>
        </w:rPr>
        <w:fldChar w:fldCharType="end"/>
      </w:r>
      <w:r w:rsidRPr="00426393">
        <w:rPr>
          <w:rFonts w:ascii="Times New Roman" w:hAnsi="Times New Roman"/>
        </w:rPr>
        <w:t>)</w:t>
      </w:r>
    </w:p>
    <w:p w14:paraId="19872CE6" w14:textId="5A070A3A" w:rsidR="001B6539" w:rsidRPr="00426393" w:rsidRDefault="001B6539" w:rsidP="001B6539">
      <w:pPr>
        <w:pStyle w:val="afffffff1"/>
        <w:rPr>
          <w:rFonts w:ascii="Times New Roman" w:hAnsi="Times New Roman"/>
        </w:rPr>
      </w:pPr>
      <w:r w:rsidRPr="00426393">
        <w:rPr>
          <w:rFonts w:ascii="Times New Roman" w:hAnsi="Times New Roman"/>
        </w:rPr>
        <w:tab/>
      </w:r>
      <m:oMath>
        <m:sSub>
          <m:sSubPr>
            <m:ctrlPr>
              <w:rPr>
                <w:rFonts w:ascii="Cambria Math" w:hAnsi="Cambria Math"/>
                <w:i/>
              </w:rPr>
            </m:ctrlPr>
          </m:sSubPr>
          <m:e>
            <m:r>
              <w:rPr>
                <w:rFonts w:ascii="Cambria Math" w:hAnsi="Cambria Math"/>
              </w:rPr>
              <m:t>R</m:t>
            </m:r>
          </m:e>
          <m:sub>
            <m:r>
              <w:rPr>
                <w:rFonts w:ascii="Cambria Math" w:hAnsi="Cambria Math"/>
              </w:rPr>
              <m:t>fi</m:t>
            </m:r>
          </m:sub>
        </m:sSub>
        <m:r>
          <w:rPr>
            <w:rFonts w:ascii="Cambria Math" w:hAnsi="Cambria Math"/>
          </w:rPr>
          <m:t>=</m:t>
        </m:r>
        <m:r>
          <m:rPr>
            <m:sty m:val="p"/>
          </m:rPr>
          <w:rPr>
            <w:rFonts w:ascii="Cambria Math" w:hAnsi="Cambria Math"/>
          </w:rPr>
          <m:t>13.36×ln</m:t>
        </m:r>
        <m:d>
          <m:dPr>
            <m:ctrlPr>
              <w:rPr>
                <w:rFonts w:ascii="Cambria Math" w:hAnsi="Cambria Math"/>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r>
          <w:rPr>
            <w:rFonts w:ascii="Cambria Math" w:hAnsi="Cambria Math"/>
          </w:rPr>
          <m:t>-</m:t>
        </m:r>
        <m:r>
          <m:rPr>
            <m:sty m:val="p"/>
          </m:rPr>
          <w:rPr>
            <w:rFonts w:ascii="Cambria Math" w:hAnsi="Cambria Math"/>
          </w:rPr>
          <m:t>49.257</m:t>
        </m:r>
      </m:oMath>
      <w:r w:rsidRPr="00426393">
        <w:rPr>
          <w:rFonts w:ascii="Times New Roman" w:eastAsia="微软雅黑" w:hAnsi="Times New Roman"/>
        </w:rPr>
        <w:tab/>
      </w:r>
      <w:r w:rsidRPr="00426393">
        <w:rPr>
          <w:rFonts w:ascii="Times New Roman" w:hAnsi="Times New Roman"/>
        </w:rPr>
        <w:t>(</w:t>
      </w:r>
      <w:r w:rsidR="009876D4" w:rsidRPr="00426393">
        <w:rPr>
          <w:rFonts w:ascii="Times New Roman" w:hAnsi="Times New Roman"/>
        </w:rPr>
        <w:t>C</w:t>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seq fulu_equation_133730912707223732  </w:instrText>
      </w:r>
      <w:r w:rsidRPr="00426393">
        <w:rPr>
          <w:rFonts w:ascii="Times New Roman" w:hAnsi="Times New Roman"/>
        </w:rPr>
        <w:fldChar w:fldCharType="separate"/>
      </w:r>
      <w:r w:rsidR="007E49B2" w:rsidRPr="00426393">
        <w:rPr>
          <w:rFonts w:ascii="Times New Roman" w:hAnsi="Times New Roman"/>
          <w:noProof/>
        </w:rPr>
        <w:t>28</w:t>
      </w:r>
      <w:r w:rsidRPr="00426393">
        <w:rPr>
          <w:rFonts w:ascii="Times New Roman" w:hAnsi="Times New Roman"/>
        </w:rPr>
        <w:fldChar w:fldCharType="end"/>
      </w:r>
      <w:r w:rsidRPr="00426393">
        <w:rPr>
          <w:rFonts w:ascii="Times New Roman" w:hAnsi="Times New Roman"/>
        </w:rPr>
        <w:t>)</w:t>
      </w:r>
    </w:p>
    <w:p w14:paraId="25A018C7" w14:textId="7EB7DDAC" w:rsidR="001B6539" w:rsidRPr="00426393" w:rsidRDefault="001B6539" w:rsidP="001B6539">
      <w:pPr>
        <w:pStyle w:val="afffffff1"/>
        <w:rPr>
          <w:rFonts w:ascii="Times New Roman" w:hAnsi="Times New Roman"/>
        </w:rPr>
      </w:pPr>
      <w:r w:rsidRPr="00426393">
        <w:rPr>
          <w:rFonts w:ascii="Times New Roman" w:hAnsi="Times New Roman"/>
        </w:rPr>
        <w:tab/>
      </w:r>
      <m:oMath>
        <m:sSub>
          <m:sSubPr>
            <m:ctrlPr>
              <w:rPr>
                <w:rFonts w:ascii="Cambria Math" w:hAnsi="Cambria Math"/>
                <w:i/>
              </w:rPr>
            </m:ctrlPr>
          </m:sSubPr>
          <m:e>
            <m:r>
              <w:rPr>
                <w:rFonts w:ascii="Cambria Math" w:hAnsi="Cambria Math"/>
              </w:rPr>
              <m:t>R</m:t>
            </m:r>
          </m:e>
          <m:sub>
            <m:r>
              <w:rPr>
                <w:rFonts w:ascii="Cambria Math" w:hAnsi="Cambria Math"/>
              </w:rPr>
              <m:t>fi</m:t>
            </m:r>
          </m:sub>
        </m:sSub>
        <m:r>
          <w:rPr>
            <w:rFonts w:ascii="Cambria Math" w:hAnsi="Cambria Math"/>
          </w:rPr>
          <m:t>=</m:t>
        </m:r>
        <m:r>
          <m:rPr>
            <m:sty m:val="p"/>
          </m:rPr>
          <w:rPr>
            <w:rFonts w:ascii="Cambria Math" w:hAnsi="Cambria Math"/>
          </w:rPr>
          <m:t>2.264×ln</m:t>
        </m:r>
        <m:d>
          <m:dPr>
            <m:ctrlPr>
              <w:rPr>
                <w:rFonts w:ascii="Cambria Math" w:hAnsi="Cambria Math"/>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r>
          <w:rPr>
            <w:rFonts w:ascii="Cambria Math" w:hAnsi="Cambria Math"/>
          </w:rPr>
          <m:t>-</m:t>
        </m:r>
        <m:r>
          <m:rPr>
            <m:sty m:val="p"/>
          </m:rPr>
          <w:rPr>
            <w:rFonts w:ascii="Cambria Math" w:hAnsi="Cambria Math"/>
          </w:rPr>
          <m:t>6.7516</m:t>
        </m:r>
      </m:oMath>
      <w:r w:rsidRPr="00426393">
        <w:rPr>
          <w:rFonts w:ascii="Times New Roman" w:eastAsia="微软雅黑" w:hAnsi="Times New Roman"/>
        </w:rPr>
        <w:tab/>
      </w:r>
      <w:r w:rsidRPr="00426393">
        <w:rPr>
          <w:rFonts w:ascii="Times New Roman" w:hAnsi="Times New Roman"/>
        </w:rPr>
        <w:t>(</w:t>
      </w:r>
      <w:r w:rsidR="009876D4" w:rsidRPr="00426393">
        <w:rPr>
          <w:rFonts w:ascii="Times New Roman" w:hAnsi="Times New Roman"/>
        </w:rPr>
        <w:t>C</w:t>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seq fulu_equation_133730912707223732  </w:instrText>
      </w:r>
      <w:r w:rsidRPr="00426393">
        <w:rPr>
          <w:rFonts w:ascii="Times New Roman" w:hAnsi="Times New Roman"/>
        </w:rPr>
        <w:fldChar w:fldCharType="separate"/>
      </w:r>
      <w:r w:rsidR="007E49B2" w:rsidRPr="00426393">
        <w:rPr>
          <w:rFonts w:ascii="Times New Roman" w:hAnsi="Times New Roman"/>
          <w:noProof/>
        </w:rPr>
        <w:t>29</w:t>
      </w:r>
      <w:r w:rsidRPr="00426393">
        <w:rPr>
          <w:rFonts w:ascii="Times New Roman" w:hAnsi="Times New Roman"/>
        </w:rPr>
        <w:fldChar w:fldCharType="end"/>
      </w:r>
      <w:r w:rsidRPr="00426393">
        <w:rPr>
          <w:rFonts w:ascii="Times New Roman" w:hAnsi="Times New Roman"/>
        </w:rPr>
        <w:t>)</w:t>
      </w:r>
    </w:p>
    <w:p w14:paraId="2E11FFCF" w14:textId="5857ADFF" w:rsidR="001B6539" w:rsidRPr="00426393" w:rsidRDefault="001B6539" w:rsidP="001B6539">
      <w:pPr>
        <w:pStyle w:val="afffffff1"/>
        <w:rPr>
          <w:rFonts w:ascii="Times New Roman" w:hAnsi="Times New Roman"/>
        </w:rPr>
      </w:pPr>
      <w:r w:rsidRPr="00426393">
        <w:rPr>
          <w:rFonts w:ascii="Times New Roman" w:hAnsi="Times New Roman"/>
        </w:rPr>
        <w:tab/>
      </w:r>
      <m:oMath>
        <m:sSub>
          <m:sSubPr>
            <m:ctrlPr>
              <w:rPr>
                <w:rFonts w:ascii="Cambria Math" w:hAnsi="Cambria Math"/>
                <w:i/>
              </w:rPr>
            </m:ctrlPr>
          </m:sSubPr>
          <m:e>
            <m:r>
              <w:rPr>
                <w:rFonts w:ascii="Cambria Math" w:hAnsi="Cambria Math"/>
              </w:rPr>
              <m:t>R</m:t>
            </m:r>
          </m:e>
          <m:sub>
            <m:r>
              <w:rPr>
                <w:rFonts w:ascii="Cambria Math" w:hAnsi="Cambria Math"/>
              </w:rPr>
              <m:t>fi</m:t>
            </m:r>
          </m:sub>
        </m:sSub>
        <m:r>
          <w:rPr>
            <w:rFonts w:ascii="Cambria Math" w:hAnsi="Cambria Math"/>
          </w:rPr>
          <m:t>=</m:t>
        </m:r>
        <m:r>
          <m:rPr>
            <m:sty m:val="p"/>
          </m:rPr>
          <w:rPr>
            <w:rFonts w:ascii="Cambria Math" w:hAnsi="Cambria Math"/>
          </w:rPr>
          <m:t>3.482×ln</m:t>
        </m:r>
        <m:d>
          <m:dPr>
            <m:ctrlPr>
              <w:rPr>
                <w:rFonts w:ascii="Cambria Math" w:hAnsi="Cambria Math"/>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r>
          <w:rPr>
            <w:rFonts w:ascii="Cambria Math" w:hAnsi="Cambria Math"/>
          </w:rPr>
          <m:t>-</m:t>
        </m:r>
        <m:r>
          <m:rPr>
            <m:sty m:val="p"/>
          </m:rPr>
          <w:rPr>
            <w:rFonts w:ascii="Cambria Math" w:hAnsi="Cambria Math"/>
          </w:rPr>
          <m:t>7.9413</m:t>
        </m:r>
      </m:oMath>
      <w:r w:rsidRPr="00426393">
        <w:rPr>
          <w:rFonts w:ascii="Times New Roman" w:eastAsia="微软雅黑" w:hAnsi="Times New Roman"/>
        </w:rPr>
        <w:tab/>
      </w:r>
      <w:r w:rsidRPr="00426393">
        <w:rPr>
          <w:rFonts w:ascii="Times New Roman" w:hAnsi="Times New Roman"/>
        </w:rPr>
        <w:t>(</w:t>
      </w:r>
      <w:r w:rsidR="009876D4" w:rsidRPr="00426393">
        <w:rPr>
          <w:rFonts w:ascii="Times New Roman" w:hAnsi="Times New Roman"/>
        </w:rPr>
        <w:t>C</w:t>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seq fulu_equation_133730912707223732  </w:instrText>
      </w:r>
      <w:r w:rsidRPr="00426393">
        <w:rPr>
          <w:rFonts w:ascii="Times New Roman" w:hAnsi="Times New Roman"/>
        </w:rPr>
        <w:fldChar w:fldCharType="separate"/>
      </w:r>
      <w:r w:rsidR="007E49B2" w:rsidRPr="00426393">
        <w:rPr>
          <w:rFonts w:ascii="Times New Roman" w:hAnsi="Times New Roman"/>
          <w:noProof/>
        </w:rPr>
        <w:t>30</w:t>
      </w:r>
      <w:r w:rsidRPr="00426393">
        <w:rPr>
          <w:rFonts w:ascii="Times New Roman" w:hAnsi="Times New Roman"/>
        </w:rPr>
        <w:fldChar w:fldCharType="end"/>
      </w:r>
      <w:r w:rsidRPr="00426393">
        <w:rPr>
          <w:rFonts w:ascii="Times New Roman" w:hAnsi="Times New Roman"/>
        </w:rPr>
        <w:t>)</w:t>
      </w:r>
    </w:p>
    <w:p w14:paraId="193AE62A" w14:textId="621B79BD" w:rsidR="001B6539" w:rsidRPr="00426393" w:rsidRDefault="001B6539" w:rsidP="001B6539">
      <w:pPr>
        <w:pStyle w:val="afffffff1"/>
        <w:rPr>
          <w:rFonts w:ascii="Times New Roman" w:hAnsi="Times New Roman"/>
        </w:rPr>
      </w:pPr>
      <w:r w:rsidRPr="00426393">
        <w:rPr>
          <w:rFonts w:ascii="Times New Roman" w:hAnsi="Times New Roman"/>
        </w:rPr>
        <w:tab/>
      </w:r>
      <m:oMath>
        <m:sSub>
          <m:sSubPr>
            <m:ctrlPr>
              <w:rPr>
                <w:rFonts w:ascii="Cambria Math" w:hAnsi="Cambria Math"/>
                <w:i/>
              </w:rPr>
            </m:ctrlPr>
          </m:sSubPr>
          <m:e>
            <m:r>
              <w:rPr>
                <w:rFonts w:ascii="Cambria Math" w:hAnsi="Cambria Math"/>
              </w:rPr>
              <m:t>R</m:t>
            </m:r>
          </m:e>
          <m:sub>
            <m:r>
              <w:rPr>
                <w:rFonts w:ascii="Cambria Math" w:hAnsi="Cambria Math"/>
              </w:rPr>
              <m:t>fi</m:t>
            </m:r>
          </m:sub>
        </m:sSub>
        <m:r>
          <w:rPr>
            <w:rFonts w:ascii="Cambria Math" w:hAnsi="Cambria Math"/>
          </w:rPr>
          <m:t>=</m:t>
        </m:r>
        <m:r>
          <m:rPr>
            <m:sty m:val="p"/>
          </m:rPr>
          <w:rPr>
            <w:rFonts w:ascii="Cambria Math" w:hAnsi="Cambria Math"/>
          </w:rPr>
          <m:t>6.1564×ln</m:t>
        </m:r>
        <m:d>
          <m:dPr>
            <m:ctrlPr>
              <w:rPr>
                <w:rFonts w:ascii="Cambria Math" w:hAnsi="Cambria Math"/>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r>
          <w:rPr>
            <w:rFonts w:ascii="Cambria Math" w:hAnsi="Cambria Math"/>
          </w:rPr>
          <m:t>-</m:t>
        </m:r>
        <m:r>
          <m:rPr>
            <m:sty m:val="p"/>
          </m:rPr>
          <w:rPr>
            <w:rFonts w:ascii="Cambria Math" w:hAnsi="Cambria Math"/>
          </w:rPr>
          <m:t>13.351</m:t>
        </m:r>
      </m:oMath>
      <w:r w:rsidRPr="00426393">
        <w:rPr>
          <w:rFonts w:ascii="Times New Roman" w:eastAsia="微软雅黑" w:hAnsi="Times New Roman"/>
        </w:rPr>
        <w:tab/>
      </w:r>
      <w:r w:rsidRPr="00426393">
        <w:rPr>
          <w:rFonts w:ascii="Times New Roman" w:hAnsi="Times New Roman"/>
        </w:rPr>
        <w:t>(</w:t>
      </w:r>
      <w:r w:rsidR="009876D4" w:rsidRPr="00426393">
        <w:rPr>
          <w:rFonts w:ascii="Times New Roman" w:hAnsi="Times New Roman"/>
        </w:rPr>
        <w:t>C</w:t>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seq fulu_equation_133730912707223732  </w:instrText>
      </w:r>
      <w:r w:rsidRPr="00426393">
        <w:rPr>
          <w:rFonts w:ascii="Times New Roman" w:hAnsi="Times New Roman"/>
        </w:rPr>
        <w:fldChar w:fldCharType="separate"/>
      </w:r>
      <w:r w:rsidR="007E49B2" w:rsidRPr="00426393">
        <w:rPr>
          <w:rFonts w:ascii="Times New Roman" w:hAnsi="Times New Roman"/>
          <w:noProof/>
        </w:rPr>
        <w:t>31</w:t>
      </w:r>
      <w:r w:rsidRPr="00426393">
        <w:rPr>
          <w:rFonts w:ascii="Times New Roman" w:hAnsi="Times New Roman"/>
        </w:rPr>
        <w:fldChar w:fldCharType="end"/>
      </w:r>
      <w:r w:rsidRPr="00426393">
        <w:rPr>
          <w:rFonts w:ascii="Times New Roman" w:hAnsi="Times New Roman"/>
        </w:rPr>
        <w:t>)</w:t>
      </w:r>
    </w:p>
    <w:p w14:paraId="48C00368" w14:textId="2666EBF0" w:rsidR="001B6539" w:rsidRPr="00426393" w:rsidRDefault="001B6539" w:rsidP="001B6539">
      <w:pPr>
        <w:pStyle w:val="afffff4"/>
        <w:rPr>
          <w:rFonts w:ascii="Times New Roman" w:hAnsi="Times New Roman"/>
        </w:rPr>
      </w:pPr>
      <w:r w:rsidRPr="00426393">
        <w:rPr>
          <w:rFonts w:ascii="Times New Roman" w:hAnsi="Times New Roman"/>
        </w:rPr>
        <w:t>式中：</w:t>
      </w:r>
    </w:p>
    <w:p w14:paraId="24E5577B" w14:textId="302B7982" w:rsidR="001B6539" w:rsidRPr="00426393" w:rsidRDefault="00000000" w:rsidP="001B6539">
      <w:pPr>
        <w:pStyle w:val="afffff5"/>
        <w:ind w:firstLine="420"/>
        <w:rPr>
          <w:rFonts w:ascii="Times New Roman"/>
        </w:rPr>
      </w:pPr>
      <m:oMath>
        <m:sSub>
          <m:sSubPr>
            <m:ctrlPr>
              <w:rPr>
                <w:rFonts w:ascii="Cambria Math" w:hAnsi="Cambria Math"/>
                <w:i/>
                <w:kern w:val="2"/>
                <w:szCs w:val="21"/>
              </w:rPr>
            </m:ctrlPr>
          </m:sSubPr>
          <m:e>
            <m:r>
              <w:rPr>
                <w:rFonts w:ascii="Cambria Math" w:hAnsi="Cambria Math"/>
              </w:rPr>
              <m:t>R</m:t>
            </m:r>
          </m:e>
          <m:sub>
            <m:r>
              <w:rPr>
                <w:rFonts w:ascii="Cambria Math" w:hAnsi="Cambria Math"/>
              </w:rPr>
              <m:t>fi</m:t>
            </m:r>
          </m:sub>
        </m:sSub>
      </m:oMath>
      <w:r w:rsidR="001B6539" w:rsidRPr="00426393">
        <w:rPr>
          <w:rFonts w:ascii="Times New Roman" w:eastAsiaTheme="minorEastAsia"/>
        </w:rPr>
        <w:t>——</w:t>
      </w:r>
      <w:r w:rsidR="001B6539" w:rsidRPr="00426393">
        <w:rPr>
          <w:rFonts w:ascii="Times New Roman"/>
        </w:rPr>
        <w:t>第</w:t>
      </w:r>
      <m:oMath>
        <m:r>
          <w:rPr>
            <w:rFonts w:ascii="Cambria Math" w:hAnsi="Cambria Math"/>
          </w:rPr>
          <m:t>i</m:t>
        </m:r>
      </m:oMath>
      <w:r w:rsidR="001B6539" w:rsidRPr="00426393">
        <w:rPr>
          <w:rFonts w:ascii="Times New Roman"/>
        </w:rPr>
        <w:t>类生态系统的暴雨径流量，单位：</w:t>
      </w:r>
      <w:r w:rsidR="001B6539" w:rsidRPr="00426393">
        <w:rPr>
          <w:rFonts w:ascii="Times New Roman"/>
        </w:rPr>
        <w:t>mm/a</w:t>
      </w:r>
      <w:r w:rsidR="001B6539" w:rsidRPr="00426393">
        <w:rPr>
          <w:rFonts w:ascii="Times New Roman"/>
        </w:rPr>
        <w:t>；</w:t>
      </w:r>
      <w:r w:rsidR="001B6539" w:rsidRPr="00426393">
        <w:rPr>
          <w:rFonts w:ascii="Times New Roman"/>
        </w:rPr>
        <w:t xml:space="preserve"> </w:t>
      </w:r>
    </w:p>
    <w:p w14:paraId="122D1DFE" w14:textId="78E455A0" w:rsidR="001B6539" w:rsidRPr="00426393" w:rsidRDefault="00000000" w:rsidP="001B6539">
      <w:pPr>
        <w:pStyle w:val="afffff5"/>
        <w:ind w:firstLine="420"/>
        <w:rPr>
          <w:rFonts w:ascii="Times New Roman"/>
        </w:rPr>
      </w:pPr>
      <m:oMath>
        <m:sSub>
          <m:sSubPr>
            <m:ctrlPr>
              <w:rPr>
                <w:rFonts w:ascii="Cambria Math" w:hAnsi="Cambria Math"/>
                <w:i/>
                <w:kern w:val="2"/>
                <w:szCs w:val="21"/>
              </w:rPr>
            </m:ctrlPr>
          </m:sSubPr>
          <m:e>
            <m:r>
              <w:rPr>
                <w:rFonts w:ascii="Cambria Math" w:hAnsi="Cambria Math"/>
              </w:rPr>
              <m:t>P</m:t>
            </m:r>
          </m:e>
          <m:sub>
            <m:r>
              <w:rPr>
                <w:rFonts w:ascii="Cambria Math" w:hAnsi="Cambria Math"/>
              </w:rPr>
              <m:t>i</m:t>
            </m:r>
          </m:sub>
        </m:sSub>
      </m:oMath>
      <w:r w:rsidR="001B6539" w:rsidRPr="00426393">
        <w:rPr>
          <w:rFonts w:ascii="Times New Roman" w:eastAsiaTheme="minorEastAsia"/>
        </w:rPr>
        <w:t>——</w:t>
      </w:r>
      <w:r w:rsidR="001B6539" w:rsidRPr="00426393">
        <w:rPr>
          <w:rFonts w:ascii="Times New Roman"/>
        </w:rPr>
        <w:t>第</w:t>
      </w:r>
      <m:oMath>
        <m:r>
          <w:rPr>
            <w:rFonts w:ascii="Cambria Math" w:hAnsi="Cambria Math"/>
          </w:rPr>
          <m:t>i</m:t>
        </m:r>
      </m:oMath>
      <w:r w:rsidR="001B6539" w:rsidRPr="00426393">
        <w:rPr>
          <w:rFonts w:ascii="Times New Roman"/>
        </w:rPr>
        <w:t>类生态系统暴雨降雨量，单位：</w:t>
      </w:r>
      <w:r w:rsidR="001B6539" w:rsidRPr="00426393">
        <w:rPr>
          <w:rFonts w:ascii="Times New Roman"/>
        </w:rPr>
        <w:t>mm/a</w:t>
      </w:r>
      <w:r w:rsidR="001B6539" w:rsidRPr="00426393">
        <w:rPr>
          <w:rFonts w:ascii="Times New Roman"/>
        </w:rPr>
        <w:t>；</w:t>
      </w:r>
    </w:p>
    <w:p w14:paraId="75C8D7BF" w14:textId="77777777" w:rsidR="00AF4EA8" w:rsidRPr="00426393" w:rsidRDefault="00AF4EA8" w:rsidP="00AF4EA8">
      <w:pPr>
        <w:pStyle w:val="afffff5"/>
        <w:ind w:firstLine="420"/>
        <w:rPr>
          <w:rFonts w:ascii="Times New Roman"/>
        </w:rPr>
      </w:pPr>
      <m:oMath>
        <m:r>
          <w:rPr>
            <w:rFonts w:ascii="Cambria Math" w:hAnsi="Cambria Math"/>
          </w:rPr>
          <m:t>i</m:t>
        </m:r>
      </m:oMath>
      <w:r w:rsidRPr="00426393">
        <w:rPr>
          <w:rFonts w:ascii="Times New Roman"/>
        </w:rPr>
        <w:t>——</w:t>
      </w:r>
      <w:r w:rsidRPr="00426393">
        <w:rPr>
          <w:rFonts w:ascii="Times New Roman"/>
        </w:rPr>
        <w:t>生态系统类型；</w:t>
      </w:r>
    </w:p>
    <w:p w14:paraId="3509B319" w14:textId="77777777" w:rsidR="00AF4EA8" w:rsidRPr="00426393" w:rsidRDefault="00AF4EA8" w:rsidP="00AF4EA8">
      <w:pPr>
        <w:pStyle w:val="afffff5"/>
        <w:ind w:firstLine="420"/>
        <w:rPr>
          <w:rFonts w:ascii="Times New Roman"/>
        </w:rPr>
      </w:pPr>
      <m:oMath>
        <m:r>
          <w:rPr>
            <w:rFonts w:ascii="Cambria Math" w:hAnsi="Cambria Math"/>
          </w:rPr>
          <m:t>n</m:t>
        </m:r>
      </m:oMath>
      <w:r w:rsidRPr="00426393">
        <w:rPr>
          <w:rFonts w:ascii="Times New Roman"/>
        </w:rPr>
        <w:t>——</w:t>
      </w:r>
      <w:r w:rsidRPr="00426393">
        <w:rPr>
          <w:rFonts w:ascii="Times New Roman"/>
        </w:rPr>
        <w:t>生态系统类型数量。</w:t>
      </w:r>
    </w:p>
    <w:p w14:paraId="250F7B48" w14:textId="77777777" w:rsidR="003A55C5" w:rsidRPr="00426393" w:rsidRDefault="00000000" w:rsidP="00C26C1A">
      <w:pPr>
        <w:pStyle w:val="aff5"/>
        <w:rPr>
          <w:rFonts w:ascii="Times New Roman"/>
        </w:rPr>
      </w:pPr>
      <w:r w:rsidRPr="00426393">
        <w:rPr>
          <w:rFonts w:ascii="Times New Roman"/>
        </w:rPr>
        <w:t>水田田埂高度</w:t>
      </w:r>
    </w:p>
    <w:p w14:paraId="5DF92DD4" w14:textId="75A439E7" w:rsidR="003A55C5" w:rsidRPr="00426393" w:rsidRDefault="00000000">
      <w:pPr>
        <w:pStyle w:val="afffff5"/>
        <w:ind w:firstLine="420"/>
        <w:rPr>
          <w:rFonts w:ascii="Times New Roman"/>
        </w:rPr>
      </w:pPr>
      <w:r w:rsidRPr="00426393">
        <w:rPr>
          <w:rFonts w:ascii="Times New Roman"/>
        </w:rPr>
        <w:t>宜采用核算区域水田多点实测数据平均值，可参考</w:t>
      </w:r>
      <w:r w:rsidRPr="00426393">
        <w:rPr>
          <w:rFonts w:ascii="Times New Roman"/>
        </w:rPr>
        <w:t>TD/T 1012</w:t>
      </w:r>
      <w:r w:rsidR="008D551F" w:rsidRPr="00426393">
        <w:rPr>
          <w:rFonts w:ascii="Times New Roman"/>
        </w:rPr>
        <w:t>-2016</w:t>
      </w:r>
      <w:r w:rsidRPr="00426393">
        <w:rPr>
          <w:rFonts w:ascii="Times New Roman"/>
        </w:rPr>
        <w:t>，默认取</w:t>
      </w:r>
      <w:r w:rsidRPr="00426393">
        <w:rPr>
          <w:rFonts w:ascii="Times New Roman"/>
        </w:rPr>
        <w:t>0.3m</w:t>
      </w:r>
      <w:r w:rsidRPr="00426393">
        <w:rPr>
          <w:rFonts w:ascii="Times New Roman"/>
        </w:rPr>
        <w:t>。</w:t>
      </w:r>
    </w:p>
    <w:p w14:paraId="0BEE5910" w14:textId="25D28FD3" w:rsidR="00AE64FA" w:rsidRPr="00426393" w:rsidRDefault="00AE64FA" w:rsidP="00C26C1A">
      <w:pPr>
        <w:pStyle w:val="aff5"/>
        <w:rPr>
          <w:rFonts w:ascii="Times New Roman"/>
        </w:rPr>
      </w:pPr>
      <w:r w:rsidRPr="00426393">
        <w:rPr>
          <w:rFonts w:ascii="Times New Roman"/>
        </w:rPr>
        <w:t>水稻生育期平均蓄水高度</w:t>
      </w:r>
    </w:p>
    <w:p w14:paraId="384D74EB" w14:textId="7A36B109" w:rsidR="00AE64FA" w:rsidRPr="00426393" w:rsidRDefault="00AE64FA" w:rsidP="00AE64FA">
      <w:pPr>
        <w:pStyle w:val="afffff5"/>
        <w:ind w:firstLine="420"/>
        <w:rPr>
          <w:rFonts w:ascii="Times New Roman"/>
        </w:rPr>
      </w:pPr>
      <w:r w:rsidRPr="00426393">
        <w:rPr>
          <w:rFonts w:ascii="Times New Roman"/>
        </w:rPr>
        <w:t>宜采用核算区域调查数据，默认取</w:t>
      </w:r>
      <w:r w:rsidRPr="00426393">
        <w:rPr>
          <w:rFonts w:ascii="Times New Roman"/>
        </w:rPr>
        <w:t>0.</w:t>
      </w:r>
      <w:r w:rsidR="0088643B" w:rsidRPr="00426393">
        <w:rPr>
          <w:rFonts w:ascii="Times New Roman"/>
        </w:rPr>
        <w:t>05</w:t>
      </w:r>
      <w:r w:rsidRPr="00426393">
        <w:rPr>
          <w:rFonts w:ascii="Times New Roman"/>
        </w:rPr>
        <w:t>m</w:t>
      </w:r>
      <w:r w:rsidRPr="00426393">
        <w:rPr>
          <w:rFonts w:ascii="Times New Roman"/>
        </w:rPr>
        <w:t>。</w:t>
      </w:r>
    </w:p>
    <w:p w14:paraId="0F852EA7" w14:textId="77777777" w:rsidR="00E44F04" w:rsidRPr="00426393" w:rsidRDefault="00E44F04" w:rsidP="00C26C1A">
      <w:pPr>
        <w:pStyle w:val="aff5"/>
        <w:rPr>
          <w:rFonts w:ascii="Times New Roman"/>
        </w:rPr>
      </w:pPr>
      <w:r w:rsidRPr="00426393">
        <w:rPr>
          <w:rFonts w:ascii="Times New Roman"/>
        </w:rPr>
        <w:t>洪水</w:t>
      </w:r>
      <w:proofErr w:type="gramStart"/>
      <w:r w:rsidRPr="00426393">
        <w:rPr>
          <w:rFonts w:ascii="Times New Roman"/>
        </w:rPr>
        <w:t>期城市</w:t>
      </w:r>
      <w:proofErr w:type="gramEnd"/>
      <w:r w:rsidRPr="00426393">
        <w:rPr>
          <w:rFonts w:ascii="Times New Roman"/>
        </w:rPr>
        <w:t>水体平均滞水高度</w:t>
      </w:r>
    </w:p>
    <w:p w14:paraId="035B8654" w14:textId="77777777" w:rsidR="00E44F04" w:rsidRPr="00426393" w:rsidRDefault="00E44F04" w:rsidP="00E44F04">
      <w:pPr>
        <w:pStyle w:val="afffff5"/>
        <w:ind w:firstLine="420"/>
        <w:rPr>
          <w:rFonts w:ascii="Times New Roman"/>
        </w:rPr>
      </w:pPr>
      <w:r w:rsidRPr="00426393">
        <w:rPr>
          <w:rFonts w:ascii="Times New Roman"/>
        </w:rPr>
        <w:t>宜采用核算区域城市水体常水位与池岸顶边的高差平均值计算，在缺少实测数据时，可参考</w:t>
      </w:r>
      <w:r w:rsidRPr="00426393">
        <w:rPr>
          <w:rFonts w:ascii="Times New Roman"/>
        </w:rPr>
        <w:t>GB 50420</w:t>
      </w:r>
      <w:r w:rsidRPr="00426393">
        <w:rPr>
          <w:rFonts w:ascii="Times New Roman"/>
        </w:rPr>
        <w:t>，默认取</w:t>
      </w:r>
      <w:r w:rsidRPr="00426393">
        <w:rPr>
          <w:rFonts w:ascii="Times New Roman"/>
        </w:rPr>
        <w:t>0.3</w:t>
      </w:r>
      <w:r w:rsidRPr="00426393">
        <w:rPr>
          <w:rFonts w:ascii="Times New Roman"/>
        </w:rPr>
        <w:t>米。</w:t>
      </w:r>
    </w:p>
    <w:p w14:paraId="711F8C23" w14:textId="77777777" w:rsidR="00E44F04" w:rsidRPr="00426393" w:rsidRDefault="00E44F04" w:rsidP="00C26C1A">
      <w:pPr>
        <w:pStyle w:val="aff5"/>
        <w:rPr>
          <w:rFonts w:ascii="Times New Roman"/>
        </w:rPr>
      </w:pPr>
      <w:r w:rsidRPr="00426393">
        <w:rPr>
          <w:rFonts w:ascii="Times New Roman"/>
        </w:rPr>
        <w:t>水库防洪库容</w:t>
      </w:r>
    </w:p>
    <w:p w14:paraId="62502003" w14:textId="77777777" w:rsidR="00E44F04" w:rsidRPr="00426393" w:rsidRDefault="00E44F04" w:rsidP="00E44F04">
      <w:pPr>
        <w:pStyle w:val="afffff5"/>
        <w:ind w:firstLine="420"/>
        <w:rPr>
          <w:rFonts w:ascii="Times New Roman"/>
        </w:rPr>
      </w:pPr>
      <w:r w:rsidRPr="00426393">
        <w:rPr>
          <w:rFonts w:ascii="Times New Roman"/>
        </w:rPr>
        <w:t>当缺少</w:t>
      </w:r>
      <w:proofErr w:type="gramStart"/>
      <w:r w:rsidRPr="00426393">
        <w:rPr>
          <w:rFonts w:ascii="Times New Roman"/>
        </w:rPr>
        <w:t>核算区</w:t>
      </w:r>
      <w:proofErr w:type="gramEnd"/>
      <w:r w:rsidRPr="00426393">
        <w:rPr>
          <w:rFonts w:ascii="Times New Roman"/>
        </w:rPr>
        <w:t>各水库防洪库容时，可通过水库库容和转换系数计算，按照公式（</w:t>
      </w:r>
      <w:r w:rsidRPr="00426393">
        <w:rPr>
          <w:rFonts w:ascii="Times New Roman"/>
        </w:rPr>
        <w:t>C.32</w:t>
      </w:r>
      <w:r w:rsidRPr="00426393">
        <w:rPr>
          <w:rFonts w:ascii="Times New Roman"/>
        </w:rPr>
        <w:t>）计算。</w:t>
      </w:r>
    </w:p>
    <w:p w14:paraId="36E8FDDD" w14:textId="777A113F" w:rsidR="00E44F04" w:rsidRPr="00426393" w:rsidRDefault="00E44F04" w:rsidP="00E44F04">
      <w:pPr>
        <w:pStyle w:val="afffffff1"/>
        <w:rPr>
          <w:rFonts w:ascii="Times New Roman" w:hAnsi="Times New Roman"/>
        </w:rPr>
      </w:pPr>
      <w:r w:rsidRPr="00426393">
        <w:rPr>
          <w:rFonts w:ascii="Times New Roman" w:hAnsi="Times New Roman"/>
        </w:rPr>
        <w:tab/>
      </w:r>
      <m:oMath>
        <m:sSub>
          <m:sSubPr>
            <m:ctrlPr>
              <w:rPr>
                <w:rFonts w:ascii="Cambria Math" w:hAnsi="Cambria Math"/>
                <w:i/>
              </w:rPr>
            </m:ctrlPr>
          </m:sSubPr>
          <m:e>
            <m:r>
              <w:rPr>
                <w:rFonts w:ascii="Cambria Math" w:hAnsi="Cambria Math"/>
              </w:rPr>
              <m:t>C</m:t>
            </m:r>
          </m:e>
          <m:sub>
            <m:r>
              <w:rPr>
                <w:rFonts w:ascii="Cambria Math" w:hAnsi="Cambria Math"/>
              </w:rPr>
              <m:t>fcs</m:t>
            </m:r>
          </m:sub>
        </m:sSub>
        <m:r>
          <w:rPr>
            <w:rFonts w:ascii="Cambria Math" w:hAnsi="Cambria Math"/>
          </w:rPr>
          <m:t>=ε×</m:t>
        </m:r>
        <m:sSub>
          <m:sSubPr>
            <m:ctrlPr>
              <w:rPr>
                <w:rFonts w:ascii="Cambria Math" w:hAnsi="Cambria Math"/>
                <w:i/>
              </w:rPr>
            </m:ctrlPr>
          </m:sSubPr>
          <m:e>
            <m:r>
              <w:rPr>
                <w:rFonts w:ascii="Cambria Math" w:hAnsi="Cambria Math"/>
              </w:rPr>
              <m:t>C</m:t>
            </m:r>
          </m:e>
          <m:sub>
            <m:r>
              <w:rPr>
                <w:rFonts w:ascii="Cambria Math" w:hAnsi="Cambria Math"/>
              </w:rPr>
              <m:t>ts</m:t>
            </m:r>
          </m:sub>
        </m:sSub>
      </m:oMath>
      <w:r w:rsidRPr="00426393">
        <w:rPr>
          <w:rFonts w:ascii="Times New Roman" w:eastAsia="微软雅黑" w:hAnsi="Times New Roman"/>
        </w:rPr>
        <w:tab/>
      </w:r>
      <w:r w:rsidRPr="00426393">
        <w:rPr>
          <w:rFonts w:ascii="Times New Roman" w:hAnsi="Times New Roman"/>
        </w:rPr>
        <w:t>(</w:t>
      </w:r>
      <w:r w:rsidR="009876D4" w:rsidRPr="00426393">
        <w:rPr>
          <w:rFonts w:ascii="Times New Roman" w:hAnsi="Times New Roman"/>
        </w:rPr>
        <w:t>C</w:t>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seq fulu_equation_133730912707223732  </w:instrText>
      </w:r>
      <w:r w:rsidRPr="00426393">
        <w:rPr>
          <w:rFonts w:ascii="Times New Roman" w:hAnsi="Times New Roman"/>
        </w:rPr>
        <w:fldChar w:fldCharType="separate"/>
      </w:r>
      <w:r w:rsidR="007E49B2" w:rsidRPr="00426393">
        <w:rPr>
          <w:rFonts w:ascii="Times New Roman" w:hAnsi="Times New Roman"/>
          <w:noProof/>
        </w:rPr>
        <w:t>32</w:t>
      </w:r>
      <w:r w:rsidRPr="00426393">
        <w:rPr>
          <w:rFonts w:ascii="Times New Roman" w:hAnsi="Times New Roman"/>
        </w:rPr>
        <w:fldChar w:fldCharType="end"/>
      </w:r>
      <w:r w:rsidRPr="00426393">
        <w:rPr>
          <w:rFonts w:ascii="Times New Roman" w:hAnsi="Times New Roman"/>
        </w:rPr>
        <w:t>)</w:t>
      </w:r>
    </w:p>
    <w:p w14:paraId="235FDAE8" w14:textId="77777777" w:rsidR="00E44F04" w:rsidRPr="00426393" w:rsidRDefault="00E44F04" w:rsidP="00E44F04">
      <w:pPr>
        <w:pStyle w:val="afffff4"/>
        <w:rPr>
          <w:rFonts w:ascii="Times New Roman" w:hAnsi="Times New Roman"/>
        </w:rPr>
      </w:pPr>
      <w:r w:rsidRPr="00426393">
        <w:rPr>
          <w:rFonts w:ascii="Times New Roman" w:hAnsi="Times New Roman"/>
        </w:rPr>
        <w:t>式中：</w:t>
      </w:r>
    </w:p>
    <w:p w14:paraId="2F5DC508" w14:textId="77777777" w:rsidR="00E44F04" w:rsidRPr="00426393" w:rsidRDefault="00000000" w:rsidP="00E44F04">
      <w:pPr>
        <w:pStyle w:val="afffff5"/>
        <w:ind w:firstLine="420"/>
        <w:rPr>
          <w:rFonts w:ascii="Times New Roman"/>
        </w:rPr>
      </w:pPr>
      <m:oMath>
        <m:sSub>
          <m:sSubPr>
            <m:ctrlPr>
              <w:rPr>
                <w:rFonts w:ascii="Cambria Math" w:hAnsi="Cambria Math"/>
              </w:rPr>
            </m:ctrlPr>
          </m:sSubPr>
          <m:e>
            <m:r>
              <w:rPr>
                <w:rFonts w:ascii="Cambria Math" w:hAnsi="Cambria Math"/>
              </w:rPr>
              <m:t>C</m:t>
            </m:r>
          </m:e>
          <m:sub>
            <m:r>
              <w:rPr>
                <w:rFonts w:ascii="Cambria Math" w:hAnsi="Cambria Math"/>
              </w:rPr>
              <m:t>fcs</m:t>
            </m:r>
          </m:sub>
        </m:sSub>
      </m:oMath>
      <w:r w:rsidR="00E44F04" w:rsidRPr="00426393">
        <w:rPr>
          <w:rFonts w:ascii="Times New Roman"/>
        </w:rPr>
        <w:t>——</w:t>
      </w:r>
      <w:r w:rsidR="00E44F04" w:rsidRPr="00426393">
        <w:rPr>
          <w:rFonts w:ascii="Times New Roman"/>
        </w:rPr>
        <w:t>水库防洪库容，单位：</w:t>
      </w:r>
      <w:r w:rsidR="00E44F04" w:rsidRPr="00426393">
        <w:rPr>
          <w:rFonts w:ascii="Times New Roman"/>
        </w:rPr>
        <w:t>m</w:t>
      </w:r>
      <w:r w:rsidR="00E44F04" w:rsidRPr="00426393">
        <w:rPr>
          <w:rFonts w:ascii="Times New Roman"/>
          <w:vertAlign w:val="superscript"/>
        </w:rPr>
        <w:t>3</w:t>
      </w:r>
      <w:r w:rsidR="00E44F04" w:rsidRPr="00426393">
        <w:rPr>
          <w:rFonts w:ascii="Times New Roman"/>
        </w:rPr>
        <w:t>；</w:t>
      </w:r>
    </w:p>
    <w:p w14:paraId="3B5C9A13" w14:textId="77777777" w:rsidR="00E44F04" w:rsidRPr="00426393" w:rsidRDefault="00E44F04" w:rsidP="00E44F04">
      <w:pPr>
        <w:pStyle w:val="afffff5"/>
        <w:ind w:firstLine="420"/>
        <w:rPr>
          <w:rFonts w:ascii="Times New Roman"/>
        </w:rPr>
      </w:pPr>
      <m:oMath>
        <m:r>
          <w:rPr>
            <w:rFonts w:ascii="Cambria Math" w:hAnsi="Cambria Math"/>
          </w:rPr>
          <m:t>ε</m:t>
        </m:r>
      </m:oMath>
      <w:r w:rsidRPr="00426393">
        <w:rPr>
          <w:rFonts w:ascii="Times New Roman"/>
        </w:rPr>
        <w:t>——</w:t>
      </w:r>
      <w:r w:rsidRPr="00426393">
        <w:rPr>
          <w:rFonts w:ascii="Times New Roman"/>
        </w:rPr>
        <w:t>水库库容转换为防洪库容的系数，默认取</w:t>
      </w:r>
      <w:r w:rsidRPr="00426393">
        <w:rPr>
          <w:rFonts w:ascii="Times New Roman"/>
        </w:rPr>
        <w:t>0.29</w:t>
      </w:r>
      <w:r w:rsidRPr="00426393">
        <w:rPr>
          <w:rFonts w:ascii="Times New Roman"/>
        </w:rPr>
        <w:t>，单位：无量纲；</w:t>
      </w:r>
    </w:p>
    <w:p w14:paraId="6A8FA065" w14:textId="77777777" w:rsidR="00E44F04" w:rsidRPr="00426393" w:rsidRDefault="00000000" w:rsidP="00E44F04">
      <w:pPr>
        <w:pStyle w:val="afffff5"/>
        <w:ind w:firstLine="420"/>
        <w:rPr>
          <w:rFonts w:ascii="Times New Roman"/>
        </w:rPr>
      </w:pPr>
      <m:oMath>
        <m:sSub>
          <m:sSubPr>
            <m:ctrlPr>
              <w:rPr>
                <w:rFonts w:ascii="Cambria Math" w:hAnsi="Cambria Math"/>
                <w:i/>
                <w:kern w:val="2"/>
                <w:szCs w:val="21"/>
              </w:rPr>
            </m:ctrlPr>
          </m:sSubPr>
          <m:e>
            <m:r>
              <w:rPr>
                <w:rFonts w:ascii="Cambria Math" w:hAnsi="Cambria Math"/>
              </w:rPr>
              <m:t>C</m:t>
            </m:r>
          </m:e>
          <m:sub>
            <m:r>
              <w:rPr>
                <w:rFonts w:ascii="Cambria Math" w:hAnsi="Cambria Math"/>
              </w:rPr>
              <m:t>ts</m:t>
            </m:r>
          </m:sub>
        </m:sSub>
      </m:oMath>
      <w:r w:rsidR="00E44F04" w:rsidRPr="00426393">
        <w:rPr>
          <w:rFonts w:ascii="Times New Roman"/>
        </w:rPr>
        <w:t>——</w:t>
      </w:r>
      <w:r w:rsidR="00E44F04" w:rsidRPr="00426393">
        <w:rPr>
          <w:rFonts w:ascii="Times New Roman"/>
        </w:rPr>
        <w:t>水库总库容，单位：</w:t>
      </w:r>
      <w:r w:rsidR="00E44F04" w:rsidRPr="00426393">
        <w:rPr>
          <w:rFonts w:ascii="Times New Roman"/>
        </w:rPr>
        <w:t>m</w:t>
      </w:r>
      <w:r w:rsidR="00E44F04" w:rsidRPr="00426393">
        <w:rPr>
          <w:rFonts w:ascii="Times New Roman"/>
          <w:vertAlign w:val="superscript"/>
        </w:rPr>
        <w:t>3</w:t>
      </w:r>
      <w:r w:rsidR="00E44F04" w:rsidRPr="00426393">
        <w:rPr>
          <w:rFonts w:ascii="Times New Roman"/>
        </w:rPr>
        <w:t>。</w:t>
      </w:r>
    </w:p>
    <w:p w14:paraId="40819C12" w14:textId="77777777" w:rsidR="00ED10E9" w:rsidRPr="00426393" w:rsidRDefault="00ED10E9" w:rsidP="00C26C1A">
      <w:pPr>
        <w:pStyle w:val="aff5"/>
        <w:rPr>
          <w:rFonts w:ascii="Times New Roman"/>
        </w:rPr>
      </w:pPr>
      <w:r w:rsidRPr="00426393">
        <w:rPr>
          <w:rFonts w:ascii="Times New Roman"/>
        </w:rPr>
        <w:t>湖泊换水次数</w:t>
      </w:r>
    </w:p>
    <w:p w14:paraId="474D2532" w14:textId="77777777" w:rsidR="00ED10E9" w:rsidRPr="00426393" w:rsidRDefault="00ED10E9" w:rsidP="00ED10E9">
      <w:pPr>
        <w:pStyle w:val="afffff5"/>
        <w:ind w:firstLine="420"/>
        <w:rPr>
          <w:rFonts w:ascii="Times New Roman"/>
        </w:rPr>
      </w:pPr>
      <w:r w:rsidRPr="00426393">
        <w:rPr>
          <w:rFonts w:ascii="Times New Roman"/>
        </w:rPr>
        <w:t>宜采用水利部门或水文监测站点实测数据，在缺少实测数据时可默认取</w:t>
      </w:r>
      <w:r w:rsidRPr="00426393">
        <w:rPr>
          <w:rFonts w:ascii="Times New Roman"/>
        </w:rPr>
        <w:t>3.19</w:t>
      </w:r>
      <w:r w:rsidRPr="00426393">
        <w:rPr>
          <w:rFonts w:ascii="Times New Roman"/>
        </w:rPr>
        <w:t>次</w:t>
      </w:r>
      <w:r w:rsidRPr="00426393">
        <w:rPr>
          <w:rFonts w:ascii="Times New Roman"/>
        </w:rPr>
        <w:t>/</w:t>
      </w:r>
      <w:r w:rsidRPr="00426393">
        <w:rPr>
          <w:rFonts w:ascii="Times New Roman"/>
        </w:rPr>
        <w:t>年。</w:t>
      </w:r>
    </w:p>
    <w:p w14:paraId="2D4E2733" w14:textId="710CF9DB" w:rsidR="00017892" w:rsidRPr="00426393" w:rsidRDefault="00D03F94" w:rsidP="00C26C1A">
      <w:pPr>
        <w:pStyle w:val="aff5"/>
        <w:rPr>
          <w:rFonts w:ascii="Times New Roman"/>
        </w:rPr>
      </w:pPr>
      <w:r w:rsidRPr="00426393">
        <w:rPr>
          <w:rFonts w:ascii="Times New Roman"/>
        </w:rPr>
        <w:t>沼泽湿地土壤蓄水深度</w:t>
      </w:r>
    </w:p>
    <w:p w14:paraId="26B93E71" w14:textId="1D34D947" w:rsidR="00D03F94" w:rsidRPr="00426393" w:rsidRDefault="00D03F94" w:rsidP="00D03F94">
      <w:pPr>
        <w:pStyle w:val="afffff5"/>
        <w:ind w:firstLine="420"/>
        <w:rPr>
          <w:rFonts w:ascii="Times New Roman"/>
        </w:rPr>
      </w:pPr>
      <w:r w:rsidRPr="00426393">
        <w:rPr>
          <w:rFonts w:ascii="Times New Roman"/>
        </w:rPr>
        <w:t>宜采用水利部门或水文监测站点实测数据，在缺少实测数据时可默认取</w:t>
      </w:r>
      <w:r w:rsidRPr="00426393">
        <w:rPr>
          <w:rFonts w:ascii="Times New Roman"/>
        </w:rPr>
        <w:t>0.4</w:t>
      </w:r>
      <w:r w:rsidRPr="00426393">
        <w:rPr>
          <w:rFonts w:ascii="Times New Roman"/>
        </w:rPr>
        <w:t>米。</w:t>
      </w:r>
    </w:p>
    <w:p w14:paraId="3B601274" w14:textId="77777777" w:rsidR="003A55C5" w:rsidRPr="00426393" w:rsidRDefault="00000000" w:rsidP="00C26C1A">
      <w:pPr>
        <w:pStyle w:val="aff5"/>
        <w:rPr>
          <w:rFonts w:ascii="Times New Roman"/>
        </w:rPr>
      </w:pPr>
      <w:r w:rsidRPr="00426393">
        <w:rPr>
          <w:rFonts w:ascii="Times New Roman"/>
        </w:rPr>
        <w:t>汛期前后沼泽土壤含水率差值</w:t>
      </w:r>
    </w:p>
    <w:p w14:paraId="1AC1930A" w14:textId="5E8C76FD" w:rsidR="00BA42E3" w:rsidRPr="00426393" w:rsidRDefault="00ED10E9">
      <w:pPr>
        <w:pStyle w:val="afffff5"/>
        <w:ind w:firstLine="420"/>
        <w:rPr>
          <w:rFonts w:ascii="Times New Roman"/>
        </w:rPr>
      </w:pPr>
      <w:r w:rsidRPr="00426393">
        <w:rPr>
          <w:rFonts w:ascii="Times New Roman"/>
        </w:rPr>
        <w:t>宜采用水利部门或水文监测站点实测数据</w:t>
      </w:r>
      <w:r w:rsidR="00BA42E3" w:rsidRPr="00426393">
        <w:rPr>
          <w:rFonts w:ascii="Times New Roman"/>
        </w:rPr>
        <w:t>，在缺少实测数据时可默认取</w:t>
      </w:r>
      <w:r w:rsidR="00BA42E3" w:rsidRPr="00426393">
        <w:rPr>
          <w:rFonts w:ascii="Times New Roman"/>
        </w:rPr>
        <w:t>0.19855</w:t>
      </w:r>
      <w:r w:rsidR="00BA42E3" w:rsidRPr="00426393">
        <w:rPr>
          <w:rFonts w:ascii="Times New Roman"/>
        </w:rPr>
        <w:t>。</w:t>
      </w:r>
    </w:p>
    <w:p w14:paraId="4401240E" w14:textId="131C7BD6" w:rsidR="00ED10E9" w:rsidRPr="00426393" w:rsidRDefault="00ED10E9" w:rsidP="00C26C1A">
      <w:pPr>
        <w:pStyle w:val="aff5"/>
        <w:rPr>
          <w:rFonts w:ascii="Times New Roman"/>
        </w:rPr>
      </w:pPr>
      <w:r w:rsidRPr="00426393">
        <w:rPr>
          <w:rFonts w:ascii="Times New Roman"/>
        </w:rPr>
        <w:t>洪水期沼泽湿地地表滞水高度</w:t>
      </w:r>
    </w:p>
    <w:p w14:paraId="7AD111C9" w14:textId="76F51DF6" w:rsidR="00ED10E9" w:rsidRPr="00426393" w:rsidRDefault="00ED10E9" w:rsidP="00ED10E9">
      <w:pPr>
        <w:pStyle w:val="afffff5"/>
        <w:ind w:firstLine="420"/>
        <w:rPr>
          <w:rFonts w:ascii="Times New Roman"/>
        </w:rPr>
      </w:pPr>
      <w:r w:rsidRPr="00426393">
        <w:rPr>
          <w:rFonts w:ascii="Times New Roman"/>
        </w:rPr>
        <w:t>宜采用水利部门或水文监测站点实测数据，在缺少实测数据时可默认取</w:t>
      </w:r>
      <w:r w:rsidRPr="00426393">
        <w:rPr>
          <w:rFonts w:ascii="Times New Roman"/>
        </w:rPr>
        <w:t>0.3m</w:t>
      </w:r>
      <w:r w:rsidRPr="00426393">
        <w:rPr>
          <w:rFonts w:ascii="Times New Roman"/>
        </w:rPr>
        <w:t>。</w:t>
      </w:r>
    </w:p>
    <w:p w14:paraId="3232C551" w14:textId="69BA9FFF" w:rsidR="000B4A8C" w:rsidRPr="00426393" w:rsidRDefault="000B4A8C" w:rsidP="00C26C1A">
      <w:pPr>
        <w:pStyle w:val="aff5"/>
        <w:rPr>
          <w:rFonts w:ascii="Times New Roman"/>
        </w:rPr>
      </w:pPr>
      <w:r w:rsidRPr="00426393">
        <w:rPr>
          <w:rFonts w:ascii="Times New Roman"/>
        </w:rPr>
        <w:lastRenderedPageBreak/>
        <w:t>水库年折旧率</w:t>
      </w:r>
    </w:p>
    <w:p w14:paraId="308F8FD8" w14:textId="208D47BD" w:rsidR="000B4A8C" w:rsidRPr="00426393" w:rsidRDefault="000B4A8C" w:rsidP="00ED10E9">
      <w:pPr>
        <w:pStyle w:val="afffff5"/>
        <w:ind w:firstLine="420"/>
        <w:rPr>
          <w:rFonts w:ascii="Times New Roman"/>
        </w:rPr>
      </w:pPr>
      <w:r w:rsidRPr="00426393">
        <w:rPr>
          <w:rFonts w:ascii="Times New Roman"/>
        </w:rPr>
        <w:t>见附录</w:t>
      </w:r>
      <w:r w:rsidRPr="00426393">
        <w:rPr>
          <w:rFonts w:ascii="Times New Roman"/>
        </w:rPr>
        <w:t>C3.3</w:t>
      </w:r>
      <w:r w:rsidRPr="00426393">
        <w:rPr>
          <w:rFonts w:ascii="Times New Roman"/>
        </w:rPr>
        <w:t>。</w:t>
      </w:r>
    </w:p>
    <w:p w14:paraId="56680D5B" w14:textId="557B892F" w:rsidR="003A55C5" w:rsidRPr="00426393" w:rsidRDefault="00000000">
      <w:pPr>
        <w:pStyle w:val="aff4"/>
        <w:spacing w:before="156" w:after="156"/>
        <w:rPr>
          <w:rFonts w:ascii="Times New Roman"/>
        </w:rPr>
      </w:pPr>
      <w:bookmarkStart w:id="122" w:name="_Toc179674322"/>
      <w:bookmarkStart w:id="123" w:name="_Toc179690158"/>
      <w:r w:rsidRPr="00426393">
        <w:rPr>
          <w:rFonts w:ascii="Times New Roman"/>
        </w:rPr>
        <w:t>空气净化</w:t>
      </w:r>
      <w:r w:rsidR="00CA3396" w:rsidRPr="00426393">
        <w:rPr>
          <w:rFonts w:ascii="Times New Roman"/>
        </w:rPr>
        <w:t>服务核算</w:t>
      </w:r>
      <w:r w:rsidRPr="00426393">
        <w:rPr>
          <w:rFonts w:ascii="Times New Roman"/>
        </w:rPr>
        <w:t>主要参数</w:t>
      </w:r>
      <w:bookmarkEnd w:id="122"/>
      <w:bookmarkEnd w:id="123"/>
    </w:p>
    <w:p w14:paraId="70D53346" w14:textId="5ED85C25" w:rsidR="003A55C5" w:rsidRPr="00426393" w:rsidRDefault="00000000">
      <w:pPr>
        <w:pStyle w:val="afffff5"/>
        <w:ind w:firstLine="420"/>
        <w:rPr>
          <w:rFonts w:ascii="Times New Roman"/>
        </w:rPr>
      </w:pPr>
      <w:r w:rsidRPr="00426393">
        <w:rPr>
          <w:rFonts w:ascii="Times New Roman"/>
        </w:rPr>
        <w:t>空气净化服务实物量核算中，各类生态系统对各类大气污染物的单位面积净化量参数见表</w:t>
      </w:r>
      <w:r w:rsidRPr="00426393">
        <w:rPr>
          <w:rFonts w:ascii="Times New Roman"/>
        </w:rPr>
        <w:t>C.8</w:t>
      </w:r>
      <w:r w:rsidRPr="00426393">
        <w:rPr>
          <w:rFonts w:ascii="Times New Roman"/>
        </w:rPr>
        <w:t>。</w:t>
      </w:r>
    </w:p>
    <w:p w14:paraId="3E1CEEC1" w14:textId="77777777" w:rsidR="003A55C5" w:rsidRPr="00426393" w:rsidRDefault="00000000">
      <w:pPr>
        <w:pStyle w:val="aff"/>
        <w:spacing w:before="156" w:after="156"/>
        <w:rPr>
          <w:rFonts w:ascii="Times New Roman"/>
        </w:rPr>
      </w:pPr>
      <w:r w:rsidRPr="00426393">
        <w:rPr>
          <w:rFonts w:ascii="Times New Roman"/>
        </w:rPr>
        <w:t>各类生态系统对各类大气污染</w:t>
      </w:r>
      <w:proofErr w:type="gramStart"/>
      <w:r w:rsidRPr="00426393">
        <w:rPr>
          <w:rFonts w:ascii="Times New Roman"/>
        </w:rPr>
        <w:t>物单位</w:t>
      </w:r>
      <w:proofErr w:type="gramEnd"/>
      <w:r w:rsidRPr="00426393">
        <w:rPr>
          <w:rFonts w:ascii="Times New Roman"/>
        </w:rPr>
        <w:t>面积净化量</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6"/>
        <w:gridCol w:w="1556"/>
        <w:gridCol w:w="1555"/>
        <w:gridCol w:w="1555"/>
        <w:gridCol w:w="1556"/>
        <w:gridCol w:w="1556"/>
      </w:tblGrid>
      <w:tr w:rsidR="003A55C5" w:rsidRPr="00426393" w14:paraId="466B7414" w14:textId="77777777">
        <w:trPr>
          <w:tblHeader/>
          <w:jc w:val="center"/>
        </w:trPr>
        <w:tc>
          <w:tcPr>
            <w:tcW w:w="4667" w:type="dxa"/>
            <w:gridSpan w:val="3"/>
            <w:tcBorders>
              <w:top w:val="single" w:sz="8" w:space="0" w:color="auto"/>
              <w:bottom w:val="single" w:sz="8" w:space="0" w:color="auto"/>
            </w:tcBorders>
            <w:shd w:val="clear" w:color="auto" w:fill="auto"/>
            <w:vAlign w:val="center"/>
          </w:tcPr>
          <w:p w14:paraId="7700325C" w14:textId="77777777" w:rsidR="003A55C5" w:rsidRPr="00426393" w:rsidRDefault="00000000" w:rsidP="009062FC">
            <w:pPr>
              <w:pStyle w:val="afffffffff9"/>
            </w:pPr>
            <w:r w:rsidRPr="00426393">
              <w:t>生态系统类型</w:t>
            </w:r>
          </w:p>
        </w:tc>
        <w:tc>
          <w:tcPr>
            <w:tcW w:w="1555" w:type="dxa"/>
            <w:vMerge w:val="restart"/>
            <w:tcBorders>
              <w:top w:val="single" w:sz="8" w:space="0" w:color="auto"/>
            </w:tcBorders>
            <w:shd w:val="clear" w:color="auto" w:fill="auto"/>
          </w:tcPr>
          <w:p w14:paraId="5D98E1DD" w14:textId="77777777" w:rsidR="003A55C5" w:rsidRPr="00426393" w:rsidRDefault="00000000" w:rsidP="009062FC">
            <w:pPr>
              <w:pStyle w:val="afffffffff9"/>
            </w:pPr>
            <w:r w:rsidRPr="00426393">
              <w:t>SO</w:t>
            </w:r>
            <w:r w:rsidRPr="00426393">
              <w:rPr>
                <w:vertAlign w:val="subscript"/>
              </w:rPr>
              <w:t>2</w:t>
            </w:r>
            <w:r w:rsidRPr="00426393">
              <w:t>净化量</w:t>
            </w:r>
          </w:p>
          <w:p w14:paraId="4D1DD199" w14:textId="77777777" w:rsidR="003A55C5" w:rsidRPr="00426393" w:rsidRDefault="00000000" w:rsidP="009062FC">
            <w:pPr>
              <w:pStyle w:val="afffffffff9"/>
            </w:pPr>
            <w:r w:rsidRPr="00426393">
              <w:t>t /</w:t>
            </w:r>
            <w:r w:rsidRPr="00426393">
              <w:t>（</w:t>
            </w:r>
            <w:r w:rsidRPr="00426393">
              <w:t>km</w:t>
            </w:r>
            <w:r w:rsidRPr="00426393">
              <w:rPr>
                <w:vertAlign w:val="superscript"/>
              </w:rPr>
              <w:t>2</w:t>
            </w:r>
            <w:r w:rsidRPr="00426393">
              <w:t>·a</w:t>
            </w:r>
            <w:r w:rsidRPr="00426393">
              <w:t>）</w:t>
            </w:r>
          </w:p>
        </w:tc>
        <w:tc>
          <w:tcPr>
            <w:tcW w:w="1556" w:type="dxa"/>
            <w:vMerge w:val="restart"/>
            <w:tcBorders>
              <w:top w:val="single" w:sz="8" w:space="0" w:color="auto"/>
            </w:tcBorders>
            <w:shd w:val="clear" w:color="auto" w:fill="auto"/>
          </w:tcPr>
          <w:p w14:paraId="0BFEAD28" w14:textId="77777777" w:rsidR="003A55C5" w:rsidRPr="00426393" w:rsidRDefault="00000000" w:rsidP="009062FC">
            <w:pPr>
              <w:pStyle w:val="afffffffff9"/>
            </w:pPr>
            <w:r w:rsidRPr="00426393">
              <w:t>NO</w:t>
            </w:r>
            <w:r w:rsidRPr="00426393">
              <w:rPr>
                <w:vertAlign w:val="subscript"/>
              </w:rPr>
              <w:t>x</w:t>
            </w:r>
            <w:r w:rsidRPr="00426393">
              <w:t>净化量</w:t>
            </w:r>
          </w:p>
          <w:p w14:paraId="44459173" w14:textId="77777777" w:rsidR="003A55C5" w:rsidRPr="00426393" w:rsidRDefault="00000000" w:rsidP="009062FC">
            <w:pPr>
              <w:pStyle w:val="afffffffff9"/>
            </w:pPr>
            <w:r w:rsidRPr="00426393">
              <w:t>t /</w:t>
            </w:r>
            <w:r w:rsidRPr="00426393">
              <w:t>（</w:t>
            </w:r>
            <w:r w:rsidRPr="00426393">
              <w:t>km</w:t>
            </w:r>
            <w:r w:rsidRPr="00426393">
              <w:rPr>
                <w:vertAlign w:val="superscript"/>
              </w:rPr>
              <w:t>2</w:t>
            </w:r>
            <w:r w:rsidRPr="00426393">
              <w:t>·a</w:t>
            </w:r>
            <w:r w:rsidRPr="00426393">
              <w:t>）</w:t>
            </w:r>
          </w:p>
        </w:tc>
        <w:tc>
          <w:tcPr>
            <w:tcW w:w="1556" w:type="dxa"/>
            <w:vMerge w:val="restart"/>
            <w:tcBorders>
              <w:top w:val="single" w:sz="8" w:space="0" w:color="auto"/>
            </w:tcBorders>
            <w:shd w:val="clear" w:color="auto" w:fill="auto"/>
          </w:tcPr>
          <w:p w14:paraId="3BE9D247" w14:textId="77777777" w:rsidR="003A55C5" w:rsidRPr="00426393" w:rsidRDefault="00000000" w:rsidP="009062FC">
            <w:pPr>
              <w:pStyle w:val="afffffffff9"/>
            </w:pPr>
            <w:r w:rsidRPr="00426393">
              <w:t>粉尘净化量</w:t>
            </w:r>
          </w:p>
          <w:p w14:paraId="1434BE0B" w14:textId="77777777" w:rsidR="003A55C5" w:rsidRPr="00426393" w:rsidRDefault="00000000" w:rsidP="009062FC">
            <w:pPr>
              <w:pStyle w:val="afffffffff9"/>
            </w:pPr>
            <w:r w:rsidRPr="00426393">
              <w:t>t /</w:t>
            </w:r>
            <w:r w:rsidRPr="00426393">
              <w:t>（</w:t>
            </w:r>
            <w:r w:rsidRPr="00426393">
              <w:t>km</w:t>
            </w:r>
            <w:r w:rsidRPr="00426393">
              <w:rPr>
                <w:vertAlign w:val="superscript"/>
              </w:rPr>
              <w:t>2</w:t>
            </w:r>
            <w:r w:rsidRPr="00426393">
              <w:t>·a</w:t>
            </w:r>
            <w:r w:rsidRPr="00426393">
              <w:t>）</w:t>
            </w:r>
          </w:p>
        </w:tc>
      </w:tr>
      <w:tr w:rsidR="003A55C5" w:rsidRPr="00426393" w14:paraId="0793177A" w14:textId="77777777">
        <w:trPr>
          <w:jc w:val="center"/>
        </w:trPr>
        <w:tc>
          <w:tcPr>
            <w:tcW w:w="1556" w:type="dxa"/>
            <w:tcBorders>
              <w:top w:val="single" w:sz="8" w:space="0" w:color="auto"/>
            </w:tcBorders>
            <w:shd w:val="clear" w:color="auto" w:fill="auto"/>
            <w:vAlign w:val="center"/>
          </w:tcPr>
          <w:p w14:paraId="2350F311" w14:textId="77777777" w:rsidR="003A55C5" w:rsidRPr="00426393" w:rsidRDefault="00000000" w:rsidP="009062FC">
            <w:pPr>
              <w:pStyle w:val="afffffffff9"/>
            </w:pPr>
            <w:r w:rsidRPr="00426393">
              <w:t>一级</w:t>
            </w:r>
          </w:p>
        </w:tc>
        <w:tc>
          <w:tcPr>
            <w:tcW w:w="1556" w:type="dxa"/>
            <w:tcBorders>
              <w:top w:val="single" w:sz="8" w:space="0" w:color="auto"/>
            </w:tcBorders>
            <w:shd w:val="clear" w:color="auto" w:fill="auto"/>
            <w:vAlign w:val="center"/>
          </w:tcPr>
          <w:p w14:paraId="738997CF" w14:textId="77777777" w:rsidR="003A55C5" w:rsidRPr="00426393" w:rsidRDefault="00000000" w:rsidP="009062FC">
            <w:pPr>
              <w:pStyle w:val="afffffffff9"/>
            </w:pPr>
            <w:r w:rsidRPr="00426393">
              <w:t>二级</w:t>
            </w:r>
          </w:p>
        </w:tc>
        <w:tc>
          <w:tcPr>
            <w:tcW w:w="1555" w:type="dxa"/>
            <w:tcBorders>
              <w:top w:val="single" w:sz="8" w:space="0" w:color="auto"/>
            </w:tcBorders>
            <w:shd w:val="clear" w:color="auto" w:fill="auto"/>
          </w:tcPr>
          <w:p w14:paraId="0091C8BA" w14:textId="77777777" w:rsidR="003A55C5" w:rsidRPr="00426393" w:rsidRDefault="00000000" w:rsidP="009062FC">
            <w:pPr>
              <w:pStyle w:val="afffffffff9"/>
            </w:pPr>
            <w:r w:rsidRPr="00426393">
              <w:t>三级</w:t>
            </w:r>
          </w:p>
        </w:tc>
        <w:tc>
          <w:tcPr>
            <w:tcW w:w="1555" w:type="dxa"/>
            <w:vMerge/>
            <w:shd w:val="clear" w:color="auto" w:fill="auto"/>
          </w:tcPr>
          <w:p w14:paraId="73CE4A07" w14:textId="77777777" w:rsidR="003A55C5" w:rsidRPr="00426393" w:rsidRDefault="003A55C5" w:rsidP="009062FC">
            <w:pPr>
              <w:pStyle w:val="afffffffff9"/>
            </w:pPr>
          </w:p>
        </w:tc>
        <w:tc>
          <w:tcPr>
            <w:tcW w:w="1556" w:type="dxa"/>
            <w:vMerge/>
            <w:shd w:val="clear" w:color="auto" w:fill="auto"/>
          </w:tcPr>
          <w:p w14:paraId="4BFAF32B" w14:textId="77777777" w:rsidR="003A55C5" w:rsidRPr="00426393" w:rsidRDefault="003A55C5" w:rsidP="009062FC">
            <w:pPr>
              <w:pStyle w:val="afffffffff9"/>
            </w:pPr>
          </w:p>
        </w:tc>
        <w:tc>
          <w:tcPr>
            <w:tcW w:w="1556" w:type="dxa"/>
            <w:vMerge/>
            <w:shd w:val="clear" w:color="auto" w:fill="auto"/>
            <w:vAlign w:val="center"/>
          </w:tcPr>
          <w:p w14:paraId="754F8AF7" w14:textId="77777777" w:rsidR="003A55C5" w:rsidRPr="00426393" w:rsidRDefault="003A55C5" w:rsidP="009062FC">
            <w:pPr>
              <w:pStyle w:val="afffffffff9"/>
            </w:pPr>
          </w:p>
        </w:tc>
      </w:tr>
      <w:tr w:rsidR="003A55C5" w:rsidRPr="00426393" w14:paraId="7F8F2D28" w14:textId="77777777">
        <w:trPr>
          <w:jc w:val="center"/>
        </w:trPr>
        <w:tc>
          <w:tcPr>
            <w:tcW w:w="1556" w:type="dxa"/>
            <w:vMerge w:val="restart"/>
            <w:shd w:val="clear" w:color="auto" w:fill="auto"/>
            <w:vAlign w:val="center"/>
          </w:tcPr>
          <w:p w14:paraId="30F84C9B" w14:textId="77777777" w:rsidR="003A55C5" w:rsidRPr="00426393" w:rsidRDefault="00000000" w:rsidP="009062FC">
            <w:pPr>
              <w:pStyle w:val="afffffffff9"/>
            </w:pPr>
            <w:r w:rsidRPr="00426393">
              <w:t>森林生态系统</w:t>
            </w:r>
          </w:p>
        </w:tc>
        <w:tc>
          <w:tcPr>
            <w:tcW w:w="1556" w:type="dxa"/>
            <w:vMerge w:val="restart"/>
            <w:shd w:val="clear" w:color="auto" w:fill="auto"/>
            <w:vAlign w:val="center"/>
          </w:tcPr>
          <w:p w14:paraId="409FB35F" w14:textId="77777777" w:rsidR="003A55C5" w:rsidRPr="00426393" w:rsidRDefault="00000000" w:rsidP="009062FC">
            <w:pPr>
              <w:pStyle w:val="afffffffff9"/>
            </w:pPr>
            <w:r w:rsidRPr="00426393">
              <w:t>阔叶林</w:t>
            </w:r>
          </w:p>
        </w:tc>
        <w:tc>
          <w:tcPr>
            <w:tcW w:w="1555" w:type="dxa"/>
            <w:shd w:val="clear" w:color="auto" w:fill="auto"/>
          </w:tcPr>
          <w:p w14:paraId="49B10DEA" w14:textId="77777777" w:rsidR="003A55C5" w:rsidRPr="00426393" w:rsidRDefault="00000000" w:rsidP="009062FC">
            <w:pPr>
              <w:pStyle w:val="afffffffff9"/>
            </w:pPr>
            <w:r w:rsidRPr="00426393">
              <w:t>常绿阔叶林</w:t>
            </w:r>
          </w:p>
        </w:tc>
        <w:tc>
          <w:tcPr>
            <w:tcW w:w="1555" w:type="dxa"/>
            <w:shd w:val="clear" w:color="auto" w:fill="auto"/>
          </w:tcPr>
          <w:p w14:paraId="286FB203" w14:textId="77777777" w:rsidR="003A55C5" w:rsidRPr="00426393" w:rsidRDefault="00000000" w:rsidP="009062FC">
            <w:pPr>
              <w:pStyle w:val="afffffffff9"/>
            </w:pPr>
            <w:r w:rsidRPr="00426393">
              <w:t>5.75</w:t>
            </w:r>
          </w:p>
        </w:tc>
        <w:tc>
          <w:tcPr>
            <w:tcW w:w="1556" w:type="dxa"/>
            <w:shd w:val="clear" w:color="auto" w:fill="auto"/>
          </w:tcPr>
          <w:p w14:paraId="600CD50F" w14:textId="77777777" w:rsidR="003A55C5" w:rsidRPr="00426393" w:rsidRDefault="00000000" w:rsidP="009062FC">
            <w:pPr>
              <w:pStyle w:val="afffffffff9"/>
            </w:pPr>
            <w:r w:rsidRPr="00426393">
              <w:t>3.52</w:t>
            </w:r>
          </w:p>
        </w:tc>
        <w:tc>
          <w:tcPr>
            <w:tcW w:w="1556" w:type="dxa"/>
            <w:shd w:val="clear" w:color="auto" w:fill="auto"/>
          </w:tcPr>
          <w:p w14:paraId="67569496" w14:textId="77777777" w:rsidR="003A55C5" w:rsidRPr="00426393" w:rsidRDefault="00000000" w:rsidP="009062FC">
            <w:pPr>
              <w:pStyle w:val="afffffffff9"/>
            </w:pPr>
            <w:r w:rsidRPr="00426393">
              <w:t>11.76</w:t>
            </w:r>
          </w:p>
        </w:tc>
      </w:tr>
      <w:tr w:rsidR="003A55C5" w:rsidRPr="00426393" w14:paraId="43B53000" w14:textId="77777777">
        <w:trPr>
          <w:jc w:val="center"/>
        </w:trPr>
        <w:tc>
          <w:tcPr>
            <w:tcW w:w="1556" w:type="dxa"/>
            <w:vMerge/>
            <w:shd w:val="clear" w:color="auto" w:fill="auto"/>
            <w:vAlign w:val="center"/>
          </w:tcPr>
          <w:p w14:paraId="32C46299" w14:textId="77777777" w:rsidR="003A55C5" w:rsidRPr="00426393" w:rsidRDefault="003A55C5" w:rsidP="009062FC">
            <w:pPr>
              <w:pStyle w:val="afffffffff9"/>
            </w:pPr>
          </w:p>
        </w:tc>
        <w:tc>
          <w:tcPr>
            <w:tcW w:w="1556" w:type="dxa"/>
            <w:vMerge/>
            <w:shd w:val="clear" w:color="auto" w:fill="auto"/>
            <w:vAlign w:val="center"/>
          </w:tcPr>
          <w:p w14:paraId="33076638" w14:textId="77777777" w:rsidR="003A55C5" w:rsidRPr="00426393" w:rsidRDefault="003A55C5" w:rsidP="009062FC">
            <w:pPr>
              <w:pStyle w:val="afffffffff9"/>
            </w:pPr>
          </w:p>
        </w:tc>
        <w:tc>
          <w:tcPr>
            <w:tcW w:w="1555" w:type="dxa"/>
            <w:shd w:val="clear" w:color="auto" w:fill="auto"/>
          </w:tcPr>
          <w:p w14:paraId="3DE935A1" w14:textId="77777777" w:rsidR="003A55C5" w:rsidRPr="00426393" w:rsidRDefault="00000000" w:rsidP="009062FC">
            <w:pPr>
              <w:pStyle w:val="afffffffff9"/>
            </w:pPr>
            <w:r w:rsidRPr="00426393">
              <w:t>落叶阔叶林</w:t>
            </w:r>
          </w:p>
        </w:tc>
        <w:tc>
          <w:tcPr>
            <w:tcW w:w="1555" w:type="dxa"/>
            <w:shd w:val="clear" w:color="auto" w:fill="auto"/>
          </w:tcPr>
          <w:p w14:paraId="36BB3FAD" w14:textId="77777777" w:rsidR="003A55C5" w:rsidRPr="00426393" w:rsidRDefault="00000000" w:rsidP="009062FC">
            <w:pPr>
              <w:pStyle w:val="afffffffff9"/>
            </w:pPr>
            <w:r w:rsidRPr="00426393">
              <w:t>3.38</w:t>
            </w:r>
          </w:p>
        </w:tc>
        <w:tc>
          <w:tcPr>
            <w:tcW w:w="1556" w:type="dxa"/>
            <w:shd w:val="clear" w:color="auto" w:fill="auto"/>
          </w:tcPr>
          <w:p w14:paraId="48868FB0" w14:textId="77777777" w:rsidR="003A55C5" w:rsidRPr="00426393" w:rsidRDefault="00000000" w:rsidP="009062FC">
            <w:pPr>
              <w:pStyle w:val="afffffffff9"/>
            </w:pPr>
            <w:r w:rsidRPr="00426393">
              <w:t>2.35</w:t>
            </w:r>
          </w:p>
        </w:tc>
        <w:tc>
          <w:tcPr>
            <w:tcW w:w="1556" w:type="dxa"/>
            <w:shd w:val="clear" w:color="auto" w:fill="auto"/>
          </w:tcPr>
          <w:p w14:paraId="6D43237C" w14:textId="77777777" w:rsidR="003A55C5" w:rsidRPr="00426393" w:rsidRDefault="00000000" w:rsidP="009062FC">
            <w:pPr>
              <w:pStyle w:val="afffffffff9"/>
            </w:pPr>
            <w:r w:rsidRPr="00426393">
              <w:t>8.41</w:t>
            </w:r>
          </w:p>
        </w:tc>
      </w:tr>
      <w:tr w:rsidR="003A55C5" w:rsidRPr="00426393" w14:paraId="266B06F5" w14:textId="77777777">
        <w:trPr>
          <w:jc w:val="center"/>
        </w:trPr>
        <w:tc>
          <w:tcPr>
            <w:tcW w:w="1556" w:type="dxa"/>
            <w:vMerge/>
            <w:shd w:val="clear" w:color="auto" w:fill="auto"/>
            <w:vAlign w:val="center"/>
          </w:tcPr>
          <w:p w14:paraId="18FF55D5" w14:textId="77777777" w:rsidR="003A55C5" w:rsidRPr="00426393" w:rsidRDefault="003A55C5" w:rsidP="009062FC">
            <w:pPr>
              <w:pStyle w:val="afffffffff9"/>
            </w:pPr>
          </w:p>
        </w:tc>
        <w:tc>
          <w:tcPr>
            <w:tcW w:w="1556" w:type="dxa"/>
            <w:vMerge w:val="restart"/>
            <w:shd w:val="clear" w:color="auto" w:fill="auto"/>
            <w:vAlign w:val="center"/>
          </w:tcPr>
          <w:p w14:paraId="168C7A17" w14:textId="77777777" w:rsidR="003A55C5" w:rsidRPr="00426393" w:rsidRDefault="00000000" w:rsidP="009062FC">
            <w:pPr>
              <w:pStyle w:val="afffffffff9"/>
            </w:pPr>
            <w:r w:rsidRPr="00426393">
              <w:t>针叶林</w:t>
            </w:r>
          </w:p>
        </w:tc>
        <w:tc>
          <w:tcPr>
            <w:tcW w:w="1555" w:type="dxa"/>
            <w:shd w:val="clear" w:color="auto" w:fill="auto"/>
          </w:tcPr>
          <w:p w14:paraId="26347031" w14:textId="77777777" w:rsidR="003A55C5" w:rsidRPr="00426393" w:rsidRDefault="00000000" w:rsidP="009062FC">
            <w:pPr>
              <w:pStyle w:val="afffffffff9"/>
            </w:pPr>
            <w:r w:rsidRPr="00426393">
              <w:t>常绿针叶林</w:t>
            </w:r>
          </w:p>
        </w:tc>
        <w:tc>
          <w:tcPr>
            <w:tcW w:w="1555" w:type="dxa"/>
            <w:shd w:val="clear" w:color="auto" w:fill="auto"/>
          </w:tcPr>
          <w:p w14:paraId="44C0C53E" w14:textId="77777777" w:rsidR="003A55C5" w:rsidRPr="00426393" w:rsidRDefault="00000000" w:rsidP="009062FC">
            <w:pPr>
              <w:pStyle w:val="afffffffff9"/>
            </w:pPr>
            <w:r w:rsidRPr="00426393">
              <w:t>5.04</w:t>
            </w:r>
          </w:p>
        </w:tc>
        <w:tc>
          <w:tcPr>
            <w:tcW w:w="1556" w:type="dxa"/>
            <w:shd w:val="clear" w:color="auto" w:fill="auto"/>
          </w:tcPr>
          <w:p w14:paraId="325BB344" w14:textId="77777777" w:rsidR="003A55C5" w:rsidRPr="00426393" w:rsidRDefault="00000000" w:rsidP="009062FC">
            <w:pPr>
              <w:pStyle w:val="afffffffff9"/>
            </w:pPr>
            <w:r w:rsidRPr="00426393">
              <w:t>3.52</w:t>
            </w:r>
          </w:p>
        </w:tc>
        <w:tc>
          <w:tcPr>
            <w:tcW w:w="1556" w:type="dxa"/>
            <w:shd w:val="clear" w:color="auto" w:fill="auto"/>
          </w:tcPr>
          <w:p w14:paraId="02F90615" w14:textId="77777777" w:rsidR="003A55C5" w:rsidRPr="00426393" w:rsidRDefault="00000000" w:rsidP="009062FC">
            <w:pPr>
              <w:pStyle w:val="afffffffff9"/>
            </w:pPr>
            <w:r w:rsidRPr="00426393">
              <w:t>20.18</w:t>
            </w:r>
          </w:p>
        </w:tc>
      </w:tr>
      <w:tr w:rsidR="003A55C5" w:rsidRPr="00426393" w14:paraId="3579F912" w14:textId="77777777">
        <w:trPr>
          <w:jc w:val="center"/>
        </w:trPr>
        <w:tc>
          <w:tcPr>
            <w:tcW w:w="1556" w:type="dxa"/>
            <w:vMerge/>
            <w:shd w:val="clear" w:color="auto" w:fill="auto"/>
            <w:vAlign w:val="center"/>
          </w:tcPr>
          <w:p w14:paraId="72F6A8BD" w14:textId="77777777" w:rsidR="003A55C5" w:rsidRPr="00426393" w:rsidRDefault="003A55C5" w:rsidP="009062FC">
            <w:pPr>
              <w:pStyle w:val="afffffffff9"/>
            </w:pPr>
          </w:p>
        </w:tc>
        <w:tc>
          <w:tcPr>
            <w:tcW w:w="1556" w:type="dxa"/>
            <w:vMerge/>
            <w:shd w:val="clear" w:color="auto" w:fill="auto"/>
            <w:vAlign w:val="center"/>
          </w:tcPr>
          <w:p w14:paraId="7BB4534B" w14:textId="77777777" w:rsidR="003A55C5" w:rsidRPr="00426393" w:rsidRDefault="003A55C5" w:rsidP="009062FC">
            <w:pPr>
              <w:pStyle w:val="afffffffff9"/>
            </w:pPr>
          </w:p>
        </w:tc>
        <w:tc>
          <w:tcPr>
            <w:tcW w:w="1555" w:type="dxa"/>
            <w:shd w:val="clear" w:color="auto" w:fill="auto"/>
          </w:tcPr>
          <w:p w14:paraId="4FEC4F2B" w14:textId="77777777" w:rsidR="003A55C5" w:rsidRPr="00426393" w:rsidRDefault="00000000" w:rsidP="009062FC">
            <w:pPr>
              <w:pStyle w:val="afffffffff9"/>
            </w:pPr>
            <w:r w:rsidRPr="00426393">
              <w:t>落叶针叶林</w:t>
            </w:r>
          </w:p>
        </w:tc>
        <w:tc>
          <w:tcPr>
            <w:tcW w:w="1555" w:type="dxa"/>
            <w:shd w:val="clear" w:color="auto" w:fill="auto"/>
          </w:tcPr>
          <w:p w14:paraId="37A60641" w14:textId="77777777" w:rsidR="003A55C5" w:rsidRPr="00426393" w:rsidRDefault="00000000" w:rsidP="009062FC">
            <w:pPr>
              <w:pStyle w:val="afffffffff9"/>
            </w:pPr>
            <w:r w:rsidRPr="00426393">
              <w:t>3.38</w:t>
            </w:r>
          </w:p>
        </w:tc>
        <w:tc>
          <w:tcPr>
            <w:tcW w:w="1556" w:type="dxa"/>
            <w:shd w:val="clear" w:color="auto" w:fill="auto"/>
          </w:tcPr>
          <w:p w14:paraId="774AB916" w14:textId="77777777" w:rsidR="003A55C5" w:rsidRPr="00426393" w:rsidRDefault="00000000" w:rsidP="009062FC">
            <w:pPr>
              <w:pStyle w:val="afffffffff9"/>
            </w:pPr>
            <w:r w:rsidRPr="00426393">
              <w:t>2.35</w:t>
            </w:r>
          </w:p>
        </w:tc>
        <w:tc>
          <w:tcPr>
            <w:tcW w:w="1556" w:type="dxa"/>
            <w:shd w:val="clear" w:color="auto" w:fill="auto"/>
          </w:tcPr>
          <w:p w14:paraId="08AB7A28" w14:textId="77777777" w:rsidR="003A55C5" w:rsidRPr="00426393" w:rsidRDefault="00000000" w:rsidP="009062FC">
            <w:pPr>
              <w:pStyle w:val="afffffffff9"/>
            </w:pPr>
            <w:r w:rsidRPr="00426393">
              <w:t>10.08</w:t>
            </w:r>
          </w:p>
        </w:tc>
      </w:tr>
      <w:tr w:rsidR="003A55C5" w:rsidRPr="00426393" w14:paraId="683E80DF" w14:textId="77777777">
        <w:trPr>
          <w:jc w:val="center"/>
        </w:trPr>
        <w:tc>
          <w:tcPr>
            <w:tcW w:w="1556" w:type="dxa"/>
            <w:vMerge/>
            <w:shd w:val="clear" w:color="auto" w:fill="auto"/>
            <w:vAlign w:val="center"/>
          </w:tcPr>
          <w:p w14:paraId="2354E548" w14:textId="77777777" w:rsidR="003A55C5" w:rsidRPr="00426393" w:rsidRDefault="003A55C5" w:rsidP="009062FC">
            <w:pPr>
              <w:pStyle w:val="afffffffff9"/>
            </w:pPr>
          </w:p>
        </w:tc>
        <w:tc>
          <w:tcPr>
            <w:tcW w:w="1556" w:type="dxa"/>
            <w:shd w:val="clear" w:color="auto" w:fill="auto"/>
            <w:vAlign w:val="center"/>
          </w:tcPr>
          <w:p w14:paraId="0AECC869" w14:textId="77777777" w:rsidR="003A55C5" w:rsidRPr="00426393" w:rsidRDefault="00000000" w:rsidP="009062FC">
            <w:pPr>
              <w:pStyle w:val="afffffffff9"/>
            </w:pPr>
            <w:r w:rsidRPr="00426393">
              <w:t>针阔混交林</w:t>
            </w:r>
          </w:p>
        </w:tc>
        <w:tc>
          <w:tcPr>
            <w:tcW w:w="1555" w:type="dxa"/>
            <w:shd w:val="clear" w:color="auto" w:fill="auto"/>
          </w:tcPr>
          <w:p w14:paraId="38D12209" w14:textId="77777777" w:rsidR="003A55C5" w:rsidRPr="00426393" w:rsidRDefault="00000000" w:rsidP="009062FC">
            <w:pPr>
              <w:pStyle w:val="afffffffff9"/>
            </w:pPr>
            <w:r w:rsidRPr="00426393">
              <w:t>针阔混交林</w:t>
            </w:r>
          </w:p>
        </w:tc>
        <w:tc>
          <w:tcPr>
            <w:tcW w:w="1555" w:type="dxa"/>
            <w:shd w:val="clear" w:color="auto" w:fill="auto"/>
          </w:tcPr>
          <w:p w14:paraId="4A138E75" w14:textId="77777777" w:rsidR="003A55C5" w:rsidRPr="00426393" w:rsidRDefault="00000000" w:rsidP="009062FC">
            <w:pPr>
              <w:pStyle w:val="afffffffff9"/>
            </w:pPr>
            <w:r w:rsidRPr="00426393">
              <w:t>5.09</w:t>
            </w:r>
          </w:p>
        </w:tc>
        <w:tc>
          <w:tcPr>
            <w:tcW w:w="1556" w:type="dxa"/>
            <w:shd w:val="clear" w:color="auto" w:fill="auto"/>
          </w:tcPr>
          <w:p w14:paraId="6B4CFA83" w14:textId="77777777" w:rsidR="003A55C5" w:rsidRPr="00426393" w:rsidRDefault="00000000" w:rsidP="009062FC">
            <w:pPr>
              <w:pStyle w:val="afffffffff9"/>
            </w:pPr>
            <w:r w:rsidRPr="00426393">
              <w:t>2.46</w:t>
            </w:r>
          </w:p>
        </w:tc>
        <w:tc>
          <w:tcPr>
            <w:tcW w:w="1556" w:type="dxa"/>
            <w:shd w:val="clear" w:color="auto" w:fill="auto"/>
          </w:tcPr>
          <w:p w14:paraId="033375E5" w14:textId="77777777" w:rsidR="003A55C5" w:rsidRPr="00426393" w:rsidRDefault="00000000" w:rsidP="009062FC">
            <w:pPr>
              <w:pStyle w:val="afffffffff9"/>
            </w:pPr>
            <w:r w:rsidRPr="00426393">
              <w:t>16.80</w:t>
            </w:r>
          </w:p>
        </w:tc>
      </w:tr>
      <w:tr w:rsidR="003A55C5" w:rsidRPr="00426393" w14:paraId="7987EAA1" w14:textId="77777777">
        <w:trPr>
          <w:jc w:val="center"/>
        </w:trPr>
        <w:tc>
          <w:tcPr>
            <w:tcW w:w="1556" w:type="dxa"/>
            <w:vMerge/>
            <w:shd w:val="clear" w:color="auto" w:fill="auto"/>
            <w:vAlign w:val="center"/>
          </w:tcPr>
          <w:p w14:paraId="40E2CB13" w14:textId="77777777" w:rsidR="003A55C5" w:rsidRPr="00426393" w:rsidRDefault="003A55C5" w:rsidP="009062FC">
            <w:pPr>
              <w:pStyle w:val="afffffffff9"/>
            </w:pPr>
          </w:p>
        </w:tc>
        <w:tc>
          <w:tcPr>
            <w:tcW w:w="1556" w:type="dxa"/>
            <w:shd w:val="clear" w:color="auto" w:fill="auto"/>
            <w:vAlign w:val="center"/>
          </w:tcPr>
          <w:p w14:paraId="57955D23" w14:textId="77777777" w:rsidR="003A55C5" w:rsidRPr="00426393" w:rsidRDefault="00000000" w:rsidP="009062FC">
            <w:pPr>
              <w:pStyle w:val="afffffffff9"/>
            </w:pPr>
            <w:r w:rsidRPr="00426393">
              <w:t>稀疏林</w:t>
            </w:r>
          </w:p>
        </w:tc>
        <w:tc>
          <w:tcPr>
            <w:tcW w:w="1555" w:type="dxa"/>
            <w:shd w:val="clear" w:color="auto" w:fill="auto"/>
          </w:tcPr>
          <w:p w14:paraId="1822DB43" w14:textId="77777777" w:rsidR="003A55C5" w:rsidRPr="00426393" w:rsidRDefault="00000000" w:rsidP="009062FC">
            <w:pPr>
              <w:pStyle w:val="afffffffff9"/>
            </w:pPr>
            <w:r w:rsidRPr="00426393">
              <w:t>稀疏林</w:t>
            </w:r>
          </w:p>
        </w:tc>
        <w:tc>
          <w:tcPr>
            <w:tcW w:w="1555" w:type="dxa"/>
            <w:shd w:val="clear" w:color="auto" w:fill="auto"/>
          </w:tcPr>
          <w:p w14:paraId="0C426120" w14:textId="77777777" w:rsidR="003A55C5" w:rsidRPr="00426393" w:rsidRDefault="00000000" w:rsidP="009062FC">
            <w:pPr>
              <w:pStyle w:val="afffffffff9"/>
            </w:pPr>
            <w:r w:rsidRPr="00426393">
              <w:t>3.60</w:t>
            </w:r>
          </w:p>
        </w:tc>
        <w:tc>
          <w:tcPr>
            <w:tcW w:w="1556" w:type="dxa"/>
            <w:shd w:val="clear" w:color="auto" w:fill="auto"/>
          </w:tcPr>
          <w:p w14:paraId="6994BC8C" w14:textId="77777777" w:rsidR="003A55C5" w:rsidRPr="00426393" w:rsidRDefault="00000000" w:rsidP="009062FC">
            <w:pPr>
              <w:pStyle w:val="afffffffff9"/>
            </w:pPr>
            <w:r w:rsidRPr="00426393">
              <w:t>2.26</w:t>
            </w:r>
          </w:p>
        </w:tc>
        <w:tc>
          <w:tcPr>
            <w:tcW w:w="1556" w:type="dxa"/>
            <w:shd w:val="clear" w:color="auto" w:fill="auto"/>
          </w:tcPr>
          <w:p w14:paraId="0A124258" w14:textId="77777777" w:rsidR="003A55C5" w:rsidRPr="00426393" w:rsidRDefault="00000000" w:rsidP="009062FC">
            <w:pPr>
              <w:pStyle w:val="afffffffff9"/>
            </w:pPr>
            <w:r w:rsidRPr="00426393">
              <w:t>10.76</w:t>
            </w:r>
          </w:p>
        </w:tc>
      </w:tr>
      <w:tr w:rsidR="003A55C5" w:rsidRPr="00426393" w14:paraId="492C9930" w14:textId="77777777">
        <w:trPr>
          <w:jc w:val="center"/>
        </w:trPr>
        <w:tc>
          <w:tcPr>
            <w:tcW w:w="1556" w:type="dxa"/>
            <w:vMerge/>
            <w:shd w:val="clear" w:color="auto" w:fill="auto"/>
            <w:vAlign w:val="center"/>
          </w:tcPr>
          <w:p w14:paraId="6E411952" w14:textId="77777777" w:rsidR="003A55C5" w:rsidRPr="00426393" w:rsidRDefault="003A55C5" w:rsidP="009062FC">
            <w:pPr>
              <w:pStyle w:val="afffffffff9"/>
            </w:pPr>
          </w:p>
        </w:tc>
        <w:tc>
          <w:tcPr>
            <w:tcW w:w="1556" w:type="dxa"/>
            <w:vMerge w:val="restart"/>
            <w:shd w:val="clear" w:color="auto" w:fill="auto"/>
            <w:vAlign w:val="center"/>
          </w:tcPr>
          <w:p w14:paraId="5275624A" w14:textId="77777777" w:rsidR="003A55C5" w:rsidRPr="00426393" w:rsidRDefault="00000000" w:rsidP="009062FC">
            <w:pPr>
              <w:pStyle w:val="afffffffff9"/>
            </w:pPr>
            <w:r w:rsidRPr="00426393">
              <w:t>阔叶灌丛</w:t>
            </w:r>
          </w:p>
        </w:tc>
        <w:tc>
          <w:tcPr>
            <w:tcW w:w="1555" w:type="dxa"/>
            <w:shd w:val="clear" w:color="auto" w:fill="auto"/>
          </w:tcPr>
          <w:p w14:paraId="7C488254" w14:textId="77777777" w:rsidR="003A55C5" w:rsidRPr="00426393" w:rsidRDefault="00000000" w:rsidP="009062FC">
            <w:pPr>
              <w:pStyle w:val="afffffffff9"/>
            </w:pPr>
            <w:r w:rsidRPr="00426393">
              <w:t>常绿阔叶灌木林</w:t>
            </w:r>
          </w:p>
        </w:tc>
        <w:tc>
          <w:tcPr>
            <w:tcW w:w="1555" w:type="dxa"/>
            <w:shd w:val="clear" w:color="auto" w:fill="auto"/>
          </w:tcPr>
          <w:p w14:paraId="04BCBB5E" w14:textId="77777777" w:rsidR="003A55C5" w:rsidRPr="00426393" w:rsidRDefault="00000000" w:rsidP="009062FC">
            <w:pPr>
              <w:pStyle w:val="afffffffff9"/>
            </w:pPr>
            <w:r w:rsidRPr="00426393">
              <w:t>4.03</w:t>
            </w:r>
          </w:p>
        </w:tc>
        <w:tc>
          <w:tcPr>
            <w:tcW w:w="1556" w:type="dxa"/>
            <w:shd w:val="clear" w:color="auto" w:fill="auto"/>
          </w:tcPr>
          <w:p w14:paraId="576CB986" w14:textId="77777777" w:rsidR="003A55C5" w:rsidRPr="00426393" w:rsidRDefault="00000000" w:rsidP="009062FC">
            <w:pPr>
              <w:pStyle w:val="afffffffff9"/>
            </w:pPr>
            <w:r w:rsidRPr="00426393">
              <w:t>2.64</w:t>
            </w:r>
          </w:p>
        </w:tc>
        <w:tc>
          <w:tcPr>
            <w:tcW w:w="1556" w:type="dxa"/>
            <w:shd w:val="clear" w:color="auto" w:fill="auto"/>
          </w:tcPr>
          <w:p w14:paraId="01162240" w14:textId="77777777" w:rsidR="003A55C5" w:rsidRPr="00426393" w:rsidRDefault="00000000" w:rsidP="009062FC">
            <w:pPr>
              <w:pStyle w:val="afffffffff9"/>
            </w:pPr>
            <w:r w:rsidRPr="00426393">
              <w:t>11.76</w:t>
            </w:r>
          </w:p>
        </w:tc>
      </w:tr>
      <w:tr w:rsidR="003A55C5" w:rsidRPr="00426393" w14:paraId="696B5D65" w14:textId="77777777">
        <w:trPr>
          <w:jc w:val="center"/>
        </w:trPr>
        <w:tc>
          <w:tcPr>
            <w:tcW w:w="1556" w:type="dxa"/>
            <w:vMerge/>
            <w:shd w:val="clear" w:color="auto" w:fill="auto"/>
            <w:vAlign w:val="center"/>
          </w:tcPr>
          <w:p w14:paraId="4EFD9929" w14:textId="77777777" w:rsidR="003A55C5" w:rsidRPr="00426393" w:rsidRDefault="003A55C5" w:rsidP="009062FC">
            <w:pPr>
              <w:pStyle w:val="afffffffff9"/>
            </w:pPr>
          </w:p>
        </w:tc>
        <w:tc>
          <w:tcPr>
            <w:tcW w:w="1556" w:type="dxa"/>
            <w:vMerge/>
            <w:shd w:val="clear" w:color="auto" w:fill="auto"/>
            <w:vAlign w:val="center"/>
          </w:tcPr>
          <w:p w14:paraId="71E98D36" w14:textId="77777777" w:rsidR="003A55C5" w:rsidRPr="00426393" w:rsidRDefault="003A55C5" w:rsidP="009062FC">
            <w:pPr>
              <w:pStyle w:val="afffffffff9"/>
            </w:pPr>
          </w:p>
        </w:tc>
        <w:tc>
          <w:tcPr>
            <w:tcW w:w="1555" w:type="dxa"/>
            <w:shd w:val="clear" w:color="auto" w:fill="auto"/>
          </w:tcPr>
          <w:p w14:paraId="27DB5039" w14:textId="77777777" w:rsidR="003A55C5" w:rsidRPr="00426393" w:rsidRDefault="00000000" w:rsidP="009062FC">
            <w:pPr>
              <w:pStyle w:val="afffffffff9"/>
            </w:pPr>
            <w:r w:rsidRPr="00426393">
              <w:t>落叶阔叶灌木林</w:t>
            </w:r>
          </w:p>
        </w:tc>
        <w:tc>
          <w:tcPr>
            <w:tcW w:w="1555" w:type="dxa"/>
            <w:shd w:val="clear" w:color="auto" w:fill="auto"/>
          </w:tcPr>
          <w:p w14:paraId="23A15B13" w14:textId="77777777" w:rsidR="003A55C5" w:rsidRPr="00426393" w:rsidRDefault="00000000" w:rsidP="009062FC">
            <w:pPr>
              <w:pStyle w:val="afffffffff9"/>
            </w:pPr>
            <w:r w:rsidRPr="00426393">
              <w:t>2.94</w:t>
            </w:r>
          </w:p>
        </w:tc>
        <w:tc>
          <w:tcPr>
            <w:tcW w:w="1556" w:type="dxa"/>
            <w:shd w:val="clear" w:color="auto" w:fill="auto"/>
          </w:tcPr>
          <w:p w14:paraId="002F9C82" w14:textId="77777777" w:rsidR="003A55C5" w:rsidRPr="00426393" w:rsidRDefault="00000000" w:rsidP="009062FC">
            <w:pPr>
              <w:pStyle w:val="afffffffff9"/>
            </w:pPr>
            <w:r w:rsidRPr="00426393">
              <w:t>1.57</w:t>
            </w:r>
          </w:p>
        </w:tc>
        <w:tc>
          <w:tcPr>
            <w:tcW w:w="1556" w:type="dxa"/>
            <w:shd w:val="clear" w:color="auto" w:fill="auto"/>
          </w:tcPr>
          <w:p w14:paraId="3D93C7F9" w14:textId="77777777" w:rsidR="003A55C5" w:rsidRPr="00426393" w:rsidRDefault="00000000" w:rsidP="009062FC">
            <w:pPr>
              <w:pStyle w:val="afffffffff9"/>
            </w:pPr>
            <w:r w:rsidRPr="00426393">
              <w:t>7.88</w:t>
            </w:r>
          </w:p>
        </w:tc>
      </w:tr>
      <w:tr w:rsidR="003A55C5" w:rsidRPr="00426393" w14:paraId="41FAE3D4" w14:textId="77777777">
        <w:trPr>
          <w:jc w:val="center"/>
        </w:trPr>
        <w:tc>
          <w:tcPr>
            <w:tcW w:w="1556" w:type="dxa"/>
            <w:vMerge/>
            <w:shd w:val="clear" w:color="auto" w:fill="auto"/>
            <w:vAlign w:val="center"/>
          </w:tcPr>
          <w:p w14:paraId="56EACDEC" w14:textId="77777777" w:rsidR="003A55C5" w:rsidRPr="00426393" w:rsidRDefault="003A55C5" w:rsidP="009062FC">
            <w:pPr>
              <w:pStyle w:val="afffffffff9"/>
            </w:pPr>
          </w:p>
        </w:tc>
        <w:tc>
          <w:tcPr>
            <w:tcW w:w="1556" w:type="dxa"/>
            <w:shd w:val="clear" w:color="auto" w:fill="auto"/>
            <w:vAlign w:val="center"/>
          </w:tcPr>
          <w:p w14:paraId="08EAB599" w14:textId="77777777" w:rsidR="003A55C5" w:rsidRPr="00426393" w:rsidRDefault="00000000" w:rsidP="009062FC">
            <w:pPr>
              <w:pStyle w:val="afffffffff9"/>
            </w:pPr>
            <w:r w:rsidRPr="00426393">
              <w:t>针叶灌丛</w:t>
            </w:r>
          </w:p>
        </w:tc>
        <w:tc>
          <w:tcPr>
            <w:tcW w:w="1555" w:type="dxa"/>
            <w:shd w:val="clear" w:color="auto" w:fill="auto"/>
          </w:tcPr>
          <w:p w14:paraId="2F456069" w14:textId="77777777" w:rsidR="003A55C5" w:rsidRPr="00426393" w:rsidRDefault="00000000" w:rsidP="009062FC">
            <w:pPr>
              <w:pStyle w:val="afffffffff9"/>
            </w:pPr>
            <w:r w:rsidRPr="00426393">
              <w:t>常绿针叶灌木林</w:t>
            </w:r>
          </w:p>
        </w:tc>
        <w:tc>
          <w:tcPr>
            <w:tcW w:w="1555" w:type="dxa"/>
            <w:shd w:val="clear" w:color="auto" w:fill="auto"/>
          </w:tcPr>
          <w:p w14:paraId="13906DF8" w14:textId="77777777" w:rsidR="003A55C5" w:rsidRPr="00426393" w:rsidRDefault="00000000" w:rsidP="009062FC">
            <w:pPr>
              <w:pStyle w:val="afffffffff9"/>
            </w:pPr>
            <w:r w:rsidRPr="00426393">
              <w:t>3.73</w:t>
            </w:r>
          </w:p>
        </w:tc>
        <w:tc>
          <w:tcPr>
            <w:tcW w:w="1556" w:type="dxa"/>
            <w:shd w:val="clear" w:color="auto" w:fill="auto"/>
          </w:tcPr>
          <w:p w14:paraId="26D7840F" w14:textId="77777777" w:rsidR="003A55C5" w:rsidRPr="00426393" w:rsidRDefault="00000000" w:rsidP="009062FC">
            <w:pPr>
              <w:pStyle w:val="afffffffff9"/>
            </w:pPr>
            <w:r w:rsidRPr="00426393">
              <w:t>2.35</w:t>
            </w:r>
          </w:p>
        </w:tc>
        <w:tc>
          <w:tcPr>
            <w:tcW w:w="1556" w:type="dxa"/>
            <w:shd w:val="clear" w:color="auto" w:fill="auto"/>
          </w:tcPr>
          <w:p w14:paraId="34F1F96F" w14:textId="77777777" w:rsidR="003A55C5" w:rsidRPr="00426393" w:rsidRDefault="00000000" w:rsidP="009062FC">
            <w:pPr>
              <w:pStyle w:val="afffffffff9"/>
            </w:pPr>
            <w:r w:rsidRPr="00426393">
              <w:t>10.08</w:t>
            </w:r>
          </w:p>
        </w:tc>
      </w:tr>
      <w:tr w:rsidR="003A55C5" w:rsidRPr="00426393" w14:paraId="58A45005" w14:textId="77777777">
        <w:trPr>
          <w:jc w:val="center"/>
        </w:trPr>
        <w:tc>
          <w:tcPr>
            <w:tcW w:w="1556" w:type="dxa"/>
            <w:vMerge/>
            <w:shd w:val="clear" w:color="auto" w:fill="auto"/>
            <w:vAlign w:val="center"/>
          </w:tcPr>
          <w:p w14:paraId="510300F3" w14:textId="77777777" w:rsidR="003A55C5" w:rsidRPr="00426393" w:rsidRDefault="003A55C5" w:rsidP="009062FC">
            <w:pPr>
              <w:pStyle w:val="afffffffff9"/>
            </w:pPr>
          </w:p>
        </w:tc>
        <w:tc>
          <w:tcPr>
            <w:tcW w:w="1556" w:type="dxa"/>
            <w:shd w:val="clear" w:color="auto" w:fill="auto"/>
            <w:vAlign w:val="center"/>
          </w:tcPr>
          <w:p w14:paraId="7B48484F" w14:textId="77777777" w:rsidR="003A55C5" w:rsidRPr="00426393" w:rsidRDefault="00000000" w:rsidP="009062FC">
            <w:pPr>
              <w:pStyle w:val="afffffffff9"/>
            </w:pPr>
            <w:r w:rsidRPr="00426393">
              <w:t>稀疏灌丛</w:t>
            </w:r>
          </w:p>
        </w:tc>
        <w:tc>
          <w:tcPr>
            <w:tcW w:w="1555" w:type="dxa"/>
            <w:shd w:val="clear" w:color="auto" w:fill="auto"/>
          </w:tcPr>
          <w:p w14:paraId="1F0AFD55" w14:textId="77777777" w:rsidR="003A55C5" w:rsidRPr="00426393" w:rsidRDefault="00000000" w:rsidP="009062FC">
            <w:pPr>
              <w:pStyle w:val="afffffffff9"/>
            </w:pPr>
            <w:r w:rsidRPr="00426393">
              <w:t>稀疏灌木林</w:t>
            </w:r>
          </w:p>
        </w:tc>
        <w:tc>
          <w:tcPr>
            <w:tcW w:w="1555" w:type="dxa"/>
            <w:shd w:val="clear" w:color="auto" w:fill="auto"/>
          </w:tcPr>
          <w:p w14:paraId="03A55876" w14:textId="77777777" w:rsidR="003A55C5" w:rsidRPr="00426393" w:rsidRDefault="00000000" w:rsidP="009062FC">
            <w:pPr>
              <w:pStyle w:val="afffffffff9"/>
            </w:pPr>
            <w:r w:rsidRPr="00426393">
              <w:t>2.81</w:t>
            </w:r>
          </w:p>
        </w:tc>
        <w:tc>
          <w:tcPr>
            <w:tcW w:w="1556" w:type="dxa"/>
            <w:shd w:val="clear" w:color="auto" w:fill="auto"/>
          </w:tcPr>
          <w:p w14:paraId="793F4B47" w14:textId="77777777" w:rsidR="003A55C5" w:rsidRPr="00426393" w:rsidRDefault="00000000" w:rsidP="009062FC">
            <w:pPr>
              <w:pStyle w:val="afffffffff9"/>
            </w:pPr>
            <w:r w:rsidRPr="00426393">
              <w:t>1.75</w:t>
            </w:r>
          </w:p>
        </w:tc>
        <w:tc>
          <w:tcPr>
            <w:tcW w:w="1556" w:type="dxa"/>
            <w:shd w:val="clear" w:color="auto" w:fill="auto"/>
          </w:tcPr>
          <w:p w14:paraId="0C37EDA3" w14:textId="77777777" w:rsidR="003A55C5" w:rsidRPr="00426393" w:rsidRDefault="00000000" w:rsidP="009062FC">
            <w:pPr>
              <w:pStyle w:val="afffffffff9"/>
            </w:pPr>
            <w:r w:rsidRPr="00426393">
              <w:t>7.93</w:t>
            </w:r>
          </w:p>
        </w:tc>
      </w:tr>
      <w:tr w:rsidR="003A55C5" w:rsidRPr="00426393" w14:paraId="5EF5D315" w14:textId="77777777">
        <w:trPr>
          <w:jc w:val="center"/>
        </w:trPr>
        <w:tc>
          <w:tcPr>
            <w:tcW w:w="1556" w:type="dxa"/>
            <w:vMerge w:val="restart"/>
            <w:shd w:val="clear" w:color="auto" w:fill="auto"/>
            <w:vAlign w:val="center"/>
          </w:tcPr>
          <w:p w14:paraId="329EA66F" w14:textId="77777777" w:rsidR="003A55C5" w:rsidRPr="00426393" w:rsidRDefault="00000000" w:rsidP="009062FC">
            <w:pPr>
              <w:pStyle w:val="afffffffff9"/>
            </w:pPr>
            <w:r w:rsidRPr="00426393">
              <w:t>草原生态系统</w:t>
            </w:r>
          </w:p>
        </w:tc>
        <w:tc>
          <w:tcPr>
            <w:tcW w:w="1556" w:type="dxa"/>
            <w:shd w:val="clear" w:color="auto" w:fill="auto"/>
          </w:tcPr>
          <w:p w14:paraId="0B63C945" w14:textId="77777777" w:rsidR="003A55C5" w:rsidRPr="00426393" w:rsidRDefault="00000000" w:rsidP="009062FC">
            <w:pPr>
              <w:pStyle w:val="afffffffff9"/>
            </w:pPr>
            <w:r w:rsidRPr="00426393">
              <w:t>草甸</w:t>
            </w:r>
          </w:p>
        </w:tc>
        <w:tc>
          <w:tcPr>
            <w:tcW w:w="1555" w:type="dxa"/>
            <w:shd w:val="clear" w:color="auto" w:fill="auto"/>
          </w:tcPr>
          <w:p w14:paraId="0E2D007C" w14:textId="77777777" w:rsidR="003A55C5" w:rsidRPr="00426393" w:rsidRDefault="00000000" w:rsidP="009062FC">
            <w:pPr>
              <w:pStyle w:val="afffffffff9"/>
            </w:pPr>
            <w:r w:rsidRPr="00426393">
              <w:t>草甸</w:t>
            </w:r>
          </w:p>
        </w:tc>
        <w:tc>
          <w:tcPr>
            <w:tcW w:w="1555" w:type="dxa"/>
            <w:shd w:val="clear" w:color="auto" w:fill="auto"/>
          </w:tcPr>
          <w:p w14:paraId="6F785329" w14:textId="77777777" w:rsidR="003A55C5" w:rsidRPr="00426393" w:rsidRDefault="00000000" w:rsidP="009062FC">
            <w:pPr>
              <w:pStyle w:val="afffffffff9"/>
            </w:pPr>
            <w:r w:rsidRPr="00426393">
              <w:t>3.60</w:t>
            </w:r>
          </w:p>
        </w:tc>
        <w:tc>
          <w:tcPr>
            <w:tcW w:w="1556" w:type="dxa"/>
            <w:shd w:val="clear" w:color="auto" w:fill="auto"/>
          </w:tcPr>
          <w:p w14:paraId="761B3BFC" w14:textId="77777777" w:rsidR="003A55C5" w:rsidRPr="00426393" w:rsidRDefault="00000000" w:rsidP="009062FC">
            <w:pPr>
              <w:pStyle w:val="afffffffff9"/>
            </w:pPr>
            <w:r w:rsidRPr="00426393">
              <w:t>2.56</w:t>
            </w:r>
          </w:p>
        </w:tc>
        <w:tc>
          <w:tcPr>
            <w:tcW w:w="1556" w:type="dxa"/>
            <w:shd w:val="clear" w:color="auto" w:fill="auto"/>
          </w:tcPr>
          <w:p w14:paraId="0DD92890" w14:textId="77777777" w:rsidR="003A55C5" w:rsidRPr="00426393" w:rsidRDefault="00000000" w:rsidP="009062FC">
            <w:pPr>
              <w:pStyle w:val="afffffffff9"/>
            </w:pPr>
            <w:r w:rsidRPr="00426393">
              <w:t>10.60</w:t>
            </w:r>
          </w:p>
        </w:tc>
      </w:tr>
      <w:tr w:rsidR="003A55C5" w:rsidRPr="00426393" w14:paraId="24F10756" w14:textId="77777777">
        <w:trPr>
          <w:jc w:val="center"/>
        </w:trPr>
        <w:tc>
          <w:tcPr>
            <w:tcW w:w="1556" w:type="dxa"/>
            <w:vMerge/>
            <w:shd w:val="clear" w:color="auto" w:fill="auto"/>
            <w:vAlign w:val="center"/>
          </w:tcPr>
          <w:p w14:paraId="17AFC45E" w14:textId="77777777" w:rsidR="003A55C5" w:rsidRPr="00426393" w:rsidRDefault="003A55C5" w:rsidP="009062FC">
            <w:pPr>
              <w:pStyle w:val="afffffffff9"/>
            </w:pPr>
          </w:p>
        </w:tc>
        <w:tc>
          <w:tcPr>
            <w:tcW w:w="1556" w:type="dxa"/>
            <w:shd w:val="clear" w:color="auto" w:fill="auto"/>
          </w:tcPr>
          <w:p w14:paraId="4D0D07AA" w14:textId="77777777" w:rsidR="003A55C5" w:rsidRPr="00426393" w:rsidRDefault="00000000" w:rsidP="009062FC">
            <w:pPr>
              <w:pStyle w:val="afffffffff9"/>
            </w:pPr>
            <w:r w:rsidRPr="00426393">
              <w:t>草原</w:t>
            </w:r>
          </w:p>
        </w:tc>
        <w:tc>
          <w:tcPr>
            <w:tcW w:w="1555" w:type="dxa"/>
            <w:shd w:val="clear" w:color="auto" w:fill="auto"/>
          </w:tcPr>
          <w:p w14:paraId="07EBE379" w14:textId="77777777" w:rsidR="003A55C5" w:rsidRPr="00426393" w:rsidRDefault="00000000" w:rsidP="009062FC">
            <w:pPr>
              <w:pStyle w:val="afffffffff9"/>
            </w:pPr>
            <w:r w:rsidRPr="00426393">
              <w:t>草原</w:t>
            </w:r>
          </w:p>
        </w:tc>
        <w:tc>
          <w:tcPr>
            <w:tcW w:w="1555" w:type="dxa"/>
            <w:shd w:val="clear" w:color="auto" w:fill="auto"/>
          </w:tcPr>
          <w:p w14:paraId="7F823CD8" w14:textId="77777777" w:rsidR="003A55C5" w:rsidRPr="00426393" w:rsidRDefault="00000000" w:rsidP="009062FC">
            <w:pPr>
              <w:pStyle w:val="afffffffff9"/>
            </w:pPr>
            <w:r w:rsidRPr="00426393">
              <w:t>2.94</w:t>
            </w:r>
          </w:p>
        </w:tc>
        <w:tc>
          <w:tcPr>
            <w:tcW w:w="1556" w:type="dxa"/>
            <w:shd w:val="clear" w:color="auto" w:fill="auto"/>
          </w:tcPr>
          <w:p w14:paraId="42652AE5" w14:textId="77777777" w:rsidR="003A55C5" w:rsidRPr="00426393" w:rsidRDefault="00000000" w:rsidP="009062FC">
            <w:pPr>
              <w:pStyle w:val="afffffffff9"/>
            </w:pPr>
            <w:r w:rsidRPr="00426393">
              <w:t>1.57</w:t>
            </w:r>
          </w:p>
        </w:tc>
        <w:tc>
          <w:tcPr>
            <w:tcW w:w="1556" w:type="dxa"/>
            <w:shd w:val="clear" w:color="auto" w:fill="auto"/>
          </w:tcPr>
          <w:p w14:paraId="3E2B79EB" w14:textId="77777777" w:rsidR="003A55C5" w:rsidRPr="00426393" w:rsidRDefault="00000000" w:rsidP="009062FC">
            <w:pPr>
              <w:pStyle w:val="afffffffff9"/>
            </w:pPr>
            <w:r w:rsidRPr="00426393">
              <w:t>8.41</w:t>
            </w:r>
          </w:p>
        </w:tc>
      </w:tr>
      <w:tr w:rsidR="003A55C5" w:rsidRPr="00426393" w14:paraId="6CD7CBE2" w14:textId="77777777">
        <w:trPr>
          <w:jc w:val="center"/>
        </w:trPr>
        <w:tc>
          <w:tcPr>
            <w:tcW w:w="1556" w:type="dxa"/>
            <w:vMerge/>
            <w:shd w:val="clear" w:color="auto" w:fill="auto"/>
            <w:vAlign w:val="center"/>
          </w:tcPr>
          <w:p w14:paraId="4DB33559" w14:textId="77777777" w:rsidR="003A55C5" w:rsidRPr="00426393" w:rsidRDefault="003A55C5" w:rsidP="009062FC">
            <w:pPr>
              <w:pStyle w:val="afffffffff9"/>
            </w:pPr>
          </w:p>
        </w:tc>
        <w:tc>
          <w:tcPr>
            <w:tcW w:w="1556" w:type="dxa"/>
            <w:shd w:val="clear" w:color="auto" w:fill="auto"/>
          </w:tcPr>
          <w:p w14:paraId="6F127FA1" w14:textId="77777777" w:rsidR="003A55C5" w:rsidRPr="00426393" w:rsidRDefault="00000000" w:rsidP="009062FC">
            <w:pPr>
              <w:pStyle w:val="afffffffff9"/>
            </w:pPr>
            <w:r w:rsidRPr="00426393">
              <w:t>草丛</w:t>
            </w:r>
          </w:p>
        </w:tc>
        <w:tc>
          <w:tcPr>
            <w:tcW w:w="1555" w:type="dxa"/>
            <w:shd w:val="clear" w:color="auto" w:fill="auto"/>
          </w:tcPr>
          <w:p w14:paraId="33B73DB3" w14:textId="77777777" w:rsidR="003A55C5" w:rsidRPr="00426393" w:rsidRDefault="00000000" w:rsidP="009062FC">
            <w:pPr>
              <w:pStyle w:val="afffffffff9"/>
            </w:pPr>
            <w:r w:rsidRPr="00426393">
              <w:t>草丛</w:t>
            </w:r>
          </w:p>
        </w:tc>
        <w:tc>
          <w:tcPr>
            <w:tcW w:w="1555" w:type="dxa"/>
            <w:shd w:val="clear" w:color="auto" w:fill="auto"/>
          </w:tcPr>
          <w:p w14:paraId="17C6B965" w14:textId="77777777" w:rsidR="003A55C5" w:rsidRPr="00426393" w:rsidRDefault="00000000" w:rsidP="009062FC">
            <w:pPr>
              <w:pStyle w:val="afffffffff9"/>
            </w:pPr>
            <w:r w:rsidRPr="00426393">
              <w:t>2.94</w:t>
            </w:r>
          </w:p>
        </w:tc>
        <w:tc>
          <w:tcPr>
            <w:tcW w:w="1556" w:type="dxa"/>
            <w:shd w:val="clear" w:color="auto" w:fill="auto"/>
          </w:tcPr>
          <w:p w14:paraId="3DC32877" w14:textId="77777777" w:rsidR="003A55C5" w:rsidRPr="00426393" w:rsidRDefault="00000000" w:rsidP="009062FC">
            <w:pPr>
              <w:pStyle w:val="afffffffff9"/>
            </w:pPr>
            <w:r w:rsidRPr="00426393">
              <w:t>1.57</w:t>
            </w:r>
          </w:p>
        </w:tc>
        <w:tc>
          <w:tcPr>
            <w:tcW w:w="1556" w:type="dxa"/>
            <w:shd w:val="clear" w:color="auto" w:fill="auto"/>
          </w:tcPr>
          <w:p w14:paraId="02F42FBB" w14:textId="77777777" w:rsidR="003A55C5" w:rsidRPr="00426393" w:rsidRDefault="00000000" w:rsidP="009062FC">
            <w:pPr>
              <w:pStyle w:val="afffffffff9"/>
            </w:pPr>
            <w:r w:rsidRPr="00426393">
              <w:t>8.41</w:t>
            </w:r>
          </w:p>
        </w:tc>
      </w:tr>
      <w:tr w:rsidR="003A55C5" w:rsidRPr="00426393" w14:paraId="2A729A94" w14:textId="77777777">
        <w:trPr>
          <w:jc w:val="center"/>
        </w:trPr>
        <w:tc>
          <w:tcPr>
            <w:tcW w:w="1556" w:type="dxa"/>
            <w:vMerge/>
            <w:shd w:val="clear" w:color="auto" w:fill="auto"/>
            <w:vAlign w:val="center"/>
          </w:tcPr>
          <w:p w14:paraId="2DB58ABA" w14:textId="77777777" w:rsidR="003A55C5" w:rsidRPr="00426393" w:rsidRDefault="003A55C5" w:rsidP="009062FC">
            <w:pPr>
              <w:pStyle w:val="afffffffff9"/>
            </w:pPr>
          </w:p>
        </w:tc>
        <w:tc>
          <w:tcPr>
            <w:tcW w:w="1556" w:type="dxa"/>
            <w:shd w:val="clear" w:color="auto" w:fill="auto"/>
          </w:tcPr>
          <w:p w14:paraId="2897C216" w14:textId="77777777" w:rsidR="003A55C5" w:rsidRPr="00426393" w:rsidRDefault="00000000" w:rsidP="009062FC">
            <w:pPr>
              <w:pStyle w:val="afffffffff9"/>
            </w:pPr>
            <w:r w:rsidRPr="00426393">
              <w:t>稀疏草地</w:t>
            </w:r>
          </w:p>
        </w:tc>
        <w:tc>
          <w:tcPr>
            <w:tcW w:w="1555" w:type="dxa"/>
            <w:shd w:val="clear" w:color="auto" w:fill="auto"/>
          </w:tcPr>
          <w:p w14:paraId="60FD8887" w14:textId="77777777" w:rsidR="003A55C5" w:rsidRPr="00426393" w:rsidRDefault="00000000" w:rsidP="009062FC">
            <w:pPr>
              <w:pStyle w:val="afffffffff9"/>
            </w:pPr>
            <w:r w:rsidRPr="00426393">
              <w:t>稀疏草地</w:t>
            </w:r>
          </w:p>
        </w:tc>
        <w:tc>
          <w:tcPr>
            <w:tcW w:w="1555" w:type="dxa"/>
            <w:shd w:val="clear" w:color="auto" w:fill="auto"/>
          </w:tcPr>
          <w:p w14:paraId="796B8845" w14:textId="77777777" w:rsidR="003A55C5" w:rsidRPr="00426393" w:rsidRDefault="00000000" w:rsidP="009062FC">
            <w:pPr>
              <w:pStyle w:val="afffffffff9"/>
            </w:pPr>
            <w:r w:rsidRPr="00426393">
              <w:t>2.54</w:t>
            </w:r>
          </w:p>
        </w:tc>
        <w:tc>
          <w:tcPr>
            <w:tcW w:w="1556" w:type="dxa"/>
            <w:shd w:val="clear" w:color="auto" w:fill="auto"/>
          </w:tcPr>
          <w:p w14:paraId="2D57A81E" w14:textId="77777777" w:rsidR="003A55C5" w:rsidRPr="00426393" w:rsidRDefault="00000000" w:rsidP="009062FC">
            <w:pPr>
              <w:pStyle w:val="afffffffff9"/>
            </w:pPr>
            <w:r w:rsidRPr="00426393">
              <w:t>1.52</w:t>
            </w:r>
          </w:p>
        </w:tc>
        <w:tc>
          <w:tcPr>
            <w:tcW w:w="1556" w:type="dxa"/>
            <w:shd w:val="clear" w:color="auto" w:fill="auto"/>
          </w:tcPr>
          <w:p w14:paraId="16D953DA" w14:textId="77777777" w:rsidR="003A55C5" w:rsidRPr="00426393" w:rsidRDefault="00000000" w:rsidP="009062FC">
            <w:pPr>
              <w:pStyle w:val="afffffffff9"/>
            </w:pPr>
            <w:r w:rsidRPr="00426393">
              <w:t>7.18</w:t>
            </w:r>
          </w:p>
        </w:tc>
      </w:tr>
      <w:tr w:rsidR="003A55C5" w:rsidRPr="00426393" w14:paraId="4E3D6827" w14:textId="77777777">
        <w:trPr>
          <w:jc w:val="center"/>
        </w:trPr>
        <w:tc>
          <w:tcPr>
            <w:tcW w:w="1556" w:type="dxa"/>
            <w:vMerge w:val="restart"/>
            <w:shd w:val="clear" w:color="auto" w:fill="auto"/>
            <w:vAlign w:val="center"/>
          </w:tcPr>
          <w:p w14:paraId="09A0E514" w14:textId="77777777" w:rsidR="003A55C5" w:rsidRPr="00426393" w:rsidRDefault="00000000" w:rsidP="009062FC">
            <w:pPr>
              <w:pStyle w:val="afffffffff9"/>
            </w:pPr>
            <w:r w:rsidRPr="00426393">
              <w:t>湿地生态系统</w:t>
            </w:r>
          </w:p>
        </w:tc>
        <w:tc>
          <w:tcPr>
            <w:tcW w:w="1556" w:type="dxa"/>
            <w:vMerge w:val="restart"/>
            <w:shd w:val="clear" w:color="auto" w:fill="auto"/>
            <w:vAlign w:val="center"/>
          </w:tcPr>
          <w:p w14:paraId="7C80E46A" w14:textId="77777777" w:rsidR="003A55C5" w:rsidRPr="00426393" w:rsidRDefault="00000000" w:rsidP="009062FC">
            <w:pPr>
              <w:pStyle w:val="afffffffff9"/>
            </w:pPr>
            <w:r w:rsidRPr="00426393">
              <w:t>沼泽</w:t>
            </w:r>
          </w:p>
        </w:tc>
        <w:tc>
          <w:tcPr>
            <w:tcW w:w="1555" w:type="dxa"/>
            <w:shd w:val="clear" w:color="auto" w:fill="auto"/>
          </w:tcPr>
          <w:p w14:paraId="77C7A087" w14:textId="77777777" w:rsidR="003A55C5" w:rsidRPr="00426393" w:rsidRDefault="00000000" w:rsidP="009062FC">
            <w:pPr>
              <w:pStyle w:val="afffffffff9"/>
            </w:pPr>
            <w:r w:rsidRPr="00426393">
              <w:t>森林沼泽</w:t>
            </w:r>
          </w:p>
        </w:tc>
        <w:tc>
          <w:tcPr>
            <w:tcW w:w="1555" w:type="dxa"/>
            <w:shd w:val="clear" w:color="auto" w:fill="auto"/>
          </w:tcPr>
          <w:p w14:paraId="40665C25" w14:textId="77777777" w:rsidR="003A55C5" w:rsidRPr="00426393" w:rsidRDefault="00000000" w:rsidP="009062FC">
            <w:pPr>
              <w:pStyle w:val="afffffffff9"/>
            </w:pPr>
            <w:r w:rsidRPr="00426393">
              <w:t>4.03</w:t>
            </w:r>
          </w:p>
        </w:tc>
        <w:tc>
          <w:tcPr>
            <w:tcW w:w="1556" w:type="dxa"/>
            <w:shd w:val="clear" w:color="auto" w:fill="auto"/>
          </w:tcPr>
          <w:p w14:paraId="31E9D015" w14:textId="77777777" w:rsidR="003A55C5" w:rsidRPr="00426393" w:rsidRDefault="00000000" w:rsidP="009062FC">
            <w:pPr>
              <w:pStyle w:val="afffffffff9"/>
            </w:pPr>
            <w:r w:rsidRPr="00426393">
              <w:t>1.97</w:t>
            </w:r>
          </w:p>
        </w:tc>
        <w:tc>
          <w:tcPr>
            <w:tcW w:w="1556" w:type="dxa"/>
            <w:shd w:val="clear" w:color="auto" w:fill="auto"/>
          </w:tcPr>
          <w:p w14:paraId="71E08AE5" w14:textId="77777777" w:rsidR="003A55C5" w:rsidRPr="00426393" w:rsidRDefault="00000000" w:rsidP="009062FC">
            <w:pPr>
              <w:pStyle w:val="afffffffff9"/>
            </w:pPr>
            <w:r w:rsidRPr="00426393">
              <w:t>10.08</w:t>
            </w:r>
          </w:p>
        </w:tc>
      </w:tr>
      <w:tr w:rsidR="003A55C5" w:rsidRPr="00426393" w14:paraId="1AFF1D41" w14:textId="77777777">
        <w:trPr>
          <w:jc w:val="center"/>
        </w:trPr>
        <w:tc>
          <w:tcPr>
            <w:tcW w:w="1556" w:type="dxa"/>
            <w:vMerge/>
            <w:shd w:val="clear" w:color="auto" w:fill="auto"/>
            <w:vAlign w:val="center"/>
          </w:tcPr>
          <w:p w14:paraId="24D18ED7" w14:textId="77777777" w:rsidR="003A55C5" w:rsidRPr="00426393" w:rsidRDefault="003A55C5" w:rsidP="009062FC">
            <w:pPr>
              <w:pStyle w:val="afffffffff9"/>
            </w:pPr>
          </w:p>
        </w:tc>
        <w:tc>
          <w:tcPr>
            <w:tcW w:w="1556" w:type="dxa"/>
            <w:vMerge/>
            <w:shd w:val="clear" w:color="auto" w:fill="auto"/>
            <w:vAlign w:val="center"/>
          </w:tcPr>
          <w:p w14:paraId="16618C73" w14:textId="77777777" w:rsidR="003A55C5" w:rsidRPr="00426393" w:rsidRDefault="003A55C5" w:rsidP="009062FC">
            <w:pPr>
              <w:pStyle w:val="afffffffff9"/>
            </w:pPr>
          </w:p>
        </w:tc>
        <w:tc>
          <w:tcPr>
            <w:tcW w:w="1555" w:type="dxa"/>
            <w:shd w:val="clear" w:color="auto" w:fill="auto"/>
          </w:tcPr>
          <w:p w14:paraId="3755D00D" w14:textId="77777777" w:rsidR="003A55C5" w:rsidRPr="00426393" w:rsidRDefault="00000000" w:rsidP="009062FC">
            <w:pPr>
              <w:pStyle w:val="afffffffff9"/>
            </w:pPr>
            <w:r w:rsidRPr="00426393">
              <w:t>灌丛沼泽</w:t>
            </w:r>
          </w:p>
        </w:tc>
        <w:tc>
          <w:tcPr>
            <w:tcW w:w="1555" w:type="dxa"/>
            <w:shd w:val="clear" w:color="auto" w:fill="auto"/>
          </w:tcPr>
          <w:p w14:paraId="721B4601" w14:textId="77777777" w:rsidR="003A55C5" w:rsidRPr="00426393" w:rsidRDefault="00000000" w:rsidP="009062FC">
            <w:pPr>
              <w:pStyle w:val="afffffffff9"/>
            </w:pPr>
            <w:r w:rsidRPr="00426393">
              <w:t>3.11</w:t>
            </w:r>
          </w:p>
        </w:tc>
        <w:tc>
          <w:tcPr>
            <w:tcW w:w="1556" w:type="dxa"/>
            <w:shd w:val="clear" w:color="auto" w:fill="auto"/>
          </w:tcPr>
          <w:p w14:paraId="1B5998EA" w14:textId="77777777" w:rsidR="003A55C5" w:rsidRPr="00426393" w:rsidRDefault="00000000" w:rsidP="009062FC">
            <w:pPr>
              <w:pStyle w:val="afffffffff9"/>
            </w:pPr>
            <w:r w:rsidRPr="00426393">
              <w:t>1.52</w:t>
            </w:r>
          </w:p>
        </w:tc>
        <w:tc>
          <w:tcPr>
            <w:tcW w:w="1556" w:type="dxa"/>
            <w:shd w:val="clear" w:color="auto" w:fill="auto"/>
          </w:tcPr>
          <w:p w14:paraId="574C08EC" w14:textId="77777777" w:rsidR="003A55C5" w:rsidRPr="00426393" w:rsidRDefault="00000000" w:rsidP="009062FC">
            <w:pPr>
              <w:pStyle w:val="afffffffff9"/>
            </w:pPr>
            <w:r w:rsidRPr="00426393">
              <w:t>7.41</w:t>
            </w:r>
          </w:p>
        </w:tc>
      </w:tr>
      <w:tr w:rsidR="003A55C5" w:rsidRPr="00426393" w14:paraId="0C82810E" w14:textId="77777777">
        <w:trPr>
          <w:jc w:val="center"/>
        </w:trPr>
        <w:tc>
          <w:tcPr>
            <w:tcW w:w="1556" w:type="dxa"/>
            <w:vMerge/>
            <w:shd w:val="clear" w:color="auto" w:fill="auto"/>
            <w:vAlign w:val="center"/>
          </w:tcPr>
          <w:p w14:paraId="48120015" w14:textId="77777777" w:rsidR="003A55C5" w:rsidRPr="00426393" w:rsidRDefault="003A55C5" w:rsidP="009062FC">
            <w:pPr>
              <w:pStyle w:val="afffffffff9"/>
            </w:pPr>
          </w:p>
        </w:tc>
        <w:tc>
          <w:tcPr>
            <w:tcW w:w="1556" w:type="dxa"/>
            <w:vMerge/>
            <w:shd w:val="clear" w:color="auto" w:fill="auto"/>
            <w:vAlign w:val="center"/>
          </w:tcPr>
          <w:p w14:paraId="759A0BAE" w14:textId="77777777" w:rsidR="003A55C5" w:rsidRPr="00426393" w:rsidRDefault="003A55C5" w:rsidP="009062FC">
            <w:pPr>
              <w:pStyle w:val="afffffffff9"/>
            </w:pPr>
          </w:p>
        </w:tc>
        <w:tc>
          <w:tcPr>
            <w:tcW w:w="1555" w:type="dxa"/>
            <w:shd w:val="clear" w:color="auto" w:fill="auto"/>
          </w:tcPr>
          <w:p w14:paraId="31BEFB30" w14:textId="77777777" w:rsidR="003A55C5" w:rsidRPr="00426393" w:rsidRDefault="00000000" w:rsidP="009062FC">
            <w:pPr>
              <w:pStyle w:val="afffffffff9"/>
            </w:pPr>
            <w:r w:rsidRPr="00426393">
              <w:t>草本沼泽</w:t>
            </w:r>
          </w:p>
        </w:tc>
        <w:tc>
          <w:tcPr>
            <w:tcW w:w="1555" w:type="dxa"/>
            <w:shd w:val="clear" w:color="auto" w:fill="auto"/>
          </w:tcPr>
          <w:p w14:paraId="06B72659" w14:textId="77777777" w:rsidR="003A55C5" w:rsidRPr="00426393" w:rsidRDefault="00000000" w:rsidP="009062FC">
            <w:pPr>
              <w:pStyle w:val="afffffffff9"/>
            </w:pPr>
            <w:r w:rsidRPr="00426393">
              <w:t>2.85</w:t>
            </w:r>
          </w:p>
        </w:tc>
        <w:tc>
          <w:tcPr>
            <w:tcW w:w="1556" w:type="dxa"/>
            <w:shd w:val="clear" w:color="auto" w:fill="auto"/>
          </w:tcPr>
          <w:p w14:paraId="3B46E9DE" w14:textId="77777777" w:rsidR="003A55C5" w:rsidRPr="00426393" w:rsidRDefault="00000000" w:rsidP="009062FC">
            <w:pPr>
              <w:pStyle w:val="afffffffff9"/>
            </w:pPr>
            <w:r w:rsidRPr="00426393">
              <w:t>1.32</w:t>
            </w:r>
          </w:p>
        </w:tc>
        <w:tc>
          <w:tcPr>
            <w:tcW w:w="1556" w:type="dxa"/>
            <w:shd w:val="clear" w:color="auto" w:fill="auto"/>
          </w:tcPr>
          <w:p w14:paraId="2A86B2B5" w14:textId="77777777" w:rsidR="003A55C5" w:rsidRPr="00426393" w:rsidRDefault="00000000" w:rsidP="009062FC">
            <w:pPr>
              <w:pStyle w:val="afffffffff9"/>
            </w:pPr>
            <w:r w:rsidRPr="00426393">
              <w:t>6.73</w:t>
            </w:r>
          </w:p>
        </w:tc>
      </w:tr>
      <w:tr w:rsidR="003A55C5" w:rsidRPr="00426393" w14:paraId="29EBFB32" w14:textId="77777777">
        <w:trPr>
          <w:jc w:val="center"/>
        </w:trPr>
        <w:tc>
          <w:tcPr>
            <w:tcW w:w="1556" w:type="dxa"/>
            <w:vMerge/>
            <w:shd w:val="clear" w:color="auto" w:fill="auto"/>
            <w:vAlign w:val="center"/>
          </w:tcPr>
          <w:p w14:paraId="059DAB84" w14:textId="77777777" w:rsidR="003A55C5" w:rsidRPr="00426393" w:rsidRDefault="003A55C5" w:rsidP="009062FC">
            <w:pPr>
              <w:pStyle w:val="afffffffff9"/>
            </w:pPr>
          </w:p>
        </w:tc>
        <w:tc>
          <w:tcPr>
            <w:tcW w:w="1556" w:type="dxa"/>
            <w:vMerge w:val="restart"/>
            <w:shd w:val="clear" w:color="auto" w:fill="auto"/>
            <w:vAlign w:val="center"/>
          </w:tcPr>
          <w:p w14:paraId="0CC987A0" w14:textId="77777777" w:rsidR="003A55C5" w:rsidRPr="00426393" w:rsidRDefault="00000000" w:rsidP="009062FC">
            <w:pPr>
              <w:pStyle w:val="afffffffff9"/>
            </w:pPr>
            <w:r w:rsidRPr="00426393">
              <w:t>湖泊</w:t>
            </w:r>
          </w:p>
        </w:tc>
        <w:tc>
          <w:tcPr>
            <w:tcW w:w="1555" w:type="dxa"/>
            <w:shd w:val="clear" w:color="auto" w:fill="auto"/>
          </w:tcPr>
          <w:p w14:paraId="2A64C018" w14:textId="77777777" w:rsidR="003A55C5" w:rsidRPr="00426393" w:rsidRDefault="00000000" w:rsidP="009062FC">
            <w:pPr>
              <w:pStyle w:val="afffffffff9"/>
            </w:pPr>
            <w:r w:rsidRPr="00426393">
              <w:t>湖泊</w:t>
            </w:r>
          </w:p>
        </w:tc>
        <w:tc>
          <w:tcPr>
            <w:tcW w:w="1555" w:type="dxa"/>
            <w:shd w:val="clear" w:color="auto" w:fill="auto"/>
          </w:tcPr>
          <w:p w14:paraId="762A30AE" w14:textId="77777777" w:rsidR="003A55C5" w:rsidRPr="00426393" w:rsidRDefault="00000000" w:rsidP="009062FC">
            <w:pPr>
              <w:pStyle w:val="afffffffff9"/>
            </w:pPr>
            <w:r w:rsidRPr="00426393">
              <w:t>7.06</w:t>
            </w:r>
          </w:p>
        </w:tc>
        <w:tc>
          <w:tcPr>
            <w:tcW w:w="1556" w:type="dxa"/>
            <w:shd w:val="clear" w:color="auto" w:fill="auto"/>
          </w:tcPr>
          <w:p w14:paraId="4B9A8CDB" w14:textId="77777777" w:rsidR="003A55C5" w:rsidRPr="00426393" w:rsidRDefault="00000000" w:rsidP="009062FC">
            <w:pPr>
              <w:pStyle w:val="afffffffff9"/>
            </w:pPr>
            <w:r w:rsidRPr="00426393">
              <w:t>0.00</w:t>
            </w:r>
          </w:p>
        </w:tc>
        <w:tc>
          <w:tcPr>
            <w:tcW w:w="1556" w:type="dxa"/>
            <w:shd w:val="clear" w:color="auto" w:fill="auto"/>
          </w:tcPr>
          <w:p w14:paraId="031A7AF7" w14:textId="77777777" w:rsidR="003A55C5" w:rsidRPr="00426393" w:rsidRDefault="00000000" w:rsidP="009062FC">
            <w:pPr>
              <w:pStyle w:val="afffffffff9"/>
            </w:pPr>
            <w:r w:rsidRPr="00426393">
              <w:t>10.08</w:t>
            </w:r>
          </w:p>
        </w:tc>
      </w:tr>
      <w:tr w:rsidR="003A55C5" w:rsidRPr="00426393" w14:paraId="36D8F527" w14:textId="77777777">
        <w:trPr>
          <w:jc w:val="center"/>
        </w:trPr>
        <w:tc>
          <w:tcPr>
            <w:tcW w:w="1556" w:type="dxa"/>
            <w:vMerge/>
            <w:shd w:val="clear" w:color="auto" w:fill="auto"/>
            <w:vAlign w:val="center"/>
          </w:tcPr>
          <w:p w14:paraId="5D10801C" w14:textId="77777777" w:rsidR="003A55C5" w:rsidRPr="00426393" w:rsidRDefault="003A55C5" w:rsidP="009062FC">
            <w:pPr>
              <w:pStyle w:val="afffffffff9"/>
            </w:pPr>
          </w:p>
        </w:tc>
        <w:tc>
          <w:tcPr>
            <w:tcW w:w="1556" w:type="dxa"/>
            <w:vMerge/>
            <w:shd w:val="clear" w:color="auto" w:fill="auto"/>
            <w:vAlign w:val="center"/>
          </w:tcPr>
          <w:p w14:paraId="5D0FA5EF" w14:textId="77777777" w:rsidR="003A55C5" w:rsidRPr="00426393" w:rsidRDefault="003A55C5" w:rsidP="009062FC">
            <w:pPr>
              <w:pStyle w:val="afffffffff9"/>
            </w:pPr>
          </w:p>
        </w:tc>
        <w:tc>
          <w:tcPr>
            <w:tcW w:w="1555" w:type="dxa"/>
            <w:shd w:val="clear" w:color="auto" w:fill="auto"/>
          </w:tcPr>
          <w:p w14:paraId="3C5DB404" w14:textId="77777777" w:rsidR="003A55C5" w:rsidRPr="00426393" w:rsidRDefault="00000000" w:rsidP="009062FC">
            <w:pPr>
              <w:pStyle w:val="afffffffff9"/>
            </w:pPr>
            <w:r w:rsidRPr="00426393">
              <w:t>水库</w:t>
            </w:r>
            <w:r w:rsidRPr="00426393">
              <w:t>/</w:t>
            </w:r>
            <w:r w:rsidRPr="00426393">
              <w:t>坑塘</w:t>
            </w:r>
          </w:p>
        </w:tc>
        <w:tc>
          <w:tcPr>
            <w:tcW w:w="1555" w:type="dxa"/>
            <w:shd w:val="clear" w:color="auto" w:fill="auto"/>
          </w:tcPr>
          <w:p w14:paraId="71CFD065" w14:textId="77777777" w:rsidR="003A55C5" w:rsidRPr="00426393" w:rsidRDefault="00000000" w:rsidP="009062FC">
            <w:pPr>
              <w:pStyle w:val="afffffffff9"/>
            </w:pPr>
            <w:r w:rsidRPr="00426393">
              <w:t>7.06</w:t>
            </w:r>
          </w:p>
        </w:tc>
        <w:tc>
          <w:tcPr>
            <w:tcW w:w="1556" w:type="dxa"/>
            <w:shd w:val="clear" w:color="auto" w:fill="auto"/>
          </w:tcPr>
          <w:p w14:paraId="4C7AB5D1" w14:textId="77777777" w:rsidR="003A55C5" w:rsidRPr="00426393" w:rsidRDefault="00000000" w:rsidP="009062FC">
            <w:pPr>
              <w:pStyle w:val="afffffffff9"/>
            </w:pPr>
            <w:r w:rsidRPr="00426393">
              <w:t>0.00</w:t>
            </w:r>
          </w:p>
        </w:tc>
        <w:tc>
          <w:tcPr>
            <w:tcW w:w="1556" w:type="dxa"/>
            <w:shd w:val="clear" w:color="auto" w:fill="auto"/>
          </w:tcPr>
          <w:p w14:paraId="1A9DE7F9" w14:textId="77777777" w:rsidR="003A55C5" w:rsidRPr="00426393" w:rsidRDefault="00000000" w:rsidP="009062FC">
            <w:pPr>
              <w:pStyle w:val="afffffffff9"/>
            </w:pPr>
            <w:r w:rsidRPr="00426393">
              <w:t>10.08</w:t>
            </w:r>
          </w:p>
        </w:tc>
      </w:tr>
      <w:tr w:rsidR="003A55C5" w:rsidRPr="00426393" w14:paraId="600C98A1" w14:textId="77777777">
        <w:trPr>
          <w:jc w:val="center"/>
        </w:trPr>
        <w:tc>
          <w:tcPr>
            <w:tcW w:w="1556" w:type="dxa"/>
            <w:vMerge/>
            <w:shd w:val="clear" w:color="auto" w:fill="auto"/>
            <w:vAlign w:val="center"/>
          </w:tcPr>
          <w:p w14:paraId="3C41ADC3" w14:textId="77777777" w:rsidR="003A55C5" w:rsidRPr="00426393" w:rsidRDefault="003A55C5" w:rsidP="009062FC">
            <w:pPr>
              <w:pStyle w:val="afffffffff9"/>
            </w:pPr>
          </w:p>
        </w:tc>
        <w:tc>
          <w:tcPr>
            <w:tcW w:w="1556" w:type="dxa"/>
            <w:vMerge w:val="restart"/>
            <w:shd w:val="clear" w:color="auto" w:fill="auto"/>
            <w:vAlign w:val="center"/>
          </w:tcPr>
          <w:p w14:paraId="3EB3EE74" w14:textId="77777777" w:rsidR="003A55C5" w:rsidRPr="00426393" w:rsidRDefault="00000000" w:rsidP="009062FC">
            <w:pPr>
              <w:pStyle w:val="afffffffff9"/>
            </w:pPr>
            <w:r w:rsidRPr="00426393">
              <w:t>河流</w:t>
            </w:r>
          </w:p>
        </w:tc>
        <w:tc>
          <w:tcPr>
            <w:tcW w:w="1555" w:type="dxa"/>
            <w:shd w:val="clear" w:color="auto" w:fill="auto"/>
          </w:tcPr>
          <w:p w14:paraId="17CF9F1A" w14:textId="77777777" w:rsidR="003A55C5" w:rsidRPr="00426393" w:rsidRDefault="00000000" w:rsidP="009062FC">
            <w:pPr>
              <w:pStyle w:val="afffffffff9"/>
            </w:pPr>
            <w:r w:rsidRPr="00426393">
              <w:t>河流</w:t>
            </w:r>
          </w:p>
        </w:tc>
        <w:tc>
          <w:tcPr>
            <w:tcW w:w="1555" w:type="dxa"/>
            <w:shd w:val="clear" w:color="auto" w:fill="auto"/>
          </w:tcPr>
          <w:p w14:paraId="13175C73" w14:textId="77777777" w:rsidR="003A55C5" w:rsidRPr="00426393" w:rsidRDefault="00000000" w:rsidP="009062FC">
            <w:pPr>
              <w:pStyle w:val="afffffffff9"/>
            </w:pPr>
            <w:r w:rsidRPr="00426393">
              <w:t>7.06</w:t>
            </w:r>
          </w:p>
        </w:tc>
        <w:tc>
          <w:tcPr>
            <w:tcW w:w="1556" w:type="dxa"/>
            <w:shd w:val="clear" w:color="auto" w:fill="auto"/>
          </w:tcPr>
          <w:p w14:paraId="02425D81" w14:textId="77777777" w:rsidR="003A55C5" w:rsidRPr="00426393" w:rsidRDefault="00000000" w:rsidP="009062FC">
            <w:pPr>
              <w:pStyle w:val="afffffffff9"/>
            </w:pPr>
            <w:r w:rsidRPr="00426393">
              <w:t>0.00</w:t>
            </w:r>
          </w:p>
        </w:tc>
        <w:tc>
          <w:tcPr>
            <w:tcW w:w="1556" w:type="dxa"/>
            <w:shd w:val="clear" w:color="auto" w:fill="auto"/>
          </w:tcPr>
          <w:p w14:paraId="4709DA68" w14:textId="77777777" w:rsidR="003A55C5" w:rsidRPr="00426393" w:rsidRDefault="00000000" w:rsidP="009062FC">
            <w:pPr>
              <w:pStyle w:val="afffffffff9"/>
            </w:pPr>
            <w:r w:rsidRPr="00426393">
              <w:t>10.08</w:t>
            </w:r>
          </w:p>
        </w:tc>
      </w:tr>
      <w:tr w:rsidR="003A55C5" w:rsidRPr="00426393" w14:paraId="2E6FB4E1" w14:textId="77777777">
        <w:trPr>
          <w:jc w:val="center"/>
        </w:trPr>
        <w:tc>
          <w:tcPr>
            <w:tcW w:w="1556" w:type="dxa"/>
            <w:vMerge/>
            <w:shd w:val="clear" w:color="auto" w:fill="auto"/>
            <w:vAlign w:val="center"/>
          </w:tcPr>
          <w:p w14:paraId="5E4848F4" w14:textId="77777777" w:rsidR="003A55C5" w:rsidRPr="00426393" w:rsidRDefault="003A55C5" w:rsidP="009062FC">
            <w:pPr>
              <w:pStyle w:val="afffffffff9"/>
            </w:pPr>
          </w:p>
        </w:tc>
        <w:tc>
          <w:tcPr>
            <w:tcW w:w="1556" w:type="dxa"/>
            <w:vMerge/>
            <w:shd w:val="clear" w:color="auto" w:fill="auto"/>
            <w:vAlign w:val="center"/>
          </w:tcPr>
          <w:p w14:paraId="1623AB22" w14:textId="77777777" w:rsidR="003A55C5" w:rsidRPr="00426393" w:rsidRDefault="003A55C5" w:rsidP="009062FC">
            <w:pPr>
              <w:pStyle w:val="afffffffff9"/>
            </w:pPr>
          </w:p>
        </w:tc>
        <w:tc>
          <w:tcPr>
            <w:tcW w:w="1555" w:type="dxa"/>
            <w:shd w:val="clear" w:color="auto" w:fill="auto"/>
          </w:tcPr>
          <w:p w14:paraId="7168FFCE" w14:textId="77777777" w:rsidR="003A55C5" w:rsidRPr="00426393" w:rsidRDefault="00000000" w:rsidP="009062FC">
            <w:pPr>
              <w:pStyle w:val="afffffffff9"/>
            </w:pPr>
            <w:r w:rsidRPr="00426393">
              <w:t>运河</w:t>
            </w:r>
            <w:r w:rsidRPr="00426393">
              <w:t>/</w:t>
            </w:r>
            <w:r w:rsidRPr="00426393">
              <w:t>水渠</w:t>
            </w:r>
          </w:p>
        </w:tc>
        <w:tc>
          <w:tcPr>
            <w:tcW w:w="1555" w:type="dxa"/>
            <w:shd w:val="clear" w:color="auto" w:fill="auto"/>
          </w:tcPr>
          <w:p w14:paraId="642A7479" w14:textId="77777777" w:rsidR="003A55C5" w:rsidRPr="00426393" w:rsidRDefault="00000000" w:rsidP="009062FC">
            <w:pPr>
              <w:pStyle w:val="afffffffff9"/>
            </w:pPr>
            <w:r w:rsidRPr="00426393">
              <w:t>7.06</w:t>
            </w:r>
          </w:p>
        </w:tc>
        <w:tc>
          <w:tcPr>
            <w:tcW w:w="1556" w:type="dxa"/>
            <w:shd w:val="clear" w:color="auto" w:fill="auto"/>
          </w:tcPr>
          <w:p w14:paraId="4BC342DD" w14:textId="77777777" w:rsidR="003A55C5" w:rsidRPr="00426393" w:rsidRDefault="00000000" w:rsidP="009062FC">
            <w:pPr>
              <w:pStyle w:val="afffffffff9"/>
            </w:pPr>
            <w:r w:rsidRPr="00426393">
              <w:t>0.00</w:t>
            </w:r>
          </w:p>
        </w:tc>
        <w:tc>
          <w:tcPr>
            <w:tcW w:w="1556" w:type="dxa"/>
            <w:shd w:val="clear" w:color="auto" w:fill="auto"/>
          </w:tcPr>
          <w:p w14:paraId="1CE8EA42" w14:textId="77777777" w:rsidR="003A55C5" w:rsidRPr="00426393" w:rsidRDefault="00000000" w:rsidP="009062FC">
            <w:pPr>
              <w:pStyle w:val="afffffffff9"/>
            </w:pPr>
            <w:r w:rsidRPr="00426393">
              <w:t>10.08</w:t>
            </w:r>
          </w:p>
        </w:tc>
      </w:tr>
      <w:tr w:rsidR="003A55C5" w:rsidRPr="00426393" w14:paraId="37DBC9C7" w14:textId="77777777">
        <w:trPr>
          <w:jc w:val="center"/>
        </w:trPr>
        <w:tc>
          <w:tcPr>
            <w:tcW w:w="1556" w:type="dxa"/>
            <w:vMerge w:val="restart"/>
            <w:shd w:val="clear" w:color="auto" w:fill="auto"/>
            <w:vAlign w:val="center"/>
          </w:tcPr>
          <w:p w14:paraId="0E7AD97C" w14:textId="77777777" w:rsidR="003A55C5" w:rsidRPr="00426393" w:rsidRDefault="00000000" w:rsidP="009062FC">
            <w:pPr>
              <w:pStyle w:val="afffffffff9"/>
            </w:pPr>
            <w:r w:rsidRPr="00426393">
              <w:t>农田生态系统</w:t>
            </w:r>
          </w:p>
        </w:tc>
        <w:tc>
          <w:tcPr>
            <w:tcW w:w="1556" w:type="dxa"/>
            <w:vMerge w:val="restart"/>
            <w:shd w:val="clear" w:color="auto" w:fill="auto"/>
            <w:vAlign w:val="center"/>
          </w:tcPr>
          <w:p w14:paraId="19F610F0" w14:textId="77777777" w:rsidR="003A55C5" w:rsidRPr="00426393" w:rsidRDefault="00000000" w:rsidP="009062FC">
            <w:pPr>
              <w:pStyle w:val="afffffffff9"/>
            </w:pPr>
            <w:r w:rsidRPr="00426393">
              <w:t>耕地</w:t>
            </w:r>
          </w:p>
        </w:tc>
        <w:tc>
          <w:tcPr>
            <w:tcW w:w="1555" w:type="dxa"/>
            <w:shd w:val="clear" w:color="auto" w:fill="auto"/>
          </w:tcPr>
          <w:p w14:paraId="0FF48515" w14:textId="77777777" w:rsidR="003A55C5" w:rsidRPr="00426393" w:rsidRDefault="00000000" w:rsidP="009062FC">
            <w:pPr>
              <w:pStyle w:val="afffffffff9"/>
            </w:pPr>
            <w:r w:rsidRPr="00426393">
              <w:t>水田</w:t>
            </w:r>
          </w:p>
        </w:tc>
        <w:tc>
          <w:tcPr>
            <w:tcW w:w="1555" w:type="dxa"/>
            <w:shd w:val="clear" w:color="auto" w:fill="auto"/>
          </w:tcPr>
          <w:p w14:paraId="32A22B74" w14:textId="77777777" w:rsidR="003A55C5" w:rsidRPr="00426393" w:rsidRDefault="00000000" w:rsidP="009062FC">
            <w:pPr>
              <w:pStyle w:val="afffffffff9"/>
            </w:pPr>
            <w:r w:rsidRPr="00426393">
              <w:t>4.03</w:t>
            </w:r>
          </w:p>
        </w:tc>
        <w:tc>
          <w:tcPr>
            <w:tcW w:w="1556" w:type="dxa"/>
            <w:shd w:val="clear" w:color="auto" w:fill="auto"/>
          </w:tcPr>
          <w:p w14:paraId="1269DD28" w14:textId="77777777" w:rsidR="003A55C5" w:rsidRPr="00426393" w:rsidRDefault="00000000" w:rsidP="009062FC">
            <w:pPr>
              <w:pStyle w:val="afffffffff9"/>
            </w:pPr>
            <w:r w:rsidRPr="00426393">
              <w:t>2.75</w:t>
            </w:r>
          </w:p>
        </w:tc>
        <w:tc>
          <w:tcPr>
            <w:tcW w:w="1556" w:type="dxa"/>
            <w:shd w:val="clear" w:color="auto" w:fill="auto"/>
          </w:tcPr>
          <w:p w14:paraId="0255FD1C" w14:textId="77777777" w:rsidR="003A55C5" w:rsidRPr="00426393" w:rsidRDefault="00000000" w:rsidP="009062FC">
            <w:pPr>
              <w:pStyle w:val="afffffffff9"/>
            </w:pPr>
            <w:r w:rsidRPr="00426393">
              <w:t>8.87</w:t>
            </w:r>
          </w:p>
        </w:tc>
      </w:tr>
      <w:tr w:rsidR="003A55C5" w:rsidRPr="00426393" w14:paraId="5EADF90F" w14:textId="77777777">
        <w:trPr>
          <w:jc w:val="center"/>
        </w:trPr>
        <w:tc>
          <w:tcPr>
            <w:tcW w:w="1556" w:type="dxa"/>
            <w:vMerge/>
            <w:shd w:val="clear" w:color="auto" w:fill="auto"/>
            <w:vAlign w:val="center"/>
          </w:tcPr>
          <w:p w14:paraId="05D8B064" w14:textId="77777777" w:rsidR="003A55C5" w:rsidRPr="00426393" w:rsidRDefault="003A55C5" w:rsidP="009062FC">
            <w:pPr>
              <w:pStyle w:val="afffffffff9"/>
            </w:pPr>
          </w:p>
        </w:tc>
        <w:tc>
          <w:tcPr>
            <w:tcW w:w="1556" w:type="dxa"/>
            <w:vMerge/>
            <w:shd w:val="clear" w:color="auto" w:fill="auto"/>
            <w:vAlign w:val="center"/>
          </w:tcPr>
          <w:p w14:paraId="64F38F51" w14:textId="77777777" w:rsidR="003A55C5" w:rsidRPr="00426393" w:rsidRDefault="003A55C5" w:rsidP="009062FC">
            <w:pPr>
              <w:pStyle w:val="afffffffff9"/>
            </w:pPr>
          </w:p>
        </w:tc>
        <w:tc>
          <w:tcPr>
            <w:tcW w:w="1555" w:type="dxa"/>
            <w:shd w:val="clear" w:color="auto" w:fill="auto"/>
          </w:tcPr>
          <w:p w14:paraId="6ECE0FF5" w14:textId="77777777" w:rsidR="003A55C5" w:rsidRPr="00426393" w:rsidRDefault="00000000" w:rsidP="009062FC">
            <w:pPr>
              <w:pStyle w:val="afffffffff9"/>
            </w:pPr>
            <w:r w:rsidRPr="00426393">
              <w:t>旱地</w:t>
            </w:r>
          </w:p>
        </w:tc>
        <w:tc>
          <w:tcPr>
            <w:tcW w:w="1555" w:type="dxa"/>
            <w:shd w:val="clear" w:color="auto" w:fill="auto"/>
          </w:tcPr>
          <w:p w14:paraId="72471BAB" w14:textId="77777777" w:rsidR="003A55C5" w:rsidRPr="00426393" w:rsidRDefault="00000000" w:rsidP="009062FC">
            <w:pPr>
              <w:pStyle w:val="afffffffff9"/>
            </w:pPr>
            <w:r w:rsidRPr="00426393">
              <w:t>2.50</w:t>
            </w:r>
          </w:p>
        </w:tc>
        <w:tc>
          <w:tcPr>
            <w:tcW w:w="1556" w:type="dxa"/>
            <w:shd w:val="clear" w:color="auto" w:fill="auto"/>
          </w:tcPr>
          <w:p w14:paraId="2CFD5E17" w14:textId="77777777" w:rsidR="003A55C5" w:rsidRPr="00426393" w:rsidRDefault="00000000" w:rsidP="009062FC">
            <w:pPr>
              <w:pStyle w:val="afffffffff9"/>
            </w:pPr>
            <w:r w:rsidRPr="00426393">
              <w:t>1.57</w:t>
            </w:r>
          </w:p>
        </w:tc>
        <w:tc>
          <w:tcPr>
            <w:tcW w:w="1556" w:type="dxa"/>
            <w:shd w:val="clear" w:color="auto" w:fill="auto"/>
          </w:tcPr>
          <w:p w14:paraId="0F0F72A6" w14:textId="77777777" w:rsidR="003A55C5" w:rsidRPr="00426393" w:rsidRDefault="00000000" w:rsidP="009062FC">
            <w:pPr>
              <w:pStyle w:val="afffffffff9"/>
            </w:pPr>
            <w:r w:rsidRPr="00426393">
              <w:t>8.41</w:t>
            </w:r>
          </w:p>
        </w:tc>
      </w:tr>
      <w:tr w:rsidR="003A55C5" w:rsidRPr="00426393" w14:paraId="42AB28A8" w14:textId="77777777">
        <w:trPr>
          <w:jc w:val="center"/>
        </w:trPr>
        <w:tc>
          <w:tcPr>
            <w:tcW w:w="1556" w:type="dxa"/>
            <w:vMerge/>
            <w:shd w:val="clear" w:color="auto" w:fill="auto"/>
            <w:vAlign w:val="center"/>
          </w:tcPr>
          <w:p w14:paraId="53389B7A" w14:textId="77777777" w:rsidR="003A55C5" w:rsidRPr="00426393" w:rsidRDefault="003A55C5" w:rsidP="009062FC">
            <w:pPr>
              <w:pStyle w:val="afffffffff9"/>
            </w:pPr>
          </w:p>
        </w:tc>
        <w:tc>
          <w:tcPr>
            <w:tcW w:w="1556" w:type="dxa"/>
            <w:vMerge w:val="restart"/>
            <w:shd w:val="clear" w:color="auto" w:fill="auto"/>
            <w:vAlign w:val="center"/>
          </w:tcPr>
          <w:p w14:paraId="3DB167CB" w14:textId="77777777" w:rsidR="003A55C5" w:rsidRPr="00426393" w:rsidRDefault="00000000" w:rsidP="009062FC">
            <w:pPr>
              <w:pStyle w:val="afffffffff9"/>
            </w:pPr>
            <w:r w:rsidRPr="00426393">
              <w:t>园地</w:t>
            </w:r>
          </w:p>
        </w:tc>
        <w:tc>
          <w:tcPr>
            <w:tcW w:w="1555" w:type="dxa"/>
            <w:shd w:val="clear" w:color="auto" w:fill="auto"/>
          </w:tcPr>
          <w:p w14:paraId="59E7B3BB" w14:textId="77777777" w:rsidR="003A55C5" w:rsidRPr="00426393" w:rsidRDefault="00000000" w:rsidP="009062FC">
            <w:pPr>
              <w:pStyle w:val="afffffffff9"/>
            </w:pPr>
            <w:r w:rsidRPr="00426393">
              <w:t>乔木园地</w:t>
            </w:r>
          </w:p>
        </w:tc>
        <w:tc>
          <w:tcPr>
            <w:tcW w:w="1555" w:type="dxa"/>
            <w:shd w:val="clear" w:color="auto" w:fill="auto"/>
          </w:tcPr>
          <w:p w14:paraId="28E6F6BC" w14:textId="77777777" w:rsidR="003A55C5" w:rsidRPr="00426393" w:rsidRDefault="00000000" w:rsidP="009062FC">
            <w:pPr>
              <w:pStyle w:val="afffffffff9"/>
            </w:pPr>
            <w:r w:rsidRPr="00426393">
              <w:t>3.38</w:t>
            </w:r>
          </w:p>
        </w:tc>
        <w:tc>
          <w:tcPr>
            <w:tcW w:w="1556" w:type="dxa"/>
            <w:shd w:val="clear" w:color="auto" w:fill="auto"/>
          </w:tcPr>
          <w:p w14:paraId="3F94500E" w14:textId="77777777" w:rsidR="003A55C5" w:rsidRPr="00426393" w:rsidRDefault="00000000" w:rsidP="009062FC">
            <w:pPr>
              <w:pStyle w:val="afffffffff9"/>
            </w:pPr>
            <w:r w:rsidRPr="00426393">
              <w:t>2.56</w:t>
            </w:r>
          </w:p>
        </w:tc>
        <w:tc>
          <w:tcPr>
            <w:tcW w:w="1556" w:type="dxa"/>
            <w:shd w:val="clear" w:color="auto" w:fill="auto"/>
          </w:tcPr>
          <w:p w14:paraId="37D0070C" w14:textId="77777777" w:rsidR="003A55C5" w:rsidRPr="00426393" w:rsidRDefault="00000000" w:rsidP="009062FC">
            <w:pPr>
              <w:pStyle w:val="afffffffff9"/>
            </w:pPr>
            <w:r w:rsidRPr="00426393">
              <w:t>8.41</w:t>
            </w:r>
          </w:p>
        </w:tc>
      </w:tr>
      <w:tr w:rsidR="003A55C5" w:rsidRPr="00426393" w14:paraId="7DAF095B" w14:textId="77777777">
        <w:trPr>
          <w:jc w:val="center"/>
        </w:trPr>
        <w:tc>
          <w:tcPr>
            <w:tcW w:w="1556" w:type="dxa"/>
            <w:vMerge/>
            <w:shd w:val="clear" w:color="auto" w:fill="auto"/>
            <w:vAlign w:val="center"/>
          </w:tcPr>
          <w:p w14:paraId="3B4391F1" w14:textId="77777777" w:rsidR="003A55C5" w:rsidRPr="00426393" w:rsidRDefault="003A55C5" w:rsidP="009062FC">
            <w:pPr>
              <w:pStyle w:val="afffffffff9"/>
            </w:pPr>
          </w:p>
        </w:tc>
        <w:tc>
          <w:tcPr>
            <w:tcW w:w="1556" w:type="dxa"/>
            <w:vMerge/>
            <w:shd w:val="clear" w:color="auto" w:fill="auto"/>
            <w:vAlign w:val="center"/>
          </w:tcPr>
          <w:p w14:paraId="2A42AD62" w14:textId="77777777" w:rsidR="003A55C5" w:rsidRPr="00426393" w:rsidRDefault="003A55C5" w:rsidP="009062FC">
            <w:pPr>
              <w:pStyle w:val="afffffffff9"/>
            </w:pPr>
          </w:p>
        </w:tc>
        <w:tc>
          <w:tcPr>
            <w:tcW w:w="1555" w:type="dxa"/>
            <w:shd w:val="clear" w:color="auto" w:fill="auto"/>
          </w:tcPr>
          <w:p w14:paraId="5B02527B" w14:textId="77777777" w:rsidR="003A55C5" w:rsidRPr="00426393" w:rsidRDefault="00000000" w:rsidP="009062FC">
            <w:pPr>
              <w:pStyle w:val="afffffffff9"/>
            </w:pPr>
            <w:r w:rsidRPr="00426393">
              <w:t>灌木园地</w:t>
            </w:r>
          </w:p>
        </w:tc>
        <w:tc>
          <w:tcPr>
            <w:tcW w:w="1555" w:type="dxa"/>
            <w:shd w:val="clear" w:color="auto" w:fill="auto"/>
          </w:tcPr>
          <w:p w14:paraId="03231646" w14:textId="77777777" w:rsidR="003A55C5" w:rsidRPr="00426393" w:rsidRDefault="00000000" w:rsidP="009062FC">
            <w:pPr>
              <w:pStyle w:val="afffffffff9"/>
            </w:pPr>
            <w:r w:rsidRPr="00426393">
              <w:t>3.16</w:t>
            </w:r>
          </w:p>
        </w:tc>
        <w:tc>
          <w:tcPr>
            <w:tcW w:w="1556" w:type="dxa"/>
            <w:shd w:val="clear" w:color="auto" w:fill="auto"/>
          </w:tcPr>
          <w:p w14:paraId="741A29E2" w14:textId="77777777" w:rsidR="003A55C5" w:rsidRPr="00426393" w:rsidRDefault="00000000" w:rsidP="009062FC">
            <w:pPr>
              <w:pStyle w:val="afffffffff9"/>
            </w:pPr>
            <w:r w:rsidRPr="00426393">
              <w:t>2.17</w:t>
            </w:r>
          </w:p>
        </w:tc>
        <w:tc>
          <w:tcPr>
            <w:tcW w:w="1556" w:type="dxa"/>
            <w:shd w:val="clear" w:color="auto" w:fill="auto"/>
          </w:tcPr>
          <w:p w14:paraId="2AC5B49F" w14:textId="77777777" w:rsidR="003A55C5" w:rsidRPr="00426393" w:rsidRDefault="00000000" w:rsidP="009062FC">
            <w:pPr>
              <w:pStyle w:val="afffffffff9"/>
            </w:pPr>
            <w:r w:rsidRPr="00426393">
              <w:t>6.17</w:t>
            </w:r>
          </w:p>
        </w:tc>
      </w:tr>
      <w:tr w:rsidR="003A55C5" w:rsidRPr="00426393" w14:paraId="65FED77F" w14:textId="77777777">
        <w:trPr>
          <w:jc w:val="center"/>
        </w:trPr>
        <w:tc>
          <w:tcPr>
            <w:tcW w:w="1556" w:type="dxa"/>
            <w:vMerge w:val="restart"/>
            <w:shd w:val="clear" w:color="auto" w:fill="auto"/>
            <w:vAlign w:val="center"/>
          </w:tcPr>
          <w:p w14:paraId="3F06E0D8" w14:textId="77777777" w:rsidR="003A55C5" w:rsidRPr="00426393" w:rsidRDefault="00000000" w:rsidP="009062FC">
            <w:pPr>
              <w:pStyle w:val="afffffffff9"/>
            </w:pPr>
            <w:r w:rsidRPr="00426393">
              <w:t>城市生态系统</w:t>
            </w:r>
          </w:p>
        </w:tc>
        <w:tc>
          <w:tcPr>
            <w:tcW w:w="1556" w:type="dxa"/>
            <w:vMerge w:val="restart"/>
            <w:shd w:val="clear" w:color="auto" w:fill="auto"/>
            <w:vAlign w:val="center"/>
          </w:tcPr>
          <w:p w14:paraId="05EC90D2" w14:textId="77777777" w:rsidR="003A55C5" w:rsidRPr="00426393" w:rsidRDefault="00000000" w:rsidP="009062FC">
            <w:pPr>
              <w:pStyle w:val="afffffffff9"/>
            </w:pPr>
            <w:r w:rsidRPr="00426393">
              <w:t>城市绿地</w:t>
            </w:r>
          </w:p>
        </w:tc>
        <w:tc>
          <w:tcPr>
            <w:tcW w:w="1555" w:type="dxa"/>
            <w:shd w:val="clear" w:color="auto" w:fill="auto"/>
          </w:tcPr>
          <w:p w14:paraId="5F7C6D4D" w14:textId="77777777" w:rsidR="003A55C5" w:rsidRPr="00426393" w:rsidRDefault="00000000" w:rsidP="009062FC">
            <w:pPr>
              <w:pStyle w:val="afffffffff9"/>
            </w:pPr>
            <w:r w:rsidRPr="00426393">
              <w:t>乔木绿地</w:t>
            </w:r>
          </w:p>
        </w:tc>
        <w:tc>
          <w:tcPr>
            <w:tcW w:w="1555" w:type="dxa"/>
            <w:shd w:val="clear" w:color="auto" w:fill="auto"/>
          </w:tcPr>
          <w:p w14:paraId="437A18D6" w14:textId="77777777" w:rsidR="003A55C5" w:rsidRPr="00426393" w:rsidRDefault="00000000" w:rsidP="009062FC">
            <w:pPr>
              <w:pStyle w:val="afffffffff9"/>
            </w:pPr>
            <w:r w:rsidRPr="00426393">
              <w:t>3.60</w:t>
            </w:r>
          </w:p>
        </w:tc>
        <w:tc>
          <w:tcPr>
            <w:tcW w:w="1556" w:type="dxa"/>
            <w:shd w:val="clear" w:color="auto" w:fill="auto"/>
          </w:tcPr>
          <w:p w14:paraId="3E1798DE" w14:textId="77777777" w:rsidR="003A55C5" w:rsidRPr="00426393" w:rsidRDefault="00000000" w:rsidP="009062FC">
            <w:pPr>
              <w:pStyle w:val="afffffffff9"/>
            </w:pPr>
            <w:r w:rsidRPr="00426393">
              <w:t>2.26</w:t>
            </w:r>
          </w:p>
        </w:tc>
        <w:tc>
          <w:tcPr>
            <w:tcW w:w="1556" w:type="dxa"/>
            <w:shd w:val="clear" w:color="auto" w:fill="auto"/>
          </w:tcPr>
          <w:p w14:paraId="2A504F4C" w14:textId="77777777" w:rsidR="003A55C5" w:rsidRPr="00426393" w:rsidRDefault="00000000" w:rsidP="009062FC">
            <w:pPr>
              <w:pStyle w:val="afffffffff9"/>
            </w:pPr>
            <w:r w:rsidRPr="00426393">
              <w:t>10.76</w:t>
            </w:r>
          </w:p>
        </w:tc>
      </w:tr>
      <w:tr w:rsidR="003A55C5" w:rsidRPr="00426393" w14:paraId="65297472" w14:textId="77777777">
        <w:trPr>
          <w:jc w:val="center"/>
        </w:trPr>
        <w:tc>
          <w:tcPr>
            <w:tcW w:w="1556" w:type="dxa"/>
            <w:vMerge/>
            <w:shd w:val="clear" w:color="auto" w:fill="auto"/>
            <w:vAlign w:val="center"/>
          </w:tcPr>
          <w:p w14:paraId="7C9E0883" w14:textId="77777777" w:rsidR="003A55C5" w:rsidRPr="00426393" w:rsidRDefault="003A55C5" w:rsidP="009062FC">
            <w:pPr>
              <w:pStyle w:val="afffffffff9"/>
            </w:pPr>
          </w:p>
        </w:tc>
        <w:tc>
          <w:tcPr>
            <w:tcW w:w="1556" w:type="dxa"/>
            <w:vMerge/>
            <w:shd w:val="clear" w:color="auto" w:fill="auto"/>
            <w:vAlign w:val="center"/>
          </w:tcPr>
          <w:p w14:paraId="55B98093" w14:textId="77777777" w:rsidR="003A55C5" w:rsidRPr="00426393" w:rsidRDefault="003A55C5" w:rsidP="009062FC">
            <w:pPr>
              <w:pStyle w:val="afffffffff9"/>
            </w:pPr>
          </w:p>
        </w:tc>
        <w:tc>
          <w:tcPr>
            <w:tcW w:w="1555" w:type="dxa"/>
            <w:shd w:val="clear" w:color="auto" w:fill="auto"/>
          </w:tcPr>
          <w:p w14:paraId="48867253" w14:textId="77777777" w:rsidR="003A55C5" w:rsidRPr="00426393" w:rsidRDefault="00000000" w:rsidP="009062FC">
            <w:pPr>
              <w:pStyle w:val="afffffffff9"/>
            </w:pPr>
            <w:r w:rsidRPr="00426393">
              <w:t>灌木绿地</w:t>
            </w:r>
          </w:p>
        </w:tc>
        <w:tc>
          <w:tcPr>
            <w:tcW w:w="1555" w:type="dxa"/>
            <w:shd w:val="clear" w:color="auto" w:fill="auto"/>
          </w:tcPr>
          <w:p w14:paraId="68DCBBB5" w14:textId="77777777" w:rsidR="003A55C5" w:rsidRPr="00426393" w:rsidRDefault="00000000" w:rsidP="009062FC">
            <w:pPr>
              <w:pStyle w:val="afffffffff9"/>
            </w:pPr>
            <w:r w:rsidRPr="00426393">
              <w:t>2.81</w:t>
            </w:r>
          </w:p>
        </w:tc>
        <w:tc>
          <w:tcPr>
            <w:tcW w:w="1556" w:type="dxa"/>
            <w:shd w:val="clear" w:color="auto" w:fill="auto"/>
          </w:tcPr>
          <w:p w14:paraId="7719FB9F" w14:textId="77777777" w:rsidR="003A55C5" w:rsidRPr="00426393" w:rsidRDefault="00000000" w:rsidP="009062FC">
            <w:pPr>
              <w:pStyle w:val="afffffffff9"/>
            </w:pPr>
            <w:r w:rsidRPr="00426393">
              <w:t>1.75</w:t>
            </w:r>
          </w:p>
        </w:tc>
        <w:tc>
          <w:tcPr>
            <w:tcW w:w="1556" w:type="dxa"/>
            <w:shd w:val="clear" w:color="auto" w:fill="auto"/>
          </w:tcPr>
          <w:p w14:paraId="3AD7000B" w14:textId="77777777" w:rsidR="003A55C5" w:rsidRPr="00426393" w:rsidRDefault="00000000" w:rsidP="009062FC">
            <w:pPr>
              <w:pStyle w:val="afffffffff9"/>
            </w:pPr>
            <w:r w:rsidRPr="00426393">
              <w:t>7.93</w:t>
            </w:r>
          </w:p>
        </w:tc>
      </w:tr>
      <w:tr w:rsidR="003A55C5" w:rsidRPr="00426393" w14:paraId="0C5245D8" w14:textId="77777777">
        <w:trPr>
          <w:jc w:val="center"/>
        </w:trPr>
        <w:tc>
          <w:tcPr>
            <w:tcW w:w="1556" w:type="dxa"/>
            <w:vMerge/>
            <w:shd w:val="clear" w:color="auto" w:fill="auto"/>
            <w:vAlign w:val="center"/>
          </w:tcPr>
          <w:p w14:paraId="02651A13" w14:textId="77777777" w:rsidR="003A55C5" w:rsidRPr="00426393" w:rsidRDefault="003A55C5" w:rsidP="009062FC">
            <w:pPr>
              <w:pStyle w:val="afffffffff9"/>
            </w:pPr>
          </w:p>
        </w:tc>
        <w:tc>
          <w:tcPr>
            <w:tcW w:w="1556" w:type="dxa"/>
            <w:vMerge/>
            <w:shd w:val="clear" w:color="auto" w:fill="auto"/>
            <w:vAlign w:val="center"/>
          </w:tcPr>
          <w:p w14:paraId="7BA60A83" w14:textId="77777777" w:rsidR="003A55C5" w:rsidRPr="00426393" w:rsidRDefault="003A55C5" w:rsidP="009062FC">
            <w:pPr>
              <w:pStyle w:val="afffffffff9"/>
            </w:pPr>
          </w:p>
        </w:tc>
        <w:tc>
          <w:tcPr>
            <w:tcW w:w="1555" w:type="dxa"/>
            <w:shd w:val="clear" w:color="auto" w:fill="auto"/>
          </w:tcPr>
          <w:p w14:paraId="2BEE4BF7" w14:textId="77777777" w:rsidR="003A55C5" w:rsidRPr="00426393" w:rsidRDefault="00000000" w:rsidP="009062FC">
            <w:pPr>
              <w:pStyle w:val="afffffffff9"/>
            </w:pPr>
            <w:r w:rsidRPr="00426393">
              <w:t>草本绿地</w:t>
            </w:r>
          </w:p>
        </w:tc>
        <w:tc>
          <w:tcPr>
            <w:tcW w:w="1555" w:type="dxa"/>
            <w:shd w:val="clear" w:color="auto" w:fill="auto"/>
          </w:tcPr>
          <w:p w14:paraId="6FE4FD66" w14:textId="77777777" w:rsidR="003A55C5" w:rsidRPr="00426393" w:rsidRDefault="00000000" w:rsidP="009062FC">
            <w:pPr>
              <w:pStyle w:val="afffffffff9"/>
            </w:pPr>
            <w:r w:rsidRPr="00426393">
              <w:t>2.54</w:t>
            </w:r>
          </w:p>
        </w:tc>
        <w:tc>
          <w:tcPr>
            <w:tcW w:w="1556" w:type="dxa"/>
            <w:shd w:val="clear" w:color="auto" w:fill="auto"/>
          </w:tcPr>
          <w:p w14:paraId="3EDA1483" w14:textId="77777777" w:rsidR="003A55C5" w:rsidRPr="00426393" w:rsidRDefault="00000000" w:rsidP="009062FC">
            <w:pPr>
              <w:pStyle w:val="afffffffff9"/>
            </w:pPr>
            <w:r w:rsidRPr="00426393">
              <w:t>1.52</w:t>
            </w:r>
          </w:p>
        </w:tc>
        <w:tc>
          <w:tcPr>
            <w:tcW w:w="1556" w:type="dxa"/>
            <w:shd w:val="clear" w:color="auto" w:fill="auto"/>
          </w:tcPr>
          <w:p w14:paraId="4F51B324" w14:textId="77777777" w:rsidR="003A55C5" w:rsidRPr="00426393" w:rsidRDefault="00000000" w:rsidP="009062FC">
            <w:pPr>
              <w:pStyle w:val="afffffffff9"/>
            </w:pPr>
            <w:r w:rsidRPr="00426393">
              <w:t>7.18</w:t>
            </w:r>
          </w:p>
        </w:tc>
      </w:tr>
    </w:tbl>
    <w:p w14:paraId="26368682" w14:textId="2B347141" w:rsidR="003A55C5" w:rsidRPr="00426393" w:rsidRDefault="00000000">
      <w:pPr>
        <w:pStyle w:val="aff4"/>
        <w:spacing w:before="156" w:after="156"/>
        <w:rPr>
          <w:rFonts w:ascii="Times New Roman"/>
        </w:rPr>
      </w:pPr>
      <w:bookmarkStart w:id="124" w:name="_Toc179690159"/>
      <w:bookmarkStart w:id="125" w:name="_Toc179674323"/>
      <w:r w:rsidRPr="00426393">
        <w:rPr>
          <w:rFonts w:ascii="Times New Roman"/>
        </w:rPr>
        <w:t>水质净化</w:t>
      </w:r>
      <w:r w:rsidR="00CA3396" w:rsidRPr="00426393">
        <w:rPr>
          <w:rFonts w:ascii="Times New Roman"/>
        </w:rPr>
        <w:t>服务核算</w:t>
      </w:r>
      <w:r w:rsidRPr="00426393">
        <w:rPr>
          <w:rFonts w:ascii="Times New Roman"/>
        </w:rPr>
        <w:t>主要参数</w:t>
      </w:r>
      <w:bookmarkEnd w:id="124"/>
      <w:bookmarkEnd w:id="125"/>
    </w:p>
    <w:p w14:paraId="14D2F44F" w14:textId="4A705FC9" w:rsidR="003A55C5" w:rsidRPr="00426393" w:rsidRDefault="00000000">
      <w:pPr>
        <w:pStyle w:val="afffff5"/>
        <w:ind w:firstLine="420"/>
        <w:rPr>
          <w:rFonts w:ascii="Times New Roman"/>
        </w:rPr>
      </w:pPr>
      <w:r w:rsidRPr="00426393">
        <w:rPr>
          <w:rFonts w:ascii="Times New Roman"/>
        </w:rPr>
        <w:t>水质净化服务实物量核算中，湿地和城市水体空间对各类水体污染物的单位面积净化量参数见表</w:t>
      </w:r>
      <w:r w:rsidRPr="00426393">
        <w:rPr>
          <w:rFonts w:ascii="Times New Roman"/>
        </w:rPr>
        <w:t>C.</w:t>
      </w:r>
      <w:r w:rsidR="00370373" w:rsidRPr="00426393">
        <w:rPr>
          <w:rFonts w:ascii="Times New Roman"/>
        </w:rPr>
        <w:t>9</w:t>
      </w:r>
      <w:r w:rsidRPr="00426393">
        <w:rPr>
          <w:rFonts w:ascii="Times New Roman"/>
        </w:rPr>
        <w:t>。</w:t>
      </w:r>
    </w:p>
    <w:p w14:paraId="7BF32E52" w14:textId="77777777" w:rsidR="003A55C5" w:rsidRPr="00426393" w:rsidRDefault="00000000">
      <w:pPr>
        <w:pStyle w:val="aff"/>
        <w:spacing w:before="156" w:after="156"/>
        <w:rPr>
          <w:rFonts w:ascii="Times New Roman"/>
        </w:rPr>
      </w:pPr>
      <w:r w:rsidRPr="00426393">
        <w:rPr>
          <w:rFonts w:ascii="Times New Roman"/>
        </w:rPr>
        <w:lastRenderedPageBreak/>
        <w:t>湿地和城市水体空间对各类水体污染物净化量参考值</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3A55C5" w:rsidRPr="00426393" w14:paraId="6FAFEAE2" w14:textId="77777777">
        <w:trPr>
          <w:tblHeader/>
          <w:jc w:val="center"/>
        </w:trPr>
        <w:tc>
          <w:tcPr>
            <w:tcW w:w="4667" w:type="dxa"/>
            <w:tcBorders>
              <w:top w:val="single" w:sz="8" w:space="0" w:color="auto"/>
              <w:bottom w:val="single" w:sz="8" w:space="0" w:color="auto"/>
            </w:tcBorders>
            <w:shd w:val="clear" w:color="auto" w:fill="auto"/>
          </w:tcPr>
          <w:p w14:paraId="3B4505C3" w14:textId="77777777" w:rsidR="003A55C5" w:rsidRPr="00426393" w:rsidRDefault="00000000" w:rsidP="009062FC">
            <w:pPr>
              <w:pStyle w:val="afffffffff9"/>
            </w:pPr>
            <w:r w:rsidRPr="00426393">
              <w:t>污染物类型</w:t>
            </w:r>
          </w:p>
        </w:tc>
        <w:tc>
          <w:tcPr>
            <w:tcW w:w="4667" w:type="dxa"/>
            <w:tcBorders>
              <w:top w:val="single" w:sz="8" w:space="0" w:color="auto"/>
              <w:bottom w:val="single" w:sz="8" w:space="0" w:color="auto"/>
            </w:tcBorders>
            <w:shd w:val="clear" w:color="auto" w:fill="auto"/>
          </w:tcPr>
          <w:p w14:paraId="61FADAFC" w14:textId="77777777" w:rsidR="003A55C5" w:rsidRPr="00426393" w:rsidRDefault="00000000" w:rsidP="009062FC">
            <w:pPr>
              <w:pStyle w:val="afffffffff9"/>
            </w:pPr>
            <w:r w:rsidRPr="00426393">
              <w:t>净化量（</w:t>
            </w:r>
            <w:r w:rsidRPr="00426393">
              <w:t>t /</w:t>
            </w:r>
            <w:r w:rsidRPr="00426393">
              <w:t>（</w:t>
            </w:r>
            <w:r w:rsidRPr="00426393">
              <w:t>km</w:t>
            </w:r>
            <w:r w:rsidRPr="00426393">
              <w:rPr>
                <w:vertAlign w:val="superscript"/>
              </w:rPr>
              <w:t>2</w:t>
            </w:r>
            <w:r w:rsidRPr="00426393">
              <w:t>·a</w:t>
            </w:r>
            <w:r w:rsidRPr="00426393">
              <w:t>））</w:t>
            </w:r>
          </w:p>
        </w:tc>
      </w:tr>
      <w:tr w:rsidR="003A55C5" w:rsidRPr="00426393" w14:paraId="2BA47AD2" w14:textId="77777777">
        <w:trPr>
          <w:jc w:val="center"/>
        </w:trPr>
        <w:tc>
          <w:tcPr>
            <w:tcW w:w="4667" w:type="dxa"/>
            <w:tcBorders>
              <w:top w:val="single" w:sz="8" w:space="0" w:color="auto"/>
            </w:tcBorders>
            <w:shd w:val="clear" w:color="auto" w:fill="auto"/>
          </w:tcPr>
          <w:p w14:paraId="4AD2CB2C" w14:textId="0B2CB4A1" w:rsidR="003A55C5" w:rsidRPr="00426393" w:rsidRDefault="009F6293" w:rsidP="009062FC">
            <w:pPr>
              <w:pStyle w:val="afffffffff9"/>
            </w:pPr>
            <w:r w:rsidRPr="00426393">
              <w:t>化学需氧量</w:t>
            </w:r>
          </w:p>
        </w:tc>
        <w:tc>
          <w:tcPr>
            <w:tcW w:w="4667" w:type="dxa"/>
            <w:tcBorders>
              <w:top w:val="single" w:sz="8" w:space="0" w:color="auto"/>
            </w:tcBorders>
            <w:shd w:val="clear" w:color="auto" w:fill="auto"/>
          </w:tcPr>
          <w:p w14:paraId="13C9468E" w14:textId="77777777" w:rsidR="003A55C5" w:rsidRPr="00426393" w:rsidRDefault="00000000" w:rsidP="009062FC">
            <w:pPr>
              <w:pStyle w:val="afffffffff9"/>
            </w:pPr>
            <w:r w:rsidRPr="00426393">
              <w:t xml:space="preserve">110.43 </w:t>
            </w:r>
          </w:p>
        </w:tc>
      </w:tr>
      <w:tr w:rsidR="003A55C5" w:rsidRPr="00426393" w14:paraId="084E08F9" w14:textId="77777777">
        <w:trPr>
          <w:jc w:val="center"/>
        </w:trPr>
        <w:tc>
          <w:tcPr>
            <w:tcW w:w="4667" w:type="dxa"/>
            <w:shd w:val="clear" w:color="auto" w:fill="auto"/>
          </w:tcPr>
          <w:p w14:paraId="60089DD5" w14:textId="77777777" w:rsidR="003A55C5" w:rsidRPr="00426393" w:rsidRDefault="00000000" w:rsidP="009062FC">
            <w:pPr>
              <w:pStyle w:val="afffffffff9"/>
            </w:pPr>
            <w:r w:rsidRPr="00426393">
              <w:t>总氮</w:t>
            </w:r>
          </w:p>
        </w:tc>
        <w:tc>
          <w:tcPr>
            <w:tcW w:w="4667" w:type="dxa"/>
            <w:shd w:val="clear" w:color="auto" w:fill="auto"/>
          </w:tcPr>
          <w:p w14:paraId="459BE286" w14:textId="77777777" w:rsidR="003A55C5" w:rsidRPr="00426393" w:rsidRDefault="00000000" w:rsidP="009062FC">
            <w:pPr>
              <w:pStyle w:val="afffffffff9"/>
            </w:pPr>
            <w:r w:rsidRPr="00426393">
              <w:t xml:space="preserve">8.56 </w:t>
            </w:r>
          </w:p>
        </w:tc>
      </w:tr>
      <w:tr w:rsidR="003A55C5" w:rsidRPr="00426393" w14:paraId="4BC42F6A" w14:textId="77777777">
        <w:trPr>
          <w:jc w:val="center"/>
        </w:trPr>
        <w:tc>
          <w:tcPr>
            <w:tcW w:w="4667" w:type="dxa"/>
            <w:shd w:val="clear" w:color="auto" w:fill="auto"/>
          </w:tcPr>
          <w:p w14:paraId="34BAE737" w14:textId="77777777" w:rsidR="003A55C5" w:rsidRPr="00426393" w:rsidRDefault="00000000" w:rsidP="009062FC">
            <w:pPr>
              <w:pStyle w:val="afffffffff9"/>
            </w:pPr>
            <w:r w:rsidRPr="00426393">
              <w:t>总磷</w:t>
            </w:r>
          </w:p>
        </w:tc>
        <w:tc>
          <w:tcPr>
            <w:tcW w:w="4667" w:type="dxa"/>
            <w:shd w:val="clear" w:color="auto" w:fill="auto"/>
          </w:tcPr>
          <w:p w14:paraId="0144E9A6" w14:textId="77777777" w:rsidR="003A55C5" w:rsidRPr="00426393" w:rsidRDefault="00000000" w:rsidP="009062FC">
            <w:pPr>
              <w:pStyle w:val="afffffffff9"/>
            </w:pPr>
            <w:r w:rsidRPr="00426393">
              <w:t xml:space="preserve">8.56 </w:t>
            </w:r>
          </w:p>
        </w:tc>
      </w:tr>
    </w:tbl>
    <w:p w14:paraId="61172E24" w14:textId="70E01572" w:rsidR="003A55C5" w:rsidRPr="00426393" w:rsidRDefault="00000000">
      <w:pPr>
        <w:pStyle w:val="aff4"/>
        <w:spacing w:before="156" w:after="156"/>
        <w:rPr>
          <w:rFonts w:ascii="Times New Roman"/>
        </w:rPr>
      </w:pPr>
      <w:bookmarkStart w:id="126" w:name="_Toc179674324"/>
      <w:bookmarkStart w:id="127" w:name="_Toc179690160"/>
      <w:proofErr w:type="gramStart"/>
      <w:r w:rsidRPr="00426393">
        <w:rPr>
          <w:rFonts w:ascii="Times New Roman"/>
        </w:rPr>
        <w:t>固碳</w:t>
      </w:r>
      <w:r w:rsidR="00CA3396" w:rsidRPr="00426393">
        <w:rPr>
          <w:rFonts w:ascii="Times New Roman"/>
        </w:rPr>
        <w:t>服务</w:t>
      </w:r>
      <w:proofErr w:type="gramEnd"/>
      <w:r w:rsidR="00CA3396" w:rsidRPr="00426393">
        <w:rPr>
          <w:rFonts w:ascii="Times New Roman"/>
        </w:rPr>
        <w:t>核算</w:t>
      </w:r>
      <w:r w:rsidRPr="00426393">
        <w:rPr>
          <w:rFonts w:ascii="Times New Roman"/>
        </w:rPr>
        <w:t>主要参数</w:t>
      </w:r>
      <w:bookmarkEnd w:id="126"/>
      <w:bookmarkEnd w:id="127"/>
    </w:p>
    <w:p w14:paraId="5151FD75" w14:textId="3B884D71" w:rsidR="003A55C5" w:rsidRPr="00426393" w:rsidRDefault="00370373" w:rsidP="00C26C1A">
      <w:pPr>
        <w:pStyle w:val="aff5"/>
        <w:rPr>
          <w:rFonts w:ascii="Times New Roman"/>
        </w:rPr>
      </w:pPr>
      <w:proofErr w:type="gramStart"/>
      <w:r w:rsidRPr="00426393">
        <w:rPr>
          <w:rFonts w:ascii="Times New Roman"/>
        </w:rPr>
        <w:t>森林生态系统固碳速率</w:t>
      </w:r>
      <w:proofErr w:type="gramEnd"/>
    </w:p>
    <w:p w14:paraId="321E5887" w14:textId="7D8F68A2" w:rsidR="00370373" w:rsidRPr="00426393" w:rsidRDefault="00370373" w:rsidP="00E30E26">
      <w:pPr>
        <w:pStyle w:val="afffff5"/>
        <w:ind w:firstLine="420"/>
        <w:rPr>
          <w:rFonts w:ascii="Times New Roman"/>
        </w:rPr>
      </w:pPr>
      <w:r w:rsidRPr="00426393">
        <w:rPr>
          <w:rFonts w:ascii="Times New Roman"/>
        </w:rPr>
        <w:t>森林生态系统（含灌木林）</w:t>
      </w:r>
      <w:proofErr w:type="gramStart"/>
      <w:r w:rsidRPr="00426393">
        <w:rPr>
          <w:rFonts w:ascii="Times New Roman"/>
        </w:rPr>
        <w:t>植被固碳速率</w:t>
      </w:r>
      <w:proofErr w:type="gramEnd"/>
      <w:r w:rsidRPr="00426393">
        <w:rPr>
          <w:rFonts w:ascii="Times New Roman"/>
        </w:rPr>
        <w:t>和</w:t>
      </w:r>
      <w:proofErr w:type="gramStart"/>
      <w:r w:rsidRPr="00426393">
        <w:rPr>
          <w:rFonts w:ascii="Times New Roman"/>
        </w:rPr>
        <w:t>土壤固碳速率</w:t>
      </w:r>
      <w:proofErr w:type="gramEnd"/>
      <w:r w:rsidRPr="00426393">
        <w:rPr>
          <w:rFonts w:ascii="Times New Roman"/>
        </w:rPr>
        <w:t>，宜由森林清查数据计算获取。在缺少清查数据</w:t>
      </w:r>
      <w:r w:rsidR="00E30E26" w:rsidRPr="00426393">
        <w:rPr>
          <w:rFonts w:ascii="Times New Roman"/>
        </w:rPr>
        <w:t>时</w:t>
      </w:r>
      <w:r w:rsidRPr="00426393">
        <w:rPr>
          <w:rFonts w:ascii="Times New Roman"/>
        </w:rPr>
        <w:t>，也可参考表</w:t>
      </w:r>
      <w:r w:rsidRPr="00426393">
        <w:rPr>
          <w:rFonts w:ascii="Times New Roman"/>
        </w:rPr>
        <w:t>C.10</w:t>
      </w:r>
      <w:r w:rsidRPr="00426393">
        <w:rPr>
          <w:rFonts w:ascii="Times New Roman"/>
        </w:rPr>
        <w:t>。</w:t>
      </w:r>
    </w:p>
    <w:p w14:paraId="37A4DBCA" w14:textId="77777777" w:rsidR="00370373" w:rsidRPr="00426393" w:rsidRDefault="00370373" w:rsidP="00370373">
      <w:pPr>
        <w:pStyle w:val="aff"/>
        <w:spacing w:before="156" w:after="156"/>
        <w:rPr>
          <w:rFonts w:ascii="Times New Roman"/>
        </w:rPr>
      </w:pPr>
      <w:proofErr w:type="gramStart"/>
      <w:r w:rsidRPr="00426393">
        <w:rPr>
          <w:rFonts w:ascii="Times New Roman"/>
        </w:rPr>
        <w:t>森林生态系统固碳速率</w:t>
      </w:r>
      <w:proofErr w:type="gramEnd"/>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975"/>
        <w:gridCol w:w="3118"/>
        <w:gridCol w:w="2120"/>
        <w:gridCol w:w="2121"/>
      </w:tblGrid>
      <w:tr w:rsidR="00370373" w:rsidRPr="00426393" w14:paraId="1CC54212" w14:textId="77777777" w:rsidTr="00370373">
        <w:trPr>
          <w:tblHeader/>
          <w:jc w:val="center"/>
        </w:trPr>
        <w:tc>
          <w:tcPr>
            <w:tcW w:w="1975" w:type="dxa"/>
            <w:tcBorders>
              <w:top w:val="single" w:sz="8" w:space="0" w:color="auto"/>
              <w:bottom w:val="single" w:sz="8" w:space="0" w:color="auto"/>
            </w:tcBorders>
            <w:shd w:val="clear" w:color="auto" w:fill="auto"/>
            <w:vAlign w:val="center"/>
          </w:tcPr>
          <w:p w14:paraId="4A90A1DC" w14:textId="77777777" w:rsidR="00370373" w:rsidRPr="00426393" w:rsidRDefault="00370373" w:rsidP="009062FC">
            <w:pPr>
              <w:pStyle w:val="afffffffff9"/>
            </w:pPr>
            <w:r w:rsidRPr="00426393">
              <w:t>安徽省</w:t>
            </w:r>
          </w:p>
        </w:tc>
        <w:tc>
          <w:tcPr>
            <w:tcW w:w="3118" w:type="dxa"/>
            <w:tcBorders>
              <w:top w:val="single" w:sz="8" w:space="0" w:color="auto"/>
              <w:bottom w:val="single" w:sz="8" w:space="0" w:color="auto"/>
            </w:tcBorders>
            <w:shd w:val="clear" w:color="auto" w:fill="auto"/>
            <w:vAlign w:val="center"/>
          </w:tcPr>
          <w:p w14:paraId="299E47B8" w14:textId="77777777" w:rsidR="00370373" w:rsidRPr="00426393" w:rsidRDefault="00370373" w:rsidP="009062FC">
            <w:pPr>
              <w:pStyle w:val="afffffffff9"/>
            </w:pPr>
            <w:r w:rsidRPr="00426393">
              <w:t>分区</w:t>
            </w:r>
          </w:p>
        </w:tc>
        <w:tc>
          <w:tcPr>
            <w:tcW w:w="2120" w:type="dxa"/>
            <w:tcBorders>
              <w:top w:val="single" w:sz="8" w:space="0" w:color="auto"/>
              <w:bottom w:val="single" w:sz="8" w:space="0" w:color="auto"/>
            </w:tcBorders>
            <w:shd w:val="clear" w:color="auto" w:fill="auto"/>
          </w:tcPr>
          <w:p w14:paraId="38322CAB" w14:textId="77777777" w:rsidR="00370373" w:rsidRPr="00426393" w:rsidRDefault="00370373" w:rsidP="009062FC">
            <w:pPr>
              <w:pStyle w:val="afffffffff9"/>
            </w:pPr>
            <w:r w:rsidRPr="00426393">
              <w:t>森林</w:t>
            </w:r>
            <w:proofErr w:type="gramStart"/>
            <w:r w:rsidRPr="00426393">
              <w:t>植被固碳速率</w:t>
            </w:r>
            <w:proofErr w:type="gramEnd"/>
          </w:p>
          <w:p w14:paraId="77E87941" w14:textId="5255344C" w:rsidR="00370373" w:rsidRPr="00426393" w:rsidRDefault="00370373" w:rsidP="009062FC">
            <w:pPr>
              <w:pStyle w:val="afffffffff9"/>
              <w:rPr>
                <w:b/>
              </w:rPr>
            </w:pPr>
            <w:proofErr w:type="spellStart"/>
            <w:r w:rsidRPr="00426393">
              <w:t>tC</w:t>
            </w:r>
            <w:proofErr w:type="spellEnd"/>
            <w:r w:rsidRPr="00426393">
              <w:t>/</w:t>
            </w:r>
            <w:r w:rsidRPr="00426393">
              <w:t>（</w:t>
            </w:r>
            <w:r w:rsidRPr="00426393">
              <w:t>hm</w:t>
            </w:r>
            <w:r w:rsidRPr="00426393">
              <w:rPr>
                <w:vertAlign w:val="superscript"/>
              </w:rPr>
              <w:t>2</w:t>
            </w:r>
            <w:r w:rsidRPr="00426393">
              <w:t>·a</w:t>
            </w:r>
            <w:r w:rsidRPr="00426393">
              <w:t>）</w:t>
            </w:r>
          </w:p>
        </w:tc>
        <w:tc>
          <w:tcPr>
            <w:tcW w:w="2121" w:type="dxa"/>
            <w:tcBorders>
              <w:top w:val="single" w:sz="8" w:space="0" w:color="auto"/>
              <w:bottom w:val="single" w:sz="8" w:space="0" w:color="auto"/>
            </w:tcBorders>
            <w:shd w:val="clear" w:color="auto" w:fill="auto"/>
          </w:tcPr>
          <w:p w14:paraId="2C80AA5A" w14:textId="77777777" w:rsidR="00370373" w:rsidRPr="00426393" w:rsidRDefault="00370373" w:rsidP="009062FC">
            <w:pPr>
              <w:pStyle w:val="afffffffff9"/>
            </w:pPr>
            <w:proofErr w:type="gramStart"/>
            <w:r w:rsidRPr="00426393">
              <w:t>森林土壤固碳速率</w:t>
            </w:r>
            <w:proofErr w:type="gramEnd"/>
          </w:p>
          <w:p w14:paraId="5F13FC5C" w14:textId="592CAB1B" w:rsidR="00370373" w:rsidRPr="00426393" w:rsidRDefault="00370373" w:rsidP="009062FC">
            <w:pPr>
              <w:pStyle w:val="afffffffff9"/>
              <w:rPr>
                <w:b/>
              </w:rPr>
            </w:pPr>
            <w:proofErr w:type="spellStart"/>
            <w:r w:rsidRPr="00426393">
              <w:t>tC</w:t>
            </w:r>
            <w:proofErr w:type="spellEnd"/>
            <w:r w:rsidRPr="00426393">
              <w:t>/</w:t>
            </w:r>
            <w:r w:rsidRPr="00426393">
              <w:t>（</w:t>
            </w:r>
            <w:r w:rsidRPr="00426393">
              <w:t>hm</w:t>
            </w:r>
            <w:r w:rsidRPr="00426393">
              <w:rPr>
                <w:vertAlign w:val="superscript"/>
              </w:rPr>
              <w:t>2</w:t>
            </w:r>
            <w:r w:rsidRPr="00426393">
              <w:t>·a</w:t>
            </w:r>
            <w:r w:rsidRPr="00426393">
              <w:t>）</w:t>
            </w:r>
          </w:p>
        </w:tc>
      </w:tr>
      <w:tr w:rsidR="00370373" w:rsidRPr="00426393" w14:paraId="6D6B838C" w14:textId="77777777" w:rsidTr="00370373">
        <w:trPr>
          <w:jc w:val="center"/>
        </w:trPr>
        <w:tc>
          <w:tcPr>
            <w:tcW w:w="1975" w:type="dxa"/>
            <w:tcBorders>
              <w:top w:val="single" w:sz="8" w:space="0" w:color="auto"/>
            </w:tcBorders>
            <w:shd w:val="clear" w:color="auto" w:fill="auto"/>
            <w:vAlign w:val="center"/>
          </w:tcPr>
          <w:p w14:paraId="56846E8D" w14:textId="77777777" w:rsidR="00370373" w:rsidRPr="00426393" w:rsidRDefault="00370373" w:rsidP="009062FC">
            <w:pPr>
              <w:pStyle w:val="afffffffff9"/>
            </w:pPr>
            <w:r w:rsidRPr="00426393">
              <w:t>淮河以北地区</w:t>
            </w:r>
          </w:p>
        </w:tc>
        <w:tc>
          <w:tcPr>
            <w:tcW w:w="3118" w:type="dxa"/>
            <w:tcBorders>
              <w:top w:val="single" w:sz="8" w:space="0" w:color="auto"/>
            </w:tcBorders>
            <w:shd w:val="clear" w:color="auto" w:fill="auto"/>
          </w:tcPr>
          <w:p w14:paraId="3191F209" w14:textId="77777777" w:rsidR="00370373" w:rsidRPr="00426393" w:rsidRDefault="00370373" w:rsidP="009062FC">
            <w:pPr>
              <w:pStyle w:val="afffffffff9"/>
            </w:pPr>
            <w:r w:rsidRPr="00426393">
              <w:t>暖温带南部落叶</w:t>
            </w:r>
            <w:proofErr w:type="gramStart"/>
            <w:r w:rsidRPr="00426393">
              <w:t>栎</w:t>
            </w:r>
            <w:proofErr w:type="gramEnd"/>
            <w:r w:rsidRPr="00426393">
              <w:t>林地带</w:t>
            </w:r>
          </w:p>
        </w:tc>
        <w:tc>
          <w:tcPr>
            <w:tcW w:w="2120" w:type="dxa"/>
            <w:tcBorders>
              <w:top w:val="single" w:sz="8" w:space="0" w:color="auto"/>
            </w:tcBorders>
            <w:shd w:val="clear" w:color="auto" w:fill="auto"/>
            <w:vAlign w:val="center"/>
          </w:tcPr>
          <w:p w14:paraId="46FF22CE" w14:textId="77777777" w:rsidR="00370373" w:rsidRPr="00426393" w:rsidRDefault="00370373" w:rsidP="009062FC">
            <w:pPr>
              <w:pStyle w:val="afffffffff9"/>
            </w:pPr>
            <w:r w:rsidRPr="00426393">
              <w:t>0.996</w:t>
            </w:r>
          </w:p>
        </w:tc>
        <w:tc>
          <w:tcPr>
            <w:tcW w:w="2121" w:type="dxa"/>
            <w:tcBorders>
              <w:top w:val="single" w:sz="8" w:space="0" w:color="auto"/>
            </w:tcBorders>
            <w:shd w:val="clear" w:color="auto" w:fill="auto"/>
            <w:vAlign w:val="center"/>
          </w:tcPr>
          <w:p w14:paraId="44E70304" w14:textId="77777777" w:rsidR="00370373" w:rsidRPr="00426393" w:rsidRDefault="00370373" w:rsidP="009062FC">
            <w:pPr>
              <w:pStyle w:val="afffffffff9"/>
            </w:pPr>
            <w:r w:rsidRPr="00426393">
              <w:t>0.378</w:t>
            </w:r>
          </w:p>
        </w:tc>
      </w:tr>
      <w:tr w:rsidR="00370373" w:rsidRPr="00426393" w14:paraId="39808ADC" w14:textId="77777777" w:rsidTr="00370373">
        <w:trPr>
          <w:jc w:val="center"/>
        </w:trPr>
        <w:tc>
          <w:tcPr>
            <w:tcW w:w="1975" w:type="dxa"/>
            <w:shd w:val="clear" w:color="auto" w:fill="auto"/>
            <w:vAlign w:val="center"/>
          </w:tcPr>
          <w:p w14:paraId="50A27C8E" w14:textId="77777777" w:rsidR="00370373" w:rsidRPr="00426393" w:rsidRDefault="00370373" w:rsidP="009062FC">
            <w:pPr>
              <w:pStyle w:val="afffffffff9"/>
            </w:pPr>
            <w:r w:rsidRPr="00426393">
              <w:t>淮河以南地区</w:t>
            </w:r>
          </w:p>
        </w:tc>
        <w:tc>
          <w:tcPr>
            <w:tcW w:w="3118" w:type="dxa"/>
            <w:shd w:val="clear" w:color="auto" w:fill="auto"/>
          </w:tcPr>
          <w:p w14:paraId="0491469B" w14:textId="77777777" w:rsidR="00370373" w:rsidRPr="00426393" w:rsidRDefault="00370373" w:rsidP="009062FC">
            <w:pPr>
              <w:pStyle w:val="afffffffff9"/>
            </w:pPr>
            <w:r w:rsidRPr="00426393">
              <w:t>北亚热带落叶常绿阔叶林混交林地带</w:t>
            </w:r>
          </w:p>
        </w:tc>
        <w:tc>
          <w:tcPr>
            <w:tcW w:w="2120" w:type="dxa"/>
            <w:shd w:val="clear" w:color="auto" w:fill="auto"/>
            <w:vAlign w:val="center"/>
          </w:tcPr>
          <w:p w14:paraId="544E54D1" w14:textId="77777777" w:rsidR="00370373" w:rsidRPr="00426393" w:rsidRDefault="00370373" w:rsidP="009062FC">
            <w:pPr>
              <w:pStyle w:val="afffffffff9"/>
            </w:pPr>
            <w:r w:rsidRPr="00426393">
              <w:t>0.870</w:t>
            </w:r>
          </w:p>
        </w:tc>
        <w:tc>
          <w:tcPr>
            <w:tcW w:w="2121" w:type="dxa"/>
            <w:shd w:val="clear" w:color="auto" w:fill="auto"/>
            <w:vAlign w:val="center"/>
          </w:tcPr>
          <w:p w14:paraId="5C18ABB8" w14:textId="77777777" w:rsidR="00370373" w:rsidRPr="00426393" w:rsidRDefault="00370373" w:rsidP="009062FC">
            <w:pPr>
              <w:pStyle w:val="afffffffff9"/>
            </w:pPr>
            <w:r w:rsidRPr="00426393">
              <w:t>0.384</w:t>
            </w:r>
          </w:p>
        </w:tc>
      </w:tr>
    </w:tbl>
    <w:p w14:paraId="64F3D2A7" w14:textId="77777777" w:rsidR="00E30E26" w:rsidRPr="00426393" w:rsidRDefault="00E30E26" w:rsidP="00C26C1A">
      <w:pPr>
        <w:pStyle w:val="aff5"/>
        <w:rPr>
          <w:rFonts w:ascii="Times New Roman"/>
        </w:rPr>
      </w:pPr>
      <w:r w:rsidRPr="00426393">
        <w:rPr>
          <w:rFonts w:ascii="Times New Roman"/>
        </w:rPr>
        <w:t>草地生态系统</w:t>
      </w:r>
      <w:proofErr w:type="gramStart"/>
      <w:r w:rsidRPr="00426393">
        <w:rPr>
          <w:rFonts w:ascii="Times New Roman"/>
        </w:rPr>
        <w:t>土壤固碳速率</w:t>
      </w:r>
      <w:proofErr w:type="gramEnd"/>
    </w:p>
    <w:p w14:paraId="5605B000" w14:textId="585BAD1B" w:rsidR="00E30E26" w:rsidRPr="00426393" w:rsidRDefault="00E30E26" w:rsidP="00E30E26">
      <w:pPr>
        <w:pStyle w:val="afffff5"/>
        <w:ind w:firstLine="420"/>
        <w:rPr>
          <w:rFonts w:ascii="Times New Roman"/>
        </w:rPr>
      </w:pPr>
      <w:r w:rsidRPr="00426393">
        <w:rPr>
          <w:rFonts w:ascii="Times New Roman"/>
        </w:rPr>
        <w:t>草地</w:t>
      </w:r>
      <w:proofErr w:type="gramStart"/>
      <w:r w:rsidRPr="00426393">
        <w:rPr>
          <w:rFonts w:ascii="Times New Roman"/>
        </w:rPr>
        <w:t>生态系统固碳速率</w:t>
      </w:r>
      <w:proofErr w:type="gramEnd"/>
      <w:r w:rsidRPr="00426393">
        <w:rPr>
          <w:rFonts w:ascii="Times New Roman"/>
        </w:rPr>
        <w:t>，可参考表</w:t>
      </w:r>
      <w:r w:rsidRPr="00426393">
        <w:rPr>
          <w:rFonts w:ascii="Times New Roman"/>
        </w:rPr>
        <w:t>C.11</w:t>
      </w:r>
      <w:r w:rsidRPr="00426393">
        <w:rPr>
          <w:rFonts w:ascii="Times New Roman"/>
        </w:rPr>
        <w:t>。</w:t>
      </w:r>
    </w:p>
    <w:p w14:paraId="333DE6B0" w14:textId="77777777" w:rsidR="00E30E26" w:rsidRPr="00426393" w:rsidRDefault="00E30E26" w:rsidP="00E30E26">
      <w:pPr>
        <w:pStyle w:val="aff"/>
        <w:spacing w:before="156" w:after="156"/>
        <w:rPr>
          <w:rFonts w:ascii="Times New Roman"/>
        </w:rPr>
      </w:pPr>
      <w:r w:rsidRPr="00426393">
        <w:rPr>
          <w:rFonts w:ascii="Times New Roman"/>
        </w:rPr>
        <w:t>草地</w:t>
      </w:r>
      <w:proofErr w:type="gramStart"/>
      <w:r w:rsidRPr="00426393">
        <w:rPr>
          <w:rFonts w:ascii="Times New Roman"/>
        </w:rPr>
        <w:t>土壤固碳速率</w:t>
      </w:r>
      <w:proofErr w:type="gramEnd"/>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975"/>
        <w:gridCol w:w="3260"/>
        <w:gridCol w:w="4099"/>
      </w:tblGrid>
      <w:tr w:rsidR="00E30E26" w:rsidRPr="00426393" w14:paraId="56B65407" w14:textId="77777777" w:rsidTr="009C1B45">
        <w:trPr>
          <w:tblHeader/>
          <w:jc w:val="center"/>
        </w:trPr>
        <w:tc>
          <w:tcPr>
            <w:tcW w:w="1975" w:type="dxa"/>
            <w:tcBorders>
              <w:top w:val="single" w:sz="8" w:space="0" w:color="auto"/>
              <w:bottom w:val="single" w:sz="8" w:space="0" w:color="auto"/>
            </w:tcBorders>
            <w:shd w:val="clear" w:color="auto" w:fill="auto"/>
            <w:vAlign w:val="center"/>
          </w:tcPr>
          <w:p w14:paraId="68C7BCFC" w14:textId="77777777" w:rsidR="00E30E26" w:rsidRPr="00426393" w:rsidRDefault="00E30E26" w:rsidP="009062FC">
            <w:pPr>
              <w:pStyle w:val="afffffffff9"/>
            </w:pPr>
            <w:r w:rsidRPr="00426393">
              <w:t>安徽省</w:t>
            </w:r>
          </w:p>
        </w:tc>
        <w:tc>
          <w:tcPr>
            <w:tcW w:w="3260" w:type="dxa"/>
            <w:tcBorders>
              <w:top w:val="single" w:sz="8" w:space="0" w:color="auto"/>
              <w:bottom w:val="single" w:sz="8" w:space="0" w:color="auto"/>
            </w:tcBorders>
            <w:shd w:val="clear" w:color="auto" w:fill="auto"/>
            <w:vAlign w:val="center"/>
          </w:tcPr>
          <w:p w14:paraId="51AA0196" w14:textId="77777777" w:rsidR="00E30E26" w:rsidRPr="00426393" w:rsidRDefault="00E30E26" w:rsidP="009062FC">
            <w:pPr>
              <w:pStyle w:val="afffffffff9"/>
            </w:pPr>
            <w:r w:rsidRPr="00426393">
              <w:t>分区</w:t>
            </w:r>
          </w:p>
        </w:tc>
        <w:tc>
          <w:tcPr>
            <w:tcW w:w="4099" w:type="dxa"/>
            <w:tcBorders>
              <w:top w:val="single" w:sz="8" w:space="0" w:color="auto"/>
              <w:bottom w:val="single" w:sz="8" w:space="0" w:color="auto"/>
            </w:tcBorders>
            <w:shd w:val="clear" w:color="auto" w:fill="auto"/>
          </w:tcPr>
          <w:p w14:paraId="183F7D4B" w14:textId="3D00AE89" w:rsidR="00E30E26" w:rsidRPr="00426393" w:rsidRDefault="00E30E26" w:rsidP="009062FC">
            <w:pPr>
              <w:pStyle w:val="afffffffff9"/>
            </w:pPr>
            <w:r w:rsidRPr="00426393">
              <w:t>草地</w:t>
            </w:r>
            <w:proofErr w:type="gramStart"/>
            <w:r w:rsidRPr="00426393">
              <w:t>土壤固碳速率</w:t>
            </w:r>
            <w:proofErr w:type="gramEnd"/>
            <w:r w:rsidRPr="00426393">
              <w:t>（</w:t>
            </w:r>
            <w:proofErr w:type="spellStart"/>
            <w:r w:rsidRPr="00426393">
              <w:t>tC</w:t>
            </w:r>
            <w:proofErr w:type="spellEnd"/>
            <w:r w:rsidRPr="00426393">
              <w:t>/</w:t>
            </w:r>
            <w:r w:rsidRPr="00426393">
              <w:t>（</w:t>
            </w:r>
            <w:r w:rsidRPr="00426393">
              <w:t>hm</w:t>
            </w:r>
            <w:r w:rsidRPr="00426393">
              <w:rPr>
                <w:vertAlign w:val="superscript"/>
              </w:rPr>
              <w:t>2</w:t>
            </w:r>
            <w:r w:rsidRPr="00426393">
              <w:t>·a</w:t>
            </w:r>
            <w:r w:rsidRPr="00426393">
              <w:t>））</w:t>
            </w:r>
          </w:p>
        </w:tc>
      </w:tr>
      <w:tr w:rsidR="00E30E26" w:rsidRPr="00426393" w14:paraId="31B13BF1" w14:textId="77777777" w:rsidTr="009C1B45">
        <w:trPr>
          <w:jc w:val="center"/>
        </w:trPr>
        <w:tc>
          <w:tcPr>
            <w:tcW w:w="1975" w:type="dxa"/>
            <w:tcBorders>
              <w:top w:val="single" w:sz="8" w:space="0" w:color="auto"/>
            </w:tcBorders>
            <w:shd w:val="clear" w:color="auto" w:fill="auto"/>
          </w:tcPr>
          <w:p w14:paraId="2BC280B6" w14:textId="77777777" w:rsidR="00E30E26" w:rsidRPr="00426393" w:rsidRDefault="00E30E26" w:rsidP="009062FC">
            <w:pPr>
              <w:pStyle w:val="afffffffff9"/>
            </w:pPr>
            <w:r w:rsidRPr="00426393">
              <w:t>淮河以北地区</w:t>
            </w:r>
          </w:p>
        </w:tc>
        <w:tc>
          <w:tcPr>
            <w:tcW w:w="3260" w:type="dxa"/>
            <w:tcBorders>
              <w:top w:val="single" w:sz="8" w:space="0" w:color="auto"/>
            </w:tcBorders>
            <w:shd w:val="clear" w:color="auto" w:fill="auto"/>
          </w:tcPr>
          <w:p w14:paraId="5FD09CBC" w14:textId="77777777" w:rsidR="00E30E26" w:rsidRPr="00426393" w:rsidRDefault="00E30E26" w:rsidP="009062FC">
            <w:pPr>
              <w:pStyle w:val="afffffffff9"/>
            </w:pPr>
            <w:r w:rsidRPr="00426393">
              <w:t>暖温带南部落叶</w:t>
            </w:r>
            <w:proofErr w:type="gramStart"/>
            <w:r w:rsidRPr="00426393">
              <w:t>栎</w:t>
            </w:r>
            <w:proofErr w:type="gramEnd"/>
            <w:r w:rsidRPr="00426393">
              <w:t>林地带</w:t>
            </w:r>
          </w:p>
        </w:tc>
        <w:tc>
          <w:tcPr>
            <w:tcW w:w="4099" w:type="dxa"/>
            <w:tcBorders>
              <w:top w:val="single" w:sz="8" w:space="0" w:color="auto"/>
            </w:tcBorders>
            <w:shd w:val="clear" w:color="auto" w:fill="auto"/>
          </w:tcPr>
          <w:p w14:paraId="6119B13C" w14:textId="77777777" w:rsidR="00E30E26" w:rsidRPr="00426393" w:rsidRDefault="00E30E26" w:rsidP="009062FC">
            <w:pPr>
              <w:pStyle w:val="afffffffff9"/>
            </w:pPr>
            <w:r w:rsidRPr="00426393">
              <w:t>0.020</w:t>
            </w:r>
          </w:p>
        </w:tc>
      </w:tr>
      <w:tr w:rsidR="00E30E26" w:rsidRPr="00426393" w14:paraId="32F67088" w14:textId="77777777" w:rsidTr="009C1B45">
        <w:trPr>
          <w:jc w:val="center"/>
        </w:trPr>
        <w:tc>
          <w:tcPr>
            <w:tcW w:w="1975" w:type="dxa"/>
            <w:shd w:val="clear" w:color="auto" w:fill="auto"/>
          </w:tcPr>
          <w:p w14:paraId="77554AAA" w14:textId="77777777" w:rsidR="00E30E26" w:rsidRPr="00426393" w:rsidRDefault="00E30E26" w:rsidP="009062FC">
            <w:pPr>
              <w:pStyle w:val="afffffffff9"/>
            </w:pPr>
            <w:r w:rsidRPr="00426393">
              <w:t>淮河以南地区</w:t>
            </w:r>
          </w:p>
        </w:tc>
        <w:tc>
          <w:tcPr>
            <w:tcW w:w="3260" w:type="dxa"/>
            <w:shd w:val="clear" w:color="auto" w:fill="auto"/>
          </w:tcPr>
          <w:p w14:paraId="1E1E4BDA" w14:textId="77777777" w:rsidR="00E30E26" w:rsidRPr="00426393" w:rsidRDefault="00E30E26" w:rsidP="009062FC">
            <w:pPr>
              <w:pStyle w:val="afffffffff9"/>
            </w:pPr>
            <w:r w:rsidRPr="00426393">
              <w:t>北亚热带落叶常绿阔叶林混交林地带</w:t>
            </w:r>
          </w:p>
        </w:tc>
        <w:tc>
          <w:tcPr>
            <w:tcW w:w="4099" w:type="dxa"/>
            <w:shd w:val="clear" w:color="auto" w:fill="auto"/>
          </w:tcPr>
          <w:p w14:paraId="0B50B9D9" w14:textId="77777777" w:rsidR="00E30E26" w:rsidRPr="00426393" w:rsidRDefault="00E30E26" w:rsidP="009062FC">
            <w:pPr>
              <w:pStyle w:val="afffffffff9"/>
            </w:pPr>
            <w:r w:rsidRPr="00426393">
              <w:t>0.022</w:t>
            </w:r>
          </w:p>
        </w:tc>
      </w:tr>
    </w:tbl>
    <w:p w14:paraId="4F171700" w14:textId="01033814" w:rsidR="00E30E26" w:rsidRPr="00426393" w:rsidRDefault="00E30E26" w:rsidP="00C26C1A">
      <w:pPr>
        <w:pStyle w:val="aff5"/>
        <w:rPr>
          <w:rFonts w:ascii="Times New Roman"/>
        </w:rPr>
      </w:pPr>
      <w:r w:rsidRPr="00426393">
        <w:rPr>
          <w:rFonts w:ascii="Times New Roman"/>
        </w:rPr>
        <w:t>湿地生态系统</w:t>
      </w:r>
      <w:proofErr w:type="gramStart"/>
      <w:r w:rsidRPr="00426393">
        <w:rPr>
          <w:rFonts w:ascii="Times New Roman"/>
        </w:rPr>
        <w:t>土壤固碳速率</w:t>
      </w:r>
      <w:proofErr w:type="gramEnd"/>
    </w:p>
    <w:p w14:paraId="4F357E89" w14:textId="78BCDAFA" w:rsidR="00E30E26" w:rsidRPr="00426393" w:rsidRDefault="00E30E26" w:rsidP="00E30E26">
      <w:pPr>
        <w:pStyle w:val="afffff5"/>
        <w:ind w:firstLine="420"/>
        <w:rPr>
          <w:rFonts w:ascii="Times New Roman"/>
        </w:rPr>
      </w:pPr>
      <w:r w:rsidRPr="00426393">
        <w:rPr>
          <w:rFonts w:ascii="Times New Roman"/>
        </w:rPr>
        <w:t>湿地</w:t>
      </w:r>
      <w:proofErr w:type="gramStart"/>
      <w:r w:rsidRPr="00426393">
        <w:rPr>
          <w:rFonts w:ascii="Times New Roman"/>
        </w:rPr>
        <w:t>生态系统固碳速率</w:t>
      </w:r>
      <w:proofErr w:type="gramEnd"/>
      <w:r w:rsidRPr="00426393">
        <w:rPr>
          <w:rFonts w:ascii="Times New Roman"/>
        </w:rPr>
        <w:t>，默认取</w:t>
      </w:r>
      <w:r w:rsidR="007E5385" w:rsidRPr="00426393">
        <w:rPr>
          <w:rFonts w:ascii="Times New Roman"/>
        </w:rPr>
        <w:t>56.67</w:t>
      </w:r>
      <w:r w:rsidR="009876D4" w:rsidRPr="00426393">
        <w:rPr>
          <w:rFonts w:ascii="Times New Roman"/>
        </w:rPr>
        <w:t xml:space="preserve"> </w:t>
      </w:r>
      <w:proofErr w:type="spellStart"/>
      <w:r w:rsidR="009876D4" w:rsidRPr="00426393">
        <w:rPr>
          <w:rFonts w:ascii="Times New Roman"/>
        </w:rPr>
        <w:t>gC</w:t>
      </w:r>
      <w:proofErr w:type="spellEnd"/>
      <w:r w:rsidR="009876D4" w:rsidRPr="00426393">
        <w:rPr>
          <w:rFonts w:ascii="Times New Roman"/>
        </w:rPr>
        <w:t>/</w:t>
      </w:r>
      <w:r w:rsidR="009876D4" w:rsidRPr="00426393">
        <w:rPr>
          <w:rFonts w:ascii="Times New Roman"/>
        </w:rPr>
        <w:t>（</w:t>
      </w:r>
      <w:r w:rsidR="009876D4" w:rsidRPr="00426393">
        <w:rPr>
          <w:rFonts w:ascii="Times New Roman"/>
        </w:rPr>
        <w:t>m</w:t>
      </w:r>
      <w:r w:rsidR="009876D4" w:rsidRPr="00426393">
        <w:rPr>
          <w:rFonts w:ascii="Times New Roman"/>
          <w:vertAlign w:val="superscript"/>
        </w:rPr>
        <w:t>2</w:t>
      </w:r>
      <w:r w:rsidR="009876D4" w:rsidRPr="00426393">
        <w:rPr>
          <w:rFonts w:ascii="Times New Roman"/>
        </w:rPr>
        <w:t>·a</w:t>
      </w:r>
      <w:r w:rsidR="009876D4" w:rsidRPr="00426393">
        <w:rPr>
          <w:rFonts w:ascii="Times New Roman"/>
        </w:rPr>
        <w:t>）</w:t>
      </w:r>
      <w:r w:rsidRPr="00426393">
        <w:rPr>
          <w:rFonts w:ascii="Times New Roman"/>
        </w:rPr>
        <w:t>。</w:t>
      </w:r>
    </w:p>
    <w:p w14:paraId="3AB2753B" w14:textId="638A94E3" w:rsidR="009876D4" w:rsidRPr="00426393" w:rsidRDefault="009876D4" w:rsidP="00C26C1A">
      <w:pPr>
        <w:pStyle w:val="aff5"/>
        <w:rPr>
          <w:rFonts w:ascii="Times New Roman"/>
        </w:rPr>
      </w:pPr>
      <w:r w:rsidRPr="00426393">
        <w:rPr>
          <w:rFonts w:ascii="Times New Roman"/>
        </w:rPr>
        <w:t>未秸秆还田的农田</w:t>
      </w:r>
      <w:proofErr w:type="gramStart"/>
      <w:r w:rsidRPr="00426393">
        <w:rPr>
          <w:rFonts w:ascii="Times New Roman"/>
        </w:rPr>
        <w:t>土壤固碳速率</w:t>
      </w:r>
      <w:proofErr w:type="gramEnd"/>
    </w:p>
    <w:p w14:paraId="7A7B4BE4" w14:textId="72496B91" w:rsidR="009876D4" w:rsidRPr="00426393" w:rsidRDefault="009876D4" w:rsidP="009876D4">
      <w:pPr>
        <w:pStyle w:val="afffff5"/>
        <w:ind w:firstLine="420"/>
        <w:rPr>
          <w:rFonts w:ascii="Times New Roman"/>
        </w:rPr>
      </w:pPr>
      <w:r w:rsidRPr="00426393">
        <w:rPr>
          <w:rFonts w:ascii="Times New Roman"/>
        </w:rPr>
        <w:t>淮河以北地区按照公式（</w:t>
      </w:r>
      <w:r w:rsidRPr="00426393">
        <w:rPr>
          <w:rFonts w:ascii="Times New Roman"/>
        </w:rPr>
        <w:t>C.33</w:t>
      </w:r>
      <w:r w:rsidRPr="00426393">
        <w:rPr>
          <w:rFonts w:ascii="Times New Roman"/>
        </w:rPr>
        <w:t>）（</w:t>
      </w:r>
      <w:r w:rsidRPr="00426393">
        <w:rPr>
          <w:rFonts w:ascii="Times New Roman"/>
        </w:rPr>
        <w:t>C.35</w:t>
      </w:r>
      <w:r w:rsidRPr="00426393">
        <w:rPr>
          <w:rFonts w:ascii="Times New Roman"/>
        </w:rPr>
        <w:t>）计算，淮河以南地区按照公式（</w:t>
      </w:r>
      <w:r w:rsidRPr="00426393">
        <w:rPr>
          <w:rFonts w:ascii="Times New Roman"/>
        </w:rPr>
        <w:t>C.34</w:t>
      </w:r>
      <w:r w:rsidRPr="00426393">
        <w:rPr>
          <w:rFonts w:ascii="Times New Roman"/>
        </w:rPr>
        <w:t>）（</w:t>
      </w:r>
      <w:r w:rsidRPr="00426393">
        <w:rPr>
          <w:rFonts w:ascii="Times New Roman"/>
        </w:rPr>
        <w:t>C.35</w:t>
      </w:r>
      <w:r w:rsidRPr="00426393">
        <w:rPr>
          <w:rFonts w:ascii="Times New Roman"/>
        </w:rPr>
        <w:t>）计算。</w:t>
      </w:r>
    </w:p>
    <w:p w14:paraId="518C8E0E" w14:textId="639B2784" w:rsidR="009876D4" w:rsidRPr="00426393" w:rsidRDefault="009876D4" w:rsidP="009876D4">
      <w:pPr>
        <w:pStyle w:val="afffffff1"/>
        <w:rPr>
          <w:rFonts w:ascii="Times New Roman" w:hAnsi="Times New Roman"/>
        </w:rPr>
      </w:pPr>
      <w:r w:rsidRPr="00426393">
        <w:rPr>
          <w:rFonts w:ascii="Times New Roman" w:hAnsi="Times New Roman"/>
        </w:rPr>
        <w:tab/>
      </w:r>
      <m:oMath>
        <m:sSub>
          <m:sSubPr>
            <m:ctrlPr>
              <w:rPr>
                <w:rFonts w:ascii="Cambria Math" w:hAnsi="Cambria Math"/>
              </w:rPr>
            </m:ctrlPr>
          </m:sSubPr>
          <m:e>
            <m:r>
              <w:rPr>
                <w:rFonts w:ascii="Cambria Math" w:hAnsi="Cambria Math"/>
              </w:rPr>
              <m:t>ACSR</m:t>
            </m:r>
          </m:e>
          <m:sub>
            <m:r>
              <w:rPr>
                <w:rFonts w:ascii="Cambria Math" w:hAnsi="Cambria Math"/>
              </w:rPr>
              <m:t>N</m:t>
            </m:r>
          </m:sub>
        </m:sSub>
        <m:r>
          <w:rPr>
            <w:rFonts w:ascii="Cambria Math" w:hAnsi="Cambria Math"/>
          </w:rPr>
          <m:t>=1.5339×TNF-0.267</m:t>
        </m:r>
      </m:oMath>
      <w:r w:rsidRPr="00426393">
        <w:rPr>
          <w:rFonts w:ascii="Times New Roman" w:eastAsia="微软雅黑" w:hAnsi="Times New Roman"/>
        </w:rPr>
        <w:tab/>
      </w:r>
      <w:r w:rsidRPr="00426393">
        <w:rPr>
          <w:rFonts w:ascii="Times New Roman" w:hAnsi="Times New Roman"/>
        </w:rPr>
        <w:t>(C.</w:t>
      </w:r>
      <w:r w:rsidRPr="00426393">
        <w:rPr>
          <w:rFonts w:ascii="Times New Roman" w:hAnsi="Times New Roman"/>
        </w:rPr>
        <w:fldChar w:fldCharType="begin"/>
      </w:r>
      <w:r w:rsidRPr="00426393">
        <w:rPr>
          <w:rFonts w:ascii="Times New Roman" w:hAnsi="Times New Roman"/>
        </w:rPr>
        <w:instrText xml:space="preserve">  seq fulu_equation_133730912707223732  </w:instrText>
      </w:r>
      <w:r w:rsidRPr="00426393">
        <w:rPr>
          <w:rFonts w:ascii="Times New Roman" w:hAnsi="Times New Roman"/>
        </w:rPr>
        <w:fldChar w:fldCharType="separate"/>
      </w:r>
      <w:r w:rsidR="007E49B2" w:rsidRPr="00426393">
        <w:rPr>
          <w:rFonts w:ascii="Times New Roman" w:hAnsi="Times New Roman"/>
          <w:noProof/>
        </w:rPr>
        <w:t>33</w:t>
      </w:r>
      <w:r w:rsidRPr="00426393">
        <w:rPr>
          <w:rFonts w:ascii="Times New Roman" w:hAnsi="Times New Roman"/>
        </w:rPr>
        <w:fldChar w:fldCharType="end"/>
      </w:r>
      <w:r w:rsidRPr="00426393">
        <w:rPr>
          <w:rFonts w:ascii="Times New Roman" w:hAnsi="Times New Roman"/>
        </w:rPr>
        <w:t>)</w:t>
      </w:r>
    </w:p>
    <w:p w14:paraId="483BEB29" w14:textId="27A7F7FF" w:rsidR="005A5FB5" w:rsidRPr="00426393" w:rsidRDefault="005A5FB5" w:rsidP="005A5FB5">
      <w:pPr>
        <w:pStyle w:val="afffffff1"/>
        <w:rPr>
          <w:rFonts w:ascii="Times New Roman" w:hAnsi="Times New Roman"/>
        </w:rPr>
      </w:pPr>
      <w:r w:rsidRPr="00426393">
        <w:rPr>
          <w:rFonts w:ascii="Times New Roman" w:hAnsi="Times New Roman"/>
        </w:rPr>
        <w:tab/>
      </w:r>
      <m:oMath>
        <m:sSub>
          <m:sSubPr>
            <m:ctrlPr>
              <w:rPr>
                <w:rFonts w:ascii="Cambria Math" w:hAnsi="Cambria Math"/>
              </w:rPr>
            </m:ctrlPr>
          </m:sSubPr>
          <m:e>
            <m:r>
              <w:rPr>
                <w:rFonts w:ascii="Cambria Math" w:hAnsi="Cambria Math"/>
              </w:rPr>
              <m:t>ACSR</m:t>
            </m:r>
          </m:e>
          <m:sub>
            <m:r>
              <w:rPr>
                <w:rFonts w:ascii="Cambria Math" w:hAnsi="Cambria Math"/>
              </w:rPr>
              <m:t>N</m:t>
            </m:r>
          </m:sub>
        </m:sSub>
        <m:r>
          <w:rPr>
            <w:rFonts w:ascii="Cambria Math" w:hAnsi="Cambria Math"/>
          </w:rPr>
          <m:t>=0.5286×TNF+0.002</m:t>
        </m:r>
      </m:oMath>
      <w:r w:rsidRPr="00426393">
        <w:rPr>
          <w:rFonts w:ascii="Times New Roman" w:eastAsia="微软雅黑" w:hAnsi="Times New Roman"/>
        </w:rPr>
        <w:tab/>
      </w:r>
      <w:r w:rsidRPr="00426393">
        <w:rPr>
          <w:rFonts w:ascii="Times New Roman" w:hAnsi="Times New Roman"/>
        </w:rPr>
        <w:t>(C.</w:t>
      </w:r>
      <w:r w:rsidRPr="00426393">
        <w:rPr>
          <w:rFonts w:ascii="Times New Roman" w:hAnsi="Times New Roman"/>
        </w:rPr>
        <w:fldChar w:fldCharType="begin"/>
      </w:r>
      <w:r w:rsidRPr="00426393">
        <w:rPr>
          <w:rFonts w:ascii="Times New Roman" w:hAnsi="Times New Roman"/>
        </w:rPr>
        <w:instrText xml:space="preserve">  seq fulu_equation_133730912707223732  </w:instrText>
      </w:r>
      <w:r w:rsidRPr="00426393">
        <w:rPr>
          <w:rFonts w:ascii="Times New Roman" w:hAnsi="Times New Roman"/>
        </w:rPr>
        <w:fldChar w:fldCharType="separate"/>
      </w:r>
      <w:r w:rsidR="007E49B2" w:rsidRPr="00426393">
        <w:rPr>
          <w:rFonts w:ascii="Times New Roman" w:hAnsi="Times New Roman"/>
          <w:noProof/>
        </w:rPr>
        <w:t>34</w:t>
      </w:r>
      <w:r w:rsidRPr="00426393">
        <w:rPr>
          <w:rFonts w:ascii="Times New Roman" w:hAnsi="Times New Roman"/>
        </w:rPr>
        <w:fldChar w:fldCharType="end"/>
      </w:r>
      <w:r w:rsidRPr="00426393">
        <w:rPr>
          <w:rFonts w:ascii="Times New Roman" w:hAnsi="Times New Roman"/>
        </w:rPr>
        <w:t>)</w:t>
      </w:r>
    </w:p>
    <w:p w14:paraId="58AAA2EC" w14:textId="7D2B45CB" w:rsidR="009876D4" w:rsidRPr="00426393" w:rsidRDefault="009876D4" w:rsidP="009876D4">
      <w:pPr>
        <w:pStyle w:val="afffffff1"/>
        <w:rPr>
          <w:rFonts w:ascii="Times New Roman" w:hAnsi="Times New Roman"/>
        </w:rPr>
      </w:pPr>
      <w:r w:rsidRPr="00426393">
        <w:rPr>
          <w:rFonts w:ascii="Times New Roman" w:hAnsi="Times New Roman"/>
        </w:rPr>
        <w:tab/>
      </w:r>
      <m:oMath>
        <m:r>
          <w:rPr>
            <w:rFonts w:ascii="Cambria Math" w:hAnsi="Cambria Math"/>
          </w:rPr>
          <m:t>TNF=</m:t>
        </m:r>
        <m:d>
          <m:dPr>
            <m:ctrlPr>
              <w:rPr>
                <w:rFonts w:ascii="Cambria Math" w:hAnsi="Cambria Math"/>
                <w:i/>
                <w:iCs/>
              </w:rPr>
            </m:ctrlPr>
          </m:dPr>
          <m:e>
            <m:r>
              <w:rPr>
                <w:rFonts w:ascii="Cambria Math" w:hAnsi="Cambria Math"/>
              </w:rPr>
              <m:t>NF+CF×0.3</m:t>
            </m:r>
          </m:e>
        </m:d>
        <m:r>
          <w:rPr>
            <w:rFonts w:ascii="Cambria Math" w:hAnsi="Cambria Math"/>
          </w:rPr>
          <m:t>/</m:t>
        </m:r>
        <m:sSub>
          <m:sSubPr>
            <m:ctrlPr>
              <w:rPr>
                <w:rFonts w:ascii="Cambria Math" w:hAnsi="Cambria Math"/>
                <w:i/>
                <w:iCs/>
              </w:rPr>
            </m:ctrlPr>
          </m:sSubPr>
          <m:e>
            <m:r>
              <w:rPr>
                <w:rFonts w:ascii="Cambria Math" w:hAnsi="Cambria Math"/>
              </w:rPr>
              <m:t>S</m:t>
            </m:r>
          </m:e>
          <m:sub>
            <m:r>
              <w:rPr>
                <w:rFonts w:ascii="Cambria Math" w:hAnsi="Cambria Math"/>
              </w:rPr>
              <m:t>P</m:t>
            </m:r>
          </m:sub>
        </m:sSub>
      </m:oMath>
      <w:r w:rsidRPr="00426393">
        <w:rPr>
          <w:rFonts w:ascii="Times New Roman" w:eastAsia="微软雅黑" w:hAnsi="Times New Roman"/>
        </w:rPr>
        <w:tab/>
      </w:r>
      <w:r w:rsidRPr="00426393">
        <w:rPr>
          <w:rFonts w:ascii="Times New Roman" w:hAnsi="Times New Roman"/>
        </w:rPr>
        <w:t>(C.</w:t>
      </w:r>
      <w:r w:rsidRPr="00426393">
        <w:rPr>
          <w:rFonts w:ascii="Times New Roman" w:hAnsi="Times New Roman"/>
        </w:rPr>
        <w:fldChar w:fldCharType="begin"/>
      </w:r>
      <w:r w:rsidRPr="00426393">
        <w:rPr>
          <w:rFonts w:ascii="Times New Roman" w:hAnsi="Times New Roman"/>
        </w:rPr>
        <w:instrText xml:space="preserve">  seq fulu_equation_133730912707223732  </w:instrText>
      </w:r>
      <w:r w:rsidRPr="00426393">
        <w:rPr>
          <w:rFonts w:ascii="Times New Roman" w:hAnsi="Times New Roman"/>
        </w:rPr>
        <w:fldChar w:fldCharType="separate"/>
      </w:r>
      <w:r w:rsidR="007E49B2" w:rsidRPr="00426393">
        <w:rPr>
          <w:rFonts w:ascii="Times New Roman" w:hAnsi="Times New Roman"/>
          <w:noProof/>
        </w:rPr>
        <w:t>35</w:t>
      </w:r>
      <w:r w:rsidRPr="00426393">
        <w:rPr>
          <w:rFonts w:ascii="Times New Roman" w:hAnsi="Times New Roman"/>
        </w:rPr>
        <w:fldChar w:fldCharType="end"/>
      </w:r>
      <w:r w:rsidRPr="00426393">
        <w:rPr>
          <w:rFonts w:ascii="Times New Roman" w:hAnsi="Times New Roman"/>
        </w:rPr>
        <w:t>)</w:t>
      </w:r>
    </w:p>
    <w:p w14:paraId="0EE7C85C" w14:textId="62279CF2" w:rsidR="009876D4" w:rsidRPr="00426393" w:rsidRDefault="009876D4" w:rsidP="009876D4">
      <w:pPr>
        <w:pStyle w:val="afffff4"/>
        <w:rPr>
          <w:rFonts w:ascii="Times New Roman" w:hAnsi="Times New Roman"/>
        </w:rPr>
      </w:pPr>
      <w:r w:rsidRPr="00426393">
        <w:rPr>
          <w:rFonts w:ascii="Times New Roman" w:hAnsi="Times New Roman"/>
        </w:rPr>
        <w:t>式中：</w:t>
      </w:r>
    </w:p>
    <w:p w14:paraId="343A89D3" w14:textId="77777777" w:rsidR="009876D4" w:rsidRPr="00426393" w:rsidRDefault="00000000" w:rsidP="009876D4">
      <w:pPr>
        <w:pStyle w:val="afffff5"/>
        <w:ind w:firstLine="420"/>
        <w:rPr>
          <w:rFonts w:ascii="Times New Roman"/>
        </w:rPr>
      </w:pPr>
      <m:oMath>
        <m:sSub>
          <m:sSubPr>
            <m:ctrlPr>
              <w:rPr>
                <w:rFonts w:ascii="Cambria Math" w:hAnsi="Cambria Math"/>
                <w:i/>
                <w:kern w:val="2"/>
                <w:szCs w:val="21"/>
              </w:rPr>
            </m:ctrlPr>
          </m:sSubPr>
          <m:e>
            <m:r>
              <w:rPr>
                <w:rFonts w:ascii="Cambria Math" w:hAnsi="Cambria Math"/>
              </w:rPr>
              <m:t>ACSR</m:t>
            </m:r>
          </m:e>
          <m:sub>
            <m:r>
              <w:rPr>
                <w:rFonts w:ascii="Cambria Math" w:hAnsi="Cambria Math"/>
              </w:rPr>
              <m:t>N</m:t>
            </m:r>
          </m:sub>
        </m:sSub>
      </m:oMath>
      <w:r w:rsidR="009876D4" w:rsidRPr="00426393">
        <w:rPr>
          <w:rFonts w:ascii="Times New Roman"/>
        </w:rPr>
        <w:t>——</w:t>
      </w:r>
      <w:r w:rsidR="009876D4" w:rsidRPr="00426393">
        <w:rPr>
          <w:rFonts w:ascii="Times New Roman"/>
        </w:rPr>
        <w:t>未秸秆还田的农田</w:t>
      </w:r>
      <w:proofErr w:type="gramStart"/>
      <w:r w:rsidR="009876D4" w:rsidRPr="00426393">
        <w:rPr>
          <w:rFonts w:ascii="Times New Roman"/>
        </w:rPr>
        <w:t>土壤固碳速率</w:t>
      </w:r>
      <w:proofErr w:type="gramEnd"/>
      <w:r w:rsidR="009876D4" w:rsidRPr="00426393">
        <w:rPr>
          <w:rFonts w:ascii="Times New Roman"/>
        </w:rPr>
        <w:t>，单位：</w:t>
      </w:r>
      <w:proofErr w:type="spellStart"/>
      <w:r w:rsidR="009876D4" w:rsidRPr="00426393">
        <w:rPr>
          <w:rFonts w:ascii="Times New Roman"/>
        </w:rPr>
        <w:t>tC</w:t>
      </w:r>
      <w:proofErr w:type="spellEnd"/>
      <w:r w:rsidR="009876D4" w:rsidRPr="00426393">
        <w:rPr>
          <w:rFonts w:ascii="Times New Roman"/>
        </w:rPr>
        <w:t>/(hm</w:t>
      </w:r>
      <w:r w:rsidR="009876D4" w:rsidRPr="00426393">
        <w:rPr>
          <w:rFonts w:ascii="Times New Roman"/>
          <w:vertAlign w:val="superscript"/>
        </w:rPr>
        <w:t>2</w:t>
      </w:r>
      <w:r w:rsidR="009876D4" w:rsidRPr="00426393">
        <w:rPr>
          <w:rFonts w:ascii="Times New Roman"/>
        </w:rPr>
        <w:t>·a)</w:t>
      </w:r>
      <w:r w:rsidR="009876D4" w:rsidRPr="00426393">
        <w:rPr>
          <w:rFonts w:ascii="Times New Roman"/>
        </w:rPr>
        <w:t>；</w:t>
      </w:r>
    </w:p>
    <w:p w14:paraId="78CC7D73" w14:textId="07EE2D7E" w:rsidR="009876D4" w:rsidRPr="00426393" w:rsidRDefault="009876D4" w:rsidP="009876D4">
      <w:pPr>
        <w:pStyle w:val="afffff5"/>
        <w:ind w:firstLine="420"/>
        <w:rPr>
          <w:rFonts w:ascii="Times New Roman"/>
        </w:rPr>
      </w:pPr>
      <m:oMath>
        <m:r>
          <w:rPr>
            <w:rFonts w:ascii="Cambria Math" w:hAnsi="Cambria Math"/>
          </w:rPr>
          <m:t>TNF</m:t>
        </m:r>
      </m:oMath>
      <w:r w:rsidRPr="00426393">
        <w:rPr>
          <w:rFonts w:ascii="Times New Roman"/>
        </w:rPr>
        <w:t>——</w:t>
      </w:r>
      <w:r w:rsidRPr="00426393">
        <w:rPr>
          <w:rFonts w:ascii="Times New Roman"/>
        </w:rPr>
        <w:t>单位面积氮肥、复合肥使用量，单位：</w:t>
      </w:r>
      <w:r w:rsidRPr="00426393">
        <w:rPr>
          <w:rFonts w:ascii="Times New Roman"/>
        </w:rPr>
        <w:t>t/</w:t>
      </w:r>
      <w:r w:rsidR="009062FC" w:rsidRPr="00426393">
        <w:rPr>
          <w:rFonts w:ascii="Times New Roman"/>
        </w:rPr>
        <w:t>(hm</w:t>
      </w:r>
      <w:r w:rsidR="009062FC" w:rsidRPr="00426393">
        <w:rPr>
          <w:rFonts w:ascii="Times New Roman"/>
          <w:vertAlign w:val="superscript"/>
        </w:rPr>
        <w:t>2</w:t>
      </w:r>
      <w:r w:rsidR="009062FC" w:rsidRPr="00426393">
        <w:rPr>
          <w:rFonts w:ascii="Times New Roman"/>
        </w:rPr>
        <w:t>·a)</w:t>
      </w:r>
      <w:r w:rsidRPr="00426393">
        <w:rPr>
          <w:rFonts w:ascii="Times New Roman"/>
        </w:rPr>
        <w:t>；</w:t>
      </w:r>
    </w:p>
    <w:p w14:paraId="41634C3B" w14:textId="2C7D9C39" w:rsidR="009876D4" w:rsidRPr="00426393" w:rsidRDefault="009876D4" w:rsidP="009876D4">
      <w:pPr>
        <w:pStyle w:val="afffff5"/>
        <w:ind w:firstLine="420"/>
        <w:rPr>
          <w:rFonts w:ascii="Times New Roman"/>
        </w:rPr>
      </w:pPr>
      <m:oMath>
        <m:r>
          <w:rPr>
            <w:rFonts w:ascii="Cambria Math" w:hAnsi="Cambria Math"/>
          </w:rPr>
          <m:t>NF</m:t>
        </m:r>
      </m:oMath>
      <w:r w:rsidRPr="00426393">
        <w:rPr>
          <w:rFonts w:ascii="Times New Roman"/>
        </w:rPr>
        <w:t>——</w:t>
      </w:r>
      <w:r w:rsidRPr="00426393">
        <w:rPr>
          <w:rFonts w:ascii="Times New Roman"/>
        </w:rPr>
        <w:t>化学氮肥施用量，单位：</w:t>
      </w:r>
      <w:r w:rsidRPr="00426393">
        <w:rPr>
          <w:rFonts w:ascii="Times New Roman"/>
        </w:rPr>
        <w:t>t/</w:t>
      </w:r>
      <w:r w:rsidR="009062FC" w:rsidRPr="00426393">
        <w:rPr>
          <w:rFonts w:ascii="Times New Roman"/>
        </w:rPr>
        <w:t>(hm</w:t>
      </w:r>
      <w:r w:rsidR="009062FC" w:rsidRPr="00426393">
        <w:rPr>
          <w:rFonts w:ascii="Times New Roman"/>
          <w:vertAlign w:val="superscript"/>
        </w:rPr>
        <w:t>2</w:t>
      </w:r>
      <w:r w:rsidR="009062FC" w:rsidRPr="00426393">
        <w:rPr>
          <w:rFonts w:ascii="Times New Roman"/>
        </w:rPr>
        <w:t>·a)</w:t>
      </w:r>
      <w:r w:rsidRPr="00426393">
        <w:rPr>
          <w:rFonts w:ascii="Times New Roman"/>
        </w:rPr>
        <w:t>；</w:t>
      </w:r>
    </w:p>
    <w:p w14:paraId="19704D80" w14:textId="308D622C" w:rsidR="009876D4" w:rsidRPr="00426393" w:rsidRDefault="009876D4" w:rsidP="009876D4">
      <w:pPr>
        <w:pStyle w:val="afffff5"/>
        <w:ind w:firstLine="420"/>
        <w:rPr>
          <w:rFonts w:ascii="Times New Roman"/>
        </w:rPr>
      </w:pPr>
      <m:oMath>
        <m:r>
          <w:rPr>
            <w:rFonts w:ascii="Cambria Math" w:hAnsi="Cambria Math"/>
          </w:rPr>
          <m:t>CF</m:t>
        </m:r>
      </m:oMath>
      <w:r w:rsidRPr="00426393">
        <w:rPr>
          <w:rFonts w:ascii="Times New Roman"/>
        </w:rPr>
        <w:t>——</w:t>
      </w:r>
      <w:r w:rsidRPr="00426393">
        <w:rPr>
          <w:rFonts w:ascii="Times New Roman"/>
        </w:rPr>
        <w:t>复合肥施用量，单位：</w:t>
      </w:r>
      <w:r w:rsidRPr="00426393">
        <w:rPr>
          <w:rFonts w:ascii="Times New Roman"/>
        </w:rPr>
        <w:t>t/</w:t>
      </w:r>
      <w:r w:rsidR="009062FC" w:rsidRPr="00426393">
        <w:rPr>
          <w:rFonts w:ascii="Times New Roman"/>
        </w:rPr>
        <w:t>(hm</w:t>
      </w:r>
      <w:r w:rsidR="009062FC" w:rsidRPr="00426393">
        <w:rPr>
          <w:rFonts w:ascii="Times New Roman"/>
          <w:vertAlign w:val="superscript"/>
        </w:rPr>
        <w:t>2</w:t>
      </w:r>
      <w:r w:rsidR="009062FC" w:rsidRPr="00426393">
        <w:rPr>
          <w:rFonts w:ascii="Times New Roman"/>
        </w:rPr>
        <w:t>·a)</w:t>
      </w:r>
      <w:r w:rsidRPr="00426393">
        <w:rPr>
          <w:rFonts w:ascii="Times New Roman"/>
        </w:rPr>
        <w:t>；</w:t>
      </w:r>
    </w:p>
    <w:p w14:paraId="0459E7B8" w14:textId="77777777" w:rsidR="009876D4" w:rsidRPr="00426393" w:rsidRDefault="00000000" w:rsidP="009876D4">
      <w:pPr>
        <w:pStyle w:val="afffff5"/>
        <w:ind w:firstLine="420"/>
        <w:rPr>
          <w:rFonts w:ascii="Times New Roman"/>
        </w:rPr>
      </w:pPr>
      <m:oMath>
        <m:sSub>
          <m:sSubPr>
            <m:ctrlPr>
              <w:rPr>
                <w:rFonts w:ascii="Cambria Math" w:hAnsi="Cambria Math"/>
                <w:i/>
                <w:kern w:val="2"/>
                <w:szCs w:val="21"/>
              </w:rPr>
            </m:ctrlPr>
          </m:sSubPr>
          <m:e>
            <m:r>
              <w:rPr>
                <w:rFonts w:ascii="Cambria Math" w:hAnsi="Cambria Math"/>
              </w:rPr>
              <m:t>S</m:t>
            </m:r>
          </m:e>
          <m:sub>
            <m:r>
              <w:rPr>
                <w:rFonts w:ascii="Cambria Math" w:hAnsi="Cambria Math"/>
              </w:rPr>
              <m:t>P</m:t>
            </m:r>
          </m:sub>
        </m:sSub>
      </m:oMath>
      <w:r w:rsidR="009876D4" w:rsidRPr="00426393">
        <w:rPr>
          <w:rFonts w:ascii="Times New Roman"/>
        </w:rPr>
        <w:t>——</w:t>
      </w:r>
      <w:r w:rsidR="009876D4" w:rsidRPr="00426393">
        <w:rPr>
          <w:rFonts w:ascii="Times New Roman"/>
        </w:rPr>
        <w:t>耕地面积，单位：</w:t>
      </w:r>
      <w:r w:rsidR="009876D4" w:rsidRPr="00426393">
        <w:rPr>
          <w:rFonts w:ascii="Times New Roman"/>
        </w:rPr>
        <w:t>hm</w:t>
      </w:r>
      <w:r w:rsidR="009876D4" w:rsidRPr="00426393">
        <w:rPr>
          <w:rFonts w:ascii="Times New Roman"/>
          <w:vertAlign w:val="superscript"/>
        </w:rPr>
        <w:t>2</w:t>
      </w:r>
      <w:r w:rsidR="009876D4" w:rsidRPr="00426393">
        <w:rPr>
          <w:rFonts w:ascii="Times New Roman"/>
        </w:rPr>
        <w:t>。</w:t>
      </w:r>
    </w:p>
    <w:p w14:paraId="0BEA24B7" w14:textId="431E2E4F" w:rsidR="009876D4" w:rsidRPr="00426393" w:rsidRDefault="009876D4" w:rsidP="00C26C1A">
      <w:pPr>
        <w:pStyle w:val="aff5"/>
        <w:rPr>
          <w:rFonts w:ascii="Times New Roman"/>
        </w:rPr>
      </w:pPr>
      <w:r w:rsidRPr="00426393">
        <w:rPr>
          <w:rFonts w:ascii="Times New Roman"/>
        </w:rPr>
        <w:t>秸秆还田的农田</w:t>
      </w:r>
      <w:proofErr w:type="gramStart"/>
      <w:r w:rsidRPr="00426393">
        <w:rPr>
          <w:rFonts w:ascii="Times New Roman"/>
        </w:rPr>
        <w:t>土壤固碳速率</w:t>
      </w:r>
      <w:proofErr w:type="gramEnd"/>
    </w:p>
    <w:p w14:paraId="7D16040A" w14:textId="58472A03" w:rsidR="005A5FB5" w:rsidRPr="00426393" w:rsidRDefault="005A5FB5" w:rsidP="005A5FB5">
      <w:pPr>
        <w:pStyle w:val="afffff5"/>
        <w:ind w:firstLine="420"/>
        <w:rPr>
          <w:rFonts w:ascii="Times New Roman"/>
        </w:rPr>
      </w:pPr>
      <w:r w:rsidRPr="00426393">
        <w:rPr>
          <w:rFonts w:ascii="Times New Roman"/>
        </w:rPr>
        <w:lastRenderedPageBreak/>
        <w:t>淮河以北地区按照公式（</w:t>
      </w:r>
      <w:r w:rsidRPr="00426393">
        <w:rPr>
          <w:rFonts w:ascii="Times New Roman"/>
        </w:rPr>
        <w:t>C.37</w:t>
      </w:r>
      <w:r w:rsidRPr="00426393">
        <w:rPr>
          <w:rFonts w:ascii="Times New Roman"/>
        </w:rPr>
        <w:t>）（</w:t>
      </w:r>
      <w:r w:rsidRPr="00426393">
        <w:rPr>
          <w:rFonts w:ascii="Times New Roman"/>
        </w:rPr>
        <w:t>C.38</w:t>
      </w:r>
      <w:r w:rsidRPr="00426393">
        <w:rPr>
          <w:rFonts w:ascii="Times New Roman"/>
        </w:rPr>
        <w:t>）计算，淮河以南地区按照公式（</w:t>
      </w:r>
      <w:r w:rsidRPr="00426393">
        <w:rPr>
          <w:rFonts w:ascii="Times New Roman"/>
        </w:rPr>
        <w:t>C.37</w:t>
      </w:r>
      <w:r w:rsidRPr="00426393">
        <w:rPr>
          <w:rFonts w:ascii="Times New Roman"/>
        </w:rPr>
        <w:t>）（</w:t>
      </w:r>
      <w:r w:rsidRPr="00426393">
        <w:rPr>
          <w:rFonts w:ascii="Times New Roman"/>
        </w:rPr>
        <w:t>C.38</w:t>
      </w:r>
      <w:r w:rsidRPr="00426393">
        <w:rPr>
          <w:rFonts w:ascii="Times New Roman"/>
        </w:rPr>
        <w:t>）计算。</w:t>
      </w:r>
    </w:p>
    <w:p w14:paraId="1C391CEC" w14:textId="1D9B60DB" w:rsidR="009876D4" w:rsidRPr="00426393" w:rsidRDefault="005A5FB5" w:rsidP="005A5FB5">
      <w:pPr>
        <w:pStyle w:val="afffffff1"/>
        <w:rPr>
          <w:rFonts w:ascii="Times New Roman" w:hAnsi="Times New Roman"/>
        </w:rPr>
      </w:pPr>
      <w:r w:rsidRPr="00426393">
        <w:rPr>
          <w:rFonts w:ascii="Times New Roman" w:hAnsi="Times New Roman"/>
        </w:rPr>
        <w:tab/>
      </w:r>
      <m:oMath>
        <m:sSub>
          <m:sSubPr>
            <m:ctrlPr>
              <w:rPr>
                <w:rFonts w:ascii="Cambria Math" w:hAnsi="Cambria Math"/>
              </w:rPr>
            </m:ctrlPr>
          </m:sSubPr>
          <m:e>
            <m:r>
              <w:rPr>
                <w:rFonts w:ascii="Cambria Math" w:hAnsi="Cambria Math"/>
              </w:rPr>
              <m:t>ACSR</m:t>
            </m:r>
          </m:e>
          <m:sub>
            <m:r>
              <w:rPr>
                <w:rFonts w:ascii="Cambria Math" w:hAnsi="Cambria Math"/>
              </w:rPr>
              <m:t>S</m:t>
            </m:r>
          </m:sub>
        </m:sSub>
        <m:r>
          <w:rPr>
            <w:rFonts w:ascii="Cambria Math" w:hAnsi="Cambria Math"/>
          </w:rPr>
          <m:t>=0.401×S+0.182</m:t>
        </m:r>
      </m:oMath>
      <w:r w:rsidRPr="00426393">
        <w:rPr>
          <w:rFonts w:ascii="Times New Roman" w:eastAsia="微软雅黑" w:hAnsi="Times New Roman"/>
        </w:rPr>
        <w:tab/>
      </w:r>
      <w:r w:rsidRPr="00426393">
        <w:rPr>
          <w:rFonts w:ascii="Times New Roman" w:hAnsi="Times New Roman"/>
        </w:rPr>
        <w:t>(C.</w:t>
      </w:r>
      <w:r w:rsidRPr="00426393">
        <w:rPr>
          <w:rFonts w:ascii="Times New Roman" w:hAnsi="Times New Roman"/>
        </w:rPr>
        <w:fldChar w:fldCharType="begin"/>
      </w:r>
      <w:r w:rsidRPr="00426393">
        <w:rPr>
          <w:rFonts w:ascii="Times New Roman" w:hAnsi="Times New Roman"/>
        </w:rPr>
        <w:instrText xml:space="preserve">  seq fulu_equation_133730912707223732  </w:instrText>
      </w:r>
      <w:r w:rsidRPr="00426393">
        <w:rPr>
          <w:rFonts w:ascii="Times New Roman" w:hAnsi="Times New Roman"/>
        </w:rPr>
        <w:fldChar w:fldCharType="separate"/>
      </w:r>
      <w:r w:rsidR="007E49B2" w:rsidRPr="00426393">
        <w:rPr>
          <w:rFonts w:ascii="Times New Roman" w:hAnsi="Times New Roman"/>
          <w:noProof/>
        </w:rPr>
        <w:t>36</w:t>
      </w:r>
      <w:r w:rsidRPr="00426393">
        <w:rPr>
          <w:rFonts w:ascii="Times New Roman" w:hAnsi="Times New Roman"/>
        </w:rPr>
        <w:fldChar w:fldCharType="end"/>
      </w:r>
      <w:r w:rsidRPr="00426393">
        <w:rPr>
          <w:rFonts w:ascii="Times New Roman" w:hAnsi="Times New Roman"/>
        </w:rPr>
        <w:t>)</w:t>
      </w:r>
    </w:p>
    <w:p w14:paraId="3BADCBCE" w14:textId="55C5D5B1" w:rsidR="005A5FB5" w:rsidRPr="00426393" w:rsidRDefault="005A5FB5" w:rsidP="005A5FB5">
      <w:pPr>
        <w:pStyle w:val="afffffff1"/>
        <w:rPr>
          <w:rFonts w:ascii="Times New Roman" w:hAnsi="Times New Roman"/>
        </w:rPr>
      </w:pPr>
      <w:r w:rsidRPr="00426393">
        <w:rPr>
          <w:rFonts w:ascii="Times New Roman" w:hAnsi="Times New Roman"/>
        </w:rPr>
        <w:tab/>
      </w:r>
      <m:oMath>
        <m:sSub>
          <m:sSubPr>
            <m:ctrlPr>
              <w:rPr>
                <w:rFonts w:ascii="Cambria Math" w:hAnsi="Cambria Math"/>
              </w:rPr>
            </m:ctrlPr>
          </m:sSubPr>
          <m:e>
            <m:r>
              <w:rPr>
                <w:rFonts w:ascii="Cambria Math" w:hAnsi="Cambria Math"/>
              </w:rPr>
              <m:t>ACSR</m:t>
            </m:r>
          </m:e>
          <m:sub>
            <m:r>
              <w:rPr>
                <w:rFonts w:ascii="Cambria Math" w:hAnsi="Cambria Math"/>
              </w:rPr>
              <m:t>S</m:t>
            </m:r>
          </m:sub>
        </m:sSub>
        <m:r>
          <w:rPr>
            <w:rFonts w:ascii="Cambria Math" w:hAnsi="Cambria Math"/>
          </w:rPr>
          <m:t>=0.043×S+0.375</m:t>
        </m:r>
      </m:oMath>
      <w:r w:rsidRPr="00426393">
        <w:rPr>
          <w:rFonts w:ascii="Times New Roman" w:eastAsia="微软雅黑" w:hAnsi="Times New Roman"/>
        </w:rPr>
        <w:tab/>
      </w:r>
      <w:r w:rsidRPr="00426393">
        <w:rPr>
          <w:rFonts w:ascii="Times New Roman" w:hAnsi="Times New Roman"/>
        </w:rPr>
        <w:t>(C.</w:t>
      </w:r>
      <w:r w:rsidRPr="00426393">
        <w:rPr>
          <w:rFonts w:ascii="Times New Roman" w:hAnsi="Times New Roman"/>
        </w:rPr>
        <w:fldChar w:fldCharType="begin"/>
      </w:r>
      <w:r w:rsidRPr="00426393">
        <w:rPr>
          <w:rFonts w:ascii="Times New Roman" w:hAnsi="Times New Roman"/>
        </w:rPr>
        <w:instrText xml:space="preserve">  seq fulu_equation_133730912707223732  </w:instrText>
      </w:r>
      <w:r w:rsidRPr="00426393">
        <w:rPr>
          <w:rFonts w:ascii="Times New Roman" w:hAnsi="Times New Roman"/>
        </w:rPr>
        <w:fldChar w:fldCharType="separate"/>
      </w:r>
      <w:r w:rsidR="007E49B2" w:rsidRPr="00426393">
        <w:rPr>
          <w:rFonts w:ascii="Times New Roman" w:hAnsi="Times New Roman"/>
          <w:noProof/>
        </w:rPr>
        <w:t>37</w:t>
      </w:r>
      <w:r w:rsidRPr="00426393">
        <w:rPr>
          <w:rFonts w:ascii="Times New Roman" w:hAnsi="Times New Roman"/>
        </w:rPr>
        <w:fldChar w:fldCharType="end"/>
      </w:r>
      <w:r w:rsidRPr="00426393">
        <w:rPr>
          <w:rFonts w:ascii="Times New Roman" w:hAnsi="Times New Roman"/>
        </w:rPr>
        <w:t>)</w:t>
      </w:r>
    </w:p>
    <w:p w14:paraId="68705E39" w14:textId="230A0A2F" w:rsidR="005A5FB5" w:rsidRPr="00426393" w:rsidRDefault="005A5FB5" w:rsidP="005A5FB5">
      <w:pPr>
        <w:pStyle w:val="afffffff1"/>
        <w:rPr>
          <w:rFonts w:ascii="Times New Roman" w:hAnsi="Times New Roman"/>
        </w:rPr>
      </w:pPr>
      <w:r w:rsidRPr="00426393">
        <w:rPr>
          <w:rFonts w:ascii="Times New Roman" w:hAnsi="Times New Roman"/>
        </w:rPr>
        <w:tab/>
      </w:r>
      <m:oMath>
        <m:r>
          <w:rPr>
            <w:rFonts w:ascii="Cambria Math" w:hAnsi="Cambria Math"/>
          </w:rPr>
          <m:t>S=</m:t>
        </m:r>
        <m:f>
          <m:fPr>
            <m:ctrlPr>
              <w:rPr>
                <w:rFonts w:ascii="Cambria Math" w:hAnsi="Cambria Math"/>
                <w:i/>
                <w:iCs/>
              </w:rPr>
            </m:ctrlPr>
          </m:fPr>
          <m:num>
            <m:nary>
              <m:naryPr>
                <m:chr m:val="∑"/>
                <m:limLoc m:val="subSup"/>
                <m:ctrlPr>
                  <w:rPr>
                    <w:rFonts w:ascii="Cambria Math" w:hAnsi="Cambria Math"/>
                    <w:i/>
                    <w:iCs/>
                  </w:rPr>
                </m:ctrlPr>
              </m:naryPr>
              <m:sub>
                <m:r>
                  <w:rPr>
                    <w:rFonts w:ascii="Cambria Math" w:hAnsi="Cambria Math"/>
                  </w:rPr>
                  <m:t>i=1</m:t>
                </m:r>
              </m:sub>
              <m:sup>
                <m:r>
                  <w:rPr>
                    <w:rFonts w:ascii="Cambria Math" w:hAnsi="Cambria Math"/>
                  </w:rPr>
                  <m:t>n</m:t>
                </m:r>
              </m:sup>
              <m:e>
                <m:sSub>
                  <m:sSubPr>
                    <m:ctrlPr>
                      <w:rPr>
                        <w:rFonts w:ascii="Cambria Math" w:hAnsi="Cambria Math"/>
                        <w:i/>
                        <w:iCs/>
                      </w:rPr>
                    </m:ctrlPr>
                  </m:sSubPr>
                  <m:e>
                    <m:r>
                      <w:rPr>
                        <w:rFonts w:ascii="Cambria Math" w:hAnsi="Cambria Math"/>
                      </w:rPr>
                      <m:t>CY</m:t>
                    </m:r>
                  </m:e>
                  <m:sub>
                    <m:r>
                      <w:rPr>
                        <w:rFonts w:ascii="Cambria Math" w:hAnsi="Cambria Math"/>
                      </w:rPr>
                      <m:t>i</m:t>
                    </m:r>
                  </m:sub>
                </m:sSub>
                <m:r>
                  <w:rPr>
                    <w:rFonts w:ascii="Cambria Math" w:hAnsi="Cambria Math"/>
                  </w:rPr>
                  <m:t>×</m:t>
                </m:r>
                <m:sSub>
                  <m:sSubPr>
                    <m:ctrlPr>
                      <w:rPr>
                        <w:rFonts w:ascii="Cambria Math" w:hAnsi="Cambria Math"/>
                        <w:i/>
                        <w:iCs/>
                      </w:rPr>
                    </m:ctrlPr>
                  </m:sSubPr>
                  <m:e>
                    <m:r>
                      <w:rPr>
                        <w:rFonts w:ascii="Cambria Math" w:hAnsi="Cambria Math"/>
                      </w:rPr>
                      <m:t>SGR</m:t>
                    </m:r>
                  </m:e>
                  <m:sub>
                    <m:r>
                      <w:rPr>
                        <w:rFonts w:ascii="Cambria Math" w:hAnsi="Cambria Math"/>
                      </w:rPr>
                      <m:t>i</m:t>
                    </m:r>
                  </m:sub>
                </m:sSub>
              </m:e>
            </m:nary>
          </m:num>
          <m:den>
            <m:sSub>
              <m:sSubPr>
                <m:ctrlPr>
                  <w:rPr>
                    <w:rFonts w:ascii="Cambria Math" w:hAnsi="Cambria Math"/>
                    <w:i/>
                    <w:iCs/>
                  </w:rPr>
                </m:ctrlPr>
              </m:sSubPr>
              <m:e>
                <m:r>
                  <w:rPr>
                    <w:rFonts w:ascii="Cambria Math" w:hAnsi="Cambria Math"/>
                  </w:rPr>
                  <m:t>S</m:t>
                </m:r>
              </m:e>
              <m:sub>
                <m:r>
                  <w:rPr>
                    <w:rFonts w:ascii="Cambria Math" w:hAnsi="Cambria Math"/>
                  </w:rPr>
                  <m:t>P</m:t>
                </m:r>
              </m:sub>
            </m:sSub>
          </m:den>
        </m:f>
      </m:oMath>
      <w:r w:rsidRPr="00426393">
        <w:rPr>
          <w:rFonts w:ascii="Times New Roman" w:eastAsia="微软雅黑" w:hAnsi="Times New Roman"/>
        </w:rPr>
        <w:tab/>
      </w:r>
      <w:r w:rsidRPr="00426393">
        <w:rPr>
          <w:rFonts w:ascii="Times New Roman" w:hAnsi="Times New Roman"/>
        </w:rPr>
        <w:t>(C.</w:t>
      </w:r>
      <w:r w:rsidRPr="00426393">
        <w:rPr>
          <w:rFonts w:ascii="Times New Roman" w:hAnsi="Times New Roman"/>
        </w:rPr>
        <w:fldChar w:fldCharType="begin"/>
      </w:r>
      <w:r w:rsidRPr="00426393">
        <w:rPr>
          <w:rFonts w:ascii="Times New Roman" w:hAnsi="Times New Roman"/>
        </w:rPr>
        <w:instrText xml:space="preserve">  seq fulu_equation_133730912707223732  </w:instrText>
      </w:r>
      <w:r w:rsidRPr="00426393">
        <w:rPr>
          <w:rFonts w:ascii="Times New Roman" w:hAnsi="Times New Roman"/>
        </w:rPr>
        <w:fldChar w:fldCharType="separate"/>
      </w:r>
      <w:r w:rsidR="007E49B2" w:rsidRPr="00426393">
        <w:rPr>
          <w:rFonts w:ascii="Times New Roman" w:hAnsi="Times New Roman"/>
          <w:noProof/>
        </w:rPr>
        <w:t>38</w:t>
      </w:r>
      <w:r w:rsidRPr="00426393">
        <w:rPr>
          <w:rFonts w:ascii="Times New Roman" w:hAnsi="Times New Roman"/>
        </w:rPr>
        <w:fldChar w:fldCharType="end"/>
      </w:r>
      <w:r w:rsidRPr="00426393">
        <w:rPr>
          <w:rFonts w:ascii="Times New Roman" w:hAnsi="Times New Roman"/>
        </w:rPr>
        <w:t>)</w:t>
      </w:r>
    </w:p>
    <w:p w14:paraId="40C0716D" w14:textId="63095927" w:rsidR="005A5FB5" w:rsidRPr="00426393" w:rsidRDefault="005A5FB5" w:rsidP="005A5FB5">
      <w:pPr>
        <w:pStyle w:val="afffff4"/>
        <w:rPr>
          <w:rFonts w:ascii="Times New Roman" w:hAnsi="Times New Roman"/>
        </w:rPr>
      </w:pPr>
      <w:r w:rsidRPr="00426393">
        <w:rPr>
          <w:rFonts w:ascii="Times New Roman" w:hAnsi="Times New Roman"/>
        </w:rPr>
        <w:t>式中：</w:t>
      </w:r>
    </w:p>
    <w:p w14:paraId="6DEA7B20" w14:textId="77777777" w:rsidR="005A5FB5" w:rsidRPr="00426393" w:rsidRDefault="00000000" w:rsidP="005A5FB5">
      <w:pPr>
        <w:pStyle w:val="afffff5"/>
        <w:ind w:firstLine="420"/>
        <w:rPr>
          <w:rFonts w:ascii="Times New Roman"/>
        </w:rPr>
      </w:pPr>
      <m:oMath>
        <m:sSub>
          <m:sSubPr>
            <m:ctrlPr>
              <w:rPr>
                <w:rFonts w:ascii="Cambria Math" w:hAnsi="Cambria Math"/>
                <w:i/>
                <w:kern w:val="2"/>
                <w:szCs w:val="21"/>
              </w:rPr>
            </m:ctrlPr>
          </m:sSubPr>
          <m:e>
            <m:r>
              <w:rPr>
                <w:rFonts w:ascii="Cambria Math" w:hAnsi="Cambria Math"/>
              </w:rPr>
              <m:t>ACSR</m:t>
            </m:r>
          </m:e>
          <m:sub>
            <m:r>
              <w:rPr>
                <w:rFonts w:ascii="Cambria Math" w:hAnsi="Cambria Math"/>
              </w:rPr>
              <m:t>S</m:t>
            </m:r>
          </m:sub>
        </m:sSub>
      </m:oMath>
      <w:r w:rsidR="005A5FB5" w:rsidRPr="00426393">
        <w:rPr>
          <w:rFonts w:ascii="Times New Roman"/>
        </w:rPr>
        <w:t>——</w:t>
      </w:r>
      <w:r w:rsidR="005A5FB5" w:rsidRPr="00426393">
        <w:rPr>
          <w:rFonts w:ascii="Times New Roman"/>
        </w:rPr>
        <w:t>秸秆还田的农田</w:t>
      </w:r>
      <w:proofErr w:type="gramStart"/>
      <w:r w:rsidR="005A5FB5" w:rsidRPr="00426393">
        <w:rPr>
          <w:rFonts w:ascii="Times New Roman"/>
        </w:rPr>
        <w:t>土壤固碳速率</w:t>
      </w:r>
      <w:proofErr w:type="gramEnd"/>
      <w:r w:rsidR="005A5FB5" w:rsidRPr="00426393">
        <w:rPr>
          <w:rFonts w:ascii="Times New Roman"/>
        </w:rPr>
        <w:t>，单位：</w:t>
      </w:r>
      <w:proofErr w:type="spellStart"/>
      <w:r w:rsidR="005A5FB5" w:rsidRPr="00426393">
        <w:rPr>
          <w:rFonts w:ascii="Times New Roman"/>
        </w:rPr>
        <w:t>tC</w:t>
      </w:r>
      <w:proofErr w:type="spellEnd"/>
      <w:r w:rsidR="005A5FB5" w:rsidRPr="00426393">
        <w:rPr>
          <w:rFonts w:ascii="Times New Roman"/>
        </w:rPr>
        <w:t>/(hm</w:t>
      </w:r>
      <w:r w:rsidR="005A5FB5" w:rsidRPr="00426393">
        <w:rPr>
          <w:rFonts w:ascii="Times New Roman"/>
          <w:vertAlign w:val="superscript"/>
        </w:rPr>
        <w:t>2</w:t>
      </w:r>
      <w:r w:rsidR="005A5FB5" w:rsidRPr="00426393">
        <w:rPr>
          <w:rFonts w:ascii="Times New Roman"/>
        </w:rPr>
        <w:t>·a)</w:t>
      </w:r>
      <w:r w:rsidR="005A5FB5" w:rsidRPr="00426393">
        <w:rPr>
          <w:rFonts w:ascii="Times New Roman"/>
        </w:rPr>
        <w:t>；</w:t>
      </w:r>
    </w:p>
    <w:p w14:paraId="37669EAA" w14:textId="62B92004" w:rsidR="005A5FB5" w:rsidRPr="00426393" w:rsidRDefault="005A5FB5" w:rsidP="005A5FB5">
      <w:pPr>
        <w:pStyle w:val="afffff5"/>
        <w:ind w:firstLine="420"/>
        <w:rPr>
          <w:rFonts w:ascii="Times New Roman"/>
        </w:rPr>
      </w:pPr>
      <m:oMath>
        <m:r>
          <w:rPr>
            <w:rFonts w:ascii="Cambria Math" w:hAnsi="Cambria Math"/>
            <w:kern w:val="2"/>
            <w:szCs w:val="21"/>
          </w:rPr>
          <m:t>S</m:t>
        </m:r>
      </m:oMath>
      <w:r w:rsidRPr="00426393">
        <w:rPr>
          <w:rFonts w:ascii="Times New Roman"/>
        </w:rPr>
        <w:t>——</w:t>
      </w:r>
      <w:r w:rsidRPr="00426393">
        <w:rPr>
          <w:rFonts w:ascii="Times New Roman"/>
        </w:rPr>
        <w:t>单位耕地面积秸秆还田量，单位：</w:t>
      </w:r>
      <w:r w:rsidRPr="00426393">
        <w:rPr>
          <w:rFonts w:ascii="Times New Roman"/>
        </w:rPr>
        <w:t>t /</w:t>
      </w:r>
      <w:r w:rsidRPr="00426393">
        <w:rPr>
          <w:rFonts w:ascii="Times New Roman"/>
        </w:rPr>
        <w:t>（</w:t>
      </w:r>
      <w:r w:rsidRPr="00426393">
        <w:rPr>
          <w:rFonts w:ascii="Times New Roman"/>
        </w:rPr>
        <w:t>hm</w:t>
      </w:r>
      <w:r w:rsidRPr="00426393">
        <w:rPr>
          <w:rFonts w:ascii="Times New Roman"/>
          <w:vertAlign w:val="superscript"/>
        </w:rPr>
        <w:t>2</w:t>
      </w:r>
      <w:r w:rsidRPr="00426393">
        <w:rPr>
          <w:rFonts w:ascii="Times New Roman"/>
        </w:rPr>
        <w:t>·a</w:t>
      </w:r>
      <w:r w:rsidRPr="00426393">
        <w:rPr>
          <w:rFonts w:ascii="Times New Roman"/>
        </w:rPr>
        <w:t>）；</w:t>
      </w:r>
    </w:p>
    <w:p w14:paraId="5A23BE19" w14:textId="588A7541" w:rsidR="005A5FB5" w:rsidRPr="00426393" w:rsidRDefault="00000000" w:rsidP="005A5FB5">
      <w:pPr>
        <w:pStyle w:val="afffff5"/>
        <w:ind w:firstLine="420"/>
        <w:rPr>
          <w:rFonts w:ascii="Times New Roman"/>
        </w:rPr>
      </w:pPr>
      <m:oMath>
        <m:sSub>
          <m:sSubPr>
            <m:ctrlPr>
              <w:rPr>
                <w:rFonts w:ascii="Cambria Math" w:hAnsi="Cambria Math"/>
                <w:i/>
                <w:iCs/>
              </w:rPr>
            </m:ctrlPr>
          </m:sSubPr>
          <m:e>
            <m:r>
              <w:rPr>
                <w:rFonts w:ascii="Cambria Math" w:hAnsi="Cambria Math"/>
              </w:rPr>
              <m:t>CY</m:t>
            </m:r>
          </m:e>
          <m:sub>
            <m:r>
              <w:rPr>
                <w:rFonts w:ascii="Cambria Math" w:hAnsi="Cambria Math"/>
              </w:rPr>
              <m:t>i</m:t>
            </m:r>
          </m:sub>
        </m:sSub>
      </m:oMath>
      <w:r w:rsidR="005A5FB5" w:rsidRPr="00426393">
        <w:rPr>
          <w:rFonts w:ascii="Times New Roman"/>
        </w:rPr>
        <w:t>——</w:t>
      </w:r>
      <w:r w:rsidR="005A5FB5" w:rsidRPr="00426393">
        <w:rPr>
          <w:rFonts w:ascii="Times New Roman"/>
        </w:rPr>
        <w:t>作物</w:t>
      </w:r>
      <m:oMath>
        <m:r>
          <w:rPr>
            <w:rFonts w:ascii="Cambria Math" w:hAnsi="Cambria Math"/>
          </w:rPr>
          <m:t>i</m:t>
        </m:r>
      </m:oMath>
      <w:r w:rsidR="005A5FB5" w:rsidRPr="00426393">
        <w:rPr>
          <w:rFonts w:ascii="Times New Roman"/>
        </w:rPr>
        <w:t>核算年产量，单位：</w:t>
      </w:r>
      <w:r w:rsidR="005A5FB5" w:rsidRPr="00426393">
        <w:rPr>
          <w:rFonts w:ascii="Times New Roman"/>
        </w:rPr>
        <w:t>t/a</w:t>
      </w:r>
      <w:r w:rsidR="005A5FB5" w:rsidRPr="00426393">
        <w:rPr>
          <w:rFonts w:ascii="Times New Roman"/>
        </w:rPr>
        <w:t>；</w:t>
      </w:r>
    </w:p>
    <w:p w14:paraId="2840A704" w14:textId="1F2E565C" w:rsidR="005A5FB5" w:rsidRPr="00426393" w:rsidRDefault="00000000" w:rsidP="005A5FB5">
      <w:pPr>
        <w:pStyle w:val="afffff5"/>
        <w:ind w:firstLine="420"/>
        <w:rPr>
          <w:rFonts w:ascii="Times New Roman"/>
        </w:rPr>
      </w:pPr>
      <m:oMath>
        <m:sSub>
          <m:sSubPr>
            <m:ctrlPr>
              <w:rPr>
                <w:rFonts w:ascii="Cambria Math" w:hAnsi="Cambria Math"/>
                <w:i/>
                <w:iCs/>
              </w:rPr>
            </m:ctrlPr>
          </m:sSubPr>
          <m:e>
            <m:r>
              <w:rPr>
                <w:rFonts w:ascii="Cambria Math" w:hAnsi="Cambria Math"/>
              </w:rPr>
              <m:t>SGR</m:t>
            </m:r>
          </m:e>
          <m:sub>
            <m:r>
              <w:rPr>
                <w:rFonts w:ascii="Cambria Math" w:hAnsi="Cambria Math"/>
              </w:rPr>
              <m:t>i</m:t>
            </m:r>
          </m:sub>
        </m:sSub>
      </m:oMath>
      <w:r w:rsidR="005A5FB5" w:rsidRPr="00426393">
        <w:rPr>
          <w:rFonts w:ascii="Times New Roman"/>
        </w:rPr>
        <w:t>——</w:t>
      </w:r>
      <w:r w:rsidR="005A5FB5" w:rsidRPr="00426393">
        <w:rPr>
          <w:rFonts w:ascii="Times New Roman"/>
        </w:rPr>
        <w:t>作物</w:t>
      </w:r>
      <m:oMath>
        <m:r>
          <w:rPr>
            <w:rFonts w:ascii="Cambria Math" w:hAnsi="Cambria Math"/>
          </w:rPr>
          <m:t>i</m:t>
        </m:r>
      </m:oMath>
      <w:r w:rsidR="005A5FB5" w:rsidRPr="00426393">
        <w:rPr>
          <w:rFonts w:ascii="Times New Roman"/>
        </w:rPr>
        <w:t>的</w:t>
      </w:r>
      <w:proofErr w:type="gramStart"/>
      <w:r w:rsidR="005A5FB5" w:rsidRPr="00426393">
        <w:rPr>
          <w:rFonts w:ascii="Times New Roman"/>
        </w:rPr>
        <w:t>草谷比</w:t>
      </w:r>
      <w:proofErr w:type="gramEnd"/>
      <w:r w:rsidR="005A5FB5" w:rsidRPr="00426393">
        <w:rPr>
          <w:rFonts w:ascii="Times New Roman"/>
        </w:rPr>
        <w:t>，单位：无量纲，可参考表</w:t>
      </w:r>
      <w:r w:rsidR="005A5FB5" w:rsidRPr="00426393">
        <w:rPr>
          <w:rFonts w:ascii="Times New Roman"/>
        </w:rPr>
        <w:t>C.12</w:t>
      </w:r>
      <w:r w:rsidR="005A5FB5" w:rsidRPr="00426393">
        <w:rPr>
          <w:rFonts w:ascii="Times New Roman"/>
        </w:rPr>
        <w:t>取值；</w:t>
      </w:r>
    </w:p>
    <w:p w14:paraId="53540770" w14:textId="77777777" w:rsidR="005A5FB5" w:rsidRPr="00426393" w:rsidRDefault="00000000" w:rsidP="005A5FB5">
      <w:pPr>
        <w:pStyle w:val="afffff5"/>
        <w:ind w:firstLine="420"/>
        <w:rPr>
          <w:rFonts w:ascii="Times New Roman"/>
        </w:rPr>
      </w:pPr>
      <m:oMath>
        <m:sSub>
          <m:sSubPr>
            <m:ctrlPr>
              <w:rPr>
                <w:rFonts w:ascii="Cambria Math" w:hAnsi="Cambria Math"/>
                <w:i/>
                <w:kern w:val="2"/>
                <w:szCs w:val="21"/>
              </w:rPr>
            </m:ctrlPr>
          </m:sSubPr>
          <m:e>
            <m:r>
              <w:rPr>
                <w:rFonts w:ascii="Cambria Math" w:hAnsi="Cambria Math"/>
              </w:rPr>
              <m:t>S</m:t>
            </m:r>
          </m:e>
          <m:sub>
            <m:r>
              <w:rPr>
                <w:rFonts w:ascii="Cambria Math" w:hAnsi="Cambria Math"/>
              </w:rPr>
              <m:t>P</m:t>
            </m:r>
          </m:sub>
        </m:sSub>
      </m:oMath>
      <w:r w:rsidR="005A5FB5" w:rsidRPr="00426393">
        <w:rPr>
          <w:rFonts w:ascii="Times New Roman"/>
        </w:rPr>
        <w:t>——</w:t>
      </w:r>
      <w:r w:rsidR="005A5FB5" w:rsidRPr="00426393">
        <w:rPr>
          <w:rFonts w:ascii="Times New Roman"/>
        </w:rPr>
        <w:t>耕地面积，单位：</w:t>
      </w:r>
      <w:r w:rsidR="005A5FB5" w:rsidRPr="00426393">
        <w:rPr>
          <w:rFonts w:ascii="Times New Roman"/>
        </w:rPr>
        <w:t>hm</w:t>
      </w:r>
      <w:r w:rsidR="005A5FB5" w:rsidRPr="00426393">
        <w:rPr>
          <w:rFonts w:ascii="Times New Roman"/>
          <w:vertAlign w:val="superscript"/>
        </w:rPr>
        <w:t>2</w:t>
      </w:r>
      <w:r w:rsidR="005A5FB5" w:rsidRPr="00426393">
        <w:rPr>
          <w:rFonts w:ascii="Times New Roman"/>
        </w:rPr>
        <w:t>；</w:t>
      </w:r>
    </w:p>
    <w:p w14:paraId="59AE3C5C" w14:textId="3D9F7486" w:rsidR="005A5FB5" w:rsidRPr="00426393" w:rsidRDefault="005A5FB5" w:rsidP="005A5FB5">
      <w:pPr>
        <w:pStyle w:val="afffff5"/>
        <w:ind w:firstLine="420"/>
        <w:rPr>
          <w:rFonts w:ascii="Times New Roman"/>
        </w:rPr>
      </w:pPr>
      <m:oMath>
        <m:r>
          <w:rPr>
            <w:rFonts w:ascii="Cambria Math" w:hAnsi="Cambria Math"/>
          </w:rPr>
          <m:t>i</m:t>
        </m:r>
      </m:oMath>
      <w:r w:rsidRPr="00426393">
        <w:rPr>
          <w:rFonts w:ascii="Times New Roman"/>
        </w:rPr>
        <w:t>——</w:t>
      </w:r>
      <w:r w:rsidRPr="00426393">
        <w:rPr>
          <w:rFonts w:ascii="Times New Roman"/>
        </w:rPr>
        <w:t>作物类别；</w:t>
      </w:r>
    </w:p>
    <w:p w14:paraId="0C4E8C1D" w14:textId="2BBA37B2" w:rsidR="005A5FB5" w:rsidRPr="00426393" w:rsidRDefault="005A5FB5" w:rsidP="005A5FB5">
      <w:pPr>
        <w:pStyle w:val="afffff5"/>
        <w:ind w:firstLine="420"/>
        <w:rPr>
          <w:rFonts w:ascii="Cambria Math" w:hAnsi="Cambria Math"/>
          <w:oMath/>
        </w:rPr>
      </w:pPr>
      <m:oMath>
        <m:r>
          <w:rPr>
            <w:rFonts w:ascii="Cambria Math" w:hAnsi="Cambria Math"/>
          </w:rPr>
          <m:t>n</m:t>
        </m:r>
      </m:oMath>
      <w:r w:rsidRPr="00426393">
        <w:rPr>
          <w:rFonts w:ascii="Times New Roman"/>
        </w:rPr>
        <w:t>——</w:t>
      </w:r>
      <w:r w:rsidRPr="00426393">
        <w:rPr>
          <w:rFonts w:ascii="Times New Roman"/>
        </w:rPr>
        <w:t>作物种类。</w:t>
      </w:r>
      <w:r w:rsidRPr="00426393">
        <w:rPr>
          <w:rFonts w:ascii="Times New Roman"/>
        </w:rPr>
        <w:tab/>
      </w:r>
    </w:p>
    <w:p w14:paraId="1698759A" w14:textId="77777777" w:rsidR="003A55C5" w:rsidRPr="00426393" w:rsidRDefault="00000000">
      <w:pPr>
        <w:pStyle w:val="aff"/>
        <w:spacing w:before="156" w:after="156"/>
        <w:rPr>
          <w:rFonts w:ascii="Times New Roman"/>
        </w:rPr>
      </w:pPr>
      <w:r w:rsidRPr="00426393">
        <w:rPr>
          <w:rFonts w:ascii="Times New Roman"/>
        </w:rPr>
        <w:t>不同作物的</w:t>
      </w:r>
      <w:proofErr w:type="gramStart"/>
      <w:r w:rsidRPr="00426393">
        <w:rPr>
          <w:rFonts w:ascii="Times New Roman"/>
        </w:rPr>
        <w:t>草谷比</w:t>
      </w:r>
      <w:proofErr w:type="gramEnd"/>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3"/>
        <w:gridCol w:w="2334"/>
        <w:gridCol w:w="2333"/>
        <w:gridCol w:w="2334"/>
      </w:tblGrid>
      <w:tr w:rsidR="003A55C5" w:rsidRPr="00426393" w14:paraId="21590FF0" w14:textId="77777777">
        <w:trPr>
          <w:tblHeader/>
          <w:jc w:val="center"/>
        </w:trPr>
        <w:tc>
          <w:tcPr>
            <w:tcW w:w="2336" w:type="dxa"/>
            <w:tcBorders>
              <w:top w:val="single" w:sz="8" w:space="0" w:color="auto"/>
              <w:bottom w:val="single" w:sz="8" w:space="0" w:color="auto"/>
            </w:tcBorders>
            <w:shd w:val="clear" w:color="auto" w:fill="auto"/>
            <w:vAlign w:val="center"/>
          </w:tcPr>
          <w:p w14:paraId="71E44AE4" w14:textId="77777777" w:rsidR="003A55C5" w:rsidRPr="00426393" w:rsidRDefault="00000000" w:rsidP="009062FC">
            <w:pPr>
              <w:pStyle w:val="afffffffff9"/>
            </w:pPr>
            <w:r w:rsidRPr="00426393">
              <w:t>作物</w:t>
            </w:r>
          </w:p>
        </w:tc>
        <w:tc>
          <w:tcPr>
            <w:tcW w:w="2336" w:type="dxa"/>
            <w:tcBorders>
              <w:top w:val="single" w:sz="8" w:space="0" w:color="auto"/>
              <w:bottom w:val="single" w:sz="8" w:space="0" w:color="auto"/>
            </w:tcBorders>
            <w:shd w:val="clear" w:color="auto" w:fill="auto"/>
            <w:vAlign w:val="center"/>
          </w:tcPr>
          <w:p w14:paraId="5E1A04A3" w14:textId="77777777" w:rsidR="003A55C5" w:rsidRPr="00426393" w:rsidRDefault="00000000" w:rsidP="009062FC">
            <w:pPr>
              <w:pStyle w:val="afffffffff9"/>
            </w:pPr>
            <w:proofErr w:type="gramStart"/>
            <w:r w:rsidRPr="00426393">
              <w:t>草谷比</w:t>
            </w:r>
            <w:proofErr w:type="gramEnd"/>
          </w:p>
        </w:tc>
        <w:tc>
          <w:tcPr>
            <w:tcW w:w="2336" w:type="dxa"/>
            <w:tcBorders>
              <w:top w:val="single" w:sz="8" w:space="0" w:color="auto"/>
              <w:bottom w:val="single" w:sz="8" w:space="0" w:color="auto"/>
            </w:tcBorders>
            <w:shd w:val="clear" w:color="auto" w:fill="auto"/>
            <w:vAlign w:val="center"/>
          </w:tcPr>
          <w:p w14:paraId="2730CC24" w14:textId="77777777" w:rsidR="003A55C5" w:rsidRPr="00426393" w:rsidRDefault="00000000" w:rsidP="009062FC">
            <w:pPr>
              <w:pStyle w:val="afffffffff9"/>
            </w:pPr>
            <w:r w:rsidRPr="00426393">
              <w:t>作物</w:t>
            </w:r>
          </w:p>
        </w:tc>
        <w:tc>
          <w:tcPr>
            <w:tcW w:w="2336" w:type="dxa"/>
            <w:tcBorders>
              <w:top w:val="single" w:sz="8" w:space="0" w:color="auto"/>
              <w:bottom w:val="single" w:sz="8" w:space="0" w:color="auto"/>
            </w:tcBorders>
            <w:shd w:val="clear" w:color="auto" w:fill="auto"/>
            <w:vAlign w:val="center"/>
          </w:tcPr>
          <w:p w14:paraId="16143C46" w14:textId="77777777" w:rsidR="003A55C5" w:rsidRPr="00426393" w:rsidRDefault="00000000" w:rsidP="009062FC">
            <w:pPr>
              <w:pStyle w:val="afffffffff9"/>
            </w:pPr>
            <w:proofErr w:type="gramStart"/>
            <w:r w:rsidRPr="00426393">
              <w:t>草谷比</w:t>
            </w:r>
            <w:proofErr w:type="gramEnd"/>
          </w:p>
        </w:tc>
      </w:tr>
      <w:tr w:rsidR="003A55C5" w:rsidRPr="00426393" w14:paraId="27E543EA" w14:textId="77777777">
        <w:trPr>
          <w:jc w:val="center"/>
        </w:trPr>
        <w:tc>
          <w:tcPr>
            <w:tcW w:w="2336" w:type="dxa"/>
            <w:tcBorders>
              <w:top w:val="single" w:sz="8" w:space="0" w:color="auto"/>
            </w:tcBorders>
            <w:shd w:val="clear" w:color="auto" w:fill="auto"/>
            <w:vAlign w:val="center"/>
          </w:tcPr>
          <w:p w14:paraId="70C5411A" w14:textId="77777777" w:rsidR="003A55C5" w:rsidRPr="00426393" w:rsidRDefault="00000000" w:rsidP="009062FC">
            <w:pPr>
              <w:pStyle w:val="afffffffff9"/>
            </w:pPr>
            <w:r w:rsidRPr="00426393">
              <w:t>水稻</w:t>
            </w:r>
          </w:p>
        </w:tc>
        <w:tc>
          <w:tcPr>
            <w:tcW w:w="2336" w:type="dxa"/>
            <w:tcBorders>
              <w:top w:val="single" w:sz="8" w:space="0" w:color="auto"/>
            </w:tcBorders>
            <w:shd w:val="clear" w:color="auto" w:fill="auto"/>
            <w:vAlign w:val="center"/>
          </w:tcPr>
          <w:p w14:paraId="5A5F7742" w14:textId="77777777" w:rsidR="003A55C5" w:rsidRPr="00426393" w:rsidRDefault="00000000" w:rsidP="009062FC">
            <w:pPr>
              <w:pStyle w:val="afffffffff9"/>
            </w:pPr>
            <w:r w:rsidRPr="00426393">
              <w:t>0.623</w:t>
            </w:r>
          </w:p>
        </w:tc>
        <w:tc>
          <w:tcPr>
            <w:tcW w:w="2336" w:type="dxa"/>
            <w:tcBorders>
              <w:top w:val="single" w:sz="8" w:space="0" w:color="auto"/>
            </w:tcBorders>
            <w:shd w:val="clear" w:color="auto" w:fill="auto"/>
            <w:vAlign w:val="center"/>
          </w:tcPr>
          <w:p w14:paraId="1B6EFFB6" w14:textId="77777777" w:rsidR="003A55C5" w:rsidRPr="00426393" w:rsidRDefault="00000000" w:rsidP="009062FC">
            <w:pPr>
              <w:pStyle w:val="afffffffff9"/>
            </w:pPr>
            <w:r w:rsidRPr="00426393">
              <w:t>小麦</w:t>
            </w:r>
          </w:p>
        </w:tc>
        <w:tc>
          <w:tcPr>
            <w:tcW w:w="2336" w:type="dxa"/>
            <w:tcBorders>
              <w:top w:val="single" w:sz="8" w:space="0" w:color="auto"/>
            </w:tcBorders>
            <w:shd w:val="clear" w:color="auto" w:fill="auto"/>
            <w:vAlign w:val="center"/>
          </w:tcPr>
          <w:p w14:paraId="0C54AFB4" w14:textId="77777777" w:rsidR="003A55C5" w:rsidRPr="00426393" w:rsidRDefault="00000000" w:rsidP="009062FC">
            <w:pPr>
              <w:pStyle w:val="afffffffff9"/>
            </w:pPr>
            <w:r w:rsidRPr="00426393">
              <w:t>1.366</w:t>
            </w:r>
          </w:p>
        </w:tc>
      </w:tr>
      <w:tr w:rsidR="003A55C5" w:rsidRPr="00426393" w14:paraId="33F53A8D" w14:textId="77777777">
        <w:trPr>
          <w:jc w:val="center"/>
        </w:trPr>
        <w:tc>
          <w:tcPr>
            <w:tcW w:w="2336" w:type="dxa"/>
            <w:shd w:val="clear" w:color="auto" w:fill="auto"/>
            <w:vAlign w:val="center"/>
          </w:tcPr>
          <w:p w14:paraId="216B3257" w14:textId="77777777" w:rsidR="003A55C5" w:rsidRPr="00426393" w:rsidRDefault="00000000" w:rsidP="009062FC">
            <w:pPr>
              <w:pStyle w:val="afffffffff9"/>
            </w:pPr>
            <w:r w:rsidRPr="00426393">
              <w:t>玉米</w:t>
            </w:r>
          </w:p>
        </w:tc>
        <w:tc>
          <w:tcPr>
            <w:tcW w:w="2336" w:type="dxa"/>
            <w:shd w:val="clear" w:color="auto" w:fill="auto"/>
            <w:vAlign w:val="center"/>
          </w:tcPr>
          <w:p w14:paraId="2876EE47" w14:textId="333C0BFF" w:rsidR="003A55C5" w:rsidRPr="00426393" w:rsidRDefault="00000000" w:rsidP="009062FC">
            <w:pPr>
              <w:pStyle w:val="afffffffff9"/>
            </w:pPr>
            <w:r w:rsidRPr="00426393">
              <w:t>2</w:t>
            </w:r>
            <w:r w:rsidR="005A5FB5" w:rsidRPr="00426393">
              <w:t>.000</w:t>
            </w:r>
          </w:p>
        </w:tc>
        <w:tc>
          <w:tcPr>
            <w:tcW w:w="2336" w:type="dxa"/>
            <w:shd w:val="clear" w:color="auto" w:fill="auto"/>
            <w:vAlign w:val="center"/>
          </w:tcPr>
          <w:p w14:paraId="759FD5E2" w14:textId="77777777" w:rsidR="003A55C5" w:rsidRPr="00426393" w:rsidRDefault="00000000" w:rsidP="009062FC">
            <w:pPr>
              <w:pStyle w:val="afffffffff9"/>
            </w:pPr>
            <w:r w:rsidRPr="00426393">
              <w:t>油菜</w:t>
            </w:r>
          </w:p>
        </w:tc>
        <w:tc>
          <w:tcPr>
            <w:tcW w:w="2336" w:type="dxa"/>
            <w:shd w:val="clear" w:color="auto" w:fill="auto"/>
            <w:vAlign w:val="center"/>
          </w:tcPr>
          <w:p w14:paraId="0FDD32DE" w14:textId="536E9F9A" w:rsidR="003A55C5" w:rsidRPr="00426393" w:rsidRDefault="00000000" w:rsidP="009062FC">
            <w:pPr>
              <w:pStyle w:val="afffffffff9"/>
            </w:pPr>
            <w:r w:rsidRPr="00426393">
              <w:t>2</w:t>
            </w:r>
            <w:r w:rsidR="005A5FB5" w:rsidRPr="00426393">
              <w:t>.000</w:t>
            </w:r>
          </w:p>
        </w:tc>
      </w:tr>
      <w:tr w:rsidR="003A55C5" w:rsidRPr="00426393" w14:paraId="00554022" w14:textId="77777777">
        <w:trPr>
          <w:jc w:val="center"/>
        </w:trPr>
        <w:tc>
          <w:tcPr>
            <w:tcW w:w="2336" w:type="dxa"/>
            <w:shd w:val="clear" w:color="auto" w:fill="auto"/>
            <w:vAlign w:val="center"/>
          </w:tcPr>
          <w:p w14:paraId="61D40D23" w14:textId="77777777" w:rsidR="003A55C5" w:rsidRPr="00426393" w:rsidRDefault="00000000" w:rsidP="009062FC">
            <w:pPr>
              <w:pStyle w:val="afffffffff9"/>
            </w:pPr>
            <w:r w:rsidRPr="00426393">
              <w:t>棉花</w:t>
            </w:r>
          </w:p>
        </w:tc>
        <w:tc>
          <w:tcPr>
            <w:tcW w:w="2336" w:type="dxa"/>
            <w:shd w:val="clear" w:color="auto" w:fill="auto"/>
            <w:vAlign w:val="center"/>
          </w:tcPr>
          <w:p w14:paraId="1F08D05B" w14:textId="28B90427" w:rsidR="003A55C5" w:rsidRPr="00426393" w:rsidRDefault="00000000" w:rsidP="009062FC">
            <w:pPr>
              <w:pStyle w:val="afffffffff9"/>
            </w:pPr>
            <w:r w:rsidRPr="00426393">
              <w:t>8.1</w:t>
            </w:r>
            <w:r w:rsidR="005A5FB5" w:rsidRPr="00426393">
              <w:t>00</w:t>
            </w:r>
          </w:p>
        </w:tc>
        <w:tc>
          <w:tcPr>
            <w:tcW w:w="2336" w:type="dxa"/>
            <w:shd w:val="clear" w:color="auto" w:fill="auto"/>
            <w:vAlign w:val="center"/>
          </w:tcPr>
          <w:p w14:paraId="302E0854" w14:textId="77777777" w:rsidR="003A55C5" w:rsidRPr="00426393" w:rsidRDefault="00000000" w:rsidP="009062FC">
            <w:pPr>
              <w:pStyle w:val="afffffffff9"/>
            </w:pPr>
            <w:r w:rsidRPr="00426393">
              <w:t>马铃薯</w:t>
            </w:r>
          </w:p>
        </w:tc>
        <w:tc>
          <w:tcPr>
            <w:tcW w:w="2336" w:type="dxa"/>
            <w:shd w:val="clear" w:color="auto" w:fill="auto"/>
            <w:vAlign w:val="center"/>
          </w:tcPr>
          <w:p w14:paraId="71024D1D" w14:textId="427C6BB4" w:rsidR="003A55C5" w:rsidRPr="00426393" w:rsidRDefault="00000000" w:rsidP="009062FC">
            <w:pPr>
              <w:pStyle w:val="afffffffff9"/>
            </w:pPr>
            <w:r w:rsidRPr="00426393">
              <w:t>0.5</w:t>
            </w:r>
            <w:r w:rsidR="005A5FB5" w:rsidRPr="00426393">
              <w:t>00</w:t>
            </w:r>
          </w:p>
        </w:tc>
      </w:tr>
    </w:tbl>
    <w:p w14:paraId="618A0FB9" w14:textId="7BFECF86" w:rsidR="003A55C5" w:rsidRPr="00426393" w:rsidRDefault="00000000">
      <w:pPr>
        <w:pStyle w:val="aff4"/>
        <w:spacing w:before="156" w:after="156"/>
        <w:rPr>
          <w:rFonts w:ascii="Times New Roman"/>
        </w:rPr>
      </w:pPr>
      <w:bookmarkStart w:id="128" w:name="_Toc179690161"/>
      <w:bookmarkStart w:id="129" w:name="_Toc179674325"/>
      <w:r w:rsidRPr="00426393">
        <w:rPr>
          <w:rFonts w:ascii="Times New Roman"/>
        </w:rPr>
        <w:t>局部气候调节</w:t>
      </w:r>
      <w:r w:rsidR="00CA3396" w:rsidRPr="00426393">
        <w:rPr>
          <w:rFonts w:ascii="Times New Roman"/>
        </w:rPr>
        <w:t>服务核算</w:t>
      </w:r>
      <w:r w:rsidRPr="00426393">
        <w:rPr>
          <w:rFonts w:ascii="Times New Roman"/>
        </w:rPr>
        <w:t>主要参数</w:t>
      </w:r>
      <w:bookmarkEnd w:id="128"/>
      <w:bookmarkEnd w:id="129"/>
    </w:p>
    <w:p w14:paraId="3A5FEBCE" w14:textId="085630B1" w:rsidR="007E49B2" w:rsidRPr="00426393" w:rsidRDefault="007E49B2" w:rsidP="00C26C1A">
      <w:pPr>
        <w:pStyle w:val="aff5"/>
        <w:rPr>
          <w:rFonts w:ascii="Times New Roman"/>
        </w:rPr>
      </w:pPr>
      <w:r w:rsidRPr="00426393">
        <w:rPr>
          <w:rFonts w:ascii="Times New Roman"/>
        </w:rPr>
        <w:t>自然水体水面</w:t>
      </w:r>
      <w:r w:rsidR="003167D5" w:rsidRPr="00426393">
        <w:rPr>
          <w:rFonts w:ascii="Times New Roman"/>
        </w:rPr>
        <w:t>日</w:t>
      </w:r>
      <w:r w:rsidRPr="00426393">
        <w:rPr>
          <w:rFonts w:ascii="Times New Roman"/>
        </w:rPr>
        <w:t>蒸发量</w:t>
      </w:r>
    </w:p>
    <w:p w14:paraId="7B8614BD" w14:textId="04B2BBEB" w:rsidR="004D79FB" w:rsidRPr="00426393" w:rsidRDefault="007E49B2" w:rsidP="003167D5">
      <w:pPr>
        <w:pStyle w:val="afffff5"/>
        <w:ind w:firstLine="420"/>
        <w:rPr>
          <w:rFonts w:ascii="Times New Roman"/>
        </w:rPr>
      </w:pPr>
      <w:r w:rsidRPr="00426393">
        <w:rPr>
          <w:rFonts w:ascii="Times New Roman"/>
        </w:rPr>
        <w:t>自然水体水面蒸发</w:t>
      </w:r>
      <w:r w:rsidR="003167D5" w:rsidRPr="00426393">
        <w:rPr>
          <w:rFonts w:ascii="Times New Roman"/>
        </w:rPr>
        <w:t>量</w:t>
      </w:r>
      <w:r w:rsidRPr="00426393">
        <w:rPr>
          <w:rFonts w:ascii="Times New Roman"/>
        </w:rPr>
        <w:t>，按照公式（</w:t>
      </w:r>
      <w:r w:rsidRPr="00426393">
        <w:rPr>
          <w:rFonts w:ascii="Times New Roman"/>
        </w:rPr>
        <w:t>C.39</w:t>
      </w:r>
      <w:r w:rsidRPr="00426393">
        <w:rPr>
          <w:rFonts w:ascii="Times New Roman"/>
        </w:rPr>
        <w:t>）计算。</w:t>
      </w:r>
    </w:p>
    <w:p w14:paraId="772E67D3" w14:textId="264C5A0A" w:rsidR="007E49B2" w:rsidRPr="00426393" w:rsidRDefault="007E49B2" w:rsidP="007E49B2">
      <w:pPr>
        <w:pStyle w:val="afffffff1"/>
        <w:rPr>
          <w:rFonts w:ascii="Times New Roman" w:hAnsi="Times New Roman"/>
        </w:rPr>
      </w:pPr>
      <w:r w:rsidRPr="00426393">
        <w:rPr>
          <w:rFonts w:ascii="Times New Roman" w:hAnsi="Times New Roman"/>
        </w:rPr>
        <w:tab/>
      </w:r>
      <m:oMath>
        <m:sSub>
          <m:sSubPr>
            <m:ctrlPr>
              <w:rPr>
                <w:rFonts w:ascii="Cambria Math" w:hAnsi="Cambria Math"/>
                <w:i/>
              </w:rPr>
            </m:ctrlPr>
          </m:sSubPr>
          <m:e>
            <m:r>
              <w:rPr>
                <w:rFonts w:ascii="Cambria Math" w:hAnsi="Cambria Math"/>
              </w:rPr>
              <m:t>E</m:t>
            </m:r>
          </m:e>
          <m:sub>
            <m:r>
              <w:rPr>
                <w:rFonts w:ascii="Cambria Math" w:hAnsi="Cambria Math"/>
              </w:rPr>
              <m:t>w</m:t>
            </m:r>
          </m:sub>
        </m:sSub>
        <m:r>
          <w:rPr>
            <w:rFonts w:ascii="Cambria Math" w:hAnsi="Cambria Math"/>
          </w:rPr>
          <m:t>=E×k</m:t>
        </m:r>
        <m:r>
          <w:rPr>
            <w:rFonts w:ascii="Cambria Math" w:hAnsi="Cambria Math"/>
          </w:rPr>
          <m:t>×</m:t>
        </m:r>
        <m:r>
          <w:rPr>
            <w:rFonts w:ascii="Cambria Math" w:hAnsi="Cambria Math"/>
          </w:rPr>
          <m:t>A×</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426393">
        <w:rPr>
          <w:rFonts w:ascii="Times New Roman" w:eastAsia="微软雅黑" w:hAnsi="Times New Roman"/>
        </w:rPr>
        <w:tab/>
      </w:r>
      <w:r w:rsidRPr="00426393">
        <w:rPr>
          <w:rFonts w:ascii="Times New Roman" w:hAnsi="Times New Roman"/>
        </w:rPr>
        <w:t>(C.</w:t>
      </w:r>
      <w:r w:rsidRPr="00426393">
        <w:rPr>
          <w:rFonts w:ascii="Times New Roman" w:hAnsi="Times New Roman"/>
        </w:rPr>
        <w:fldChar w:fldCharType="begin"/>
      </w:r>
      <w:r w:rsidRPr="00426393">
        <w:rPr>
          <w:rFonts w:ascii="Times New Roman" w:hAnsi="Times New Roman"/>
        </w:rPr>
        <w:instrText xml:space="preserve">  seq fulu_equation_133730912707223732  </w:instrText>
      </w:r>
      <w:r w:rsidRPr="00426393">
        <w:rPr>
          <w:rFonts w:ascii="Times New Roman" w:hAnsi="Times New Roman"/>
        </w:rPr>
        <w:fldChar w:fldCharType="separate"/>
      </w:r>
      <w:r w:rsidRPr="00426393">
        <w:rPr>
          <w:rFonts w:ascii="Times New Roman" w:hAnsi="Times New Roman"/>
          <w:noProof/>
        </w:rPr>
        <w:t>39</w:t>
      </w:r>
      <w:r w:rsidRPr="00426393">
        <w:rPr>
          <w:rFonts w:ascii="Times New Roman" w:hAnsi="Times New Roman"/>
        </w:rPr>
        <w:fldChar w:fldCharType="end"/>
      </w:r>
      <w:r w:rsidRPr="00426393">
        <w:rPr>
          <w:rFonts w:ascii="Times New Roman" w:hAnsi="Times New Roman"/>
        </w:rPr>
        <w:t>)</w:t>
      </w:r>
    </w:p>
    <w:p w14:paraId="75BB1FE0" w14:textId="57C6CC6A" w:rsidR="007E49B2" w:rsidRPr="00426393" w:rsidRDefault="007E49B2" w:rsidP="007E49B2">
      <w:pPr>
        <w:pStyle w:val="afffff4"/>
        <w:rPr>
          <w:rFonts w:ascii="Times New Roman" w:hAnsi="Times New Roman"/>
        </w:rPr>
      </w:pPr>
      <w:r w:rsidRPr="00426393">
        <w:rPr>
          <w:rFonts w:ascii="Times New Roman" w:hAnsi="Times New Roman"/>
        </w:rPr>
        <w:t>式中：</w:t>
      </w:r>
    </w:p>
    <w:p w14:paraId="315C7C7A" w14:textId="03ABA68F" w:rsidR="007E49B2" w:rsidRPr="00426393" w:rsidRDefault="00000000" w:rsidP="007E49B2">
      <w:pPr>
        <w:pStyle w:val="afffff5"/>
        <w:ind w:firstLine="420"/>
        <w:rPr>
          <w:rFonts w:ascii="Times New Roman"/>
        </w:rPr>
      </w:pPr>
      <m:oMath>
        <m:sSub>
          <m:sSubPr>
            <m:ctrlPr>
              <w:rPr>
                <w:rFonts w:ascii="Cambria Math" w:eastAsia="方正仿宋_GBK" w:hAnsi="Cambria Math"/>
                <w:i/>
                <w:color w:val="000000" w:themeColor="text1"/>
                <w:kern w:val="15"/>
              </w:rPr>
            </m:ctrlPr>
          </m:sSubPr>
          <m:e>
            <m:r>
              <w:rPr>
                <w:rFonts w:ascii="Cambria Math" w:eastAsia="方正仿宋_GBK" w:hAnsi="Cambria Math"/>
                <w:color w:val="000000" w:themeColor="text1"/>
                <w:kern w:val="15"/>
              </w:rPr>
              <m:t>E</m:t>
            </m:r>
          </m:e>
          <m:sub>
            <m:r>
              <w:rPr>
                <w:rFonts w:ascii="Cambria Math" w:eastAsia="方正仿宋_GBK" w:hAnsi="Cambria Math"/>
                <w:color w:val="000000" w:themeColor="text1"/>
                <w:kern w:val="15"/>
              </w:rPr>
              <m:t>w</m:t>
            </m:r>
          </m:sub>
        </m:sSub>
      </m:oMath>
      <w:r w:rsidR="007E49B2" w:rsidRPr="00426393">
        <w:rPr>
          <w:rFonts w:ascii="Times New Roman"/>
        </w:rPr>
        <w:t>——</w:t>
      </w:r>
      <w:r w:rsidR="007E49B2" w:rsidRPr="00426393">
        <w:rPr>
          <w:rFonts w:ascii="Times New Roman"/>
        </w:rPr>
        <w:t>自然水体水面</w:t>
      </w:r>
      <w:r w:rsidR="003167D5" w:rsidRPr="00426393">
        <w:rPr>
          <w:rFonts w:ascii="Times New Roman"/>
        </w:rPr>
        <w:t>日</w:t>
      </w:r>
      <w:r w:rsidR="007E49B2" w:rsidRPr="00426393">
        <w:rPr>
          <w:rFonts w:ascii="Times New Roman"/>
        </w:rPr>
        <w:t>蒸发量，单位：</w:t>
      </w:r>
      <w:r w:rsidR="007E49B2" w:rsidRPr="00426393">
        <w:rPr>
          <w:rFonts w:ascii="Times New Roman"/>
        </w:rPr>
        <w:t>m</w:t>
      </w:r>
      <w:r w:rsidR="007E49B2" w:rsidRPr="00426393">
        <w:rPr>
          <w:rFonts w:ascii="Times New Roman"/>
          <w:vertAlign w:val="superscript"/>
        </w:rPr>
        <w:t>3</w:t>
      </w:r>
      <w:r w:rsidR="007E49B2" w:rsidRPr="00426393">
        <w:rPr>
          <w:rFonts w:ascii="Times New Roman"/>
        </w:rPr>
        <w:t>；</w:t>
      </w:r>
    </w:p>
    <w:p w14:paraId="0C3B56D8" w14:textId="62887C17" w:rsidR="007E49B2" w:rsidRPr="00426393" w:rsidRDefault="007E49B2" w:rsidP="007E49B2">
      <w:pPr>
        <w:pStyle w:val="afffff5"/>
        <w:ind w:firstLine="420"/>
        <w:rPr>
          <w:rFonts w:ascii="Times New Roman"/>
        </w:rPr>
      </w:pPr>
      <m:oMath>
        <m:r>
          <w:rPr>
            <w:rFonts w:ascii="Cambria Math" w:eastAsia="方正仿宋_GBK" w:hAnsi="Cambria Math"/>
            <w:color w:val="000000" w:themeColor="text1"/>
            <w:kern w:val="15"/>
          </w:rPr>
          <m:t>E</m:t>
        </m:r>
      </m:oMath>
      <w:r w:rsidRPr="00426393">
        <w:rPr>
          <w:rFonts w:ascii="Times New Roman"/>
        </w:rPr>
        <w:t>——</w:t>
      </w:r>
      <w:r w:rsidRPr="00426393">
        <w:rPr>
          <w:rFonts w:ascii="Times New Roman"/>
        </w:rPr>
        <w:t>小型蒸发器观测</w:t>
      </w:r>
      <w:r w:rsidR="003167D5" w:rsidRPr="00426393">
        <w:rPr>
          <w:rFonts w:ascii="Times New Roman"/>
        </w:rPr>
        <w:t>日</w:t>
      </w:r>
      <w:r w:rsidRPr="00426393">
        <w:rPr>
          <w:rFonts w:ascii="Times New Roman"/>
        </w:rPr>
        <w:t>蒸发量，单位：</w:t>
      </w:r>
      <w:r w:rsidR="003167D5" w:rsidRPr="00426393">
        <w:rPr>
          <w:rFonts w:ascii="Times New Roman"/>
        </w:rPr>
        <w:t>mm</w:t>
      </w:r>
      <w:r w:rsidRPr="00426393">
        <w:rPr>
          <w:rFonts w:ascii="Times New Roman"/>
        </w:rPr>
        <w:t>；</w:t>
      </w:r>
    </w:p>
    <w:p w14:paraId="3EA39932" w14:textId="1A8CF61C" w:rsidR="007E49B2" w:rsidRPr="00426393" w:rsidRDefault="007E49B2" w:rsidP="007E49B2">
      <w:pPr>
        <w:pStyle w:val="afffff5"/>
        <w:ind w:firstLine="420"/>
        <w:rPr>
          <w:rFonts w:ascii="Times New Roman"/>
        </w:rPr>
      </w:pPr>
      <m:oMath>
        <m:r>
          <w:rPr>
            <w:rFonts w:ascii="Cambria Math" w:eastAsia="方正仿宋_GBK" w:hAnsi="Cambria Math"/>
            <w:color w:val="000000" w:themeColor="text1"/>
            <w:kern w:val="15"/>
          </w:rPr>
          <m:t>k</m:t>
        </m:r>
      </m:oMath>
      <w:r w:rsidRPr="00426393">
        <w:rPr>
          <w:rFonts w:ascii="Times New Roman"/>
        </w:rPr>
        <w:t>——</w:t>
      </w:r>
      <w:r w:rsidR="00C26C1A" w:rsidRPr="00426393">
        <w:rPr>
          <w:rFonts w:ascii="Times New Roman"/>
        </w:rPr>
        <w:t>小型蒸发器与自然水体蒸发</w:t>
      </w:r>
      <w:r w:rsidRPr="00426393">
        <w:rPr>
          <w:rFonts w:ascii="Times New Roman"/>
        </w:rPr>
        <w:t>折算系数，默认取</w:t>
      </w:r>
      <w:r w:rsidRPr="00426393">
        <w:rPr>
          <w:rFonts w:ascii="Times New Roman"/>
        </w:rPr>
        <w:t>0.611</w:t>
      </w:r>
      <w:r w:rsidRPr="00426393">
        <w:rPr>
          <w:rFonts w:ascii="Times New Roman"/>
        </w:rPr>
        <w:t>；</w:t>
      </w:r>
    </w:p>
    <w:p w14:paraId="2F6871C1" w14:textId="72592291" w:rsidR="00C26C1A" w:rsidRPr="00426393" w:rsidRDefault="00C26C1A" w:rsidP="007E49B2">
      <w:pPr>
        <w:pStyle w:val="afffff5"/>
        <w:ind w:firstLine="420"/>
        <w:rPr>
          <w:rFonts w:ascii="Times New Roman"/>
        </w:rPr>
      </w:pPr>
      <m:oMath>
        <m:r>
          <w:rPr>
            <w:rFonts w:ascii="Cambria Math" w:hAnsi="Cambria Math"/>
          </w:rPr>
          <m:t>A</m:t>
        </m:r>
      </m:oMath>
      <w:r w:rsidRPr="00426393">
        <w:rPr>
          <w:rFonts w:ascii="Times New Roman"/>
        </w:rPr>
        <w:t>——</w:t>
      </w:r>
      <w:r w:rsidRPr="00426393">
        <w:rPr>
          <w:rFonts w:ascii="Times New Roman"/>
        </w:rPr>
        <w:t>自然水体面积，单位：</w:t>
      </w:r>
      <w:r w:rsidRPr="00426393">
        <w:rPr>
          <w:rFonts w:ascii="Times New Roman"/>
        </w:rPr>
        <w:t>m</w:t>
      </w:r>
      <w:r w:rsidRPr="00426393">
        <w:rPr>
          <w:rFonts w:ascii="Times New Roman"/>
          <w:vertAlign w:val="superscript"/>
        </w:rPr>
        <w:t>2</w:t>
      </w:r>
      <w:r w:rsidRPr="00426393">
        <w:rPr>
          <w:rFonts w:ascii="Times New Roman"/>
        </w:rPr>
        <w:t>。</w:t>
      </w:r>
    </w:p>
    <w:p w14:paraId="6A747E25" w14:textId="77777777" w:rsidR="007E49B2" w:rsidRPr="00426393" w:rsidRDefault="007E49B2" w:rsidP="00C26C1A">
      <w:pPr>
        <w:pStyle w:val="aff5"/>
        <w:rPr>
          <w:rFonts w:ascii="Times New Roman"/>
        </w:rPr>
      </w:pPr>
      <w:r w:rsidRPr="00426393">
        <w:rPr>
          <w:rFonts w:ascii="Times New Roman"/>
        </w:rPr>
        <w:t>开放空调降温的天数</w:t>
      </w:r>
    </w:p>
    <w:p w14:paraId="12184B34" w14:textId="77777777" w:rsidR="007E49B2" w:rsidRPr="00426393" w:rsidRDefault="007E49B2" w:rsidP="007E49B2">
      <w:pPr>
        <w:pStyle w:val="afffff5"/>
        <w:ind w:firstLine="420"/>
        <w:rPr>
          <w:rFonts w:ascii="Times New Roman"/>
        </w:rPr>
      </w:pPr>
      <w:r w:rsidRPr="00426393">
        <w:rPr>
          <w:rFonts w:ascii="Times New Roman"/>
        </w:rPr>
        <w:t>核算年份内日最高气温大于等于</w:t>
      </w:r>
      <w:r w:rsidRPr="00426393">
        <w:rPr>
          <w:rFonts w:ascii="Times New Roman"/>
        </w:rPr>
        <w:t>26℃</w:t>
      </w:r>
      <w:r w:rsidRPr="00426393">
        <w:rPr>
          <w:rFonts w:ascii="Times New Roman"/>
        </w:rPr>
        <w:t>的天数。</w:t>
      </w:r>
    </w:p>
    <w:p w14:paraId="4909C3BC" w14:textId="77777777" w:rsidR="007E49B2" w:rsidRPr="00426393" w:rsidRDefault="007E49B2" w:rsidP="00C26C1A">
      <w:pPr>
        <w:pStyle w:val="aff5"/>
        <w:rPr>
          <w:rFonts w:ascii="Times New Roman"/>
        </w:rPr>
      </w:pPr>
      <w:r w:rsidRPr="00426393">
        <w:rPr>
          <w:rFonts w:ascii="Times New Roman"/>
        </w:rPr>
        <w:t>开放加湿器的天数</w:t>
      </w:r>
    </w:p>
    <w:p w14:paraId="16A6E5D5" w14:textId="7DC06065" w:rsidR="007E49B2" w:rsidRPr="00426393" w:rsidRDefault="007E49B2" w:rsidP="007E49B2">
      <w:pPr>
        <w:pStyle w:val="afffff5"/>
        <w:ind w:firstLine="420"/>
        <w:rPr>
          <w:rFonts w:ascii="Times New Roman"/>
        </w:rPr>
      </w:pPr>
      <w:r w:rsidRPr="00426393">
        <w:rPr>
          <w:rFonts w:ascii="Times New Roman"/>
        </w:rPr>
        <w:t>核算年份内日平均湿度小于</w:t>
      </w:r>
      <w:r w:rsidRPr="00426393">
        <w:rPr>
          <w:rFonts w:ascii="Times New Roman"/>
        </w:rPr>
        <w:t>30%</w:t>
      </w:r>
      <w:r w:rsidRPr="00426393">
        <w:rPr>
          <w:rFonts w:ascii="Times New Roman"/>
        </w:rPr>
        <w:t>的天数。</w:t>
      </w:r>
    </w:p>
    <w:p w14:paraId="336CEB07" w14:textId="17FC8F18" w:rsidR="003A55C5" w:rsidRPr="00426393" w:rsidRDefault="00000000">
      <w:pPr>
        <w:pStyle w:val="aff4"/>
        <w:spacing w:before="156" w:after="156"/>
        <w:rPr>
          <w:rFonts w:ascii="Times New Roman"/>
        </w:rPr>
      </w:pPr>
      <w:bookmarkStart w:id="130" w:name="_Toc179690162"/>
      <w:bookmarkStart w:id="131" w:name="_Toc179674326"/>
      <w:r w:rsidRPr="00426393">
        <w:rPr>
          <w:rFonts w:ascii="Times New Roman"/>
        </w:rPr>
        <w:t>噪声消减</w:t>
      </w:r>
      <w:r w:rsidR="00CA3396" w:rsidRPr="00426393">
        <w:rPr>
          <w:rFonts w:ascii="Times New Roman"/>
        </w:rPr>
        <w:t>服务核算</w:t>
      </w:r>
      <w:r w:rsidRPr="00426393">
        <w:rPr>
          <w:rFonts w:ascii="Times New Roman"/>
        </w:rPr>
        <w:t>主要参数</w:t>
      </w:r>
      <w:bookmarkEnd w:id="130"/>
      <w:bookmarkEnd w:id="131"/>
    </w:p>
    <w:p w14:paraId="74814873" w14:textId="77777777" w:rsidR="003A55C5" w:rsidRPr="00426393" w:rsidRDefault="00000000" w:rsidP="00C26C1A">
      <w:pPr>
        <w:pStyle w:val="aff5"/>
        <w:rPr>
          <w:rFonts w:ascii="Times New Roman"/>
        </w:rPr>
      </w:pPr>
      <w:bookmarkStart w:id="132" w:name="_Toc179674327"/>
      <w:r w:rsidRPr="00426393">
        <w:rPr>
          <w:rFonts w:ascii="Times New Roman"/>
        </w:rPr>
        <w:t>绿化带宽度分级</w:t>
      </w:r>
      <w:bookmarkEnd w:id="132"/>
    </w:p>
    <w:p w14:paraId="1EC56CF9" w14:textId="01DD171F" w:rsidR="003A55C5" w:rsidRPr="00426393" w:rsidRDefault="00000000">
      <w:pPr>
        <w:pStyle w:val="afffff5"/>
        <w:ind w:firstLine="420"/>
        <w:rPr>
          <w:rFonts w:ascii="Times New Roman"/>
        </w:rPr>
      </w:pPr>
      <w:r w:rsidRPr="00426393">
        <w:rPr>
          <w:rFonts w:ascii="Times New Roman"/>
        </w:rPr>
        <w:t>绿化带宽度分级，</w:t>
      </w:r>
      <w:proofErr w:type="gramStart"/>
      <w:r w:rsidRPr="00426393">
        <w:rPr>
          <w:rFonts w:ascii="Times New Roman"/>
        </w:rPr>
        <w:t>宜按照表</w:t>
      </w:r>
      <w:proofErr w:type="gramEnd"/>
      <w:r w:rsidRPr="00426393">
        <w:rPr>
          <w:rFonts w:ascii="Times New Roman"/>
        </w:rPr>
        <w:t>C.1</w:t>
      </w:r>
      <w:r w:rsidR="007E49B2" w:rsidRPr="00426393">
        <w:rPr>
          <w:rFonts w:ascii="Times New Roman"/>
        </w:rPr>
        <w:t>3</w:t>
      </w:r>
      <w:r w:rsidRPr="00426393">
        <w:rPr>
          <w:rFonts w:ascii="Times New Roman"/>
        </w:rPr>
        <w:t>确定。</w:t>
      </w:r>
    </w:p>
    <w:p w14:paraId="16F2566A" w14:textId="77777777" w:rsidR="003A55C5" w:rsidRPr="00426393" w:rsidRDefault="00000000">
      <w:pPr>
        <w:pStyle w:val="aff"/>
        <w:spacing w:before="156" w:after="156"/>
        <w:rPr>
          <w:rFonts w:ascii="Times New Roman"/>
        </w:rPr>
      </w:pPr>
      <w:r w:rsidRPr="00426393">
        <w:rPr>
          <w:rFonts w:ascii="Times New Roman"/>
        </w:rPr>
        <w:t>绿化带宽度分级</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3A55C5" w:rsidRPr="00426393" w14:paraId="4E463019" w14:textId="77777777">
        <w:trPr>
          <w:tblHeader/>
          <w:jc w:val="center"/>
        </w:trPr>
        <w:tc>
          <w:tcPr>
            <w:tcW w:w="4667" w:type="dxa"/>
            <w:tcBorders>
              <w:top w:val="single" w:sz="8" w:space="0" w:color="auto"/>
              <w:bottom w:val="single" w:sz="8" w:space="0" w:color="auto"/>
            </w:tcBorders>
            <w:shd w:val="clear" w:color="auto" w:fill="auto"/>
            <w:vAlign w:val="center"/>
          </w:tcPr>
          <w:p w14:paraId="69E9DEB2" w14:textId="77777777" w:rsidR="003A55C5" w:rsidRPr="00426393" w:rsidRDefault="00000000" w:rsidP="009062FC">
            <w:pPr>
              <w:pStyle w:val="afffffffff9"/>
            </w:pPr>
            <w:r w:rsidRPr="00426393">
              <w:lastRenderedPageBreak/>
              <w:t>绿化带宽度（</w:t>
            </w:r>
            <w:r w:rsidRPr="00426393">
              <w:t>W</w:t>
            </w:r>
            <w:r w:rsidRPr="00426393">
              <w:t>）</w:t>
            </w:r>
          </w:p>
        </w:tc>
        <w:tc>
          <w:tcPr>
            <w:tcW w:w="4667" w:type="dxa"/>
            <w:tcBorders>
              <w:top w:val="single" w:sz="8" w:space="0" w:color="auto"/>
              <w:bottom w:val="single" w:sz="8" w:space="0" w:color="auto"/>
            </w:tcBorders>
            <w:shd w:val="clear" w:color="auto" w:fill="auto"/>
            <w:vAlign w:val="center"/>
          </w:tcPr>
          <w:p w14:paraId="4C1149BA" w14:textId="77777777" w:rsidR="003A55C5" w:rsidRPr="00426393" w:rsidRDefault="00000000" w:rsidP="009062FC">
            <w:pPr>
              <w:pStyle w:val="afffffffff9"/>
            </w:pPr>
            <w:r w:rsidRPr="00426393">
              <w:t>级别</w:t>
            </w:r>
          </w:p>
        </w:tc>
      </w:tr>
      <w:tr w:rsidR="003A55C5" w:rsidRPr="00426393" w14:paraId="24E9A513" w14:textId="77777777">
        <w:trPr>
          <w:jc w:val="center"/>
        </w:trPr>
        <w:tc>
          <w:tcPr>
            <w:tcW w:w="4667" w:type="dxa"/>
            <w:tcBorders>
              <w:top w:val="single" w:sz="8" w:space="0" w:color="auto"/>
            </w:tcBorders>
            <w:shd w:val="clear" w:color="auto" w:fill="auto"/>
            <w:vAlign w:val="center"/>
          </w:tcPr>
          <w:p w14:paraId="75B00C84" w14:textId="77777777" w:rsidR="003A55C5" w:rsidRPr="00426393" w:rsidRDefault="00000000" w:rsidP="009062FC">
            <w:pPr>
              <w:pStyle w:val="afffffffff9"/>
            </w:pPr>
            <w:r w:rsidRPr="00426393">
              <w:t>W≤0.5m</w:t>
            </w:r>
          </w:p>
        </w:tc>
        <w:tc>
          <w:tcPr>
            <w:tcW w:w="4667" w:type="dxa"/>
            <w:tcBorders>
              <w:top w:val="single" w:sz="8" w:space="0" w:color="auto"/>
            </w:tcBorders>
            <w:shd w:val="clear" w:color="auto" w:fill="auto"/>
            <w:vAlign w:val="center"/>
          </w:tcPr>
          <w:p w14:paraId="7DDD1132" w14:textId="77777777" w:rsidR="003A55C5" w:rsidRPr="00426393" w:rsidRDefault="00000000" w:rsidP="009062FC">
            <w:pPr>
              <w:pStyle w:val="afffffffff9"/>
            </w:pPr>
            <w:r w:rsidRPr="00426393">
              <w:t>1</w:t>
            </w:r>
          </w:p>
        </w:tc>
      </w:tr>
      <w:tr w:rsidR="003A55C5" w:rsidRPr="00426393" w14:paraId="1C551D4C" w14:textId="77777777">
        <w:trPr>
          <w:jc w:val="center"/>
        </w:trPr>
        <w:tc>
          <w:tcPr>
            <w:tcW w:w="4667" w:type="dxa"/>
            <w:shd w:val="clear" w:color="auto" w:fill="auto"/>
            <w:vAlign w:val="center"/>
          </w:tcPr>
          <w:p w14:paraId="326E91C2" w14:textId="77777777" w:rsidR="003A55C5" w:rsidRPr="00426393" w:rsidRDefault="00000000" w:rsidP="009062FC">
            <w:pPr>
              <w:pStyle w:val="afffffffff9"/>
            </w:pPr>
            <w:r w:rsidRPr="00426393">
              <w:t>0.5m</w:t>
            </w:r>
            <w:r w:rsidRPr="00426393">
              <w:t>＜</w:t>
            </w:r>
            <w:r w:rsidRPr="00426393">
              <w:t>W≤1m</w:t>
            </w:r>
          </w:p>
        </w:tc>
        <w:tc>
          <w:tcPr>
            <w:tcW w:w="4667" w:type="dxa"/>
            <w:shd w:val="clear" w:color="auto" w:fill="auto"/>
            <w:vAlign w:val="center"/>
          </w:tcPr>
          <w:p w14:paraId="56DAA0BB" w14:textId="77777777" w:rsidR="003A55C5" w:rsidRPr="00426393" w:rsidRDefault="00000000" w:rsidP="009062FC">
            <w:pPr>
              <w:pStyle w:val="afffffffff9"/>
            </w:pPr>
            <w:r w:rsidRPr="00426393">
              <w:t>2</w:t>
            </w:r>
          </w:p>
        </w:tc>
      </w:tr>
      <w:tr w:rsidR="003A55C5" w:rsidRPr="00426393" w14:paraId="774E5A5B" w14:textId="77777777">
        <w:trPr>
          <w:jc w:val="center"/>
        </w:trPr>
        <w:tc>
          <w:tcPr>
            <w:tcW w:w="4667" w:type="dxa"/>
            <w:shd w:val="clear" w:color="auto" w:fill="auto"/>
            <w:vAlign w:val="center"/>
          </w:tcPr>
          <w:p w14:paraId="0851ADA7" w14:textId="77777777" w:rsidR="003A55C5" w:rsidRPr="00426393" w:rsidRDefault="00000000" w:rsidP="009062FC">
            <w:pPr>
              <w:pStyle w:val="afffffffff9"/>
            </w:pPr>
            <w:r w:rsidRPr="00426393">
              <w:t>1m</w:t>
            </w:r>
            <w:r w:rsidRPr="00426393">
              <w:t>＜</w:t>
            </w:r>
            <w:r w:rsidRPr="00426393">
              <w:t>W≤1.5m</w:t>
            </w:r>
          </w:p>
        </w:tc>
        <w:tc>
          <w:tcPr>
            <w:tcW w:w="4667" w:type="dxa"/>
            <w:shd w:val="clear" w:color="auto" w:fill="auto"/>
            <w:vAlign w:val="center"/>
          </w:tcPr>
          <w:p w14:paraId="407F8642" w14:textId="77777777" w:rsidR="003A55C5" w:rsidRPr="00426393" w:rsidRDefault="00000000" w:rsidP="009062FC">
            <w:pPr>
              <w:pStyle w:val="afffffffff9"/>
            </w:pPr>
            <w:r w:rsidRPr="00426393">
              <w:t>3</w:t>
            </w:r>
          </w:p>
        </w:tc>
      </w:tr>
      <w:tr w:rsidR="003A55C5" w:rsidRPr="00426393" w14:paraId="17C17F50" w14:textId="77777777">
        <w:trPr>
          <w:jc w:val="center"/>
        </w:trPr>
        <w:tc>
          <w:tcPr>
            <w:tcW w:w="4667" w:type="dxa"/>
            <w:shd w:val="clear" w:color="auto" w:fill="auto"/>
            <w:vAlign w:val="center"/>
          </w:tcPr>
          <w:p w14:paraId="13ED40BC" w14:textId="77777777" w:rsidR="003A55C5" w:rsidRPr="00426393" w:rsidRDefault="00000000" w:rsidP="009062FC">
            <w:pPr>
              <w:pStyle w:val="afffffffff9"/>
            </w:pPr>
            <w:r w:rsidRPr="00426393">
              <w:t>1.5m</w:t>
            </w:r>
            <w:r w:rsidRPr="00426393">
              <w:t>＜</w:t>
            </w:r>
            <w:r w:rsidRPr="00426393">
              <w:t>W≤2m</w:t>
            </w:r>
          </w:p>
        </w:tc>
        <w:tc>
          <w:tcPr>
            <w:tcW w:w="4667" w:type="dxa"/>
            <w:shd w:val="clear" w:color="auto" w:fill="auto"/>
            <w:vAlign w:val="center"/>
          </w:tcPr>
          <w:p w14:paraId="0FD92086" w14:textId="77777777" w:rsidR="003A55C5" w:rsidRPr="00426393" w:rsidRDefault="00000000" w:rsidP="009062FC">
            <w:pPr>
              <w:pStyle w:val="afffffffff9"/>
            </w:pPr>
            <w:r w:rsidRPr="00426393">
              <w:t>4</w:t>
            </w:r>
          </w:p>
        </w:tc>
      </w:tr>
      <w:tr w:rsidR="003A55C5" w:rsidRPr="00426393" w14:paraId="1A685330" w14:textId="77777777">
        <w:trPr>
          <w:jc w:val="center"/>
        </w:trPr>
        <w:tc>
          <w:tcPr>
            <w:tcW w:w="4667" w:type="dxa"/>
            <w:shd w:val="clear" w:color="auto" w:fill="auto"/>
            <w:vAlign w:val="center"/>
          </w:tcPr>
          <w:p w14:paraId="753DD03D" w14:textId="77777777" w:rsidR="003A55C5" w:rsidRPr="00426393" w:rsidRDefault="00000000" w:rsidP="009062FC">
            <w:pPr>
              <w:pStyle w:val="afffffffff9"/>
            </w:pPr>
            <w:r w:rsidRPr="00426393">
              <w:t>W</w:t>
            </w:r>
            <w:r w:rsidRPr="00426393">
              <w:t>＞</w:t>
            </w:r>
            <w:r w:rsidRPr="00426393">
              <w:t>2m</w:t>
            </w:r>
          </w:p>
        </w:tc>
        <w:tc>
          <w:tcPr>
            <w:tcW w:w="4667" w:type="dxa"/>
            <w:shd w:val="clear" w:color="auto" w:fill="auto"/>
            <w:vAlign w:val="center"/>
          </w:tcPr>
          <w:p w14:paraId="5F6AAC7E" w14:textId="77777777" w:rsidR="003A55C5" w:rsidRPr="00426393" w:rsidRDefault="00000000" w:rsidP="009062FC">
            <w:pPr>
              <w:pStyle w:val="afffffffff9"/>
            </w:pPr>
            <w:r w:rsidRPr="00426393">
              <w:t>5</w:t>
            </w:r>
          </w:p>
        </w:tc>
      </w:tr>
    </w:tbl>
    <w:p w14:paraId="2F4C241E" w14:textId="77777777" w:rsidR="003A55C5" w:rsidRPr="00426393" w:rsidRDefault="00000000" w:rsidP="00C26C1A">
      <w:pPr>
        <w:pStyle w:val="aff5"/>
        <w:rPr>
          <w:rFonts w:ascii="Times New Roman"/>
        </w:rPr>
      </w:pPr>
      <w:bookmarkStart w:id="133" w:name="_Toc179674328"/>
      <w:r w:rsidRPr="00426393">
        <w:rPr>
          <w:rFonts w:ascii="Times New Roman"/>
        </w:rPr>
        <w:t>隔音墙年折旧率</w:t>
      </w:r>
      <w:bookmarkEnd w:id="133"/>
    </w:p>
    <w:p w14:paraId="171257E9" w14:textId="77777777" w:rsidR="003A55C5" w:rsidRPr="00426393" w:rsidRDefault="00000000">
      <w:pPr>
        <w:pStyle w:val="afffff5"/>
        <w:ind w:firstLine="420"/>
        <w:rPr>
          <w:rFonts w:ascii="Times New Roman"/>
        </w:rPr>
      </w:pPr>
      <w:r w:rsidRPr="00426393">
        <w:rPr>
          <w:rFonts w:ascii="Times New Roman"/>
        </w:rPr>
        <w:t>参考</w:t>
      </w:r>
      <w:r w:rsidRPr="00426393">
        <w:rPr>
          <w:rFonts w:ascii="Times New Roman"/>
        </w:rPr>
        <w:t>JT/T 646.2-2016</w:t>
      </w:r>
      <w:r w:rsidRPr="00426393">
        <w:rPr>
          <w:rFonts w:ascii="Times New Roman"/>
        </w:rPr>
        <w:t>中公路声屏障使用寿命</w:t>
      </w:r>
      <w:r w:rsidRPr="00426393">
        <w:rPr>
          <w:rFonts w:ascii="Times New Roman"/>
        </w:rPr>
        <w:t>10</w:t>
      </w:r>
      <w:r w:rsidRPr="00426393">
        <w:rPr>
          <w:rFonts w:ascii="Times New Roman"/>
        </w:rPr>
        <w:t>年，隔音墙年折旧率取</w:t>
      </w:r>
      <w:r w:rsidRPr="00426393">
        <w:rPr>
          <w:rFonts w:ascii="Times New Roman"/>
        </w:rPr>
        <w:t>10%</w:t>
      </w:r>
      <w:r w:rsidRPr="00426393">
        <w:rPr>
          <w:rFonts w:ascii="Times New Roman"/>
        </w:rPr>
        <w:t>。</w:t>
      </w:r>
    </w:p>
    <w:p w14:paraId="2BDF6881" w14:textId="4C39EAD5" w:rsidR="008258A8" w:rsidRPr="00426393" w:rsidRDefault="008258A8" w:rsidP="008258A8">
      <w:pPr>
        <w:pStyle w:val="aff5"/>
        <w:rPr>
          <w:rFonts w:ascii="Times New Roman"/>
        </w:rPr>
      </w:pPr>
      <w:r w:rsidRPr="00426393">
        <w:rPr>
          <w:rFonts w:ascii="Times New Roman"/>
        </w:rPr>
        <w:t>隔音墙</w:t>
      </w:r>
      <w:r w:rsidRPr="00426393">
        <w:rPr>
          <w:rFonts w:ascii="Times New Roman"/>
        </w:rPr>
        <w:t>降噪水平</w:t>
      </w:r>
    </w:p>
    <w:p w14:paraId="515F2E2E" w14:textId="31EC238E" w:rsidR="008258A8" w:rsidRPr="00426393" w:rsidRDefault="008258A8">
      <w:pPr>
        <w:pStyle w:val="afffff5"/>
        <w:ind w:firstLine="420"/>
        <w:rPr>
          <w:rFonts w:ascii="Times New Roman"/>
        </w:rPr>
      </w:pPr>
      <w:r w:rsidRPr="00426393">
        <w:rPr>
          <w:rFonts w:ascii="Times New Roman"/>
        </w:rPr>
        <w:t>参考</w:t>
      </w:r>
      <w:r w:rsidRPr="00426393">
        <w:rPr>
          <w:rFonts w:ascii="Times New Roman"/>
        </w:rPr>
        <w:t>JT/T 646.</w:t>
      </w:r>
      <w:r w:rsidR="008D551F" w:rsidRPr="00426393">
        <w:rPr>
          <w:rFonts w:ascii="Times New Roman"/>
        </w:rPr>
        <w:t>4</w:t>
      </w:r>
      <w:r w:rsidRPr="00426393">
        <w:rPr>
          <w:rFonts w:ascii="Times New Roman"/>
        </w:rPr>
        <w:t>-2016</w:t>
      </w:r>
      <w:r w:rsidRPr="00426393">
        <w:rPr>
          <w:rFonts w:ascii="Times New Roman"/>
        </w:rPr>
        <w:t>中不同公路声屏障声学性能要求平均值，隔音墙降噪水平默认取</w:t>
      </w:r>
      <w:r w:rsidRPr="00426393">
        <w:rPr>
          <w:rFonts w:ascii="Times New Roman"/>
        </w:rPr>
        <w:t>23dB</w:t>
      </w:r>
      <w:r w:rsidRPr="00426393">
        <w:rPr>
          <w:rFonts w:ascii="Times New Roman"/>
        </w:rPr>
        <w:t>。</w:t>
      </w:r>
    </w:p>
    <w:p w14:paraId="35C34449" w14:textId="2686E066" w:rsidR="003A55C5" w:rsidRPr="00426393" w:rsidRDefault="00000000">
      <w:pPr>
        <w:pStyle w:val="aff4"/>
        <w:spacing w:before="156" w:after="156"/>
        <w:rPr>
          <w:rFonts w:ascii="Times New Roman"/>
        </w:rPr>
      </w:pPr>
      <w:bookmarkStart w:id="134" w:name="_Toc179674329"/>
      <w:bookmarkStart w:id="135" w:name="_Toc179690163"/>
      <w:r w:rsidRPr="00426393">
        <w:rPr>
          <w:rFonts w:ascii="Times New Roman"/>
        </w:rPr>
        <w:t>旅游</w:t>
      </w:r>
      <w:proofErr w:type="gramStart"/>
      <w:r w:rsidRPr="00426393">
        <w:rPr>
          <w:rFonts w:ascii="Times New Roman"/>
        </w:rPr>
        <w:t>康养</w:t>
      </w:r>
      <w:r w:rsidR="00CA3396" w:rsidRPr="00426393">
        <w:rPr>
          <w:rFonts w:ascii="Times New Roman"/>
        </w:rPr>
        <w:t>服务</w:t>
      </w:r>
      <w:proofErr w:type="gramEnd"/>
      <w:r w:rsidR="00CA3396" w:rsidRPr="00426393">
        <w:rPr>
          <w:rFonts w:ascii="Times New Roman"/>
        </w:rPr>
        <w:t>核算</w:t>
      </w:r>
      <w:r w:rsidRPr="00426393">
        <w:rPr>
          <w:rFonts w:ascii="Times New Roman"/>
        </w:rPr>
        <w:t>主要参数</w:t>
      </w:r>
      <w:bookmarkEnd w:id="134"/>
      <w:bookmarkEnd w:id="135"/>
    </w:p>
    <w:p w14:paraId="1F1F78AB" w14:textId="77777777" w:rsidR="003A55C5" w:rsidRPr="00426393" w:rsidRDefault="00000000" w:rsidP="00C26C1A">
      <w:pPr>
        <w:pStyle w:val="aff5"/>
        <w:rPr>
          <w:rFonts w:ascii="Times New Roman"/>
        </w:rPr>
      </w:pPr>
      <w:bookmarkStart w:id="136" w:name="_Toc179674330"/>
      <w:r w:rsidRPr="00426393">
        <w:rPr>
          <w:rFonts w:ascii="Times New Roman"/>
        </w:rPr>
        <w:t>自然景区平均旅行成本</w:t>
      </w:r>
      <w:bookmarkEnd w:id="136"/>
    </w:p>
    <w:p w14:paraId="1564EAED" w14:textId="25AD4842" w:rsidR="003A55C5" w:rsidRPr="00426393" w:rsidRDefault="00000000">
      <w:pPr>
        <w:pStyle w:val="afffff5"/>
        <w:ind w:firstLine="420"/>
        <w:rPr>
          <w:rFonts w:ascii="Times New Roman"/>
        </w:rPr>
      </w:pPr>
      <w:r w:rsidRPr="00426393">
        <w:rPr>
          <w:rFonts w:ascii="Times New Roman"/>
        </w:rPr>
        <w:t>平均旅行成本包括旅行时间成本和旅行直接费用，按照公式（</w:t>
      </w:r>
      <w:r w:rsidRPr="00426393">
        <w:rPr>
          <w:rFonts w:ascii="Times New Roman"/>
        </w:rPr>
        <w:t>C.</w:t>
      </w:r>
      <w:r w:rsidR="00F82810" w:rsidRPr="00426393">
        <w:rPr>
          <w:rFonts w:ascii="Times New Roman"/>
        </w:rPr>
        <w:t>40</w:t>
      </w:r>
      <w:r w:rsidRPr="00426393">
        <w:rPr>
          <w:rFonts w:ascii="Times New Roman"/>
        </w:rPr>
        <w:t>）（</w:t>
      </w:r>
      <w:r w:rsidRPr="00426393">
        <w:rPr>
          <w:rFonts w:ascii="Times New Roman"/>
        </w:rPr>
        <w:t>C.</w:t>
      </w:r>
      <w:r w:rsidR="00F82810" w:rsidRPr="00426393">
        <w:rPr>
          <w:rFonts w:ascii="Times New Roman"/>
        </w:rPr>
        <w:t>41</w:t>
      </w:r>
      <w:r w:rsidRPr="00426393">
        <w:rPr>
          <w:rFonts w:ascii="Times New Roman"/>
        </w:rPr>
        <w:t>）（</w:t>
      </w:r>
      <w:r w:rsidRPr="00426393">
        <w:rPr>
          <w:rFonts w:ascii="Times New Roman"/>
        </w:rPr>
        <w:t>C.</w:t>
      </w:r>
      <w:r w:rsidR="00F82810" w:rsidRPr="00426393">
        <w:rPr>
          <w:rFonts w:ascii="Times New Roman"/>
        </w:rPr>
        <w:t>42</w:t>
      </w:r>
      <w:r w:rsidRPr="00426393">
        <w:rPr>
          <w:rFonts w:ascii="Times New Roman"/>
        </w:rPr>
        <w:t>）计算。</w:t>
      </w:r>
    </w:p>
    <w:p w14:paraId="5B953F6B" w14:textId="1BD38A69" w:rsidR="003A55C5" w:rsidRPr="00426393" w:rsidRDefault="00000000">
      <w:pPr>
        <w:pStyle w:val="afffffff1"/>
        <w:rPr>
          <w:rFonts w:ascii="Times New Roman" w:hAnsi="Times New Roman"/>
        </w:rPr>
      </w:pPr>
      <w:r w:rsidRPr="00426393">
        <w:rPr>
          <w:rFonts w:ascii="Times New Roman" w:hAnsi="Times New Roman"/>
        </w:rPr>
        <w:tab/>
      </w:r>
      <m:oMath>
        <m:r>
          <w:rPr>
            <w:rFonts w:ascii="Cambria Math" w:hAnsi="Cambria Math"/>
          </w:rPr>
          <m:t>TC=</m:t>
        </m:r>
        <m:sSub>
          <m:sSubPr>
            <m:ctrlPr>
              <w:rPr>
                <w:rFonts w:ascii="Cambria Math" w:hAnsi="Cambria Math"/>
                <w:i/>
              </w:rPr>
            </m:ctrlPr>
          </m:sSubPr>
          <m:e>
            <m:r>
              <w:rPr>
                <w:rFonts w:ascii="Cambria Math" w:hAnsi="Cambria Math"/>
              </w:rPr>
              <m:t>C</m:t>
            </m:r>
          </m:e>
          <m:sub>
            <m:r>
              <w:rPr>
                <w:rFonts w:ascii="Cambria Math" w:hAnsi="Cambria Math"/>
              </w:rPr>
              <m:t>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di</m:t>
            </m:r>
          </m:sub>
        </m:sSub>
      </m:oMath>
      <w:r w:rsidRPr="00426393">
        <w:rPr>
          <w:rFonts w:ascii="Times New Roman" w:eastAsia="微软雅黑" w:hAnsi="Times New Roman"/>
        </w:rPr>
        <w:tab/>
      </w:r>
      <w:r w:rsidRPr="00426393">
        <w:rPr>
          <w:rFonts w:ascii="Times New Roman" w:hAnsi="Times New Roman"/>
        </w:rPr>
        <w:t>(</w:t>
      </w:r>
      <w:r w:rsidR="009876D4" w:rsidRPr="00426393">
        <w:rPr>
          <w:rFonts w:ascii="Times New Roman" w:hAnsi="Times New Roman"/>
        </w:rPr>
        <w:t>C</w:t>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seq fulu_equation_133730912707223732  </w:instrText>
      </w:r>
      <w:r w:rsidRPr="00426393">
        <w:rPr>
          <w:rFonts w:ascii="Times New Roman" w:hAnsi="Times New Roman"/>
        </w:rPr>
        <w:fldChar w:fldCharType="separate"/>
      </w:r>
      <w:r w:rsidR="007E49B2" w:rsidRPr="00426393">
        <w:rPr>
          <w:rFonts w:ascii="Times New Roman" w:hAnsi="Times New Roman"/>
          <w:noProof/>
        </w:rPr>
        <w:t>40</w:t>
      </w:r>
      <w:r w:rsidRPr="00426393">
        <w:rPr>
          <w:rFonts w:ascii="Times New Roman" w:hAnsi="Times New Roman"/>
        </w:rPr>
        <w:fldChar w:fldCharType="end"/>
      </w:r>
      <w:r w:rsidRPr="00426393">
        <w:rPr>
          <w:rFonts w:ascii="Times New Roman" w:hAnsi="Times New Roman"/>
        </w:rPr>
        <w:t>)</w:t>
      </w:r>
    </w:p>
    <w:p w14:paraId="07AEC3FE" w14:textId="2D811DAC"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hAnsi="Cambria Math"/>
                <w:i/>
              </w:rPr>
            </m:ctrlPr>
          </m:sSubPr>
          <m:e>
            <m:r>
              <w:rPr>
                <w:rFonts w:ascii="Cambria Math" w:hAnsi="Cambria Math"/>
              </w:rPr>
              <m:t>C</m:t>
            </m:r>
          </m:e>
          <m:sub>
            <m:r>
              <w:rPr>
                <w:rFonts w:ascii="Cambria Math" w:hAnsi="Cambria Math"/>
              </w:rPr>
              <m:t>ti</m:t>
            </m:r>
          </m:sub>
        </m:sSub>
        <m:r>
          <w:rPr>
            <w:rFonts w:ascii="Cambria Math" w:hAnsi="Cambria Math"/>
          </w:rPr>
          <m:t>=</m:t>
        </m:r>
        <m:d>
          <m:dPr>
            <m:ctrlPr>
              <w:rPr>
                <w:rFonts w:ascii="Cambria Math" w:hAnsi="Cambria Math"/>
                <w:i/>
              </w:rPr>
            </m:ctrlPr>
          </m:dPr>
          <m:e>
            <m:r>
              <w:rPr>
                <w:rFonts w:ascii="Cambria Math" w:hAnsi="Cambria Math"/>
              </w:rPr>
              <m:t>TO×S+TI</m:t>
            </m:r>
          </m:e>
        </m:d>
        <m:r>
          <w:rPr>
            <w:rFonts w:ascii="Cambria Math" w:hAnsi="Cambria Math"/>
          </w:rPr>
          <m:t>×W</m:t>
        </m:r>
      </m:oMath>
      <w:r w:rsidRPr="00426393">
        <w:rPr>
          <w:rFonts w:ascii="Times New Roman" w:eastAsia="微软雅黑" w:hAnsi="Times New Roman"/>
        </w:rPr>
        <w:tab/>
      </w:r>
      <w:r w:rsidRPr="00426393">
        <w:rPr>
          <w:rFonts w:ascii="Times New Roman" w:hAnsi="Times New Roman"/>
        </w:rPr>
        <w:t>(</w:t>
      </w:r>
      <w:r w:rsidR="009876D4" w:rsidRPr="00426393">
        <w:rPr>
          <w:rFonts w:ascii="Times New Roman" w:hAnsi="Times New Roman"/>
        </w:rPr>
        <w:t>C</w:t>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seq fulu_equation_133730912707223732  </w:instrText>
      </w:r>
      <w:r w:rsidRPr="00426393">
        <w:rPr>
          <w:rFonts w:ascii="Times New Roman" w:hAnsi="Times New Roman"/>
        </w:rPr>
        <w:fldChar w:fldCharType="separate"/>
      </w:r>
      <w:r w:rsidR="007E49B2" w:rsidRPr="00426393">
        <w:rPr>
          <w:rFonts w:ascii="Times New Roman" w:hAnsi="Times New Roman"/>
          <w:noProof/>
        </w:rPr>
        <w:t>41</w:t>
      </w:r>
      <w:r w:rsidRPr="00426393">
        <w:rPr>
          <w:rFonts w:ascii="Times New Roman" w:hAnsi="Times New Roman"/>
        </w:rPr>
        <w:fldChar w:fldCharType="end"/>
      </w:r>
      <w:r w:rsidRPr="00426393">
        <w:rPr>
          <w:rFonts w:ascii="Times New Roman" w:hAnsi="Times New Roman"/>
        </w:rPr>
        <w:t>)</w:t>
      </w:r>
    </w:p>
    <w:p w14:paraId="56A18BC3" w14:textId="5ED61E6F"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hAnsi="Cambria Math"/>
                <w:i/>
              </w:rPr>
            </m:ctrlPr>
          </m:sSubPr>
          <m:e>
            <m:r>
              <w:rPr>
                <w:rFonts w:ascii="Cambria Math" w:hAnsi="Cambria Math"/>
              </w:rPr>
              <m:t>C</m:t>
            </m:r>
          </m:e>
          <m:sub>
            <m:r>
              <w:rPr>
                <w:rFonts w:ascii="Cambria Math" w:hAnsi="Cambria Math"/>
              </w:rPr>
              <m:t>di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tc</m:t>
            </m:r>
          </m:sub>
        </m:sSub>
        <m:r>
          <w:rPr>
            <w:rFonts w:ascii="Cambria Math" w:hAnsi="Cambria Math"/>
          </w:rPr>
          <m:t>×S+</m:t>
        </m:r>
        <m:sSub>
          <m:sSubPr>
            <m:ctrlPr>
              <w:rPr>
                <w:rFonts w:ascii="Cambria Math" w:hAnsi="Cambria Math"/>
                <w:i/>
              </w:rPr>
            </m:ctrlPr>
          </m:sSubPr>
          <m:e>
            <m:r>
              <w:rPr>
                <w:rFonts w:ascii="Cambria Math" w:hAnsi="Cambria Math"/>
              </w:rPr>
              <m:t>C</m:t>
            </m:r>
          </m:e>
          <m:sub>
            <m:r>
              <w:rPr>
                <w:rFonts w:ascii="Cambria Math" w:hAnsi="Cambria Math"/>
              </w:rPr>
              <m:t>lf</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ef</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n</m:t>
            </m:r>
          </m:sub>
        </m:sSub>
      </m:oMath>
      <w:r w:rsidRPr="00426393">
        <w:rPr>
          <w:rFonts w:ascii="Times New Roman" w:eastAsia="微软雅黑" w:hAnsi="Times New Roman"/>
        </w:rPr>
        <w:tab/>
      </w:r>
      <w:r w:rsidRPr="00426393">
        <w:rPr>
          <w:rFonts w:ascii="Times New Roman" w:hAnsi="Times New Roman"/>
        </w:rPr>
        <w:t>(</w:t>
      </w:r>
      <w:r w:rsidR="009876D4" w:rsidRPr="00426393">
        <w:rPr>
          <w:rFonts w:ascii="Times New Roman" w:hAnsi="Times New Roman"/>
        </w:rPr>
        <w:t>C</w:t>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seq fulu_equation_133730912707223732  </w:instrText>
      </w:r>
      <w:r w:rsidRPr="00426393">
        <w:rPr>
          <w:rFonts w:ascii="Times New Roman" w:hAnsi="Times New Roman"/>
        </w:rPr>
        <w:fldChar w:fldCharType="separate"/>
      </w:r>
      <w:r w:rsidR="007E49B2" w:rsidRPr="00426393">
        <w:rPr>
          <w:rFonts w:ascii="Times New Roman" w:hAnsi="Times New Roman"/>
          <w:noProof/>
        </w:rPr>
        <w:t>42</w:t>
      </w:r>
      <w:r w:rsidRPr="00426393">
        <w:rPr>
          <w:rFonts w:ascii="Times New Roman" w:hAnsi="Times New Roman"/>
        </w:rPr>
        <w:fldChar w:fldCharType="end"/>
      </w:r>
      <w:r w:rsidRPr="00426393">
        <w:rPr>
          <w:rFonts w:ascii="Times New Roman" w:hAnsi="Times New Roman"/>
        </w:rPr>
        <w:t>)</w:t>
      </w:r>
    </w:p>
    <w:p w14:paraId="0E7BA34A" w14:textId="77777777" w:rsidR="003A55C5" w:rsidRPr="00426393" w:rsidRDefault="00000000">
      <w:pPr>
        <w:pStyle w:val="afffff5"/>
        <w:ind w:firstLine="420"/>
        <w:rPr>
          <w:rFonts w:ascii="Times New Roman"/>
        </w:rPr>
      </w:pPr>
      <m:oMath>
        <m:r>
          <w:rPr>
            <w:rFonts w:ascii="Cambria Math" w:hAnsi="Cambria Math"/>
          </w:rPr>
          <m:t>TC</m:t>
        </m:r>
      </m:oMath>
      <w:r w:rsidRPr="00426393">
        <w:rPr>
          <w:rFonts w:ascii="Times New Roman"/>
        </w:rPr>
        <w:t>——</w:t>
      </w:r>
      <w:r w:rsidRPr="00426393">
        <w:rPr>
          <w:rFonts w:ascii="Times New Roman"/>
        </w:rPr>
        <w:t>自然景区平均旅行成本，单位：元</w:t>
      </w:r>
      <w:r w:rsidRPr="00426393">
        <w:rPr>
          <w:rFonts w:ascii="Times New Roman"/>
        </w:rPr>
        <w:t>/</w:t>
      </w:r>
      <w:r w:rsidRPr="00426393">
        <w:rPr>
          <w:rFonts w:ascii="Times New Roman"/>
        </w:rPr>
        <w:t>人次；</w:t>
      </w:r>
    </w:p>
    <w:p w14:paraId="3834137E" w14:textId="77777777" w:rsidR="003A55C5" w:rsidRPr="00426393" w:rsidRDefault="00000000">
      <w:pPr>
        <w:pStyle w:val="afffff5"/>
        <w:ind w:firstLine="420"/>
        <w:rPr>
          <w:rFonts w:ascii="Times New Roman"/>
        </w:rPr>
      </w:pPr>
      <m:oMath>
        <m:sSub>
          <m:sSubPr>
            <m:ctrlPr>
              <w:rPr>
                <w:rFonts w:ascii="Cambria Math" w:hAnsi="Cambria Math"/>
                <w:i/>
                <w:kern w:val="2"/>
                <w:szCs w:val="21"/>
              </w:rPr>
            </m:ctrlPr>
          </m:sSubPr>
          <m:e>
            <m:r>
              <w:rPr>
                <w:rFonts w:ascii="Cambria Math" w:hAnsi="Cambria Math"/>
              </w:rPr>
              <m:t>C</m:t>
            </m:r>
          </m:e>
          <m:sub>
            <m:r>
              <w:rPr>
                <w:rFonts w:ascii="Cambria Math" w:hAnsi="Cambria Math"/>
              </w:rPr>
              <m:t>ti</m:t>
            </m:r>
          </m:sub>
        </m:sSub>
      </m:oMath>
      <w:r w:rsidRPr="00426393">
        <w:rPr>
          <w:rFonts w:ascii="Times New Roman"/>
        </w:rPr>
        <w:t>——</w:t>
      </w:r>
      <w:r w:rsidRPr="00426393">
        <w:rPr>
          <w:rFonts w:ascii="Times New Roman"/>
        </w:rPr>
        <w:t>自然景区平均旅行成本，单位：元</w:t>
      </w:r>
      <w:r w:rsidRPr="00426393">
        <w:rPr>
          <w:rFonts w:ascii="Times New Roman" w:eastAsia="Times New Roman"/>
        </w:rPr>
        <w:t>/</w:t>
      </w:r>
      <w:r w:rsidRPr="00426393">
        <w:rPr>
          <w:rFonts w:ascii="Times New Roman"/>
        </w:rPr>
        <w:t>人次；</w:t>
      </w:r>
    </w:p>
    <w:p w14:paraId="40DC98CC" w14:textId="77777777" w:rsidR="003A55C5" w:rsidRPr="00426393" w:rsidRDefault="00000000">
      <w:pPr>
        <w:pStyle w:val="afffff5"/>
        <w:ind w:firstLine="420"/>
        <w:rPr>
          <w:rFonts w:ascii="Times New Roman"/>
        </w:rPr>
      </w:pPr>
      <m:oMath>
        <m:sSub>
          <m:sSubPr>
            <m:ctrlPr>
              <w:rPr>
                <w:rFonts w:ascii="Cambria Math" w:hAnsi="Cambria Math"/>
                <w:i/>
                <w:kern w:val="2"/>
                <w:szCs w:val="21"/>
              </w:rPr>
            </m:ctrlPr>
          </m:sSubPr>
          <m:e>
            <m:r>
              <w:rPr>
                <w:rFonts w:ascii="Cambria Math" w:hAnsi="Cambria Math"/>
              </w:rPr>
              <m:t>C</m:t>
            </m:r>
          </m:e>
          <m:sub>
            <m:r>
              <w:rPr>
                <w:rFonts w:ascii="Cambria Math" w:hAnsi="Cambria Math"/>
              </w:rPr>
              <m:t>di</m:t>
            </m:r>
          </m:sub>
        </m:sSub>
      </m:oMath>
      <w:r w:rsidRPr="00426393">
        <w:rPr>
          <w:rFonts w:ascii="Times New Roman"/>
        </w:rPr>
        <w:t>——</w:t>
      </w:r>
      <w:r w:rsidRPr="00426393">
        <w:rPr>
          <w:rFonts w:ascii="Times New Roman"/>
        </w:rPr>
        <w:t>自然景区平均旅行直接费用，单位：元</w:t>
      </w:r>
      <w:r w:rsidRPr="00426393">
        <w:rPr>
          <w:rFonts w:ascii="Times New Roman" w:eastAsia="Times New Roman"/>
        </w:rPr>
        <w:t>/</w:t>
      </w:r>
      <w:r w:rsidRPr="00426393">
        <w:rPr>
          <w:rFonts w:ascii="Times New Roman"/>
        </w:rPr>
        <w:t>人次；</w:t>
      </w:r>
    </w:p>
    <w:p w14:paraId="69DEA3A5" w14:textId="77777777" w:rsidR="003A55C5" w:rsidRPr="00426393" w:rsidRDefault="00000000">
      <w:pPr>
        <w:pStyle w:val="afffff5"/>
        <w:ind w:firstLine="420"/>
        <w:rPr>
          <w:rFonts w:ascii="Times New Roman"/>
        </w:rPr>
      </w:pPr>
      <m:oMath>
        <m:r>
          <w:rPr>
            <w:rFonts w:ascii="Cambria Math" w:hAnsi="Cambria Math"/>
          </w:rPr>
          <m:t>TO</m:t>
        </m:r>
      </m:oMath>
      <w:r w:rsidRPr="00426393">
        <w:rPr>
          <w:rFonts w:ascii="Times New Roman"/>
        </w:rPr>
        <w:t>——</w:t>
      </w:r>
      <w:r w:rsidRPr="00426393">
        <w:rPr>
          <w:rFonts w:ascii="Times New Roman"/>
        </w:rPr>
        <w:t>旅行平均在途时间，包括往返旅游地的城际交通和前往景区的市内交通时间，单位：</w:t>
      </w:r>
      <w:r w:rsidRPr="00426393">
        <w:rPr>
          <w:rFonts w:ascii="Times New Roman" w:eastAsia="Times New Roman"/>
        </w:rPr>
        <w:t>d/</w:t>
      </w:r>
      <w:r w:rsidRPr="00426393">
        <w:rPr>
          <w:rFonts w:ascii="Times New Roman"/>
        </w:rPr>
        <w:t>人次；</w:t>
      </w:r>
    </w:p>
    <w:p w14:paraId="1D38F378" w14:textId="77777777" w:rsidR="003A55C5" w:rsidRPr="00426393" w:rsidRDefault="00000000">
      <w:pPr>
        <w:pStyle w:val="afffff5"/>
        <w:ind w:firstLine="420"/>
        <w:rPr>
          <w:rFonts w:ascii="Times New Roman"/>
        </w:rPr>
      </w:pPr>
      <m:oMath>
        <m:r>
          <w:rPr>
            <w:rFonts w:ascii="Cambria Math" w:hAnsi="Cambria Math"/>
            <w:kern w:val="2"/>
            <w:szCs w:val="21"/>
          </w:rPr>
          <m:t>S</m:t>
        </m:r>
      </m:oMath>
      <w:r w:rsidRPr="00426393">
        <w:rPr>
          <w:rFonts w:ascii="Times New Roman"/>
        </w:rPr>
        <w:t>——</w:t>
      </w:r>
      <w:r w:rsidRPr="00426393">
        <w:rPr>
          <w:rFonts w:ascii="Times New Roman"/>
        </w:rPr>
        <w:t>自然类景区旅行时间分配率，即自然类景区游览时间与各类景区游览总时间的比例，单位：</w:t>
      </w:r>
      <w:r w:rsidRPr="00426393">
        <w:rPr>
          <w:rFonts w:ascii="Times New Roman"/>
        </w:rPr>
        <w:t>%</w:t>
      </w:r>
      <w:r w:rsidRPr="00426393">
        <w:rPr>
          <w:rFonts w:ascii="Times New Roman"/>
        </w:rPr>
        <w:t>；</w:t>
      </w:r>
    </w:p>
    <w:p w14:paraId="2CE1061B" w14:textId="77777777" w:rsidR="003A55C5" w:rsidRPr="00426393" w:rsidRDefault="00000000">
      <w:pPr>
        <w:pStyle w:val="afffff5"/>
        <w:ind w:firstLine="420"/>
        <w:rPr>
          <w:rFonts w:ascii="Times New Roman"/>
          <w:i/>
          <w:kern w:val="2"/>
          <w:szCs w:val="21"/>
        </w:rPr>
      </w:pPr>
      <m:oMath>
        <m:r>
          <w:rPr>
            <w:rFonts w:ascii="Cambria Math" w:hAnsi="Cambria Math"/>
            <w:kern w:val="2"/>
            <w:szCs w:val="21"/>
          </w:rPr>
          <m:t>TI</m:t>
        </m:r>
      </m:oMath>
      <w:r w:rsidRPr="00426393">
        <w:rPr>
          <w:rFonts w:ascii="Times New Roman"/>
          <w:i/>
          <w:kern w:val="2"/>
          <w:szCs w:val="21"/>
        </w:rPr>
        <w:t>——</w:t>
      </w:r>
      <w:r w:rsidRPr="00426393">
        <w:rPr>
          <w:rFonts w:ascii="Times New Roman"/>
        </w:rPr>
        <w:t>游客</w:t>
      </w:r>
      <w:r w:rsidRPr="00426393">
        <w:rPr>
          <w:rFonts w:ascii="Times New Roman"/>
          <w:iCs/>
          <w:kern w:val="2"/>
          <w:szCs w:val="21"/>
        </w:rPr>
        <w:t>自然类景区游览的平均时间，单位：</w:t>
      </w:r>
      <w:r w:rsidRPr="00426393">
        <w:rPr>
          <w:rFonts w:ascii="Times New Roman"/>
          <w:iCs/>
          <w:kern w:val="2"/>
          <w:szCs w:val="21"/>
        </w:rPr>
        <w:t>d/</w:t>
      </w:r>
      <w:r w:rsidRPr="00426393">
        <w:rPr>
          <w:rFonts w:ascii="Times New Roman"/>
          <w:iCs/>
          <w:kern w:val="2"/>
          <w:szCs w:val="21"/>
        </w:rPr>
        <w:t>人次；</w:t>
      </w:r>
    </w:p>
    <w:p w14:paraId="4FB40689" w14:textId="77777777" w:rsidR="003A55C5" w:rsidRPr="00426393" w:rsidRDefault="00000000">
      <w:pPr>
        <w:pStyle w:val="afffff5"/>
        <w:ind w:firstLine="420"/>
        <w:rPr>
          <w:rFonts w:ascii="Times New Roman"/>
        </w:rPr>
      </w:pPr>
      <m:oMath>
        <m:r>
          <w:rPr>
            <w:rFonts w:ascii="Cambria Math" w:hAnsi="Cambria Math"/>
            <w:kern w:val="2"/>
            <w:szCs w:val="21"/>
          </w:rPr>
          <m:t>W</m:t>
        </m:r>
      </m:oMath>
      <w:r w:rsidRPr="00426393">
        <w:rPr>
          <w:rFonts w:ascii="Times New Roman" w:eastAsiaTheme="minorEastAsia"/>
        </w:rPr>
        <w:t>——</w:t>
      </w:r>
      <w:r w:rsidRPr="00426393">
        <w:rPr>
          <w:rFonts w:ascii="Times New Roman"/>
        </w:rPr>
        <w:t>游客的日平均工资，单位：元</w:t>
      </w:r>
      <w:r w:rsidRPr="00426393">
        <w:rPr>
          <w:rFonts w:ascii="Times New Roman" w:eastAsiaTheme="minorEastAsia"/>
        </w:rPr>
        <w:t>/</w:t>
      </w:r>
      <w:r w:rsidRPr="00426393">
        <w:rPr>
          <w:rFonts w:ascii="Times New Roman"/>
        </w:rPr>
        <w:t>人</w:t>
      </w:r>
      <w:r w:rsidRPr="00426393">
        <w:rPr>
          <w:rFonts w:ascii="Times New Roman"/>
        </w:rPr>
        <w:t>·</w:t>
      </w:r>
      <w:r w:rsidRPr="00426393">
        <w:rPr>
          <w:rFonts w:ascii="Times New Roman"/>
        </w:rPr>
        <w:t>天；</w:t>
      </w:r>
    </w:p>
    <w:p w14:paraId="486B8F9C" w14:textId="77777777" w:rsidR="003A55C5" w:rsidRPr="00426393" w:rsidRDefault="00000000">
      <w:pPr>
        <w:pStyle w:val="afffff5"/>
        <w:ind w:firstLine="420"/>
        <w:rPr>
          <w:rFonts w:ascii="Times New Roman"/>
        </w:rPr>
      </w:pPr>
      <m:oMath>
        <m:sSub>
          <m:sSubPr>
            <m:ctrlPr>
              <w:rPr>
                <w:rFonts w:ascii="Cambria Math" w:hAnsi="Cambria Math"/>
                <w:i/>
                <w:kern w:val="2"/>
                <w:szCs w:val="21"/>
              </w:rPr>
            </m:ctrlPr>
          </m:sSubPr>
          <m:e>
            <m:r>
              <w:rPr>
                <w:rFonts w:ascii="Cambria Math" w:hAnsi="Cambria Math"/>
              </w:rPr>
              <m:t>C</m:t>
            </m:r>
          </m:e>
          <m:sub>
            <m:r>
              <w:rPr>
                <w:rFonts w:ascii="Cambria Math" w:hAnsi="Cambria Math"/>
              </w:rPr>
              <m:t>tc</m:t>
            </m:r>
          </m:sub>
        </m:sSub>
      </m:oMath>
      <w:r w:rsidRPr="00426393">
        <w:rPr>
          <w:rFonts w:ascii="Times New Roman"/>
        </w:rPr>
        <w:t>——</w:t>
      </w:r>
      <w:r w:rsidRPr="00426393">
        <w:rPr>
          <w:rFonts w:ascii="Times New Roman"/>
        </w:rPr>
        <w:t>前往旅游目的地的市际交通费用，单位：元</w:t>
      </w:r>
      <w:r w:rsidRPr="00426393">
        <w:rPr>
          <w:rFonts w:ascii="Times New Roman"/>
        </w:rPr>
        <w:t>/</w:t>
      </w:r>
      <w:r w:rsidRPr="00426393">
        <w:rPr>
          <w:rFonts w:ascii="Times New Roman"/>
        </w:rPr>
        <w:t>人次。</w:t>
      </w:r>
    </w:p>
    <w:p w14:paraId="61712558" w14:textId="77777777" w:rsidR="003A55C5" w:rsidRPr="00426393" w:rsidRDefault="00000000">
      <w:pPr>
        <w:pStyle w:val="afffff5"/>
        <w:ind w:firstLine="420"/>
        <w:rPr>
          <w:rFonts w:ascii="Times New Roman"/>
        </w:rPr>
      </w:pPr>
      <m:oMath>
        <m:sSub>
          <m:sSubPr>
            <m:ctrlPr>
              <w:rPr>
                <w:rFonts w:ascii="Cambria Math" w:hAnsi="Cambria Math"/>
                <w:i/>
                <w:kern w:val="2"/>
                <w:szCs w:val="21"/>
              </w:rPr>
            </m:ctrlPr>
          </m:sSubPr>
          <m:e>
            <m:r>
              <w:rPr>
                <w:rFonts w:ascii="Cambria Math" w:hAnsi="Cambria Math"/>
              </w:rPr>
              <m:t>C</m:t>
            </m:r>
          </m:e>
          <m:sub>
            <m:r>
              <w:rPr>
                <w:rFonts w:ascii="Cambria Math" w:hAnsi="Cambria Math"/>
              </w:rPr>
              <m:t>lf</m:t>
            </m:r>
          </m:sub>
        </m:sSub>
      </m:oMath>
      <w:r w:rsidRPr="00426393">
        <w:rPr>
          <w:rFonts w:ascii="Times New Roman"/>
        </w:rPr>
        <w:t>——</w:t>
      </w:r>
      <w:r w:rsidRPr="00426393">
        <w:rPr>
          <w:rFonts w:ascii="Times New Roman"/>
        </w:rPr>
        <w:t>自然</w:t>
      </w:r>
      <w:r w:rsidRPr="00426393">
        <w:rPr>
          <w:rFonts w:ascii="Times New Roman"/>
          <w:w w:val="105"/>
        </w:rPr>
        <w:t>景区内食宿花费，</w:t>
      </w:r>
      <w:r w:rsidRPr="00426393">
        <w:rPr>
          <w:rFonts w:ascii="Times New Roman"/>
        </w:rPr>
        <w:t>单位：元</w:t>
      </w:r>
      <w:r w:rsidRPr="00426393">
        <w:rPr>
          <w:rFonts w:ascii="Times New Roman"/>
        </w:rPr>
        <w:t>/</w:t>
      </w:r>
      <w:r w:rsidRPr="00426393">
        <w:rPr>
          <w:rFonts w:ascii="Times New Roman"/>
        </w:rPr>
        <w:t>人次。</w:t>
      </w:r>
    </w:p>
    <w:p w14:paraId="4CB27A5C" w14:textId="77777777" w:rsidR="003A55C5" w:rsidRPr="00426393" w:rsidRDefault="00000000">
      <w:pPr>
        <w:pStyle w:val="afffff5"/>
        <w:ind w:firstLine="420"/>
        <w:rPr>
          <w:rFonts w:ascii="Times New Roman"/>
        </w:rPr>
      </w:pPr>
      <m:oMath>
        <m:sSub>
          <m:sSubPr>
            <m:ctrlPr>
              <w:rPr>
                <w:rFonts w:ascii="Cambria Math" w:hAnsi="Cambria Math"/>
                <w:i/>
                <w:kern w:val="2"/>
                <w:szCs w:val="21"/>
              </w:rPr>
            </m:ctrlPr>
          </m:sSubPr>
          <m:e>
            <m:r>
              <w:rPr>
                <w:rFonts w:ascii="Cambria Math" w:hAnsi="Cambria Math"/>
              </w:rPr>
              <m:t>C</m:t>
            </m:r>
          </m:e>
          <m:sub>
            <m:r>
              <w:rPr>
                <w:rFonts w:ascii="Cambria Math" w:hAnsi="Cambria Math"/>
              </w:rPr>
              <m:t>ef</m:t>
            </m:r>
          </m:sub>
        </m:sSub>
      </m:oMath>
      <w:r w:rsidRPr="00426393">
        <w:rPr>
          <w:rFonts w:ascii="Times New Roman"/>
        </w:rPr>
        <w:t>——</w:t>
      </w:r>
      <w:r w:rsidRPr="00426393">
        <w:rPr>
          <w:rFonts w:ascii="Times New Roman"/>
        </w:rPr>
        <w:t>自然景区门票和往返自然景区的交通费用，单位：元</w:t>
      </w:r>
      <w:r w:rsidRPr="00426393">
        <w:rPr>
          <w:rFonts w:ascii="Times New Roman"/>
        </w:rPr>
        <w:t>/</w:t>
      </w:r>
      <w:r w:rsidRPr="00426393">
        <w:rPr>
          <w:rFonts w:ascii="Times New Roman"/>
        </w:rPr>
        <w:t>人次。</w:t>
      </w:r>
    </w:p>
    <w:p w14:paraId="760CE9A5" w14:textId="77777777" w:rsidR="003A55C5" w:rsidRPr="00426393" w:rsidRDefault="00000000">
      <w:pPr>
        <w:pStyle w:val="afffff5"/>
        <w:ind w:firstLine="420"/>
        <w:rPr>
          <w:rFonts w:ascii="Times New Roman"/>
        </w:rPr>
      </w:pPr>
      <m:oMath>
        <m:sSub>
          <m:sSubPr>
            <m:ctrlPr>
              <w:rPr>
                <w:rFonts w:ascii="Cambria Math" w:hAnsi="Cambria Math"/>
                <w:i/>
                <w:kern w:val="2"/>
                <w:szCs w:val="21"/>
              </w:rPr>
            </m:ctrlPr>
          </m:sSubPr>
          <m:e>
            <m:r>
              <w:rPr>
                <w:rFonts w:ascii="Cambria Math" w:hAnsi="Cambria Math"/>
              </w:rPr>
              <m:t>C</m:t>
            </m:r>
          </m:e>
          <m:sub>
            <m:r>
              <w:rPr>
                <w:rFonts w:ascii="Cambria Math" w:hAnsi="Cambria Math"/>
              </w:rPr>
              <m:t>n</m:t>
            </m:r>
          </m:sub>
        </m:sSub>
      </m:oMath>
      <w:r w:rsidRPr="00426393">
        <w:rPr>
          <w:rFonts w:ascii="Times New Roman"/>
        </w:rPr>
        <w:t>——</w:t>
      </w:r>
      <w:r w:rsidRPr="00426393">
        <w:rPr>
          <w:rFonts w:ascii="Times New Roman"/>
          <w:w w:val="105"/>
        </w:rPr>
        <w:t>自然景区购物、娱乐等延伸相关</w:t>
      </w:r>
      <w:r w:rsidRPr="00426393">
        <w:rPr>
          <w:rFonts w:ascii="Times New Roman"/>
          <w:spacing w:val="-2"/>
          <w:w w:val="115"/>
        </w:rPr>
        <w:t>花费，</w:t>
      </w:r>
      <w:r w:rsidRPr="00426393">
        <w:rPr>
          <w:rFonts w:ascii="Times New Roman"/>
        </w:rPr>
        <w:t>单位：元</w:t>
      </w:r>
      <w:r w:rsidRPr="00426393">
        <w:rPr>
          <w:rFonts w:ascii="Times New Roman"/>
        </w:rPr>
        <w:t>/</w:t>
      </w:r>
      <w:r w:rsidRPr="00426393">
        <w:rPr>
          <w:rFonts w:ascii="Times New Roman"/>
        </w:rPr>
        <w:t>人次。</w:t>
      </w:r>
    </w:p>
    <w:p w14:paraId="686C510E" w14:textId="77777777" w:rsidR="003A55C5" w:rsidRPr="00426393" w:rsidRDefault="00000000">
      <w:pPr>
        <w:pStyle w:val="afff2"/>
        <w:rPr>
          <w:rFonts w:ascii="Times New Roman"/>
        </w:rPr>
      </w:pPr>
      <w:r w:rsidRPr="00426393">
        <w:rPr>
          <w:rFonts w:ascii="Times New Roman"/>
        </w:rPr>
        <w:t>应采用问卷调查方式获取上述数据。问卷设计、调查方法、质量控制、结果使用等可参考</w:t>
      </w:r>
      <w:r w:rsidRPr="00426393">
        <w:rPr>
          <w:rFonts w:ascii="Times New Roman"/>
        </w:rPr>
        <w:t>DB11/T 2059-2022</w:t>
      </w:r>
      <w:r w:rsidRPr="00426393">
        <w:rPr>
          <w:rFonts w:ascii="Times New Roman"/>
        </w:rPr>
        <w:t>。</w:t>
      </w:r>
    </w:p>
    <w:p w14:paraId="1E6E7881" w14:textId="77777777" w:rsidR="003A55C5" w:rsidRPr="00426393" w:rsidRDefault="00000000" w:rsidP="00C26C1A">
      <w:pPr>
        <w:pStyle w:val="aff5"/>
        <w:rPr>
          <w:rFonts w:ascii="Times New Roman"/>
        </w:rPr>
      </w:pPr>
      <w:bookmarkStart w:id="137" w:name="_Toc179674331"/>
      <w:proofErr w:type="gramStart"/>
      <w:r w:rsidRPr="00426393">
        <w:rPr>
          <w:rFonts w:ascii="Times New Roman"/>
        </w:rPr>
        <w:t>旅游康养自然景观</w:t>
      </w:r>
      <w:proofErr w:type="gramEnd"/>
      <w:r w:rsidRPr="00426393">
        <w:rPr>
          <w:rFonts w:ascii="Times New Roman"/>
        </w:rPr>
        <w:t>倾向度</w:t>
      </w:r>
      <w:bookmarkEnd w:id="137"/>
    </w:p>
    <w:p w14:paraId="0F11AE5B" w14:textId="766D16B9" w:rsidR="003A55C5" w:rsidRPr="00426393" w:rsidRDefault="00000000">
      <w:pPr>
        <w:pStyle w:val="afffff5"/>
        <w:ind w:firstLine="420"/>
        <w:rPr>
          <w:rFonts w:ascii="Times New Roman"/>
        </w:rPr>
      </w:pPr>
      <w:r w:rsidRPr="00426393">
        <w:rPr>
          <w:rFonts w:ascii="Times New Roman"/>
        </w:rPr>
        <w:t>自然景观倾向</w:t>
      </w:r>
      <w:proofErr w:type="gramStart"/>
      <w:r w:rsidRPr="00426393">
        <w:rPr>
          <w:rFonts w:ascii="Times New Roman"/>
        </w:rPr>
        <w:t>度按照</w:t>
      </w:r>
      <w:proofErr w:type="gramEnd"/>
      <w:r w:rsidRPr="00426393">
        <w:rPr>
          <w:rFonts w:ascii="Times New Roman"/>
        </w:rPr>
        <w:t>公式（</w:t>
      </w:r>
      <w:r w:rsidRPr="00426393">
        <w:rPr>
          <w:rFonts w:ascii="Times New Roman"/>
        </w:rPr>
        <w:t>C.</w:t>
      </w:r>
      <w:r w:rsidR="00F82810" w:rsidRPr="00426393">
        <w:rPr>
          <w:rFonts w:ascii="Times New Roman"/>
        </w:rPr>
        <w:t>43</w:t>
      </w:r>
      <w:r w:rsidRPr="00426393">
        <w:rPr>
          <w:rFonts w:ascii="Times New Roman"/>
        </w:rPr>
        <w:t>）计算。</w:t>
      </w:r>
    </w:p>
    <w:p w14:paraId="345A8318" w14:textId="427D2B08" w:rsidR="003A55C5" w:rsidRPr="00426393" w:rsidRDefault="00000000">
      <w:pPr>
        <w:pStyle w:val="afffffff1"/>
        <w:rPr>
          <w:rFonts w:ascii="Times New Roman" w:hAnsi="Times New Roman"/>
        </w:rPr>
      </w:pPr>
      <w:r w:rsidRPr="00426393">
        <w:rPr>
          <w:rFonts w:ascii="Times New Roman" w:hAnsi="Times New Roman"/>
        </w:rPr>
        <w:tab/>
      </w:r>
      <m:oMath>
        <m:r>
          <w:rPr>
            <w:rFonts w:ascii="Cambria Math" w:hAnsi="Cambria Math"/>
          </w:rPr>
          <m:t>NC=</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NC</m:t>
                    </m:r>
                  </m:e>
                  <m:sub>
                    <m:r>
                      <w:rPr>
                        <w:rFonts w:ascii="Cambria Math" w:hAnsi="Cambria Math"/>
                      </w:rPr>
                      <m:t>i</m:t>
                    </m:r>
                  </m:sub>
                </m:sSub>
              </m:e>
            </m:nary>
          </m:num>
          <m:den>
            <m:r>
              <w:rPr>
                <w:rFonts w:ascii="Cambria Math" w:hAnsi="Cambria Math"/>
              </w:rPr>
              <m:t>n</m:t>
            </m:r>
          </m:den>
        </m:f>
      </m:oMath>
      <w:r w:rsidRPr="00426393">
        <w:rPr>
          <w:rFonts w:ascii="Times New Roman" w:eastAsia="微软雅黑" w:hAnsi="Times New Roman"/>
        </w:rPr>
        <w:tab/>
      </w:r>
      <w:r w:rsidRPr="00426393">
        <w:rPr>
          <w:rFonts w:ascii="Times New Roman" w:hAnsi="Times New Roman"/>
        </w:rPr>
        <w:t>(</w:t>
      </w:r>
      <w:r w:rsidR="009876D4" w:rsidRPr="00426393">
        <w:rPr>
          <w:rFonts w:ascii="Times New Roman" w:hAnsi="Times New Roman"/>
        </w:rPr>
        <w:t>C</w:t>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seq fulu_equation_133730912707223732  </w:instrText>
      </w:r>
      <w:r w:rsidRPr="00426393">
        <w:rPr>
          <w:rFonts w:ascii="Times New Roman" w:hAnsi="Times New Roman"/>
        </w:rPr>
        <w:fldChar w:fldCharType="separate"/>
      </w:r>
      <w:r w:rsidR="007E49B2" w:rsidRPr="00426393">
        <w:rPr>
          <w:rFonts w:ascii="Times New Roman" w:hAnsi="Times New Roman"/>
          <w:noProof/>
        </w:rPr>
        <w:t>43</w:t>
      </w:r>
      <w:r w:rsidRPr="00426393">
        <w:rPr>
          <w:rFonts w:ascii="Times New Roman" w:hAnsi="Times New Roman"/>
        </w:rPr>
        <w:fldChar w:fldCharType="end"/>
      </w:r>
      <w:r w:rsidRPr="00426393">
        <w:rPr>
          <w:rFonts w:ascii="Times New Roman" w:hAnsi="Times New Roman"/>
        </w:rPr>
        <w:t>)</w:t>
      </w:r>
    </w:p>
    <w:p w14:paraId="0F6405BD" w14:textId="77777777" w:rsidR="003A55C5" w:rsidRPr="00426393" w:rsidRDefault="00000000">
      <w:pPr>
        <w:pStyle w:val="afffff4"/>
        <w:rPr>
          <w:rFonts w:ascii="Times New Roman" w:hAnsi="Times New Roman"/>
        </w:rPr>
      </w:pPr>
      <w:r w:rsidRPr="00426393">
        <w:rPr>
          <w:rFonts w:ascii="Times New Roman" w:hAnsi="Times New Roman"/>
        </w:rPr>
        <w:t>式中：</w:t>
      </w:r>
    </w:p>
    <w:p w14:paraId="0B3CEB38" w14:textId="77777777" w:rsidR="003A55C5" w:rsidRPr="00426393" w:rsidRDefault="00000000">
      <w:pPr>
        <w:pStyle w:val="afffff5"/>
        <w:ind w:firstLine="420"/>
        <w:rPr>
          <w:rFonts w:ascii="Times New Roman"/>
        </w:rPr>
      </w:pPr>
      <m:oMath>
        <m:r>
          <w:rPr>
            <w:rFonts w:ascii="Cambria Math" w:hAnsi="Cambria Math"/>
          </w:rPr>
          <m:t>NC</m:t>
        </m:r>
      </m:oMath>
      <w:r w:rsidRPr="00426393">
        <w:rPr>
          <w:rFonts w:ascii="Times New Roman"/>
        </w:rPr>
        <w:t>——</w:t>
      </w:r>
      <w:r w:rsidRPr="00426393">
        <w:rPr>
          <w:rFonts w:ascii="Times New Roman"/>
        </w:rPr>
        <w:t>自然景观倾向度，单位（</w:t>
      </w:r>
      <w:r w:rsidRPr="00426393">
        <w:rPr>
          <w:rFonts w:ascii="Times New Roman"/>
        </w:rPr>
        <w:t>%</w:t>
      </w:r>
      <w:r w:rsidRPr="00426393">
        <w:rPr>
          <w:rFonts w:ascii="Times New Roman"/>
        </w:rPr>
        <w:t>）</w:t>
      </w:r>
      <w:r w:rsidRPr="00426393">
        <w:rPr>
          <w:rFonts w:ascii="Times New Roman"/>
        </w:rPr>
        <w:t>;</w:t>
      </w:r>
    </w:p>
    <w:p w14:paraId="3B1888BA" w14:textId="77777777" w:rsidR="003A55C5" w:rsidRPr="00426393" w:rsidRDefault="00000000">
      <w:pPr>
        <w:pStyle w:val="afffff5"/>
        <w:ind w:firstLine="420"/>
        <w:rPr>
          <w:rFonts w:ascii="Times New Roman"/>
        </w:rPr>
      </w:pPr>
      <m:oMath>
        <m:sSub>
          <m:sSubPr>
            <m:ctrlPr>
              <w:rPr>
                <w:rFonts w:ascii="Cambria Math" w:hAnsi="Cambria Math"/>
                <w:i/>
                <w:kern w:val="2"/>
                <w:szCs w:val="21"/>
              </w:rPr>
            </m:ctrlPr>
          </m:sSubPr>
          <m:e>
            <m:r>
              <w:rPr>
                <w:rFonts w:ascii="Cambria Math" w:hAnsi="Cambria Math"/>
              </w:rPr>
              <m:t>NC</m:t>
            </m:r>
          </m:e>
          <m:sub>
            <m:r>
              <w:rPr>
                <w:rFonts w:ascii="Cambria Math" w:hAnsi="Cambria Math"/>
              </w:rPr>
              <m:t>i</m:t>
            </m:r>
          </m:sub>
        </m:sSub>
      </m:oMath>
      <w:r w:rsidRPr="00426393">
        <w:rPr>
          <w:rFonts w:ascii="Times New Roman"/>
        </w:rPr>
        <w:t>——</w:t>
      </w:r>
      <w:r w:rsidRPr="00426393">
        <w:rPr>
          <w:rFonts w:ascii="Times New Roman"/>
        </w:rPr>
        <w:t>调查问卷中，第</w:t>
      </w:r>
      <m:oMath>
        <m:r>
          <w:rPr>
            <w:rFonts w:ascii="Cambria Math" w:hAnsi="Cambria Math"/>
          </w:rPr>
          <m:t>i</m:t>
        </m:r>
      </m:oMath>
      <w:r w:rsidRPr="00426393">
        <w:rPr>
          <w:rFonts w:ascii="Times New Roman"/>
        </w:rPr>
        <w:t>名受访者对某一自然景区的自然景观倾向度，即游客感受</w:t>
      </w:r>
      <w:r w:rsidRPr="00426393">
        <w:rPr>
          <w:rFonts w:ascii="Times New Roman"/>
          <w:iCs/>
        </w:rPr>
        <w:t>自然风光在该景区游览体验中占比，单位：</w:t>
      </w:r>
      <w:r w:rsidRPr="00426393">
        <w:rPr>
          <w:rFonts w:ascii="Times New Roman"/>
          <w:iCs/>
        </w:rPr>
        <w:t>%;</w:t>
      </w:r>
    </w:p>
    <w:p w14:paraId="3742290E" w14:textId="77777777" w:rsidR="003A55C5" w:rsidRPr="00426393" w:rsidRDefault="00000000">
      <w:pPr>
        <w:pStyle w:val="afffff5"/>
        <w:ind w:firstLine="420"/>
        <w:rPr>
          <w:rFonts w:ascii="Times New Roman"/>
        </w:rPr>
      </w:pPr>
      <m:oMath>
        <m:r>
          <w:rPr>
            <w:rFonts w:ascii="Cambria Math" w:hAnsi="Cambria Math"/>
          </w:rPr>
          <m:t>n</m:t>
        </m:r>
      </m:oMath>
      <w:r w:rsidRPr="00426393">
        <w:rPr>
          <w:rFonts w:ascii="Times New Roman"/>
        </w:rPr>
        <w:t>——</w:t>
      </w:r>
      <w:r w:rsidRPr="00426393">
        <w:rPr>
          <w:rFonts w:ascii="Times New Roman"/>
        </w:rPr>
        <w:t>问卷调查受访总人数。</w:t>
      </w:r>
    </w:p>
    <w:p w14:paraId="002DBDA1" w14:textId="77777777" w:rsidR="003A55C5" w:rsidRPr="00426393" w:rsidRDefault="00000000">
      <w:pPr>
        <w:pStyle w:val="a5"/>
        <w:numPr>
          <w:ilvl w:val="0"/>
          <w:numId w:val="32"/>
        </w:numPr>
        <w:rPr>
          <w:rFonts w:ascii="Times New Roman"/>
        </w:rPr>
      </w:pPr>
      <w:r w:rsidRPr="00426393">
        <w:rPr>
          <w:rFonts w:ascii="Times New Roman"/>
        </w:rPr>
        <w:t>应采用问卷调查方式获取上述数据。问卷设计、调查方法、质量控制、结果使用等可参考</w:t>
      </w:r>
      <w:r w:rsidRPr="00426393">
        <w:rPr>
          <w:rFonts w:ascii="Times New Roman"/>
        </w:rPr>
        <w:t>DB11/T 2059-2022</w:t>
      </w:r>
      <w:r w:rsidRPr="00426393">
        <w:rPr>
          <w:rFonts w:ascii="Times New Roman"/>
        </w:rPr>
        <w:t>；</w:t>
      </w:r>
    </w:p>
    <w:p w14:paraId="75D07E29" w14:textId="77777777" w:rsidR="003A55C5" w:rsidRPr="00426393" w:rsidRDefault="00000000">
      <w:pPr>
        <w:pStyle w:val="a5"/>
        <w:rPr>
          <w:rFonts w:ascii="Times New Roman"/>
        </w:rPr>
      </w:pPr>
      <w:r w:rsidRPr="00426393">
        <w:rPr>
          <w:rFonts w:ascii="Times New Roman"/>
        </w:rPr>
        <w:lastRenderedPageBreak/>
        <w:t>该参数计算方法适用于休闲游憩自然景观倾向度计算。</w:t>
      </w:r>
    </w:p>
    <w:p w14:paraId="5A84DF55" w14:textId="44BEC332" w:rsidR="003A55C5" w:rsidRPr="00426393" w:rsidRDefault="00000000">
      <w:pPr>
        <w:pStyle w:val="aff4"/>
        <w:spacing w:before="156" w:after="156"/>
        <w:rPr>
          <w:rFonts w:ascii="Times New Roman"/>
        </w:rPr>
      </w:pPr>
      <w:bookmarkStart w:id="138" w:name="_Toc179674332"/>
      <w:bookmarkStart w:id="139" w:name="_Toc179690164"/>
      <w:r w:rsidRPr="00426393">
        <w:rPr>
          <w:rFonts w:ascii="Times New Roman"/>
        </w:rPr>
        <w:t>休闲游憩</w:t>
      </w:r>
      <w:r w:rsidR="00CA3396" w:rsidRPr="00426393">
        <w:rPr>
          <w:rFonts w:ascii="Times New Roman"/>
        </w:rPr>
        <w:t>服务核算</w:t>
      </w:r>
      <w:r w:rsidRPr="00426393">
        <w:rPr>
          <w:rFonts w:ascii="Times New Roman"/>
        </w:rPr>
        <w:t>主要参数</w:t>
      </w:r>
      <w:bookmarkEnd w:id="138"/>
      <w:bookmarkEnd w:id="139"/>
    </w:p>
    <w:p w14:paraId="3678B272" w14:textId="77777777" w:rsidR="003A55C5" w:rsidRPr="00426393" w:rsidRDefault="00000000" w:rsidP="00C26C1A">
      <w:pPr>
        <w:pStyle w:val="aff5"/>
        <w:rPr>
          <w:rFonts w:ascii="Times New Roman"/>
        </w:rPr>
      </w:pPr>
      <w:bookmarkStart w:id="140" w:name="_Toc179674333"/>
      <w:r w:rsidRPr="00426393">
        <w:rPr>
          <w:rFonts w:ascii="Times New Roman"/>
        </w:rPr>
        <w:t>公园绿化活动场地服务半径覆盖率</w:t>
      </w:r>
      <w:bookmarkEnd w:id="140"/>
    </w:p>
    <w:p w14:paraId="4F628ED6" w14:textId="640C6230" w:rsidR="003A55C5" w:rsidRPr="00426393" w:rsidRDefault="00000000">
      <w:pPr>
        <w:pStyle w:val="afffff5"/>
        <w:ind w:firstLine="420"/>
        <w:rPr>
          <w:rFonts w:ascii="Times New Roman"/>
        </w:rPr>
      </w:pPr>
      <w:r w:rsidRPr="00426393">
        <w:rPr>
          <w:rFonts w:ascii="Times New Roman"/>
        </w:rPr>
        <w:t>公园绿化活动场地服务半径覆盖率按照公式（</w:t>
      </w:r>
      <w:r w:rsidRPr="00426393">
        <w:rPr>
          <w:rFonts w:ascii="Times New Roman"/>
        </w:rPr>
        <w:t>C.</w:t>
      </w:r>
      <w:r w:rsidR="00F82810" w:rsidRPr="00426393">
        <w:rPr>
          <w:rFonts w:ascii="Times New Roman"/>
        </w:rPr>
        <w:t>44</w:t>
      </w:r>
      <w:r w:rsidRPr="00426393">
        <w:rPr>
          <w:rFonts w:ascii="Times New Roman"/>
        </w:rPr>
        <w:t>）计算，公园绿化活动场地服务半径取值见表</w:t>
      </w:r>
      <w:r w:rsidRPr="00426393">
        <w:rPr>
          <w:rFonts w:ascii="Times New Roman"/>
        </w:rPr>
        <w:t>C.1</w:t>
      </w:r>
      <w:r w:rsidR="00F82810" w:rsidRPr="00426393">
        <w:rPr>
          <w:rFonts w:ascii="Times New Roman"/>
        </w:rPr>
        <w:t>4</w:t>
      </w:r>
      <w:r w:rsidRPr="00426393">
        <w:rPr>
          <w:rFonts w:ascii="Times New Roman"/>
        </w:rPr>
        <w:t>。</w:t>
      </w:r>
    </w:p>
    <w:p w14:paraId="130E9644" w14:textId="77777777" w:rsidR="003A55C5" w:rsidRPr="00426393" w:rsidRDefault="003A55C5">
      <w:pPr>
        <w:pStyle w:val="afffff5"/>
        <w:ind w:firstLine="420"/>
        <w:rPr>
          <w:rFonts w:ascii="Times New Roman"/>
        </w:rPr>
      </w:pPr>
    </w:p>
    <w:p w14:paraId="31A75F1C" w14:textId="37ACC913" w:rsidR="003A55C5" w:rsidRPr="00426393" w:rsidRDefault="00000000">
      <w:pPr>
        <w:pStyle w:val="afffffff1"/>
        <w:rPr>
          <w:rFonts w:ascii="Times New Roman" w:hAnsi="Times New Roman"/>
        </w:rPr>
      </w:pPr>
      <w:r w:rsidRPr="00426393">
        <w:rPr>
          <w:rFonts w:ascii="Times New Roman" w:hAnsi="Times New Roman"/>
        </w:rPr>
        <w:tab/>
      </w:r>
      <m:oMath>
        <m:r>
          <w:rPr>
            <w:rFonts w:ascii="Cambria Math" w:hAnsi="Cambria Math"/>
          </w:rPr>
          <m:t>Pc=</m:t>
        </m:r>
        <m:f>
          <m:fPr>
            <m:ctrlPr>
              <w:rPr>
                <w:rFonts w:ascii="Cambria Math" w:hAnsi="Cambria Math"/>
                <w:i/>
              </w:rPr>
            </m:ctrlPr>
          </m:fPr>
          <m:num>
            <m:sSub>
              <m:sSubPr>
                <m:ctrlPr>
                  <w:rPr>
                    <w:rFonts w:ascii="Cambria Math" w:hAnsi="Cambria Math"/>
                    <w:i/>
                  </w:rPr>
                </m:ctrlPr>
              </m:sSubPr>
              <m:e>
                <m:r>
                  <w:rPr>
                    <w:rFonts w:ascii="Cambria Math" w:hAnsi="Cambria Math"/>
                  </w:rPr>
                  <m:t>A</m:t>
                </m:r>
              </m:e>
              <m:sub>
                <m:r>
                  <w:rPr>
                    <w:rFonts w:ascii="Cambria Math" w:hAnsi="Cambria Math"/>
                  </w:rPr>
                  <m:t>p</m:t>
                </m:r>
              </m:sub>
            </m:sSub>
          </m:num>
          <m:den>
            <m:r>
              <w:rPr>
                <w:rFonts w:ascii="Cambria Math" w:hAnsi="Cambria Math"/>
              </w:rPr>
              <m:t>A</m:t>
            </m:r>
          </m:den>
        </m:f>
      </m:oMath>
      <w:r w:rsidRPr="00426393">
        <w:rPr>
          <w:rFonts w:ascii="Times New Roman" w:eastAsia="微软雅黑" w:hAnsi="Times New Roman"/>
        </w:rPr>
        <w:tab/>
      </w:r>
      <w:r w:rsidRPr="00426393">
        <w:rPr>
          <w:rFonts w:ascii="Times New Roman" w:hAnsi="Times New Roman"/>
        </w:rPr>
        <w:t>(</w:t>
      </w:r>
      <w:r w:rsidR="009876D4" w:rsidRPr="00426393">
        <w:rPr>
          <w:rFonts w:ascii="Times New Roman" w:hAnsi="Times New Roman"/>
        </w:rPr>
        <w:t>C</w:t>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seq fulu_equation_133730912707223732  </w:instrText>
      </w:r>
      <w:r w:rsidRPr="00426393">
        <w:rPr>
          <w:rFonts w:ascii="Times New Roman" w:hAnsi="Times New Roman"/>
        </w:rPr>
        <w:fldChar w:fldCharType="separate"/>
      </w:r>
      <w:r w:rsidR="007E49B2" w:rsidRPr="00426393">
        <w:rPr>
          <w:rFonts w:ascii="Times New Roman" w:hAnsi="Times New Roman"/>
          <w:noProof/>
        </w:rPr>
        <w:t>44</w:t>
      </w:r>
      <w:r w:rsidRPr="00426393">
        <w:rPr>
          <w:rFonts w:ascii="Times New Roman" w:hAnsi="Times New Roman"/>
        </w:rPr>
        <w:fldChar w:fldCharType="end"/>
      </w:r>
      <w:r w:rsidRPr="00426393">
        <w:rPr>
          <w:rFonts w:ascii="Times New Roman" w:hAnsi="Times New Roman"/>
        </w:rPr>
        <w:t>)</w:t>
      </w:r>
    </w:p>
    <w:p w14:paraId="7CF875AF" w14:textId="77777777" w:rsidR="003A55C5" w:rsidRPr="00426393" w:rsidRDefault="00000000">
      <w:pPr>
        <w:pStyle w:val="afffff4"/>
        <w:rPr>
          <w:rFonts w:ascii="Times New Roman" w:hAnsi="Times New Roman"/>
        </w:rPr>
      </w:pPr>
      <w:r w:rsidRPr="00426393">
        <w:rPr>
          <w:rFonts w:ascii="Times New Roman" w:hAnsi="Times New Roman"/>
        </w:rPr>
        <w:t>式中：</w:t>
      </w:r>
    </w:p>
    <w:p w14:paraId="62C7A379" w14:textId="77777777" w:rsidR="003A55C5" w:rsidRPr="00426393" w:rsidRDefault="00000000">
      <w:pPr>
        <w:pStyle w:val="afffff5"/>
        <w:ind w:firstLine="420"/>
        <w:rPr>
          <w:rFonts w:ascii="Times New Roman"/>
        </w:rPr>
      </w:pPr>
      <m:oMath>
        <m:r>
          <w:rPr>
            <w:rFonts w:ascii="Cambria Math" w:hAnsi="Cambria Math"/>
          </w:rPr>
          <m:t>Pc</m:t>
        </m:r>
      </m:oMath>
      <w:r w:rsidRPr="00426393">
        <w:rPr>
          <w:rFonts w:ascii="Times New Roman"/>
        </w:rPr>
        <w:t>——</w:t>
      </w:r>
      <w:r w:rsidRPr="00426393">
        <w:rPr>
          <w:rFonts w:ascii="Times New Roman"/>
        </w:rPr>
        <w:t>核算区域建成区范围内公园绿化活动场地服务半径覆盖率，单位：</w:t>
      </w:r>
      <w:r w:rsidRPr="00426393">
        <w:rPr>
          <w:rFonts w:ascii="Times New Roman"/>
        </w:rPr>
        <w:t>%</w:t>
      </w:r>
      <w:r w:rsidRPr="00426393">
        <w:rPr>
          <w:rFonts w:ascii="Times New Roman"/>
        </w:rPr>
        <w:t>；</w:t>
      </w:r>
    </w:p>
    <w:p w14:paraId="1FD73E30" w14:textId="77777777" w:rsidR="003A55C5" w:rsidRPr="00426393" w:rsidRDefault="00000000">
      <w:pPr>
        <w:pStyle w:val="afffff5"/>
        <w:ind w:firstLine="420"/>
        <w:rPr>
          <w:rFonts w:ascii="Times New Roman"/>
        </w:rPr>
      </w:pPr>
      <m:oMath>
        <m:sSub>
          <m:sSubPr>
            <m:ctrlPr>
              <w:rPr>
                <w:rFonts w:ascii="Cambria Math" w:hAnsi="Cambria Math"/>
                <w:i/>
                <w:kern w:val="2"/>
                <w:szCs w:val="21"/>
              </w:rPr>
            </m:ctrlPr>
          </m:sSubPr>
          <m:e>
            <m:r>
              <w:rPr>
                <w:rFonts w:ascii="Cambria Math" w:hAnsi="Cambria Math"/>
              </w:rPr>
              <m:t>A</m:t>
            </m:r>
          </m:e>
          <m:sub>
            <m:r>
              <w:rPr>
                <w:rFonts w:ascii="Cambria Math" w:hAnsi="Cambria Math"/>
              </w:rPr>
              <m:t>p</m:t>
            </m:r>
          </m:sub>
        </m:sSub>
      </m:oMath>
      <w:r w:rsidRPr="00426393">
        <w:rPr>
          <w:rFonts w:ascii="Times New Roman"/>
        </w:rPr>
        <w:t>——</w:t>
      </w:r>
      <w:r w:rsidRPr="00426393">
        <w:rPr>
          <w:rFonts w:ascii="Times New Roman"/>
        </w:rPr>
        <w:t>核算区域建成区范围内公园绿化活动场地服务半径覆盖的居住用地面积，单位：</w:t>
      </w:r>
      <w:r w:rsidRPr="00426393">
        <w:rPr>
          <w:rFonts w:ascii="Times New Roman"/>
        </w:rPr>
        <w:t>km</w:t>
      </w:r>
      <w:r w:rsidRPr="00426393">
        <w:rPr>
          <w:rFonts w:ascii="Times New Roman"/>
          <w:vertAlign w:val="superscript"/>
        </w:rPr>
        <w:t>2</w:t>
      </w:r>
      <w:r w:rsidRPr="00426393">
        <w:rPr>
          <w:rFonts w:ascii="Times New Roman"/>
        </w:rPr>
        <w:t>；</w:t>
      </w:r>
    </w:p>
    <w:p w14:paraId="1F797A20" w14:textId="77777777" w:rsidR="003A55C5" w:rsidRPr="00426393" w:rsidRDefault="00000000">
      <w:pPr>
        <w:pStyle w:val="afffff5"/>
        <w:ind w:firstLine="420"/>
        <w:rPr>
          <w:rFonts w:ascii="Times New Roman"/>
        </w:rPr>
      </w:pPr>
      <m:oMath>
        <m:r>
          <w:rPr>
            <w:rFonts w:ascii="Cambria Math" w:hAnsi="Cambria Math"/>
          </w:rPr>
          <m:t>A</m:t>
        </m:r>
      </m:oMath>
      <w:r w:rsidRPr="00426393">
        <w:rPr>
          <w:rFonts w:ascii="Times New Roman"/>
        </w:rPr>
        <w:t>——</w:t>
      </w:r>
      <w:r w:rsidRPr="00426393">
        <w:rPr>
          <w:rFonts w:ascii="Times New Roman"/>
        </w:rPr>
        <w:t>核算区域内建成区面积；</w:t>
      </w:r>
    </w:p>
    <w:p w14:paraId="124EEA6E" w14:textId="77777777" w:rsidR="003A55C5" w:rsidRPr="00426393" w:rsidRDefault="00000000">
      <w:pPr>
        <w:pStyle w:val="aff"/>
        <w:spacing w:before="156" w:after="156"/>
        <w:rPr>
          <w:rFonts w:ascii="Times New Roman"/>
        </w:rPr>
      </w:pPr>
      <w:r w:rsidRPr="00426393">
        <w:rPr>
          <w:rFonts w:ascii="Times New Roman"/>
        </w:rPr>
        <w:t>公园绿化活动场地服务半径</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3A55C5" w:rsidRPr="00426393" w14:paraId="304385B8" w14:textId="77777777">
        <w:trPr>
          <w:tblHeader/>
          <w:jc w:val="center"/>
        </w:trPr>
        <w:tc>
          <w:tcPr>
            <w:tcW w:w="4667" w:type="dxa"/>
            <w:tcBorders>
              <w:top w:val="single" w:sz="8" w:space="0" w:color="auto"/>
              <w:bottom w:val="single" w:sz="8" w:space="0" w:color="auto"/>
            </w:tcBorders>
            <w:shd w:val="clear" w:color="auto" w:fill="auto"/>
            <w:vAlign w:val="center"/>
          </w:tcPr>
          <w:p w14:paraId="78843867" w14:textId="77777777" w:rsidR="003A55C5" w:rsidRPr="00426393" w:rsidRDefault="00000000" w:rsidP="009062FC">
            <w:pPr>
              <w:pStyle w:val="afffffffff9"/>
            </w:pPr>
            <w:r w:rsidRPr="00426393">
              <w:t>公园绿化活动场地规模</w:t>
            </w:r>
          </w:p>
        </w:tc>
        <w:tc>
          <w:tcPr>
            <w:tcW w:w="4667" w:type="dxa"/>
            <w:tcBorders>
              <w:top w:val="single" w:sz="8" w:space="0" w:color="auto"/>
              <w:bottom w:val="single" w:sz="8" w:space="0" w:color="auto"/>
            </w:tcBorders>
            <w:shd w:val="clear" w:color="auto" w:fill="auto"/>
            <w:vAlign w:val="center"/>
          </w:tcPr>
          <w:p w14:paraId="0374BB56" w14:textId="77777777" w:rsidR="003A55C5" w:rsidRPr="00426393" w:rsidRDefault="00000000" w:rsidP="009062FC">
            <w:pPr>
              <w:pStyle w:val="afffffffff9"/>
            </w:pPr>
            <w:r w:rsidRPr="00426393">
              <w:t>服务半径</w:t>
            </w:r>
          </w:p>
        </w:tc>
      </w:tr>
      <w:tr w:rsidR="003A55C5" w:rsidRPr="00426393" w14:paraId="5E9E9831" w14:textId="77777777">
        <w:trPr>
          <w:jc w:val="center"/>
        </w:trPr>
        <w:tc>
          <w:tcPr>
            <w:tcW w:w="4667" w:type="dxa"/>
            <w:tcBorders>
              <w:top w:val="single" w:sz="8" w:space="0" w:color="auto"/>
            </w:tcBorders>
            <w:shd w:val="clear" w:color="auto" w:fill="auto"/>
            <w:vAlign w:val="center"/>
          </w:tcPr>
          <w:p w14:paraId="296DB584" w14:textId="77777777" w:rsidR="003A55C5" w:rsidRPr="00426393" w:rsidRDefault="00000000" w:rsidP="009062FC">
            <w:pPr>
              <w:pStyle w:val="afffffffff9"/>
            </w:pPr>
            <w:r w:rsidRPr="00426393">
              <w:t>≥5000m</w:t>
            </w:r>
            <w:r w:rsidRPr="00426393">
              <w:rPr>
                <w:vertAlign w:val="superscript"/>
              </w:rPr>
              <w:t>2</w:t>
            </w:r>
          </w:p>
        </w:tc>
        <w:tc>
          <w:tcPr>
            <w:tcW w:w="4667" w:type="dxa"/>
            <w:tcBorders>
              <w:top w:val="single" w:sz="8" w:space="0" w:color="auto"/>
            </w:tcBorders>
            <w:shd w:val="clear" w:color="auto" w:fill="auto"/>
            <w:vAlign w:val="center"/>
          </w:tcPr>
          <w:p w14:paraId="70D96257" w14:textId="77777777" w:rsidR="003A55C5" w:rsidRPr="00426393" w:rsidRDefault="00000000" w:rsidP="009062FC">
            <w:pPr>
              <w:pStyle w:val="afffffffff9"/>
            </w:pPr>
            <w:r w:rsidRPr="00426393">
              <w:t>500m</w:t>
            </w:r>
          </w:p>
        </w:tc>
      </w:tr>
      <w:tr w:rsidR="003A55C5" w:rsidRPr="00426393" w14:paraId="57A89737" w14:textId="77777777">
        <w:trPr>
          <w:jc w:val="center"/>
        </w:trPr>
        <w:tc>
          <w:tcPr>
            <w:tcW w:w="4667" w:type="dxa"/>
            <w:shd w:val="clear" w:color="auto" w:fill="auto"/>
            <w:vAlign w:val="center"/>
          </w:tcPr>
          <w:p w14:paraId="054181EC" w14:textId="77777777" w:rsidR="003A55C5" w:rsidRPr="00426393" w:rsidRDefault="00000000" w:rsidP="009062FC">
            <w:pPr>
              <w:pStyle w:val="afffffffff9"/>
            </w:pPr>
            <w:r w:rsidRPr="00426393">
              <w:t>＜</w:t>
            </w:r>
            <w:r w:rsidRPr="00426393">
              <w:t>5000m</w:t>
            </w:r>
            <w:r w:rsidRPr="00426393">
              <w:rPr>
                <w:vertAlign w:val="superscript"/>
              </w:rPr>
              <w:t>2</w:t>
            </w:r>
          </w:p>
        </w:tc>
        <w:tc>
          <w:tcPr>
            <w:tcW w:w="4667" w:type="dxa"/>
            <w:shd w:val="clear" w:color="auto" w:fill="auto"/>
            <w:vAlign w:val="center"/>
          </w:tcPr>
          <w:p w14:paraId="3D21E059" w14:textId="77777777" w:rsidR="003A55C5" w:rsidRPr="00426393" w:rsidRDefault="00000000" w:rsidP="009062FC">
            <w:pPr>
              <w:pStyle w:val="afffffffff9"/>
            </w:pPr>
            <w:r w:rsidRPr="00426393">
              <w:t>300m</w:t>
            </w:r>
          </w:p>
        </w:tc>
      </w:tr>
    </w:tbl>
    <w:p w14:paraId="79BDED7F" w14:textId="77777777" w:rsidR="003A55C5" w:rsidRPr="00426393" w:rsidRDefault="00000000" w:rsidP="00C26C1A">
      <w:pPr>
        <w:pStyle w:val="aff5"/>
        <w:rPr>
          <w:rFonts w:ascii="Times New Roman"/>
        </w:rPr>
      </w:pPr>
      <w:bookmarkStart w:id="141" w:name="_Toc179674334"/>
      <w:r w:rsidRPr="00426393">
        <w:rPr>
          <w:rFonts w:ascii="Times New Roman"/>
        </w:rPr>
        <w:t>休闲游憩自然景观倾向度</w:t>
      </w:r>
      <w:bookmarkEnd w:id="141"/>
    </w:p>
    <w:p w14:paraId="064D1D26" w14:textId="77777777" w:rsidR="003A55C5" w:rsidRPr="00426393" w:rsidRDefault="00000000">
      <w:pPr>
        <w:pStyle w:val="afffff5"/>
        <w:ind w:firstLine="420"/>
        <w:rPr>
          <w:rFonts w:ascii="Times New Roman"/>
        </w:rPr>
      </w:pPr>
      <w:r w:rsidRPr="00426393">
        <w:rPr>
          <w:rFonts w:ascii="Times New Roman"/>
        </w:rPr>
        <w:t>自然景观倾向度计算方法可参考附录</w:t>
      </w:r>
      <w:r w:rsidRPr="00426393">
        <w:rPr>
          <w:rFonts w:ascii="Times New Roman"/>
        </w:rPr>
        <w:t>C.11.2</w:t>
      </w:r>
      <w:r w:rsidRPr="00426393">
        <w:rPr>
          <w:rFonts w:ascii="Times New Roman"/>
        </w:rPr>
        <w:t>。</w:t>
      </w:r>
    </w:p>
    <w:p w14:paraId="5763DF98" w14:textId="5BED6B46" w:rsidR="003A55C5" w:rsidRPr="00426393" w:rsidRDefault="00000000">
      <w:pPr>
        <w:pStyle w:val="aff4"/>
        <w:spacing w:before="156" w:after="156"/>
        <w:rPr>
          <w:rFonts w:ascii="Times New Roman"/>
        </w:rPr>
      </w:pPr>
      <w:bookmarkStart w:id="142" w:name="_Toc179690165"/>
      <w:bookmarkStart w:id="143" w:name="_Toc179674335"/>
      <w:r w:rsidRPr="00426393">
        <w:rPr>
          <w:rFonts w:ascii="Times New Roman"/>
        </w:rPr>
        <w:t>景观增值</w:t>
      </w:r>
      <w:r w:rsidR="00CA3396" w:rsidRPr="00426393">
        <w:rPr>
          <w:rFonts w:ascii="Times New Roman"/>
        </w:rPr>
        <w:t>服务核算</w:t>
      </w:r>
      <w:r w:rsidRPr="00426393">
        <w:rPr>
          <w:rFonts w:ascii="Times New Roman"/>
        </w:rPr>
        <w:t>主要参数</w:t>
      </w:r>
      <w:bookmarkEnd w:id="142"/>
      <w:bookmarkEnd w:id="143"/>
    </w:p>
    <w:p w14:paraId="2D85AB2D" w14:textId="77777777" w:rsidR="003A55C5" w:rsidRPr="00426393" w:rsidRDefault="00000000" w:rsidP="00C26C1A">
      <w:pPr>
        <w:pStyle w:val="aff5"/>
        <w:rPr>
          <w:rFonts w:ascii="Times New Roman"/>
        </w:rPr>
      </w:pPr>
      <w:bookmarkStart w:id="144" w:name="_Toc179674336"/>
      <w:r w:rsidRPr="00426393">
        <w:rPr>
          <w:rFonts w:ascii="Times New Roman"/>
        </w:rPr>
        <w:t>酒店</w:t>
      </w:r>
      <w:proofErr w:type="gramStart"/>
      <w:r w:rsidRPr="00426393">
        <w:rPr>
          <w:rFonts w:ascii="Times New Roman"/>
        </w:rPr>
        <w:t>景观房</w:t>
      </w:r>
      <w:proofErr w:type="gramEnd"/>
      <w:r w:rsidRPr="00426393">
        <w:rPr>
          <w:rFonts w:ascii="Times New Roman"/>
        </w:rPr>
        <w:t>平均单价</w:t>
      </w:r>
      <w:bookmarkEnd w:id="144"/>
    </w:p>
    <w:p w14:paraId="7C04B8D5" w14:textId="0B136CC8" w:rsidR="003A55C5" w:rsidRPr="00426393" w:rsidRDefault="00000000">
      <w:pPr>
        <w:pStyle w:val="afffff5"/>
        <w:ind w:firstLine="420"/>
        <w:rPr>
          <w:rFonts w:ascii="Times New Roman"/>
        </w:rPr>
      </w:pPr>
      <w:r w:rsidRPr="00426393">
        <w:rPr>
          <w:rFonts w:ascii="Times New Roman"/>
        </w:rPr>
        <w:t>酒店</w:t>
      </w:r>
      <w:proofErr w:type="gramStart"/>
      <w:r w:rsidRPr="00426393">
        <w:rPr>
          <w:rFonts w:ascii="Times New Roman"/>
        </w:rPr>
        <w:t>景观房</w:t>
      </w:r>
      <w:proofErr w:type="gramEnd"/>
      <w:r w:rsidRPr="00426393">
        <w:rPr>
          <w:rFonts w:ascii="Times New Roman"/>
        </w:rPr>
        <w:t>平均单价按照公式（</w:t>
      </w:r>
      <w:r w:rsidRPr="00426393">
        <w:rPr>
          <w:rFonts w:ascii="Times New Roman"/>
        </w:rPr>
        <w:t>C.</w:t>
      </w:r>
      <w:r w:rsidR="00F82810" w:rsidRPr="00426393">
        <w:rPr>
          <w:rFonts w:ascii="Times New Roman"/>
        </w:rPr>
        <w:t>45</w:t>
      </w:r>
      <w:r w:rsidRPr="00426393">
        <w:rPr>
          <w:rFonts w:ascii="Times New Roman"/>
        </w:rPr>
        <w:t>）计算。</w:t>
      </w:r>
    </w:p>
    <w:p w14:paraId="5C33BB43" w14:textId="036BB949"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hAnsi="Cambria Math"/>
                <w:i/>
              </w:rPr>
            </m:ctrlPr>
          </m:sSubPr>
          <m:e>
            <m:r>
              <w:rPr>
                <w:rFonts w:ascii="Cambria Math" w:hAnsi="Cambria Math"/>
              </w:rPr>
              <m:t>P</m:t>
            </m:r>
          </m:e>
          <m:sub>
            <m:r>
              <w:rPr>
                <w:rFonts w:ascii="Cambria Math" w:eastAsia="MS Gothic" w:hAnsi="Cambria Math"/>
              </w:rPr>
              <m:t>h</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e>
            </m:d>
          </m:num>
          <m:den>
            <m:nary>
              <m:naryPr>
                <m:chr m:val="∑"/>
                <m:limLoc m:val="subSup"/>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N</m:t>
                    </m:r>
                  </m:e>
                  <m:sub>
                    <m:r>
                      <w:rPr>
                        <w:rFonts w:ascii="Cambria Math" w:eastAsia="MS Gothic" w:hAnsi="Cambria Math"/>
                      </w:rPr>
                      <m:t xml:space="preserve">h </m:t>
                    </m:r>
                    <m:r>
                      <w:rPr>
                        <w:rFonts w:ascii="Cambria Math" w:eastAsiaTheme="minorEastAsia" w:hAnsi="Cambria Math"/>
                      </w:rPr>
                      <m:t>i</m:t>
                    </m:r>
                  </m:sub>
                </m:sSub>
              </m:e>
            </m:nary>
          </m:den>
        </m:f>
      </m:oMath>
      <w:r w:rsidRPr="00426393">
        <w:rPr>
          <w:rFonts w:ascii="Times New Roman" w:eastAsia="微软雅黑" w:hAnsi="Times New Roman"/>
        </w:rPr>
        <w:tab/>
      </w:r>
      <w:r w:rsidRPr="00426393">
        <w:rPr>
          <w:rFonts w:ascii="Times New Roman" w:hAnsi="Times New Roman"/>
        </w:rPr>
        <w:t>(</w:t>
      </w:r>
      <w:r w:rsidR="009876D4" w:rsidRPr="00426393">
        <w:rPr>
          <w:rFonts w:ascii="Times New Roman" w:hAnsi="Times New Roman"/>
        </w:rPr>
        <w:t>C</w:t>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seq fulu_equation_133730912707223732  </w:instrText>
      </w:r>
      <w:r w:rsidRPr="00426393">
        <w:rPr>
          <w:rFonts w:ascii="Times New Roman" w:hAnsi="Times New Roman"/>
        </w:rPr>
        <w:fldChar w:fldCharType="separate"/>
      </w:r>
      <w:r w:rsidR="007E49B2" w:rsidRPr="00426393">
        <w:rPr>
          <w:rFonts w:ascii="Times New Roman" w:hAnsi="Times New Roman"/>
          <w:noProof/>
        </w:rPr>
        <w:t>45</w:t>
      </w:r>
      <w:r w:rsidRPr="00426393">
        <w:rPr>
          <w:rFonts w:ascii="Times New Roman" w:hAnsi="Times New Roman"/>
        </w:rPr>
        <w:fldChar w:fldCharType="end"/>
      </w:r>
      <w:r w:rsidRPr="00426393">
        <w:rPr>
          <w:rFonts w:ascii="Times New Roman" w:hAnsi="Times New Roman"/>
        </w:rPr>
        <w:t>)</w:t>
      </w:r>
    </w:p>
    <w:p w14:paraId="47A3EB28" w14:textId="77777777" w:rsidR="003A55C5" w:rsidRPr="00426393" w:rsidRDefault="00000000">
      <w:pPr>
        <w:pStyle w:val="afffff5"/>
        <w:ind w:firstLine="420"/>
        <w:rPr>
          <w:rFonts w:ascii="Times New Roman"/>
          <w:iCs/>
        </w:rPr>
      </w:pPr>
      <m:oMath>
        <m:sSub>
          <m:sSubPr>
            <m:ctrlPr>
              <w:rPr>
                <w:rFonts w:ascii="Cambria Math" w:hAnsi="Cambria Math"/>
                <w:i/>
                <w:kern w:val="2"/>
                <w:szCs w:val="21"/>
              </w:rPr>
            </m:ctrlPr>
          </m:sSubPr>
          <m:e>
            <m:r>
              <w:rPr>
                <w:rFonts w:ascii="Cambria Math" w:hAnsi="Cambria Math"/>
              </w:rPr>
              <m:t>P</m:t>
            </m:r>
          </m:e>
          <m:sub>
            <m:r>
              <w:rPr>
                <w:rFonts w:ascii="Cambria Math" w:eastAsia="MS Gothic" w:hAnsi="Cambria Math"/>
              </w:rPr>
              <m:t>h</m:t>
            </m:r>
          </m:sub>
        </m:sSub>
      </m:oMath>
      <w:r w:rsidRPr="00426393">
        <w:rPr>
          <w:rFonts w:ascii="Times New Roman"/>
          <w:iCs/>
        </w:rPr>
        <w:t>——</w:t>
      </w:r>
      <w:r w:rsidRPr="00426393">
        <w:rPr>
          <w:rFonts w:ascii="Times New Roman"/>
          <w:iCs/>
        </w:rPr>
        <w:t>酒店宾馆</w:t>
      </w:r>
      <w:proofErr w:type="gramStart"/>
      <w:r w:rsidRPr="00426393">
        <w:rPr>
          <w:rFonts w:ascii="Times New Roman"/>
          <w:iCs/>
        </w:rPr>
        <w:t>景观房</w:t>
      </w:r>
      <w:proofErr w:type="gramEnd"/>
      <w:r w:rsidRPr="00426393">
        <w:rPr>
          <w:rFonts w:ascii="Times New Roman"/>
          <w:iCs/>
        </w:rPr>
        <w:t>平均单价，单位：元</w:t>
      </w:r>
      <w:r w:rsidRPr="00426393">
        <w:rPr>
          <w:rFonts w:ascii="Times New Roman"/>
          <w:iCs/>
        </w:rPr>
        <w:t>/</w:t>
      </w:r>
      <w:r w:rsidRPr="00426393">
        <w:rPr>
          <w:rFonts w:ascii="Times New Roman"/>
          <w:iCs/>
        </w:rPr>
        <w:t>间夜；</w:t>
      </w:r>
    </w:p>
    <w:p w14:paraId="768133FF" w14:textId="77777777" w:rsidR="003A55C5" w:rsidRPr="00426393" w:rsidRDefault="00000000">
      <w:pPr>
        <w:pStyle w:val="afffff5"/>
        <w:ind w:firstLine="420"/>
        <w:rPr>
          <w:rFonts w:ascii="Times New Roman"/>
        </w:rPr>
      </w:pPr>
      <m:oMath>
        <m:sSub>
          <m:sSubPr>
            <m:ctrlPr>
              <w:rPr>
                <w:rFonts w:ascii="Cambria Math" w:hAnsi="Cambria Math"/>
                <w:i/>
                <w:kern w:val="2"/>
                <w:szCs w:val="21"/>
              </w:rPr>
            </m:ctrlPr>
          </m:sSubPr>
          <m:e>
            <m:r>
              <w:rPr>
                <w:rFonts w:ascii="Cambria Math" w:hAnsi="Cambria Math"/>
              </w:rPr>
              <m:t>T</m:t>
            </m:r>
          </m:e>
          <m:sub>
            <m:r>
              <w:rPr>
                <w:rFonts w:ascii="Cambria Math" w:hAnsi="Cambria Math"/>
              </w:rPr>
              <m:t>1</m:t>
            </m:r>
          </m:sub>
        </m:sSub>
      </m:oMath>
      <w:r w:rsidRPr="00426393">
        <w:rPr>
          <w:rFonts w:ascii="Times New Roman"/>
        </w:rPr>
        <w:t>——</w:t>
      </w:r>
      <w:r w:rsidRPr="00426393">
        <w:rPr>
          <w:rFonts w:ascii="Times New Roman"/>
        </w:rPr>
        <w:t>抽样调查样本中，自然景区内的酒店总销售额，单位：元；</w:t>
      </w:r>
    </w:p>
    <w:p w14:paraId="55B4AF01" w14:textId="77777777" w:rsidR="003A55C5" w:rsidRPr="00426393" w:rsidRDefault="00000000">
      <w:pPr>
        <w:pStyle w:val="afffff5"/>
        <w:ind w:firstLine="420"/>
        <w:rPr>
          <w:rFonts w:ascii="Times New Roman"/>
        </w:rPr>
      </w:pPr>
      <m:oMath>
        <m:sSub>
          <m:sSubPr>
            <m:ctrlPr>
              <w:rPr>
                <w:rFonts w:ascii="Cambria Math" w:hAnsi="Cambria Math"/>
                <w:i/>
                <w:kern w:val="2"/>
                <w:szCs w:val="21"/>
              </w:rPr>
            </m:ctrlPr>
          </m:sSubPr>
          <m:e>
            <m:r>
              <w:rPr>
                <w:rFonts w:ascii="Cambria Math" w:hAnsi="Cambria Math"/>
              </w:rPr>
              <m:t>T</m:t>
            </m:r>
          </m:e>
          <m:sub>
            <m:r>
              <w:rPr>
                <w:rFonts w:ascii="Cambria Math" w:hAnsi="Cambria Math"/>
              </w:rPr>
              <m:t>2</m:t>
            </m:r>
          </m:sub>
        </m:sSub>
      </m:oMath>
      <w:r w:rsidRPr="00426393">
        <w:rPr>
          <w:rFonts w:ascii="Times New Roman"/>
        </w:rPr>
        <w:t>——</w:t>
      </w:r>
      <w:r w:rsidRPr="00426393">
        <w:rPr>
          <w:rFonts w:ascii="Times New Roman"/>
        </w:rPr>
        <w:t>抽样调查样本中，自然景区外的酒店</w:t>
      </w:r>
      <w:proofErr w:type="gramStart"/>
      <w:r w:rsidRPr="00426393">
        <w:rPr>
          <w:rFonts w:ascii="Times New Roman"/>
        </w:rPr>
        <w:t>景观房</w:t>
      </w:r>
      <w:proofErr w:type="gramEnd"/>
      <w:r w:rsidRPr="00426393">
        <w:rPr>
          <w:rFonts w:ascii="Times New Roman"/>
        </w:rPr>
        <w:t>的总销售额，单位：元；</w:t>
      </w:r>
    </w:p>
    <w:p w14:paraId="0FAA8C76" w14:textId="77777777" w:rsidR="003A55C5" w:rsidRPr="00426393" w:rsidRDefault="00000000">
      <w:pPr>
        <w:pStyle w:val="afffff5"/>
        <w:ind w:firstLine="420"/>
        <w:rPr>
          <w:rFonts w:ascii="Times New Roman"/>
        </w:rPr>
      </w:pPr>
      <m:oMath>
        <m:sSub>
          <m:sSubPr>
            <m:ctrlPr>
              <w:rPr>
                <w:rFonts w:ascii="Cambria Math" w:hAnsi="Cambria Math"/>
                <w:i/>
                <w:kern w:val="2"/>
                <w:szCs w:val="21"/>
              </w:rPr>
            </m:ctrlPr>
          </m:sSubPr>
          <m:e>
            <m:r>
              <w:rPr>
                <w:rFonts w:ascii="Cambria Math" w:hAnsi="Cambria Math"/>
              </w:rPr>
              <m:t>N</m:t>
            </m:r>
          </m:e>
          <m:sub>
            <m:r>
              <w:rPr>
                <w:rFonts w:ascii="Cambria Math" w:eastAsia="MS Gothic" w:hAnsi="Cambria Math"/>
              </w:rPr>
              <m:t xml:space="preserve">h </m:t>
            </m:r>
            <m:r>
              <w:rPr>
                <w:rFonts w:ascii="Cambria Math" w:eastAsiaTheme="minorEastAsia" w:hAnsi="Cambria Math"/>
              </w:rPr>
              <m:t>i</m:t>
            </m:r>
          </m:sub>
        </m:sSub>
      </m:oMath>
      <w:r w:rsidRPr="00426393">
        <w:rPr>
          <w:rFonts w:ascii="Times New Roman"/>
        </w:rPr>
        <w:t>——</w:t>
      </w:r>
      <w:r w:rsidRPr="00426393">
        <w:rPr>
          <w:rFonts w:ascii="Times New Roman"/>
        </w:rPr>
        <w:t>抽样调查中，第</w:t>
      </w:r>
      <m:oMath>
        <m:r>
          <w:rPr>
            <w:rFonts w:ascii="Cambria Math" w:eastAsiaTheme="minorEastAsia" w:hAnsi="Cambria Math"/>
          </w:rPr>
          <m:t>i</m:t>
        </m:r>
      </m:oMath>
      <w:proofErr w:type="gramStart"/>
      <w:r w:rsidRPr="00426393">
        <w:rPr>
          <w:rFonts w:ascii="Times New Roman"/>
        </w:rPr>
        <w:t>个</w:t>
      </w:r>
      <w:proofErr w:type="gramEnd"/>
      <w:r w:rsidRPr="00426393">
        <w:rPr>
          <w:rFonts w:ascii="Times New Roman"/>
        </w:rPr>
        <w:t>酒店的</w:t>
      </w:r>
      <w:proofErr w:type="gramStart"/>
      <w:r w:rsidRPr="00426393">
        <w:rPr>
          <w:rFonts w:ascii="Times New Roman"/>
        </w:rPr>
        <w:t>景观房</w:t>
      </w:r>
      <w:proofErr w:type="gramEnd"/>
      <w:r w:rsidRPr="00426393">
        <w:rPr>
          <w:rFonts w:ascii="Times New Roman"/>
        </w:rPr>
        <w:t>销售面积，单位：间夜。</w:t>
      </w:r>
    </w:p>
    <w:p w14:paraId="1CDB4F34" w14:textId="039C5088" w:rsidR="003A55C5" w:rsidRPr="00426393" w:rsidRDefault="00000000">
      <w:pPr>
        <w:pStyle w:val="afff2"/>
        <w:rPr>
          <w:rFonts w:ascii="Times New Roman"/>
        </w:rPr>
      </w:pPr>
      <w:r w:rsidRPr="00426393">
        <w:rPr>
          <w:rFonts w:ascii="Times New Roman"/>
        </w:rPr>
        <w:t>应采用问卷调查方式</w:t>
      </w:r>
      <w:r w:rsidR="00F82810" w:rsidRPr="00426393">
        <w:rPr>
          <w:rFonts w:ascii="Times New Roman"/>
        </w:rPr>
        <w:t>获取上述数据。</w:t>
      </w:r>
      <w:r w:rsidRPr="00426393">
        <w:rPr>
          <w:rFonts w:ascii="Times New Roman"/>
        </w:rPr>
        <w:t>问卷设计、调查方法、质量控制、结果使用等可参考</w:t>
      </w:r>
      <w:r w:rsidRPr="00426393">
        <w:rPr>
          <w:rFonts w:ascii="Times New Roman"/>
        </w:rPr>
        <w:t>DB11/T 2059-2022</w:t>
      </w:r>
      <w:r w:rsidRPr="00426393">
        <w:rPr>
          <w:rFonts w:ascii="Times New Roman"/>
        </w:rPr>
        <w:t>。</w:t>
      </w:r>
    </w:p>
    <w:p w14:paraId="247A4A8B" w14:textId="77777777" w:rsidR="003A55C5" w:rsidRPr="00426393" w:rsidRDefault="00000000" w:rsidP="00C26C1A">
      <w:pPr>
        <w:pStyle w:val="aff5"/>
        <w:rPr>
          <w:rFonts w:ascii="Times New Roman"/>
        </w:rPr>
      </w:pPr>
      <w:bookmarkStart w:id="145" w:name="_Toc179674337"/>
      <w:r w:rsidRPr="00426393">
        <w:rPr>
          <w:rFonts w:ascii="Times New Roman"/>
        </w:rPr>
        <w:t>酒店</w:t>
      </w:r>
      <w:proofErr w:type="gramStart"/>
      <w:r w:rsidRPr="00426393">
        <w:rPr>
          <w:rFonts w:ascii="Times New Roman"/>
        </w:rPr>
        <w:t>景观房景观</w:t>
      </w:r>
      <w:proofErr w:type="gramEnd"/>
      <w:r w:rsidRPr="00426393">
        <w:rPr>
          <w:rFonts w:ascii="Times New Roman"/>
        </w:rPr>
        <w:t>溢价系数</w:t>
      </w:r>
      <w:bookmarkEnd w:id="145"/>
    </w:p>
    <w:p w14:paraId="028A895F" w14:textId="7000BC5D" w:rsidR="003A55C5" w:rsidRPr="00426393" w:rsidRDefault="00000000">
      <w:pPr>
        <w:pStyle w:val="afffff5"/>
        <w:ind w:firstLine="420"/>
        <w:rPr>
          <w:rFonts w:ascii="Times New Roman"/>
        </w:rPr>
      </w:pPr>
      <w:r w:rsidRPr="00426393">
        <w:rPr>
          <w:rFonts w:ascii="Times New Roman"/>
          <w:iCs/>
        </w:rPr>
        <w:t>酒店宾馆</w:t>
      </w:r>
      <w:proofErr w:type="gramStart"/>
      <w:r w:rsidRPr="00426393">
        <w:rPr>
          <w:rFonts w:ascii="Times New Roman"/>
          <w:iCs/>
        </w:rPr>
        <w:t>景观房景观</w:t>
      </w:r>
      <w:proofErr w:type="gramEnd"/>
      <w:r w:rsidRPr="00426393">
        <w:rPr>
          <w:rFonts w:ascii="Times New Roman"/>
          <w:iCs/>
        </w:rPr>
        <w:t>溢价系数</w:t>
      </w:r>
      <w:r w:rsidRPr="00426393">
        <w:rPr>
          <w:rFonts w:ascii="Times New Roman"/>
        </w:rPr>
        <w:t>按照公式（</w:t>
      </w:r>
      <w:r w:rsidRPr="00426393">
        <w:rPr>
          <w:rFonts w:ascii="Times New Roman"/>
        </w:rPr>
        <w:t>C.</w:t>
      </w:r>
      <w:r w:rsidR="00F82810" w:rsidRPr="00426393">
        <w:rPr>
          <w:rFonts w:ascii="Times New Roman"/>
        </w:rPr>
        <w:t>46</w:t>
      </w:r>
      <w:r w:rsidRPr="00426393">
        <w:rPr>
          <w:rFonts w:ascii="Times New Roman"/>
        </w:rPr>
        <w:t>）计算。</w:t>
      </w:r>
    </w:p>
    <w:p w14:paraId="17C4B0F2" w14:textId="314D1585"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hAnsi="Cambria Math"/>
                <w:i/>
              </w:rPr>
            </m:ctrlPr>
          </m:sSubPr>
          <m:e>
            <m:r>
              <w:rPr>
                <w:rFonts w:ascii="Cambria Math" w:hAnsi="Cambria Math"/>
              </w:rPr>
              <m:t>R</m:t>
            </m:r>
          </m:e>
          <m:sub>
            <m:r>
              <w:rPr>
                <w:rFonts w:ascii="Cambria Math" w:eastAsia="MS Gothic" w:hAnsi="Cambria Math"/>
              </w:rPr>
              <m:t>h</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3</m:t>
                </m:r>
              </m:sub>
            </m:sSub>
          </m:num>
          <m:den>
            <m:sSub>
              <m:sSubPr>
                <m:ctrlPr>
                  <w:rPr>
                    <w:rFonts w:ascii="Cambria Math" w:hAnsi="Cambria Math"/>
                    <w:i/>
                  </w:rPr>
                </m:ctrlPr>
              </m:sSubPr>
              <m:e>
                <m:r>
                  <w:rPr>
                    <w:rFonts w:ascii="Cambria Math" w:hAnsi="Cambria Math"/>
                  </w:rPr>
                  <m:t>P</m:t>
                </m:r>
              </m:e>
              <m:sub>
                <m:r>
                  <w:rPr>
                    <w:rFonts w:ascii="Cambria Math" w:hAnsi="Cambria Math"/>
                  </w:rPr>
                  <m:t>2</m:t>
                </m:r>
              </m:sub>
            </m:sSub>
          </m:den>
        </m:f>
      </m:oMath>
      <w:r w:rsidRPr="00426393">
        <w:rPr>
          <w:rFonts w:ascii="Times New Roman" w:eastAsia="微软雅黑" w:hAnsi="Times New Roman"/>
        </w:rPr>
        <w:tab/>
      </w:r>
      <w:r w:rsidRPr="00426393">
        <w:rPr>
          <w:rFonts w:ascii="Times New Roman" w:hAnsi="Times New Roman"/>
        </w:rPr>
        <w:t>(</w:t>
      </w:r>
      <w:r w:rsidR="009876D4" w:rsidRPr="00426393">
        <w:rPr>
          <w:rFonts w:ascii="Times New Roman" w:hAnsi="Times New Roman"/>
        </w:rPr>
        <w:t>C</w:t>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seq fulu_equation_133730912707223732  </w:instrText>
      </w:r>
      <w:r w:rsidRPr="00426393">
        <w:rPr>
          <w:rFonts w:ascii="Times New Roman" w:hAnsi="Times New Roman"/>
        </w:rPr>
        <w:fldChar w:fldCharType="separate"/>
      </w:r>
      <w:r w:rsidR="007E49B2" w:rsidRPr="00426393">
        <w:rPr>
          <w:rFonts w:ascii="Times New Roman" w:hAnsi="Times New Roman"/>
          <w:noProof/>
        </w:rPr>
        <w:t>46</w:t>
      </w:r>
      <w:r w:rsidRPr="00426393">
        <w:rPr>
          <w:rFonts w:ascii="Times New Roman" w:hAnsi="Times New Roman"/>
        </w:rPr>
        <w:fldChar w:fldCharType="end"/>
      </w:r>
      <w:r w:rsidRPr="00426393">
        <w:rPr>
          <w:rFonts w:ascii="Times New Roman" w:hAnsi="Times New Roman"/>
        </w:rPr>
        <w:t>)</w:t>
      </w:r>
    </w:p>
    <w:p w14:paraId="6FC4E691" w14:textId="77777777" w:rsidR="003A55C5" w:rsidRPr="00426393" w:rsidRDefault="00000000">
      <w:pPr>
        <w:pStyle w:val="afffff4"/>
        <w:rPr>
          <w:rFonts w:ascii="Times New Roman" w:hAnsi="Times New Roman"/>
        </w:rPr>
      </w:pPr>
      <w:r w:rsidRPr="00426393">
        <w:rPr>
          <w:rFonts w:ascii="Times New Roman" w:hAnsi="Times New Roman"/>
        </w:rPr>
        <w:t>式中：</w:t>
      </w:r>
    </w:p>
    <w:p w14:paraId="6FCE316C" w14:textId="77777777" w:rsidR="003A55C5" w:rsidRPr="00426393" w:rsidRDefault="00000000">
      <w:pPr>
        <w:pStyle w:val="afffff5"/>
        <w:ind w:firstLine="420"/>
        <w:rPr>
          <w:rFonts w:ascii="Times New Roman"/>
          <w:iCs/>
        </w:rPr>
      </w:pPr>
      <m:oMath>
        <m:sSub>
          <m:sSubPr>
            <m:ctrlPr>
              <w:rPr>
                <w:rFonts w:ascii="Cambria Math" w:hAnsi="Cambria Math"/>
                <w:i/>
                <w:kern w:val="2"/>
                <w:szCs w:val="21"/>
              </w:rPr>
            </m:ctrlPr>
          </m:sSubPr>
          <m:e>
            <m:r>
              <w:rPr>
                <w:rFonts w:ascii="Cambria Math" w:hAnsi="Cambria Math"/>
              </w:rPr>
              <m:t>R</m:t>
            </m:r>
          </m:e>
          <m:sub>
            <m:r>
              <w:rPr>
                <w:rFonts w:ascii="Cambria Math" w:eastAsia="MS Gothic" w:hAnsi="Cambria Math"/>
              </w:rPr>
              <m:t>h</m:t>
            </m:r>
          </m:sub>
        </m:sSub>
      </m:oMath>
      <w:r w:rsidRPr="00426393">
        <w:rPr>
          <w:rFonts w:ascii="Times New Roman"/>
          <w:iCs/>
        </w:rPr>
        <w:t>——</w:t>
      </w:r>
      <w:r w:rsidRPr="00426393">
        <w:rPr>
          <w:rFonts w:ascii="Times New Roman"/>
          <w:iCs/>
        </w:rPr>
        <w:t>酒店宾馆</w:t>
      </w:r>
      <w:proofErr w:type="gramStart"/>
      <w:r w:rsidRPr="00426393">
        <w:rPr>
          <w:rFonts w:ascii="Times New Roman"/>
          <w:iCs/>
        </w:rPr>
        <w:t>景观房景观</w:t>
      </w:r>
      <w:proofErr w:type="gramEnd"/>
      <w:r w:rsidRPr="00426393">
        <w:rPr>
          <w:rFonts w:ascii="Times New Roman"/>
          <w:iCs/>
        </w:rPr>
        <w:t>溢价系数，单位：</w:t>
      </w:r>
      <w:r w:rsidRPr="00426393">
        <w:rPr>
          <w:rFonts w:ascii="Times New Roman"/>
          <w:iCs/>
        </w:rPr>
        <w:t>%</w:t>
      </w:r>
      <w:r w:rsidRPr="00426393">
        <w:rPr>
          <w:rFonts w:ascii="Times New Roman"/>
          <w:iCs/>
        </w:rPr>
        <w:t>；</w:t>
      </w:r>
    </w:p>
    <w:p w14:paraId="544AFA0A" w14:textId="77777777" w:rsidR="003A55C5" w:rsidRPr="00426393" w:rsidRDefault="00000000">
      <w:pPr>
        <w:pStyle w:val="afffff5"/>
        <w:ind w:firstLine="420"/>
        <w:rPr>
          <w:rFonts w:ascii="Times New Roman"/>
        </w:rPr>
      </w:pPr>
      <m:oMath>
        <m:sSub>
          <m:sSubPr>
            <m:ctrlPr>
              <w:rPr>
                <w:rFonts w:ascii="Cambria Math" w:hAnsi="Cambria Math"/>
                <w:i/>
                <w:kern w:val="2"/>
                <w:szCs w:val="21"/>
              </w:rPr>
            </m:ctrlPr>
          </m:sSubPr>
          <m:e>
            <m:r>
              <w:rPr>
                <w:rFonts w:ascii="Cambria Math" w:hAnsi="Cambria Math"/>
              </w:rPr>
              <m:t>P</m:t>
            </m:r>
          </m:e>
          <m:sub>
            <m:r>
              <w:rPr>
                <w:rFonts w:ascii="Cambria Math" w:hAnsi="Cambria Math"/>
              </w:rPr>
              <m:t>2</m:t>
            </m:r>
          </m:sub>
        </m:sSub>
      </m:oMath>
      <w:r w:rsidRPr="00426393">
        <w:rPr>
          <w:rFonts w:ascii="Times New Roman"/>
        </w:rPr>
        <w:t>——</w:t>
      </w:r>
      <w:r w:rsidRPr="00426393">
        <w:rPr>
          <w:rFonts w:ascii="Times New Roman"/>
        </w:rPr>
        <w:t>抽样调查中，非景区宾馆酒店有</w:t>
      </w:r>
      <w:proofErr w:type="gramStart"/>
      <w:r w:rsidRPr="00426393">
        <w:rPr>
          <w:rFonts w:ascii="Times New Roman"/>
        </w:rPr>
        <w:t>景观房酒店的景观房</w:t>
      </w:r>
      <w:proofErr w:type="gramEnd"/>
      <w:r w:rsidRPr="00426393">
        <w:rPr>
          <w:rFonts w:ascii="Times New Roman"/>
        </w:rPr>
        <w:t>销售单价，单位：元</w:t>
      </w:r>
      <w:r w:rsidRPr="00426393">
        <w:rPr>
          <w:rFonts w:ascii="Times New Roman"/>
        </w:rPr>
        <w:t>/</w:t>
      </w:r>
      <w:r w:rsidRPr="00426393">
        <w:rPr>
          <w:rFonts w:ascii="Times New Roman"/>
        </w:rPr>
        <w:t>间夜；</w:t>
      </w:r>
    </w:p>
    <w:p w14:paraId="5B672A92" w14:textId="77777777" w:rsidR="003A55C5" w:rsidRPr="00426393" w:rsidRDefault="00000000">
      <w:pPr>
        <w:pStyle w:val="afffff5"/>
        <w:ind w:firstLine="420"/>
        <w:rPr>
          <w:rFonts w:ascii="Times New Roman"/>
        </w:rPr>
      </w:pPr>
      <m:oMath>
        <m:sSub>
          <m:sSubPr>
            <m:ctrlPr>
              <w:rPr>
                <w:rFonts w:ascii="Cambria Math" w:hAnsi="Cambria Math"/>
                <w:i/>
                <w:kern w:val="2"/>
                <w:szCs w:val="21"/>
              </w:rPr>
            </m:ctrlPr>
          </m:sSubPr>
          <m:e>
            <m:r>
              <w:rPr>
                <w:rFonts w:ascii="Cambria Math" w:hAnsi="Cambria Math"/>
              </w:rPr>
              <m:t>P</m:t>
            </m:r>
          </m:e>
          <m:sub>
            <m:r>
              <w:rPr>
                <w:rFonts w:ascii="Cambria Math" w:hAnsi="Cambria Math"/>
              </w:rPr>
              <m:t>2</m:t>
            </m:r>
          </m:sub>
        </m:sSub>
      </m:oMath>
      <w:r w:rsidRPr="00426393">
        <w:rPr>
          <w:rFonts w:ascii="Times New Roman"/>
        </w:rPr>
        <w:t>——</w:t>
      </w:r>
      <w:r w:rsidRPr="00426393">
        <w:rPr>
          <w:rFonts w:ascii="Times New Roman"/>
        </w:rPr>
        <w:t>抽样调查中，非景区宾馆酒店有</w:t>
      </w:r>
      <w:proofErr w:type="gramStart"/>
      <w:r w:rsidRPr="00426393">
        <w:rPr>
          <w:rFonts w:ascii="Times New Roman"/>
        </w:rPr>
        <w:t>景观房酒店</w:t>
      </w:r>
      <w:proofErr w:type="gramEnd"/>
      <w:r w:rsidRPr="00426393">
        <w:rPr>
          <w:rFonts w:ascii="Times New Roman"/>
        </w:rPr>
        <w:t>的非</w:t>
      </w:r>
      <w:proofErr w:type="gramStart"/>
      <w:r w:rsidRPr="00426393">
        <w:rPr>
          <w:rFonts w:ascii="Times New Roman"/>
        </w:rPr>
        <w:t>景观房</w:t>
      </w:r>
      <w:proofErr w:type="gramEnd"/>
      <w:r w:rsidRPr="00426393">
        <w:rPr>
          <w:rFonts w:ascii="Times New Roman"/>
        </w:rPr>
        <w:t>销售单价，单位：元</w:t>
      </w:r>
      <w:r w:rsidRPr="00426393">
        <w:rPr>
          <w:rFonts w:ascii="Times New Roman"/>
        </w:rPr>
        <w:t>/</w:t>
      </w:r>
      <w:r w:rsidRPr="00426393">
        <w:rPr>
          <w:rFonts w:ascii="Times New Roman"/>
        </w:rPr>
        <w:t>间夜；</w:t>
      </w:r>
    </w:p>
    <w:p w14:paraId="1FD9142F" w14:textId="5B9F2F5B" w:rsidR="003A55C5" w:rsidRPr="00426393" w:rsidRDefault="00000000">
      <w:pPr>
        <w:pStyle w:val="afff2"/>
        <w:rPr>
          <w:rFonts w:ascii="Times New Roman"/>
        </w:rPr>
      </w:pPr>
      <w:r w:rsidRPr="00426393">
        <w:rPr>
          <w:rFonts w:ascii="Times New Roman"/>
        </w:rPr>
        <w:t>应采用问卷调查方式</w:t>
      </w:r>
      <w:r w:rsidR="00F82810" w:rsidRPr="00426393">
        <w:rPr>
          <w:rFonts w:ascii="Times New Roman"/>
        </w:rPr>
        <w:t>获取上述数据。</w:t>
      </w:r>
      <w:r w:rsidRPr="00426393">
        <w:rPr>
          <w:rFonts w:ascii="Times New Roman"/>
        </w:rPr>
        <w:t>问卷设计、调查方法、质量控制、结果使用等可参考</w:t>
      </w:r>
      <w:r w:rsidRPr="00426393">
        <w:rPr>
          <w:rFonts w:ascii="Times New Roman"/>
        </w:rPr>
        <w:t>DB11/T 2059-2022</w:t>
      </w:r>
      <w:r w:rsidRPr="00426393">
        <w:rPr>
          <w:rFonts w:ascii="Times New Roman"/>
        </w:rPr>
        <w:t>。</w:t>
      </w:r>
    </w:p>
    <w:p w14:paraId="65E80D30" w14:textId="77777777" w:rsidR="003A55C5" w:rsidRPr="00426393" w:rsidRDefault="00000000" w:rsidP="00C26C1A">
      <w:pPr>
        <w:pStyle w:val="aff5"/>
        <w:rPr>
          <w:rFonts w:ascii="Times New Roman"/>
        </w:rPr>
      </w:pPr>
      <w:bookmarkStart w:id="146" w:name="_Toc179674338"/>
      <w:r w:rsidRPr="00426393">
        <w:rPr>
          <w:rFonts w:ascii="Times New Roman"/>
        </w:rPr>
        <w:lastRenderedPageBreak/>
        <w:t>自有住房</w:t>
      </w:r>
      <w:proofErr w:type="gramStart"/>
      <w:r w:rsidRPr="00426393">
        <w:rPr>
          <w:rFonts w:ascii="Times New Roman"/>
        </w:rPr>
        <w:t>景观房</w:t>
      </w:r>
      <w:proofErr w:type="gramEnd"/>
      <w:r w:rsidRPr="00426393">
        <w:rPr>
          <w:rFonts w:ascii="Times New Roman"/>
        </w:rPr>
        <w:t>平均单价</w:t>
      </w:r>
      <w:bookmarkEnd w:id="146"/>
    </w:p>
    <w:p w14:paraId="124EDA89" w14:textId="22316EA9" w:rsidR="003A55C5" w:rsidRPr="00426393" w:rsidRDefault="00000000">
      <w:pPr>
        <w:pStyle w:val="afffff5"/>
        <w:ind w:firstLine="420"/>
        <w:rPr>
          <w:rFonts w:ascii="Times New Roman"/>
        </w:rPr>
      </w:pPr>
      <w:r w:rsidRPr="00426393">
        <w:rPr>
          <w:rFonts w:ascii="Times New Roman"/>
        </w:rPr>
        <w:t>酒店</w:t>
      </w:r>
      <w:proofErr w:type="gramStart"/>
      <w:r w:rsidRPr="00426393">
        <w:rPr>
          <w:rFonts w:ascii="Times New Roman"/>
        </w:rPr>
        <w:t>景观房</w:t>
      </w:r>
      <w:proofErr w:type="gramEnd"/>
      <w:r w:rsidRPr="00426393">
        <w:rPr>
          <w:rFonts w:ascii="Times New Roman"/>
        </w:rPr>
        <w:t>平均单价按照公式（</w:t>
      </w:r>
      <w:r w:rsidRPr="00426393">
        <w:rPr>
          <w:rFonts w:ascii="Times New Roman"/>
        </w:rPr>
        <w:t>C.</w:t>
      </w:r>
      <w:r w:rsidR="00F82810" w:rsidRPr="00426393">
        <w:rPr>
          <w:rFonts w:ascii="Times New Roman"/>
        </w:rPr>
        <w:t>47</w:t>
      </w:r>
      <w:r w:rsidRPr="00426393">
        <w:rPr>
          <w:rFonts w:ascii="Times New Roman"/>
        </w:rPr>
        <w:t>）计算。</w:t>
      </w:r>
    </w:p>
    <w:p w14:paraId="7622630D" w14:textId="1A6D4F54"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hAnsi="Cambria Math"/>
                <w:i/>
              </w:rPr>
            </m:ctrlPr>
          </m:sSubPr>
          <m:e>
            <m:r>
              <w:rPr>
                <w:rFonts w:ascii="Cambria Math" w:hAnsi="Cambria Math"/>
              </w:rPr>
              <m:t>P</m:t>
            </m:r>
          </m:e>
          <m:sub>
            <m:r>
              <w:rPr>
                <w:rFonts w:ascii="Cambria Math" w:hAnsi="Cambria Math"/>
              </w:rPr>
              <m:t>r</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RT</m:t>
                    </m:r>
                  </m:e>
                  <m:sub>
                    <m:r>
                      <w:rPr>
                        <w:rFonts w:ascii="Cambria Math" w:hAnsi="Cambria Math"/>
                      </w:rPr>
                      <m:t>1</m:t>
                    </m:r>
                  </m:sub>
                </m:sSub>
                <m:r>
                  <w:rPr>
                    <w:rFonts w:ascii="Cambria Math" w:hAnsi="Cambria Math"/>
                  </w:rPr>
                  <m:t>+R</m:t>
                </m:r>
                <m:sSub>
                  <m:sSubPr>
                    <m:ctrlPr>
                      <w:rPr>
                        <w:rFonts w:ascii="Cambria Math" w:hAnsi="Cambria Math"/>
                        <w:i/>
                      </w:rPr>
                    </m:ctrlPr>
                  </m:sSubPr>
                  <m:e>
                    <m:r>
                      <w:rPr>
                        <w:rFonts w:ascii="Cambria Math" w:hAnsi="Cambria Math"/>
                      </w:rPr>
                      <m:t>T</m:t>
                    </m:r>
                  </m:e>
                  <m:sub>
                    <m:r>
                      <w:rPr>
                        <w:rFonts w:ascii="Cambria Math" w:hAnsi="Cambria Math"/>
                      </w:rPr>
                      <m:t>2</m:t>
                    </m:r>
                  </m:sub>
                </m:sSub>
              </m:e>
            </m:d>
          </m:num>
          <m:den>
            <m:nary>
              <m:naryPr>
                <m:chr m:val="∑"/>
                <m:limLoc m:val="subSup"/>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N</m:t>
                    </m:r>
                  </m:e>
                  <m:sub>
                    <m:r>
                      <w:rPr>
                        <w:rFonts w:ascii="Cambria Math" w:eastAsiaTheme="minorEastAsia" w:hAnsi="Cambria Math"/>
                      </w:rPr>
                      <m:t>r</m:t>
                    </m:r>
                    <m:r>
                      <w:rPr>
                        <w:rFonts w:ascii="Cambria Math" w:eastAsia="MS Gothic" w:hAnsi="Cambria Math"/>
                      </w:rPr>
                      <m:t xml:space="preserve"> </m:t>
                    </m:r>
                    <m:r>
                      <w:rPr>
                        <w:rFonts w:ascii="Cambria Math" w:eastAsiaTheme="minorEastAsia" w:hAnsi="Cambria Math"/>
                      </w:rPr>
                      <m:t>i</m:t>
                    </m:r>
                  </m:sub>
                </m:sSub>
              </m:e>
            </m:nary>
          </m:den>
        </m:f>
      </m:oMath>
      <w:r w:rsidRPr="00426393">
        <w:rPr>
          <w:rFonts w:ascii="Times New Roman" w:eastAsia="微软雅黑" w:hAnsi="Times New Roman"/>
        </w:rPr>
        <w:tab/>
      </w:r>
      <w:r w:rsidRPr="00426393">
        <w:rPr>
          <w:rFonts w:ascii="Times New Roman" w:hAnsi="Times New Roman"/>
        </w:rPr>
        <w:t>(</w:t>
      </w:r>
      <w:r w:rsidR="009876D4" w:rsidRPr="00426393">
        <w:rPr>
          <w:rFonts w:ascii="Times New Roman" w:hAnsi="Times New Roman"/>
        </w:rPr>
        <w:t>C</w:t>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seq fulu_equation_133730912707223732  </w:instrText>
      </w:r>
      <w:r w:rsidRPr="00426393">
        <w:rPr>
          <w:rFonts w:ascii="Times New Roman" w:hAnsi="Times New Roman"/>
        </w:rPr>
        <w:fldChar w:fldCharType="separate"/>
      </w:r>
      <w:r w:rsidR="007E49B2" w:rsidRPr="00426393">
        <w:rPr>
          <w:rFonts w:ascii="Times New Roman" w:hAnsi="Times New Roman"/>
          <w:noProof/>
        </w:rPr>
        <w:t>47</w:t>
      </w:r>
      <w:r w:rsidRPr="00426393">
        <w:rPr>
          <w:rFonts w:ascii="Times New Roman" w:hAnsi="Times New Roman"/>
        </w:rPr>
        <w:fldChar w:fldCharType="end"/>
      </w:r>
      <w:r w:rsidRPr="00426393">
        <w:rPr>
          <w:rFonts w:ascii="Times New Roman" w:hAnsi="Times New Roman"/>
        </w:rPr>
        <w:t>)</w:t>
      </w:r>
    </w:p>
    <w:p w14:paraId="203EED26" w14:textId="77777777" w:rsidR="003A55C5" w:rsidRPr="00426393" w:rsidRDefault="00000000">
      <w:pPr>
        <w:pStyle w:val="afffff4"/>
        <w:rPr>
          <w:rFonts w:ascii="Times New Roman" w:hAnsi="Times New Roman"/>
        </w:rPr>
      </w:pPr>
      <w:r w:rsidRPr="00426393">
        <w:rPr>
          <w:rFonts w:ascii="Times New Roman" w:hAnsi="Times New Roman"/>
        </w:rPr>
        <w:t>式中：</w:t>
      </w:r>
    </w:p>
    <w:p w14:paraId="291C955C" w14:textId="77777777" w:rsidR="003A55C5" w:rsidRPr="00426393" w:rsidRDefault="00000000">
      <w:pPr>
        <w:pStyle w:val="afffff5"/>
        <w:ind w:firstLine="420"/>
        <w:rPr>
          <w:rFonts w:ascii="Times New Roman"/>
        </w:rPr>
      </w:pPr>
      <m:oMath>
        <m:sSub>
          <m:sSubPr>
            <m:ctrlPr>
              <w:rPr>
                <w:rFonts w:ascii="Cambria Math" w:hAnsi="Cambria Math"/>
                <w:i/>
                <w:kern w:val="2"/>
                <w:szCs w:val="21"/>
              </w:rPr>
            </m:ctrlPr>
          </m:sSubPr>
          <m:e>
            <m:r>
              <w:rPr>
                <w:rFonts w:ascii="Cambria Math" w:hAnsi="Cambria Math"/>
              </w:rPr>
              <m:t>P</m:t>
            </m:r>
          </m:e>
          <m:sub>
            <m:r>
              <w:rPr>
                <w:rFonts w:ascii="Cambria Math" w:eastAsiaTheme="minorEastAsia" w:hAnsi="Cambria Math"/>
              </w:rPr>
              <m:t>r</m:t>
            </m:r>
          </m:sub>
        </m:sSub>
      </m:oMath>
      <w:r w:rsidRPr="00426393">
        <w:rPr>
          <w:rFonts w:ascii="Times New Roman"/>
        </w:rPr>
        <w:t>——</w:t>
      </w:r>
      <w:r w:rsidRPr="00426393">
        <w:rPr>
          <w:rFonts w:ascii="Times New Roman"/>
        </w:rPr>
        <w:t>自有住房</w:t>
      </w:r>
      <w:proofErr w:type="gramStart"/>
      <w:r w:rsidRPr="00426393">
        <w:rPr>
          <w:rFonts w:ascii="Times New Roman"/>
        </w:rPr>
        <w:t>景观房</w:t>
      </w:r>
      <w:proofErr w:type="gramEnd"/>
      <w:r w:rsidRPr="00426393">
        <w:rPr>
          <w:rFonts w:ascii="Times New Roman"/>
        </w:rPr>
        <w:t>平均年租金</w:t>
      </w:r>
      <w:r w:rsidRPr="00426393">
        <w:rPr>
          <w:rFonts w:ascii="Times New Roman"/>
          <w:iCs/>
        </w:rPr>
        <w:t>，单位：元</w:t>
      </w:r>
      <w:r w:rsidRPr="00426393">
        <w:rPr>
          <w:rFonts w:ascii="Times New Roman"/>
          <w:iCs/>
        </w:rPr>
        <w:t>/m</w:t>
      </w:r>
      <w:r w:rsidRPr="00426393">
        <w:rPr>
          <w:rFonts w:ascii="Times New Roman"/>
          <w:iCs/>
          <w:vertAlign w:val="superscript"/>
        </w:rPr>
        <w:t>2</w:t>
      </w:r>
      <w:r w:rsidRPr="00426393">
        <w:rPr>
          <w:rFonts w:ascii="Times New Roman"/>
          <w:iCs/>
        </w:rPr>
        <w:t>·a</w:t>
      </w:r>
      <w:r w:rsidRPr="00426393">
        <w:rPr>
          <w:rFonts w:ascii="Times New Roman"/>
          <w:iCs/>
        </w:rPr>
        <w:t>；</w:t>
      </w:r>
    </w:p>
    <w:p w14:paraId="489AB9FF" w14:textId="77777777" w:rsidR="003A55C5" w:rsidRPr="00426393" w:rsidRDefault="00000000">
      <w:pPr>
        <w:pStyle w:val="afffff5"/>
        <w:ind w:firstLine="420"/>
        <w:rPr>
          <w:rFonts w:ascii="Times New Roman"/>
        </w:rPr>
      </w:pPr>
      <m:oMath>
        <m:sSub>
          <m:sSubPr>
            <m:ctrlPr>
              <w:rPr>
                <w:rFonts w:ascii="Cambria Math" w:hAnsi="Cambria Math"/>
                <w:i/>
                <w:kern w:val="2"/>
                <w:szCs w:val="21"/>
              </w:rPr>
            </m:ctrlPr>
          </m:sSubPr>
          <m:e>
            <m:r>
              <w:rPr>
                <w:rFonts w:ascii="Cambria Math" w:hAnsi="Cambria Math"/>
              </w:rPr>
              <m:t>RT</m:t>
            </m:r>
          </m:e>
          <m:sub>
            <m:r>
              <w:rPr>
                <w:rFonts w:ascii="Cambria Math" w:hAnsi="Cambria Math"/>
              </w:rPr>
              <m:t>1</m:t>
            </m:r>
          </m:sub>
        </m:sSub>
      </m:oMath>
      <w:r w:rsidRPr="00426393">
        <w:rPr>
          <w:rFonts w:ascii="Times New Roman"/>
        </w:rPr>
        <w:t>——</w:t>
      </w:r>
      <w:r w:rsidRPr="00426393">
        <w:rPr>
          <w:rFonts w:ascii="Times New Roman"/>
        </w:rPr>
        <w:t>抽样调查样本中，自然景区内的自有住房租金总额，单位：元</w:t>
      </w:r>
      <w:r w:rsidRPr="00426393">
        <w:rPr>
          <w:rFonts w:ascii="Times New Roman"/>
          <w:iCs/>
        </w:rPr>
        <w:t>/a</w:t>
      </w:r>
      <w:r w:rsidRPr="00426393">
        <w:rPr>
          <w:rFonts w:ascii="Times New Roman"/>
        </w:rPr>
        <w:t>；</w:t>
      </w:r>
    </w:p>
    <w:p w14:paraId="72DE41BA" w14:textId="77777777" w:rsidR="003A55C5" w:rsidRPr="00426393" w:rsidRDefault="00000000">
      <w:pPr>
        <w:pStyle w:val="afffff5"/>
        <w:ind w:firstLine="420"/>
        <w:rPr>
          <w:rFonts w:ascii="Times New Roman"/>
        </w:rPr>
      </w:pPr>
      <m:oMath>
        <m:r>
          <w:rPr>
            <w:rFonts w:ascii="Cambria Math" w:hAnsi="Cambria Math"/>
            <w:kern w:val="2"/>
            <w:szCs w:val="21"/>
          </w:rPr>
          <m:t>R</m:t>
        </m:r>
        <m:sSub>
          <m:sSubPr>
            <m:ctrlPr>
              <w:rPr>
                <w:rFonts w:ascii="Cambria Math" w:hAnsi="Cambria Math"/>
                <w:i/>
                <w:kern w:val="2"/>
                <w:szCs w:val="21"/>
              </w:rPr>
            </m:ctrlPr>
          </m:sSubPr>
          <m:e>
            <m:r>
              <w:rPr>
                <w:rFonts w:ascii="Cambria Math" w:hAnsi="Cambria Math"/>
              </w:rPr>
              <m:t>T</m:t>
            </m:r>
          </m:e>
          <m:sub>
            <m:r>
              <w:rPr>
                <w:rFonts w:ascii="Cambria Math" w:hAnsi="Cambria Math"/>
              </w:rPr>
              <m:t>2</m:t>
            </m:r>
          </m:sub>
        </m:sSub>
      </m:oMath>
      <w:r w:rsidRPr="00426393">
        <w:rPr>
          <w:rFonts w:ascii="Times New Roman"/>
        </w:rPr>
        <w:t>——</w:t>
      </w:r>
      <w:r w:rsidRPr="00426393">
        <w:rPr>
          <w:rFonts w:ascii="Times New Roman"/>
        </w:rPr>
        <w:t>抽样调查样本中，自然景区外的自有住房景区房租金总额，单位：元</w:t>
      </w:r>
      <w:r w:rsidRPr="00426393">
        <w:rPr>
          <w:rFonts w:ascii="Times New Roman"/>
          <w:iCs/>
        </w:rPr>
        <w:t>/a</w:t>
      </w:r>
      <w:r w:rsidRPr="00426393">
        <w:rPr>
          <w:rFonts w:ascii="Times New Roman"/>
        </w:rPr>
        <w:t>；</w:t>
      </w:r>
    </w:p>
    <w:p w14:paraId="538C7175" w14:textId="77777777" w:rsidR="003A55C5" w:rsidRPr="00426393" w:rsidRDefault="00000000">
      <w:pPr>
        <w:pStyle w:val="afffff5"/>
        <w:ind w:firstLine="420"/>
        <w:rPr>
          <w:rFonts w:ascii="Times New Roman"/>
        </w:rPr>
      </w:pPr>
      <m:oMath>
        <m:sSub>
          <m:sSubPr>
            <m:ctrlPr>
              <w:rPr>
                <w:rFonts w:ascii="Cambria Math" w:hAnsi="Cambria Math"/>
                <w:i/>
                <w:kern w:val="2"/>
                <w:szCs w:val="21"/>
              </w:rPr>
            </m:ctrlPr>
          </m:sSubPr>
          <m:e>
            <m:r>
              <w:rPr>
                <w:rFonts w:ascii="Cambria Math" w:hAnsi="Cambria Math"/>
              </w:rPr>
              <m:t>N</m:t>
            </m:r>
          </m:e>
          <m:sub>
            <m:r>
              <w:rPr>
                <w:rFonts w:ascii="Cambria Math" w:eastAsiaTheme="minorEastAsia" w:hAnsi="Cambria Math"/>
              </w:rPr>
              <m:t>r</m:t>
            </m:r>
            <m:r>
              <w:rPr>
                <w:rFonts w:ascii="Cambria Math" w:eastAsia="MS Gothic" w:hAnsi="Cambria Math"/>
              </w:rPr>
              <m:t xml:space="preserve"> </m:t>
            </m:r>
            <m:r>
              <w:rPr>
                <w:rFonts w:ascii="Cambria Math" w:eastAsiaTheme="minorEastAsia" w:hAnsi="Cambria Math"/>
              </w:rPr>
              <m:t>i</m:t>
            </m:r>
          </m:sub>
        </m:sSub>
      </m:oMath>
      <w:r w:rsidRPr="00426393">
        <w:rPr>
          <w:rFonts w:ascii="Times New Roman"/>
        </w:rPr>
        <w:t>——</w:t>
      </w:r>
      <w:r w:rsidRPr="00426393">
        <w:rPr>
          <w:rFonts w:ascii="Times New Roman"/>
        </w:rPr>
        <w:t>抽样调查中，第</w:t>
      </w:r>
      <m:oMath>
        <m:r>
          <w:rPr>
            <w:rFonts w:ascii="Cambria Math" w:eastAsiaTheme="minorEastAsia" w:hAnsi="Cambria Math"/>
          </w:rPr>
          <m:t>i</m:t>
        </m:r>
      </m:oMath>
      <w:proofErr w:type="gramStart"/>
      <w:r w:rsidRPr="00426393">
        <w:rPr>
          <w:rFonts w:ascii="Times New Roman"/>
        </w:rPr>
        <w:t>个</w:t>
      </w:r>
      <w:proofErr w:type="gramEnd"/>
      <w:r w:rsidRPr="00426393">
        <w:rPr>
          <w:rFonts w:ascii="Times New Roman"/>
        </w:rPr>
        <w:t>小区的</w:t>
      </w:r>
      <w:proofErr w:type="gramStart"/>
      <w:r w:rsidRPr="00426393">
        <w:rPr>
          <w:rFonts w:ascii="Times New Roman"/>
        </w:rPr>
        <w:t>景观房</w:t>
      </w:r>
      <w:proofErr w:type="gramEnd"/>
      <w:r w:rsidRPr="00426393">
        <w:rPr>
          <w:rFonts w:ascii="Times New Roman"/>
        </w:rPr>
        <w:t>总面积，单位：</w:t>
      </w:r>
      <w:r w:rsidRPr="00426393">
        <w:rPr>
          <w:rFonts w:ascii="Times New Roman"/>
        </w:rPr>
        <w:t>m</w:t>
      </w:r>
      <w:r w:rsidRPr="00426393">
        <w:rPr>
          <w:rFonts w:ascii="Times New Roman"/>
          <w:vertAlign w:val="superscript"/>
        </w:rPr>
        <w:t>2</w:t>
      </w:r>
      <w:r w:rsidRPr="00426393">
        <w:rPr>
          <w:rFonts w:ascii="Times New Roman"/>
        </w:rPr>
        <w:t>。</w:t>
      </w:r>
    </w:p>
    <w:p w14:paraId="4DE97D21" w14:textId="77777777" w:rsidR="003A55C5" w:rsidRPr="00426393" w:rsidRDefault="00000000">
      <w:pPr>
        <w:pStyle w:val="afff2"/>
        <w:rPr>
          <w:rFonts w:ascii="Times New Roman"/>
        </w:rPr>
      </w:pPr>
      <w:r w:rsidRPr="00426393">
        <w:rPr>
          <w:rFonts w:ascii="Times New Roman"/>
        </w:rPr>
        <w:t>应采用问卷调查方式，开展自有住房</w:t>
      </w:r>
      <w:proofErr w:type="gramStart"/>
      <w:r w:rsidRPr="00426393">
        <w:rPr>
          <w:rFonts w:ascii="Times New Roman"/>
        </w:rPr>
        <w:t>景观房</w:t>
      </w:r>
      <w:proofErr w:type="gramEnd"/>
      <w:r w:rsidRPr="00426393">
        <w:rPr>
          <w:rFonts w:ascii="Times New Roman"/>
        </w:rPr>
        <w:t>平均单价测算，问卷设计、调查方法、质量控制、结果使用等可参考</w:t>
      </w:r>
      <w:r w:rsidRPr="00426393">
        <w:rPr>
          <w:rFonts w:ascii="Times New Roman"/>
        </w:rPr>
        <w:t>DB11/T 2059-2022</w:t>
      </w:r>
      <w:r w:rsidRPr="00426393">
        <w:rPr>
          <w:rFonts w:ascii="Times New Roman"/>
        </w:rPr>
        <w:t>。</w:t>
      </w:r>
    </w:p>
    <w:p w14:paraId="11723CD9" w14:textId="77777777" w:rsidR="003A55C5" w:rsidRPr="00426393" w:rsidRDefault="00000000" w:rsidP="00C26C1A">
      <w:pPr>
        <w:pStyle w:val="aff5"/>
        <w:rPr>
          <w:rFonts w:ascii="Times New Roman"/>
        </w:rPr>
      </w:pPr>
      <w:bookmarkStart w:id="147" w:name="_Toc179674339"/>
      <w:r w:rsidRPr="00426393">
        <w:rPr>
          <w:rFonts w:ascii="Times New Roman"/>
        </w:rPr>
        <w:t>自有住房</w:t>
      </w:r>
      <w:proofErr w:type="gramStart"/>
      <w:r w:rsidRPr="00426393">
        <w:rPr>
          <w:rFonts w:ascii="Times New Roman"/>
        </w:rPr>
        <w:t>景观房景观</w:t>
      </w:r>
      <w:proofErr w:type="gramEnd"/>
      <w:r w:rsidRPr="00426393">
        <w:rPr>
          <w:rFonts w:ascii="Times New Roman"/>
        </w:rPr>
        <w:t>溢价系数</w:t>
      </w:r>
      <w:bookmarkEnd w:id="147"/>
    </w:p>
    <w:p w14:paraId="66950CD9" w14:textId="72C122FC" w:rsidR="003A55C5" w:rsidRPr="00426393" w:rsidRDefault="00000000">
      <w:pPr>
        <w:pStyle w:val="afffff5"/>
        <w:ind w:firstLine="420"/>
        <w:rPr>
          <w:rFonts w:ascii="Times New Roman"/>
        </w:rPr>
      </w:pPr>
      <w:r w:rsidRPr="00426393">
        <w:rPr>
          <w:rFonts w:ascii="Times New Roman"/>
          <w:iCs/>
        </w:rPr>
        <w:t>自有住房</w:t>
      </w:r>
      <w:proofErr w:type="gramStart"/>
      <w:r w:rsidRPr="00426393">
        <w:rPr>
          <w:rFonts w:ascii="Times New Roman"/>
          <w:iCs/>
        </w:rPr>
        <w:t>景观房景观</w:t>
      </w:r>
      <w:proofErr w:type="gramEnd"/>
      <w:r w:rsidRPr="00426393">
        <w:rPr>
          <w:rFonts w:ascii="Times New Roman"/>
          <w:iCs/>
        </w:rPr>
        <w:t>溢价系数</w:t>
      </w:r>
      <w:r w:rsidRPr="00426393">
        <w:rPr>
          <w:rFonts w:ascii="Times New Roman"/>
        </w:rPr>
        <w:t>按照公式（</w:t>
      </w:r>
      <w:r w:rsidRPr="00426393">
        <w:rPr>
          <w:rFonts w:ascii="Times New Roman"/>
        </w:rPr>
        <w:t>C.</w:t>
      </w:r>
      <w:r w:rsidR="00F82810" w:rsidRPr="00426393">
        <w:rPr>
          <w:rFonts w:ascii="Times New Roman"/>
        </w:rPr>
        <w:t>48</w:t>
      </w:r>
      <w:r w:rsidRPr="00426393">
        <w:rPr>
          <w:rFonts w:ascii="Times New Roman"/>
        </w:rPr>
        <w:t>）计算。</w:t>
      </w:r>
    </w:p>
    <w:p w14:paraId="7F1ACDA0" w14:textId="1C52406D" w:rsidR="003A55C5" w:rsidRPr="00426393" w:rsidRDefault="00000000">
      <w:pPr>
        <w:pStyle w:val="afffffff1"/>
        <w:rPr>
          <w:rFonts w:ascii="Times New Roman" w:hAnsi="Times New Roman"/>
        </w:rPr>
      </w:pPr>
      <w:r w:rsidRPr="00426393">
        <w:rPr>
          <w:rFonts w:ascii="Times New Roman" w:hAnsi="Times New Roman"/>
        </w:rPr>
        <w:tab/>
      </w:r>
      <m:oMath>
        <m:sSub>
          <m:sSubPr>
            <m:ctrlPr>
              <w:rPr>
                <w:rFonts w:ascii="Cambria Math" w:hAnsi="Cambria Math"/>
                <w:i/>
              </w:rPr>
            </m:ctrlPr>
          </m:sSubPr>
          <m:e>
            <m:r>
              <w:rPr>
                <w:rFonts w:ascii="Cambria Math" w:hAnsi="Cambria Math"/>
              </w:rPr>
              <m:t>R</m:t>
            </m:r>
          </m:e>
          <m:sub>
            <m:r>
              <w:rPr>
                <w:rFonts w:ascii="Cambria Math" w:eastAsia="MS Gothic" w:hAnsi="Cambria Math"/>
              </w:rPr>
              <m:t>h</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3</m:t>
                </m:r>
              </m:sub>
            </m:sSub>
          </m:num>
          <m:den>
            <m:sSub>
              <m:sSubPr>
                <m:ctrlPr>
                  <w:rPr>
                    <w:rFonts w:ascii="Cambria Math" w:hAnsi="Cambria Math"/>
                    <w:i/>
                  </w:rPr>
                </m:ctrlPr>
              </m:sSubPr>
              <m:e>
                <m:r>
                  <w:rPr>
                    <w:rFonts w:ascii="Cambria Math" w:hAnsi="Cambria Math"/>
                  </w:rPr>
                  <m:t>P</m:t>
                </m:r>
              </m:e>
              <m:sub>
                <m:r>
                  <w:rPr>
                    <w:rFonts w:ascii="Cambria Math" w:hAnsi="Cambria Math"/>
                  </w:rPr>
                  <m:t>2</m:t>
                </m:r>
              </m:sub>
            </m:sSub>
          </m:den>
        </m:f>
      </m:oMath>
      <w:r w:rsidRPr="00426393">
        <w:rPr>
          <w:rFonts w:ascii="Times New Roman" w:eastAsia="微软雅黑" w:hAnsi="Times New Roman"/>
        </w:rPr>
        <w:tab/>
      </w:r>
      <w:r w:rsidRPr="00426393">
        <w:rPr>
          <w:rFonts w:ascii="Times New Roman" w:hAnsi="Times New Roman"/>
        </w:rPr>
        <w:t>(</w:t>
      </w:r>
      <w:r w:rsidR="009876D4" w:rsidRPr="00426393">
        <w:rPr>
          <w:rFonts w:ascii="Times New Roman" w:hAnsi="Times New Roman"/>
        </w:rPr>
        <w:t>C</w:t>
      </w:r>
      <w:r w:rsidRPr="00426393">
        <w:rPr>
          <w:rFonts w:ascii="Times New Roman" w:hAnsi="Times New Roman"/>
        </w:rPr>
        <w:t>.</w:t>
      </w:r>
      <w:r w:rsidRPr="00426393">
        <w:rPr>
          <w:rFonts w:ascii="Times New Roman" w:hAnsi="Times New Roman"/>
        </w:rPr>
        <w:fldChar w:fldCharType="begin"/>
      </w:r>
      <w:r w:rsidRPr="00426393">
        <w:rPr>
          <w:rFonts w:ascii="Times New Roman" w:hAnsi="Times New Roman"/>
        </w:rPr>
        <w:instrText xml:space="preserve">  seq fulu_equation_133730912707223732  </w:instrText>
      </w:r>
      <w:r w:rsidRPr="00426393">
        <w:rPr>
          <w:rFonts w:ascii="Times New Roman" w:hAnsi="Times New Roman"/>
        </w:rPr>
        <w:fldChar w:fldCharType="separate"/>
      </w:r>
      <w:r w:rsidR="007E49B2" w:rsidRPr="00426393">
        <w:rPr>
          <w:rFonts w:ascii="Times New Roman" w:hAnsi="Times New Roman"/>
          <w:noProof/>
        </w:rPr>
        <w:t>48</w:t>
      </w:r>
      <w:r w:rsidRPr="00426393">
        <w:rPr>
          <w:rFonts w:ascii="Times New Roman" w:hAnsi="Times New Roman"/>
        </w:rPr>
        <w:fldChar w:fldCharType="end"/>
      </w:r>
      <w:r w:rsidRPr="00426393">
        <w:rPr>
          <w:rFonts w:ascii="Times New Roman" w:hAnsi="Times New Roman"/>
        </w:rPr>
        <w:t>)</w:t>
      </w:r>
    </w:p>
    <w:p w14:paraId="424F6970" w14:textId="77777777" w:rsidR="003A55C5" w:rsidRPr="00426393" w:rsidRDefault="00000000">
      <w:pPr>
        <w:pStyle w:val="afffff4"/>
        <w:rPr>
          <w:rFonts w:ascii="Times New Roman" w:hAnsi="Times New Roman"/>
        </w:rPr>
      </w:pPr>
      <w:r w:rsidRPr="00426393">
        <w:rPr>
          <w:rFonts w:ascii="Times New Roman" w:hAnsi="Times New Roman"/>
        </w:rPr>
        <w:t>式中：</w:t>
      </w:r>
    </w:p>
    <w:p w14:paraId="7B8CC055" w14:textId="77777777" w:rsidR="003A55C5" w:rsidRPr="00426393" w:rsidRDefault="00000000">
      <w:pPr>
        <w:pStyle w:val="afffff5"/>
        <w:ind w:firstLine="420"/>
        <w:rPr>
          <w:rFonts w:ascii="Times New Roman"/>
          <w:iCs/>
        </w:rPr>
      </w:pPr>
      <m:oMath>
        <m:sSub>
          <m:sSubPr>
            <m:ctrlPr>
              <w:rPr>
                <w:rFonts w:ascii="Cambria Math" w:hAnsi="Cambria Math"/>
                <w:i/>
                <w:kern w:val="2"/>
                <w:szCs w:val="21"/>
              </w:rPr>
            </m:ctrlPr>
          </m:sSubPr>
          <m:e>
            <m:r>
              <w:rPr>
                <w:rFonts w:ascii="Cambria Math" w:hAnsi="Cambria Math"/>
              </w:rPr>
              <m:t>R</m:t>
            </m:r>
          </m:e>
          <m:sub>
            <m:r>
              <w:rPr>
                <w:rFonts w:ascii="Cambria Math" w:hAnsi="Cambria Math"/>
                <w:kern w:val="2"/>
                <w:szCs w:val="21"/>
              </w:rPr>
              <m:t>r</m:t>
            </m:r>
          </m:sub>
        </m:sSub>
      </m:oMath>
      <w:r w:rsidRPr="00426393">
        <w:rPr>
          <w:rFonts w:ascii="Times New Roman"/>
          <w:iCs/>
        </w:rPr>
        <w:t>——</w:t>
      </w:r>
      <w:r w:rsidRPr="00426393">
        <w:rPr>
          <w:rFonts w:ascii="Times New Roman"/>
          <w:iCs/>
        </w:rPr>
        <w:t>自有住房</w:t>
      </w:r>
      <w:proofErr w:type="gramStart"/>
      <w:r w:rsidRPr="00426393">
        <w:rPr>
          <w:rFonts w:ascii="Times New Roman"/>
          <w:iCs/>
        </w:rPr>
        <w:t>景观房景观</w:t>
      </w:r>
      <w:proofErr w:type="gramEnd"/>
      <w:r w:rsidRPr="00426393">
        <w:rPr>
          <w:rFonts w:ascii="Times New Roman"/>
          <w:iCs/>
        </w:rPr>
        <w:t>溢价系数，单位：</w:t>
      </w:r>
      <w:r w:rsidRPr="00426393">
        <w:rPr>
          <w:rFonts w:ascii="Times New Roman"/>
          <w:iCs/>
        </w:rPr>
        <w:t>%</w:t>
      </w:r>
      <w:r w:rsidRPr="00426393">
        <w:rPr>
          <w:rFonts w:ascii="Times New Roman"/>
          <w:iCs/>
        </w:rPr>
        <w:t>；</w:t>
      </w:r>
    </w:p>
    <w:p w14:paraId="61BB6421" w14:textId="77777777" w:rsidR="003A55C5" w:rsidRPr="00426393" w:rsidRDefault="00000000">
      <w:pPr>
        <w:pStyle w:val="afffff5"/>
        <w:ind w:firstLine="420"/>
        <w:rPr>
          <w:rFonts w:ascii="Times New Roman"/>
        </w:rPr>
      </w:pPr>
      <m:oMath>
        <m:r>
          <w:rPr>
            <w:rFonts w:ascii="Cambria Math" w:hAnsi="Cambria Math"/>
            <w:kern w:val="2"/>
            <w:szCs w:val="21"/>
          </w:rPr>
          <m:t>R</m:t>
        </m:r>
        <m:sSub>
          <m:sSubPr>
            <m:ctrlPr>
              <w:rPr>
                <w:rFonts w:ascii="Cambria Math" w:hAnsi="Cambria Math"/>
                <w:i/>
                <w:kern w:val="2"/>
                <w:szCs w:val="21"/>
              </w:rPr>
            </m:ctrlPr>
          </m:sSubPr>
          <m:e>
            <m:r>
              <w:rPr>
                <w:rFonts w:ascii="Cambria Math" w:hAnsi="Cambria Math"/>
              </w:rPr>
              <m:t>P</m:t>
            </m:r>
          </m:e>
          <m:sub>
            <m:r>
              <w:rPr>
                <w:rFonts w:ascii="Cambria Math" w:hAnsi="Cambria Math"/>
              </w:rPr>
              <m:t>2</m:t>
            </m:r>
          </m:sub>
        </m:sSub>
      </m:oMath>
      <w:r w:rsidRPr="00426393">
        <w:rPr>
          <w:rFonts w:ascii="Times New Roman"/>
        </w:rPr>
        <w:t>——</w:t>
      </w:r>
      <w:r w:rsidRPr="00426393">
        <w:rPr>
          <w:rFonts w:ascii="Times New Roman"/>
        </w:rPr>
        <w:t>抽样调查中，非景区内小区</w:t>
      </w:r>
      <w:proofErr w:type="gramStart"/>
      <w:r w:rsidRPr="00426393">
        <w:rPr>
          <w:rFonts w:ascii="Times New Roman"/>
        </w:rPr>
        <w:t>景观房</w:t>
      </w:r>
      <w:proofErr w:type="gramEnd"/>
      <w:r w:rsidRPr="00426393">
        <w:rPr>
          <w:rFonts w:ascii="Times New Roman"/>
        </w:rPr>
        <w:t>销售单价，单位：元</w:t>
      </w:r>
      <w:r w:rsidRPr="00426393">
        <w:rPr>
          <w:rFonts w:ascii="Times New Roman"/>
        </w:rPr>
        <w:t>/m</w:t>
      </w:r>
      <w:r w:rsidRPr="00426393">
        <w:rPr>
          <w:rFonts w:ascii="Times New Roman"/>
          <w:vertAlign w:val="superscript"/>
        </w:rPr>
        <w:t>2</w:t>
      </w:r>
      <w:r w:rsidRPr="00426393">
        <w:rPr>
          <w:rFonts w:ascii="Times New Roman"/>
        </w:rPr>
        <w:t>；</w:t>
      </w:r>
    </w:p>
    <w:p w14:paraId="6CFD2B84" w14:textId="77777777" w:rsidR="003A55C5" w:rsidRPr="00426393" w:rsidRDefault="00000000">
      <w:pPr>
        <w:pStyle w:val="afffff5"/>
        <w:ind w:firstLine="420"/>
        <w:rPr>
          <w:rFonts w:ascii="Times New Roman"/>
        </w:rPr>
      </w:pPr>
      <m:oMath>
        <m:sSub>
          <m:sSubPr>
            <m:ctrlPr>
              <w:rPr>
                <w:rFonts w:ascii="Cambria Math" w:hAnsi="Cambria Math"/>
                <w:i/>
                <w:kern w:val="2"/>
                <w:szCs w:val="21"/>
              </w:rPr>
            </m:ctrlPr>
          </m:sSubPr>
          <m:e>
            <m:r>
              <w:rPr>
                <w:rFonts w:ascii="Cambria Math" w:hAnsi="Cambria Math"/>
              </w:rPr>
              <m:t>RP</m:t>
            </m:r>
          </m:e>
          <m:sub>
            <m:r>
              <w:rPr>
                <w:rFonts w:ascii="Cambria Math" w:hAnsi="Cambria Math"/>
              </w:rPr>
              <m:t>2</m:t>
            </m:r>
          </m:sub>
        </m:sSub>
      </m:oMath>
      <w:r w:rsidRPr="00426393">
        <w:rPr>
          <w:rFonts w:ascii="Times New Roman"/>
        </w:rPr>
        <w:t>——</w:t>
      </w:r>
      <w:r w:rsidRPr="00426393">
        <w:rPr>
          <w:rFonts w:ascii="Times New Roman"/>
        </w:rPr>
        <w:t>抽样调查中，非景区内小区非</w:t>
      </w:r>
      <w:proofErr w:type="gramStart"/>
      <w:r w:rsidRPr="00426393">
        <w:rPr>
          <w:rFonts w:ascii="Times New Roman"/>
        </w:rPr>
        <w:t>景观房</w:t>
      </w:r>
      <w:proofErr w:type="gramEnd"/>
      <w:r w:rsidRPr="00426393">
        <w:rPr>
          <w:rFonts w:ascii="Times New Roman"/>
        </w:rPr>
        <w:t>销售单价，单位：元</w:t>
      </w:r>
      <w:r w:rsidRPr="00426393">
        <w:rPr>
          <w:rFonts w:ascii="Times New Roman"/>
        </w:rPr>
        <w:t>m</w:t>
      </w:r>
      <w:r w:rsidRPr="00426393">
        <w:rPr>
          <w:rFonts w:ascii="Times New Roman"/>
          <w:vertAlign w:val="superscript"/>
        </w:rPr>
        <w:t>2</w:t>
      </w:r>
      <w:r w:rsidRPr="00426393">
        <w:rPr>
          <w:rFonts w:ascii="Times New Roman"/>
        </w:rPr>
        <w:t>。</w:t>
      </w:r>
    </w:p>
    <w:p w14:paraId="477B4583" w14:textId="6B079BBD" w:rsidR="003A55C5" w:rsidRPr="00426393" w:rsidRDefault="00F82810">
      <w:pPr>
        <w:pStyle w:val="afff2"/>
        <w:rPr>
          <w:rFonts w:ascii="Times New Roman"/>
        </w:rPr>
      </w:pPr>
      <w:r w:rsidRPr="00426393">
        <w:rPr>
          <w:rFonts w:ascii="Times New Roman"/>
        </w:rPr>
        <w:t>应采用问卷调查方式获取上述数据。问卷设计、调查方法、质量控制、结果使用等可参考</w:t>
      </w:r>
      <w:r w:rsidRPr="00426393">
        <w:rPr>
          <w:rFonts w:ascii="Times New Roman"/>
        </w:rPr>
        <w:t>DB11/T 2059-2022</w:t>
      </w:r>
      <w:r w:rsidRPr="00426393">
        <w:rPr>
          <w:rFonts w:ascii="Times New Roman"/>
        </w:rPr>
        <w:t>。</w:t>
      </w:r>
    </w:p>
    <w:p w14:paraId="5F26956B" w14:textId="77777777" w:rsidR="003A55C5" w:rsidRPr="00426393" w:rsidRDefault="00000000">
      <w:pPr>
        <w:pStyle w:val="aff4"/>
        <w:spacing w:before="156" w:after="156"/>
        <w:rPr>
          <w:rFonts w:ascii="Times New Roman"/>
        </w:rPr>
      </w:pPr>
      <w:bookmarkStart w:id="148" w:name="_Toc179690166"/>
      <w:bookmarkStart w:id="149" w:name="_Toc179674340"/>
      <w:r w:rsidRPr="00426393">
        <w:rPr>
          <w:rFonts w:ascii="Times New Roman"/>
        </w:rPr>
        <w:t>价格参数</w:t>
      </w:r>
      <w:bookmarkEnd w:id="148"/>
      <w:bookmarkEnd w:id="149"/>
    </w:p>
    <w:p w14:paraId="663F1A1D" w14:textId="14C49C10" w:rsidR="003A55C5" w:rsidRPr="00426393" w:rsidRDefault="00000000">
      <w:pPr>
        <w:pStyle w:val="afffff5"/>
        <w:ind w:firstLine="420"/>
        <w:rPr>
          <w:rFonts w:ascii="Times New Roman"/>
        </w:rPr>
      </w:pPr>
      <w:r w:rsidRPr="00426393">
        <w:rPr>
          <w:rFonts w:ascii="Times New Roman"/>
        </w:rPr>
        <w:t>价值量计算过程，相关价格指标的参考价和定价依据，见表</w:t>
      </w:r>
      <w:r w:rsidRPr="00426393">
        <w:rPr>
          <w:rFonts w:ascii="Times New Roman"/>
        </w:rPr>
        <w:t>C.1</w:t>
      </w:r>
      <w:r w:rsidR="00F82810" w:rsidRPr="00426393">
        <w:rPr>
          <w:rFonts w:ascii="Times New Roman"/>
        </w:rPr>
        <w:t>5</w:t>
      </w:r>
      <w:r w:rsidRPr="00426393">
        <w:rPr>
          <w:rFonts w:ascii="Times New Roman"/>
        </w:rPr>
        <w:t>。</w:t>
      </w:r>
    </w:p>
    <w:p w14:paraId="162E26B3" w14:textId="77777777" w:rsidR="003A55C5" w:rsidRPr="00426393" w:rsidRDefault="00000000">
      <w:pPr>
        <w:pStyle w:val="aff"/>
        <w:spacing w:before="156" w:after="156"/>
        <w:rPr>
          <w:rFonts w:ascii="Times New Roman"/>
        </w:rPr>
      </w:pPr>
      <w:r w:rsidRPr="00426393">
        <w:rPr>
          <w:rFonts w:ascii="Times New Roman"/>
        </w:rPr>
        <w:t>推荐参考价与定价依据</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0"/>
        <w:gridCol w:w="2183"/>
        <w:gridCol w:w="1867"/>
        <w:gridCol w:w="1867"/>
        <w:gridCol w:w="1867"/>
      </w:tblGrid>
      <w:tr w:rsidR="00625E83" w:rsidRPr="00426393" w14:paraId="064184AB" w14:textId="77777777" w:rsidTr="00C26420">
        <w:trPr>
          <w:tblHeader/>
          <w:jc w:val="center"/>
        </w:trPr>
        <w:tc>
          <w:tcPr>
            <w:tcW w:w="1550" w:type="dxa"/>
            <w:tcBorders>
              <w:top w:val="single" w:sz="8" w:space="0" w:color="auto"/>
              <w:bottom w:val="single" w:sz="8" w:space="0" w:color="auto"/>
            </w:tcBorders>
            <w:shd w:val="clear" w:color="auto" w:fill="auto"/>
            <w:vAlign w:val="center"/>
          </w:tcPr>
          <w:p w14:paraId="7ED328C3" w14:textId="2148B626" w:rsidR="00625E83" w:rsidRPr="00426393" w:rsidRDefault="00625E83" w:rsidP="009062FC">
            <w:pPr>
              <w:pStyle w:val="afffffffff9"/>
              <w:rPr>
                <w:b/>
                <w:bCs/>
              </w:rPr>
            </w:pPr>
            <w:r w:rsidRPr="00426393">
              <w:rPr>
                <w:b/>
                <w:bCs/>
              </w:rPr>
              <w:t>价格指标</w:t>
            </w:r>
          </w:p>
        </w:tc>
        <w:tc>
          <w:tcPr>
            <w:tcW w:w="2183" w:type="dxa"/>
            <w:tcBorders>
              <w:top w:val="single" w:sz="8" w:space="0" w:color="auto"/>
              <w:bottom w:val="single" w:sz="8" w:space="0" w:color="auto"/>
            </w:tcBorders>
            <w:shd w:val="clear" w:color="auto" w:fill="auto"/>
            <w:vAlign w:val="center"/>
          </w:tcPr>
          <w:p w14:paraId="05CFC7DD" w14:textId="66E6B1C0" w:rsidR="00625E83" w:rsidRPr="00426393" w:rsidRDefault="00625E83" w:rsidP="009062FC">
            <w:pPr>
              <w:pStyle w:val="afffffffff9"/>
              <w:rPr>
                <w:b/>
                <w:bCs/>
              </w:rPr>
            </w:pPr>
            <w:r w:rsidRPr="00426393">
              <w:rPr>
                <w:b/>
                <w:bCs/>
              </w:rPr>
              <w:t>推荐参考价</w:t>
            </w:r>
          </w:p>
        </w:tc>
        <w:tc>
          <w:tcPr>
            <w:tcW w:w="1867" w:type="dxa"/>
            <w:tcBorders>
              <w:top w:val="single" w:sz="8" w:space="0" w:color="auto"/>
              <w:bottom w:val="single" w:sz="8" w:space="0" w:color="auto"/>
            </w:tcBorders>
            <w:shd w:val="clear" w:color="auto" w:fill="auto"/>
            <w:vAlign w:val="center"/>
          </w:tcPr>
          <w:p w14:paraId="0F33290D" w14:textId="78656061" w:rsidR="00625E83" w:rsidRPr="00426393" w:rsidRDefault="00625E83" w:rsidP="009062FC">
            <w:pPr>
              <w:pStyle w:val="afffffffff9"/>
              <w:rPr>
                <w:b/>
                <w:bCs/>
              </w:rPr>
            </w:pPr>
            <w:r w:rsidRPr="00426393">
              <w:rPr>
                <w:b/>
                <w:bCs/>
              </w:rPr>
              <w:t>价格类型</w:t>
            </w:r>
          </w:p>
        </w:tc>
        <w:tc>
          <w:tcPr>
            <w:tcW w:w="1867" w:type="dxa"/>
            <w:tcBorders>
              <w:top w:val="single" w:sz="8" w:space="0" w:color="auto"/>
              <w:bottom w:val="single" w:sz="8" w:space="0" w:color="auto"/>
            </w:tcBorders>
            <w:shd w:val="clear" w:color="auto" w:fill="auto"/>
            <w:vAlign w:val="center"/>
          </w:tcPr>
          <w:p w14:paraId="38BAA14E" w14:textId="38115928" w:rsidR="00625E83" w:rsidRPr="00426393" w:rsidRDefault="00625E83" w:rsidP="009062FC">
            <w:pPr>
              <w:pStyle w:val="afffffffff9"/>
              <w:rPr>
                <w:b/>
                <w:bCs/>
              </w:rPr>
            </w:pPr>
            <w:r w:rsidRPr="00426393">
              <w:rPr>
                <w:b/>
                <w:bCs/>
              </w:rPr>
              <w:t>定价依据</w:t>
            </w:r>
          </w:p>
        </w:tc>
        <w:tc>
          <w:tcPr>
            <w:tcW w:w="1867" w:type="dxa"/>
            <w:tcBorders>
              <w:top w:val="single" w:sz="8" w:space="0" w:color="auto"/>
              <w:bottom w:val="single" w:sz="8" w:space="0" w:color="auto"/>
            </w:tcBorders>
            <w:shd w:val="clear" w:color="auto" w:fill="auto"/>
            <w:vAlign w:val="center"/>
          </w:tcPr>
          <w:p w14:paraId="6ACAEF0C" w14:textId="6839A16D" w:rsidR="00625E83" w:rsidRPr="00426393" w:rsidRDefault="00625E83" w:rsidP="009062FC">
            <w:pPr>
              <w:pStyle w:val="afffffffff9"/>
              <w:rPr>
                <w:b/>
                <w:bCs/>
              </w:rPr>
            </w:pPr>
            <w:r w:rsidRPr="00426393">
              <w:rPr>
                <w:b/>
                <w:bCs/>
              </w:rPr>
              <w:t>适用核算项目</w:t>
            </w:r>
          </w:p>
        </w:tc>
      </w:tr>
      <w:tr w:rsidR="00625E83" w:rsidRPr="00426393" w14:paraId="5323AB1B" w14:textId="77777777" w:rsidTr="00C26420">
        <w:trPr>
          <w:jc w:val="center"/>
        </w:trPr>
        <w:tc>
          <w:tcPr>
            <w:tcW w:w="1550" w:type="dxa"/>
            <w:shd w:val="clear" w:color="auto" w:fill="auto"/>
            <w:vAlign w:val="center"/>
          </w:tcPr>
          <w:p w14:paraId="3DCE5CD9" w14:textId="1366E0E8" w:rsidR="00625E83" w:rsidRPr="00426393" w:rsidRDefault="00625E83" w:rsidP="009062FC">
            <w:pPr>
              <w:pStyle w:val="afffffffff9"/>
            </w:pPr>
            <w:r w:rsidRPr="00426393">
              <w:t>水资源费</w:t>
            </w:r>
          </w:p>
        </w:tc>
        <w:tc>
          <w:tcPr>
            <w:tcW w:w="2183" w:type="dxa"/>
            <w:shd w:val="clear" w:color="auto" w:fill="auto"/>
            <w:vAlign w:val="center"/>
          </w:tcPr>
          <w:p w14:paraId="30CCBB3D" w14:textId="28C55D7A" w:rsidR="00625E83" w:rsidRPr="00426393" w:rsidRDefault="00625E83" w:rsidP="009062FC">
            <w:pPr>
              <w:pStyle w:val="afffffffff9"/>
            </w:pPr>
            <w:r w:rsidRPr="00426393">
              <w:t>淮河流域、合肥市、滁州市</w:t>
            </w:r>
            <w:r w:rsidRPr="00426393">
              <w:t>0.12</w:t>
            </w:r>
            <w:r w:rsidRPr="00426393">
              <w:t>元</w:t>
            </w:r>
            <w:r w:rsidRPr="00426393">
              <w:t>/m</w:t>
            </w:r>
            <w:r w:rsidRPr="00426393">
              <w:rPr>
                <w:vertAlign w:val="superscript"/>
              </w:rPr>
              <w:t>3</w:t>
            </w:r>
            <w:r w:rsidRPr="00426393">
              <w:t>；其他地区</w:t>
            </w:r>
            <w:r w:rsidRPr="00426393">
              <w:t>0.08</w:t>
            </w:r>
            <w:r w:rsidRPr="00426393">
              <w:t>元</w:t>
            </w:r>
            <w:r w:rsidRPr="00426393">
              <w:t>/m</w:t>
            </w:r>
            <w:r w:rsidRPr="00426393">
              <w:rPr>
                <w:vertAlign w:val="superscript"/>
              </w:rPr>
              <w:t>3</w:t>
            </w:r>
          </w:p>
        </w:tc>
        <w:tc>
          <w:tcPr>
            <w:tcW w:w="1867" w:type="dxa"/>
            <w:shd w:val="clear" w:color="auto" w:fill="auto"/>
            <w:vAlign w:val="center"/>
          </w:tcPr>
          <w:p w14:paraId="3937D4CC" w14:textId="369FDEB9" w:rsidR="00625E83" w:rsidRPr="00426393" w:rsidRDefault="00625E83" w:rsidP="009062FC">
            <w:pPr>
              <w:pStyle w:val="afffffffff9"/>
            </w:pPr>
            <w:r w:rsidRPr="00426393">
              <w:t>政府定价</w:t>
            </w:r>
          </w:p>
        </w:tc>
        <w:tc>
          <w:tcPr>
            <w:tcW w:w="1867" w:type="dxa"/>
            <w:shd w:val="clear" w:color="auto" w:fill="auto"/>
            <w:vAlign w:val="center"/>
          </w:tcPr>
          <w:p w14:paraId="2DEB7472" w14:textId="6D37D7E1" w:rsidR="00625E83" w:rsidRPr="00426393" w:rsidRDefault="00625E83" w:rsidP="009062FC">
            <w:pPr>
              <w:pStyle w:val="afffffffff9"/>
            </w:pPr>
            <w:r w:rsidRPr="00426393">
              <w:t>安徽省水资源费征收标准</w:t>
            </w:r>
          </w:p>
        </w:tc>
        <w:tc>
          <w:tcPr>
            <w:tcW w:w="1867" w:type="dxa"/>
            <w:shd w:val="clear" w:color="auto" w:fill="auto"/>
            <w:vAlign w:val="center"/>
          </w:tcPr>
          <w:p w14:paraId="3CDF0731" w14:textId="55210838" w:rsidR="00625E83" w:rsidRPr="00426393" w:rsidRDefault="00625E83" w:rsidP="009062FC">
            <w:pPr>
              <w:pStyle w:val="afffffffff9"/>
            </w:pPr>
            <w:r w:rsidRPr="00426393">
              <w:t>水资源供给</w:t>
            </w:r>
          </w:p>
        </w:tc>
      </w:tr>
      <w:tr w:rsidR="00C26420" w:rsidRPr="00426393" w14:paraId="03D2101F" w14:textId="77777777" w:rsidTr="00C26420">
        <w:trPr>
          <w:jc w:val="center"/>
        </w:trPr>
        <w:tc>
          <w:tcPr>
            <w:tcW w:w="1550" w:type="dxa"/>
            <w:shd w:val="clear" w:color="auto" w:fill="auto"/>
            <w:vAlign w:val="center"/>
          </w:tcPr>
          <w:p w14:paraId="1A680F84" w14:textId="6CCEE637" w:rsidR="00C26420" w:rsidRPr="00426393" w:rsidRDefault="00C26420" w:rsidP="009062FC">
            <w:pPr>
              <w:pStyle w:val="afffffffff9"/>
            </w:pPr>
            <w:r w:rsidRPr="00426393">
              <w:t>生物质发电标杆上网电价</w:t>
            </w:r>
          </w:p>
        </w:tc>
        <w:tc>
          <w:tcPr>
            <w:tcW w:w="2183" w:type="dxa"/>
            <w:shd w:val="clear" w:color="auto" w:fill="auto"/>
            <w:vAlign w:val="center"/>
          </w:tcPr>
          <w:p w14:paraId="2527F33A" w14:textId="2E302B09" w:rsidR="00C26420" w:rsidRPr="00426393" w:rsidRDefault="00C26420" w:rsidP="009062FC">
            <w:pPr>
              <w:pStyle w:val="afffffffff9"/>
            </w:pPr>
            <w:r w:rsidRPr="00426393">
              <w:t>0.75</w:t>
            </w:r>
            <w:r w:rsidRPr="00426393">
              <w:t>元</w:t>
            </w:r>
            <w:r w:rsidRPr="00426393">
              <w:t>/kWh</w:t>
            </w:r>
          </w:p>
        </w:tc>
        <w:tc>
          <w:tcPr>
            <w:tcW w:w="1867" w:type="dxa"/>
            <w:shd w:val="clear" w:color="auto" w:fill="auto"/>
            <w:vAlign w:val="center"/>
          </w:tcPr>
          <w:p w14:paraId="08AABB5C" w14:textId="08EFCB38" w:rsidR="00C26420" w:rsidRPr="00426393" w:rsidRDefault="00C26420" w:rsidP="009062FC">
            <w:pPr>
              <w:pStyle w:val="afffffffff9"/>
            </w:pPr>
            <w:r w:rsidRPr="00426393">
              <w:t>政府定价</w:t>
            </w:r>
          </w:p>
        </w:tc>
        <w:tc>
          <w:tcPr>
            <w:tcW w:w="1867" w:type="dxa"/>
            <w:shd w:val="clear" w:color="auto" w:fill="auto"/>
            <w:vAlign w:val="center"/>
          </w:tcPr>
          <w:p w14:paraId="18E2703F" w14:textId="1261CD40" w:rsidR="00C26420" w:rsidRPr="00426393" w:rsidRDefault="00C26420" w:rsidP="009062FC">
            <w:pPr>
              <w:pStyle w:val="afffffffff9"/>
            </w:pPr>
            <w:proofErr w:type="gramStart"/>
            <w:r w:rsidRPr="00426393">
              <w:t>国家发改委</w:t>
            </w:r>
            <w:proofErr w:type="gramEnd"/>
            <w:r w:rsidRPr="00426393">
              <w:t>《关于完善农林生物质发电价格政策的通知》</w:t>
            </w:r>
          </w:p>
        </w:tc>
        <w:tc>
          <w:tcPr>
            <w:tcW w:w="1867" w:type="dxa"/>
            <w:shd w:val="clear" w:color="auto" w:fill="auto"/>
            <w:vAlign w:val="center"/>
          </w:tcPr>
          <w:p w14:paraId="41F8E0BA" w14:textId="3E6DB1C4" w:rsidR="00C26420" w:rsidRPr="00426393" w:rsidRDefault="00C26420" w:rsidP="009062FC">
            <w:pPr>
              <w:pStyle w:val="afffffffff9"/>
            </w:pPr>
            <w:r w:rsidRPr="00426393">
              <w:t>生物能源供给</w:t>
            </w:r>
          </w:p>
        </w:tc>
      </w:tr>
      <w:tr w:rsidR="00625E83" w:rsidRPr="00426393" w14:paraId="017CC05A" w14:textId="77777777" w:rsidTr="00C26420">
        <w:trPr>
          <w:jc w:val="center"/>
        </w:trPr>
        <w:tc>
          <w:tcPr>
            <w:tcW w:w="1550" w:type="dxa"/>
            <w:shd w:val="clear" w:color="auto" w:fill="auto"/>
            <w:vAlign w:val="center"/>
          </w:tcPr>
          <w:p w14:paraId="2CC132DB" w14:textId="5862C630" w:rsidR="00625E83" w:rsidRPr="00426393" w:rsidRDefault="00625E83" w:rsidP="009062FC">
            <w:pPr>
              <w:pStyle w:val="afffffffff9"/>
            </w:pPr>
            <w:proofErr w:type="gramStart"/>
            <w:r w:rsidRPr="00426393">
              <w:t>碳交易</w:t>
            </w:r>
            <w:proofErr w:type="gramEnd"/>
            <w:r w:rsidRPr="00426393">
              <w:t>价格</w:t>
            </w:r>
          </w:p>
        </w:tc>
        <w:tc>
          <w:tcPr>
            <w:tcW w:w="2183" w:type="dxa"/>
            <w:shd w:val="clear" w:color="auto" w:fill="auto"/>
            <w:vAlign w:val="center"/>
          </w:tcPr>
          <w:p w14:paraId="0AC8BAE0" w14:textId="7253D9BD" w:rsidR="00625E83" w:rsidRPr="00426393" w:rsidRDefault="00625E83" w:rsidP="009062FC">
            <w:pPr>
              <w:pStyle w:val="afffffffff9"/>
            </w:pPr>
            <w:r w:rsidRPr="00426393">
              <w:t>当年市场价</w:t>
            </w:r>
          </w:p>
        </w:tc>
        <w:tc>
          <w:tcPr>
            <w:tcW w:w="1867" w:type="dxa"/>
            <w:shd w:val="clear" w:color="auto" w:fill="auto"/>
            <w:vAlign w:val="center"/>
          </w:tcPr>
          <w:p w14:paraId="51B5E982" w14:textId="15D522EC" w:rsidR="00625E83" w:rsidRPr="00426393" w:rsidRDefault="00625E83" w:rsidP="009062FC">
            <w:pPr>
              <w:pStyle w:val="afffffffff9"/>
            </w:pPr>
            <w:r w:rsidRPr="00426393">
              <w:t>市场定价</w:t>
            </w:r>
          </w:p>
        </w:tc>
        <w:tc>
          <w:tcPr>
            <w:tcW w:w="1867" w:type="dxa"/>
            <w:shd w:val="clear" w:color="auto" w:fill="auto"/>
            <w:vAlign w:val="center"/>
          </w:tcPr>
          <w:p w14:paraId="4ACBFAAA" w14:textId="4D0BC320" w:rsidR="00625E83" w:rsidRPr="00426393" w:rsidRDefault="00625E83" w:rsidP="009062FC">
            <w:pPr>
              <w:pStyle w:val="afffffffff9"/>
            </w:pPr>
            <w:r w:rsidRPr="00426393">
              <w:t>全国碳市场信息网</w:t>
            </w:r>
          </w:p>
        </w:tc>
        <w:tc>
          <w:tcPr>
            <w:tcW w:w="1867" w:type="dxa"/>
            <w:shd w:val="clear" w:color="auto" w:fill="auto"/>
            <w:vAlign w:val="center"/>
          </w:tcPr>
          <w:p w14:paraId="0E5C2ED1" w14:textId="488A51D3" w:rsidR="00625E83" w:rsidRPr="00426393" w:rsidRDefault="00625E83" w:rsidP="009062FC">
            <w:pPr>
              <w:pStyle w:val="afffffffff9"/>
            </w:pPr>
            <w:r w:rsidRPr="00426393">
              <w:t>生物能源产品供给、</w:t>
            </w:r>
            <w:proofErr w:type="gramStart"/>
            <w:r w:rsidRPr="00426393">
              <w:t>固碳服务</w:t>
            </w:r>
            <w:proofErr w:type="gramEnd"/>
          </w:p>
        </w:tc>
      </w:tr>
      <w:tr w:rsidR="005F3E82" w:rsidRPr="00426393" w14:paraId="584071AD" w14:textId="77777777" w:rsidTr="00C26420">
        <w:trPr>
          <w:jc w:val="center"/>
        </w:trPr>
        <w:tc>
          <w:tcPr>
            <w:tcW w:w="1550" w:type="dxa"/>
            <w:shd w:val="clear" w:color="auto" w:fill="auto"/>
            <w:vAlign w:val="center"/>
          </w:tcPr>
          <w:p w14:paraId="29EBE78E" w14:textId="605A032A" w:rsidR="005F3E82" w:rsidRPr="00426393" w:rsidRDefault="005F3E82" w:rsidP="009062FC">
            <w:pPr>
              <w:pStyle w:val="afffffffff9"/>
            </w:pPr>
            <w:r w:rsidRPr="00426393">
              <w:t>水库单位库容的年运营成本</w:t>
            </w:r>
          </w:p>
        </w:tc>
        <w:tc>
          <w:tcPr>
            <w:tcW w:w="2183" w:type="dxa"/>
            <w:shd w:val="clear" w:color="auto" w:fill="auto"/>
            <w:vAlign w:val="center"/>
          </w:tcPr>
          <w:p w14:paraId="5A1F0887" w14:textId="2CA96392" w:rsidR="005F3E82" w:rsidRPr="00426393" w:rsidRDefault="005F3E82" w:rsidP="009062FC">
            <w:pPr>
              <w:pStyle w:val="afffffffff9"/>
            </w:pPr>
            <w:r w:rsidRPr="00426393">
              <w:t>0.04</w:t>
            </w:r>
            <w:r w:rsidRPr="00426393">
              <w:t>元</w:t>
            </w:r>
            <w:r w:rsidRPr="00426393">
              <w:t>/(m</w:t>
            </w:r>
            <w:r w:rsidRPr="00426393">
              <w:rPr>
                <w:vertAlign w:val="superscript"/>
              </w:rPr>
              <w:t>3</w:t>
            </w:r>
            <w:r w:rsidRPr="00426393">
              <w:t>·a)</w:t>
            </w:r>
          </w:p>
        </w:tc>
        <w:tc>
          <w:tcPr>
            <w:tcW w:w="1867" w:type="dxa"/>
            <w:shd w:val="clear" w:color="auto" w:fill="auto"/>
            <w:vAlign w:val="center"/>
          </w:tcPr>
          <w:p w14:paraId="7397157E" w14:textId="795D957A" w:rsidR="005F3E82" w:rsidRPr="00426393" w:rsidRDefault="005F3E82" w:rsidP="009062FC">
            <w:pPr>
              <w:pStyle w:val="afffffffff9"/>
            </w:pPr>
            <w:r w:rsidRPr="00426393">
              <w:t>市场参考价</w:t>
            </w:r>
          </w:p>
        </w:tc>
        <w:tc>
          <w:tcPr>
            <w:tcW w:w="1867" w:type="dxa"/>
            <w:vMerge w:val="restart"/>
            <w:shd w:val="clear" w:color="auto" w:fill="auto"/>
            <w:vAlign w:val="center"/>
          </w:tcPr>
          <w:p w14:paraId="06208142" w14:textId="110CF61B" w:rsidR="005F3E82" w:rsidRPr="00426393" w:rsidRDefault="005F3E82" w:rsidP="009062FC">
            <w:pPr>
              <w:pStyle w:val="afffffffff9"/>
            </w:pPr>
            <w:r w:rsidRPr="00426393">
              <w:t>参考</w:t>
            </w:r>
            <w:r w:rsidRPr="00426393">
              <w:t>DB33/T 2274-2020</w:t>
            </w:r>
          </w:p>
        </w:tc>
        <w:tc>
          <w:tcPr>
            <w:tcW w:w="1867" w:type="dxa"/>
            <w:vMerge w:val="restart"/>
            <w:shd w:val="clear" w:color="auto" w:fill="auto"/>
            <w:vAlign w:val="center"/>
          </w:tcPr>
          <w:p w14:paraId="280B6578" w14:textId="5ACED378" w:rsidR="005F3E82" w:rsidRPr="00426393" w:rsidRDefault="005F3E82" w:rsidP="009062FC">
            <w:pPr>
              <w:pStyle w:val="afffffffff9"/>
            </w:pPr>
            <w:r w:rsidRPr="00426393">
              <w:t>水源涵养服务、洪水调蓄服务</w:t>
            </w:r>
          </w:p>
        </w:tc>
      </w:tr>
      <w:tr w:rsidR="005F3E82" w:rsidRPr="00426393" w14:paraId="55916E4D" w14:textId="77777777" w:rsidTr="00C26420">
        <w:trPr>
          <w:jc w:val="center"/>
        </w:trPr>
        <w:tc>
          <w:tcPr>
            <w:tcW w:w="1550" w:type="dxa"/>
            <w:shd w:val="clear" w:color="auto" w:fill="auto"/>
            <w:vAlign w:val="center"/>
          </w:tcPr>
          <w:p w14:paraId="3B55E5D2" w14:textId="78385964" w:rsidR="005F3E82" w:rsidRPr="00426393" w:rsidRDefault="005F3E82" w:rsidP="009062FC">
            <w:pPr>
              <w:pStyle w:val="afffffffff9"/>
            </w:pPr>
            <w:r w:rsidRPr="00426393">
              <w:t>水库单位库容的工程造价</w:t>
            </w:r>
          </w:p>
        </w:tc>
        <w:tc>
          <w:tcPr>
            <w:tcW w:w="2183" w:type="dxa"/>
            <w:shd w:val="clear" w:color="auto" w:fill="auto"/>
            <w:vAlign w:val="center"/>
          </w:tcPr>
          <w:p w14:paraId="695E794F" w14:textId="163C676D" w:rsidR="005F3E82" w:rsidRPr="00426393" w:rsidRDefault="005F3E82" w:rsidP="009062FC">
            <w:pPr>
              <w:pStyle w:val="afffffffff9"/>
            </w:pPr>
            <w:r w:rsidRPr="00426393">
              <w:t>25.85</w:t>
            </w:r>
            <w:r w:rsidRPr="00426393">
              <w:t>元</w:t>
            </w:r>
            <w:r w:rsidRPr="00426393">
              <w:t>/(m</w:t>
            </w:r>
            <w:r w:rsidRPr="00426393">
              <w:rPr>
                <w:vertAlign w:val="superscript"/>
              </w:rPr>
              <w:t>3</w:t>
            </w:r>
            <w:r w:rsidRPr="00426393">
              <w:t>·a)</w:t>
            </w:r>
          </w:p>
        </w:tc>
        <w:tc>
          <w:tcPr>
            <w:tcW w:w="1867" w:type="dxa"/>
            <w:shd w:val="clear" w:color="auto" w:fill="auto"/>
            <w:vAlign w:val="center"/>
          </w:tcPr>
          <w:p w14:paraId="6860CB9A" w14:textId="26588F0D" w:rsidR="005F3E82" w:rsidRPr="00426393" w:rsidRDefault="005F3E82" w:rsidP="009062FC">
            <w:pPr>
              <w:pStyle w:val="afffffffff9"/>
            </w:pPr>
            <w:r w:rsidRPr="00426393">
              <w:t>市场参考价</w:t>
            </w:r>
          </w:p>
        </w:tc>
        <w:tc>
          <w:tcPr>
            <w:tcW w:w="1867" w:type="dxa"/>
            <w:vMerge/>
            <w:shd w:val="clear" w:color="auto" w:fill="auto"/>
            <w:vAlign w:val="center"/>
          </w:tcPr>
          <w:p w14:paraId="646FAF1B" w14:textId="147152F9" w:rsidR="005F3E82" w:rsidRPr="00426393" w:rsidRDefault="005F3E82" w:rsidP="009062FC">
            <w:pPr>
              <w:pStyle w:val="afffffffff9"/>
            </w:pPr>
          </w:p>
        </w:tc>
        <w:tc>
          <w:tcPr>
            <w:tcW w:w="1867" w:type="dxa"/>
            <w:vMerge/>
            <w:shd w:val="clear" w:color="auto" w:fill="auto"/>
            <w:vAlign w:val="center"/>
          </w:tcPr>
          <w:p w14:paraId="2B9D88AF" w14:textId="77777777" w:rsidR="005F3E82" w:rsidRPr="00426393" w:rsidRDefault="005F3E82" w:rsidP="009062FC">
            <w:pPr>
              <w:pStyle w:val="afffffffff9"/>
            </w:pPr>
          </w:p>
        </w:tc>
      </w:tr>
      <w:tr w:rsidR="005F3E82" w:rsidRPr="00426393" w14:paraId="2E30DA92" w14:textId="77777777" w:rsidTr="00C26420">
        <w:trPr>
          <w:jc w:val="center"/>
        </w:trPr>
        <w:tc>
          <w:tcPr>
            <w:tcW w:w="1550" w:type="dxa"/>
            <w:shd w:val="clear" w:color="auto" w:fill="auto"/>
            <w:vAlign w:val="center"/>
          </w:tcPr>
          <w:p w14:paraId="474159D0" w14:textId="24CA4A30" w:rsidR="005F3E82" w:rsidRPr="00426393" w:rsidRDefault="005F3E82" w:rsidP="009062FC">
            <w:pPr>
              <w:pStyle w:val="afffffffff9"/>
            </w:pPr>
            <w:r w:rsidRPr="00426393">
              <w:t>水库单位库容清淤工程费用</w:t>
            </w:r>
          </w:p>
        </w:tc>
        <w:tc>
          <w:tcPr>
            <w:tcW w:w="2183" w:type="dxa"/>
            <w:shd w:val="clear" w:color="auto" w:fill="auto"/>
            <w:vAlign w:val="center"/>
          </w:tcPr>
          <w:p w14:paraId="311F523C" w14:textId="2E74A005" w:rsidR="005F3E82" w:rsidRPr="00426393" w:rsidRDefault="005F3E82" w:rsidP="009062FC">
            <w:pPr>
              <w:pStyle w:val="afffffffff9"/>
            </w:pPr>
            <w:r w:rsidRPr="00426393">
              <w:t>26.27</w:t>
            </w:r>
            <w:r w:rsidRPr="00426393">
              <w:t>元</w:t>
            </w:r>
            <w:r w:rsidRPr="00426393">
              <w:t>/ m</w:t>
            </w:r>
            <w:r w:rsidRPr="00426393">
              <w:rPr>
                <w:vertAlign w:val="superscript"/>
              </w:rPr>
              <w:t>3</w:t>
            </w:r>
          </w:p>
        </w:tc>
        <w:tc>
          <w:tcPr>
            <w:tcW w:w="1867" w:type="dxa"/>
            <w:shd w:val="clear" w:color="auto" w:fill="auto"/>
            <w:vAlign w:val="center"/>
          </w:tcPr>
          <w:p w14:paraId="19A2A130" w14:textId="4B2B9F6E" w:rsidR="005F3E82" w:rsidRPr="00426393" w:rsidRDefault="005F3E82" w:rsidP="009062FC">
            <w:pPr>
              <w:pStyle w:val="afffffffff9"/>
            </w:pPr>
            <w:r w:rsidRPr="00426393">
              <w:t>市场参考价</w:t>
            </w:r>
          </w:p>
        </w:tc>
        <w:tc>
          <w:tcPr>
            <w:tcW w:w="1867" w:type="dxa"/>
            <w:vMerge/>
            <w:shd w:val="clear" w:color="auto" w:fill="auto"/>
            <w:vAlign w:val="center"/>
          </w:tcPr>
          <w:p w14:paraId="0F0E7CAA" w14:textId="0E93C2B6" w:rsidR="005F3E82" w:rsidRPr="00426393" w:rsidRDefault="005F3E82" w:rsidP="009062FC">
            <w:pPr>
              <w:pStyle w:val="afffffffff9"/>
            </w:pPr>
          </w:p>
        </w:tc>
        <w:tc>
          <w:tcPr>
            <w:tcW w:w="1867" w:type="dxa"/>
            <w:vMerge w:val="restart"/>
            <w:shd w:val="clear" w:color="auto" w:fill="auto"/>
            <w:vAlign w:val="center"/>
          </w:tcPr>
          <w:p w14:paraId="39D15183" w14:textId="738A1754" w:rsidR="005F3E82" w:rsidRPr="00426393" w:rsidRDefault="005F3E82" w:rsidP="009062FC">
            <w:pPr>
              <w:pStyle w:val="afffffffff9"/>
            </w:pPr>
            <w:r w:rsidRPr="00426393">
              <w:t>土壤保持服务</w:t>
            </w:r>
          </w:p>
        </w:tc>
      </w:tr>
      <w:tr w:rsidR="005F3E82" w:rsidRPr="00426393" w14:paraId="629A3E69" w14:textId="77777777" w:rsidTr="00C26420">
        <w:trPr>
          <w:jc w:val="center"/>
        </w:trPr>
        <w:tc>
          <w:tcPr>
            <w:tcW w:w="1550" w:type="dxa"/>
            <w:shd w:val="clear" w:color="auto" w:fill="auto"/>
            <w:vAlign w:val="center"/>
          </w:tcPr>
          <w:p w14:paraId="233DCD8F" w14:textId="7F8CECD3" w:rsidR="005F3E82" w:rsidRPr="00426393" w:rsidRDefault="005F3E82" w:rsidP="009062FC">
            <w:pPr>
              <w:pStyle w:val="afffffffff9"/>
            </w:pPr>
            <w:r w:rsidRPr="00426393">
              <w:t>含氮废水处理成本</w:t>
            </w:r>
          </w:p>
        </w:tc>
        <w:tc>
          <w:tcPr>
            <w:tcW w:w="2183" w:type="dxa"/>
            <w:shd w:val="clear" w:color="auto" w:fill="auto"/>
            <w:vAlign w:val="center"/>
          </w:tcPr>
          <w:p w14:paraId="1503BB79" w14:textId="639020F7" w:rsidR="005F3E82" w:rsidRPr="00426393" w:rsidRDefault="005F3E82" w:rsidP="009062FC">
            <w:pPr>
              <w:pStyle w:val="afffffffff9"/>
            </w:pPr>
            <w:r w:rsidRPr="00426393">
              <w:t>1750</w:t>
            </w:r>
            <w:r w:rsidRPr="00426393">
              <w:t>元</w:t>
            </w:r>
            <w:r w:rsidRPr="00426393">
              <w:t>/t</w:t>
            </w:r>
          </w:p>
        </w:tc>
        <w:tc>
          <w:tcPr>
            <w:tcW w:w="1867" w:type="dxa"/>
            <w:shd w:val="clear" w:color="auto" w:fill="auto"/>
            <w:vAlign w:val="center"/>
          </w:tcPr>
          <w:p w14:paraId="4B3BC03D" w14:textId="2B4D940D" w:rsidR="005F3E82" w:rsidRPr="00426393" w:rsidRDefault="005F3E82" w:rsidP="009062FC">
            <w:pPr>
              <w:pStyle w:val="afffffffff9"/>
            </w:pPr>
            <w:r w:rsidRPr="00426393">
              <w:t>政府定价</w:t>
            </w:r>
          </w:p>
        </w:tc>
        <w:tc>
          <w:tcPr>
            <w:tcW w:w="1867" w:type="dxa"/>
            <w:vMerge w:val="restart"/>
            <w:shd w:val="clear" w:color="auto" w:fill="auto"/>
            <w:vAlign w:val="center"/>
          </w:tcPr>
          <w:p w14:paraId="4E4AAF3D" w14:textId="1F1DB1F8" w:rsidR="005F3E82" w:rsidRPr="00426393" w:rsidRDefault="005F3E82" w:rsidP="009062FC">
            <w:pPr>
              <w:pStyle w:val="afffffffff9"/>
            </w:pPr>
            <w:r w:rsidRPr="00426393">
              <w:t>安徽省环境保护税核定征收管理办法</w:t>
            </w:r>
          </w:p>
        </w:tc>
        <w:tc>
          <w:tcPr>
            <w:tcW w:w="1867" w:type="dxa"/>
            <w:vMerge/>
            <w:shd w:val="clear" w:color="auto" w:fill="auto"/>
            <w:vAlign w:val="center"/>
          </w:tcPr>
          <w:p w14:paraId="22319127" w14:textId="77777777" w:rsidR="005F3E82" w:rsidRPr="00426393" w:rsidRDefault="005F3E82" w:rsidP="009062FC">
            <w:pPr>
              <w:pStyle w:val="afffffffff9"/>
            </w:pPr>
          </w:p>
        </w:tc>
      </w:tr>
      <w:tr w:rsidR="005F3E82" w:rsidRPr="00426393" w14:paraId="09DF6C41" w14:textId="77777777" w:rsidTr="00C26420">
        <w:trPr>
          <w:jc w:val="center"/>
        </w:trPr>
        <w:tc>
          <w:tcPr>
            <w:tcW w:w="1550" w:type="dxa"/>
            <w:shd w:val="clear" w:color="auto" w:fill="auto"/>
            <w:vAlign w:val="center"/>
          </w:tcPr>
          <w:p w14:paraId="525939A8" w14:textId="5C664F3D" w:rsidR="005F3E82" w:rsidRPr="00426393" w:rsidRDefault="005F3E82" w:rsidP="009062FC">
            <w:pPr>
              <w:pStyle w:val="afffffffff9"/>
            </w:pPr>
            <w:r w:rsidRPr="00426393">
              <w:lastRenderedPageBreak/>
              <w:t>含磷废水处理成本</w:t>
            </w:r>
          </w:p>
        </w:tc>
        <w:tc>
          <w:tcPr>
            <w:tcW w:w="2183" w:type="dxa"/>
            <w:shd w:val="clear" w:color="auto" w:fill="auto"/>
            <w:vAlign w:val="center"/>
          </w:tcPr>
          <w:p w14:paraId="4405B101" w14:textId="5A3574E9" w:rsidR="005F3E82" w:rsidRPr="00426393" w:rsidRDefault="005F3E82" w:rsidP="009062FC">
            <w:pPr>
              <w:pStyle w:val="afffffffff9"/>
            </w:pPr>
            <w:r w:rsidRPr="00426393">
              <w:t>5600</w:t>
            </w:r>
            <w:r w:rsidRPr="00426393">
              <w:t>元</w:t>
            </w:r>
            <w:r w:rsidRPr="00426393">
              <w:t>/t</w:t>
            </w:r>
          </w:p>
        </w:tc>
        <w:tc>
          <w:tcPr>
            <w:tcW w:w="1867" w:type="dxa"/>
            <w:shd w:val="clear" w:color="auto" w:fill="auto"/>
            <w:vAlign w:val="center"/>
          </w:tcPr>
          <w:p w14:paraId="29645E70" w14:textId="4FD305B4" w:rsidR="005F3E82" w:rsidRPr="00426393" w:rsidRDefault="005F3E82" w:rsidP="009062FC">
            <w:pPr>
              <w:pStyle w:val="afffffffff9"/>
            </w:pPr>
            <w:r w:rsidRPr="00426393">
              <w:t>政府定价</w:t>
            </w:r>
          </w:p>
        </w:tc>
        <w:tc>
          <w:tcPr>
            <w:tcW w:w="1867" w:type="dxa"/>
            <w:vMerge/>
            <w:shd w:val="clear" w:color="auto" w:fill="auto"/>
            <w:vAlign w:val="center"/>
          </w:tcPr>
          <w:p w14:paraId="0A87B7D2" w14:textId="50E66777" w:rsidR="005F3E82" w:rsidRPr="00426393" w:rsidRDefault="005F3E82" w:rsidP="009062FC">
            <w:pPr>
              <w:pStyle w:val="afffffffff9"/>
            </w:pPr>
          </w:p>
        </w:tc>
        <w:tc>
          <w:tcPr>
            <w:tcW w:w="1867" w:type="dxa"/>
            <w:vMerge/>
            <w:shd w:val="clear" w:color="auto" w:fill="auto"/>
            <w:vAlign w:val="center"/>
          </w:tcPr>
          <w:p w14:paraId="13A3B18F" w14:textId="77777777" w:rsidR="005F3E82" w:rsidRPr="00426393" w:rsidRDefault="005F3E82" w:rsidP="009062FC">
            <w:pPr>
              <w:pStyle w:val="afffffffff9"/>
            </w:pPr>
          </w:p>
        </w:tc>
      </w:tr>
      <w:tr w:rsidR="005F3E82" w:rsidRPr="00426393" w14:paraId="34AB0348" w14:textId="77777777" w:rsidTr="00C26420">
        <w:trPr>
          <w:jc w:val="center"/>
        </w:trPr>
        <w:tc>
          <w:tcPr>
            <w:tcW w:w="1550" w:type="dxa"/>
            <w:shd w:val="clear" w:color="auto" w:fill="auto"/>
            <w:vAlign w:val="center"/>
          </w:tcPr>
          <w:p w14:paraId="121355E3" w14:textId="678B5E57" w:rsidR="005F3E82" w:rsidRPr="00426393" w:rsidRDefault="005F3E82" w:rsidP="009062FC">
            <w:pPr>
              <w:pStyle w:val="afffffffff9"/>
            </w:pPr>
            <w:r w:rsidRPr="00426393">
              <w:t>净化二氧化硫</w:t>
            </w:r>
          </w:p>
        </w:tc>
        <w:tc>
          <w:tcPr>
            <w:tcW w:w="2183" w:type="dxa"/>
            <w:shd w:val="clear" w:color="auto" w:fill="auto"/>
            <w:vAlign w:val="center"/>
          </w:tcPr>
          <w:p w14:paraId="0AD2B27F" w14:textId="68AF17E7" w:rsidR="005F3E82" w:rsidRPr="00426393" w:rsidRDefault="005F3E82" w:rsidP="009062FC">
            <w:pPr>
              <w:pStyle w:val="afffffffff9"/>
            </w:pPr>
            <w:r w:rsidRPr="00426393">
              <w:t>1263</w:t>
            </w:r>
            <w:r w:rsidRPr="00426393">
              <w:t>元</w:t>
            </w:r>
            <w:r w:rsidRPr="00426393">
              <w:t>/t</w:t>
            </w:r>
          </w:p>
        </w:tc>
        <w:tc>
          <w:tcPr>
            <w:tcW w:w="1867" w:type="dxa"/>
            <w:shd w:val="clear" w:color="auto" w:fill="auto"/>
            <w:vAlign w:val="center"/>
          </w:tcPr>
          <w:p w14:paraId="50165B1F" w14:textId="2034F321" w:rsidR="005F3E82" w:rsidRPr="00426393" w:rsidRDefault="005F3E82" w:rsidP="009062FC">
            <w:pPr>
              <w:pStyle w:val="afffffffff9"/>
            </w:pPr>
            <w:r w:rsidRPr="00426393">
              <w:t>政府定价</w:t>
            </w:r>
          </w:p>
        </w:tc>
        <w:tc>
          <w:tcPr>
            <w:tcW w:w="1867" w:type="dxa"/>
            <w:vMerge/>
            <w:shd w:val="clear" w:color="auto" w:fill="auto"/>
            <w:vAlign w:val="center"/>
          </w:tcPr>
          <w:p w14:paraId="04B29BD1" w14:textId="515E49CE" w:rsidR="005F3E82" w:rsidRPr="00426393" w:rsidRDefault="005F3E82" w:rsidP="009062FC">
            <w:pPr>
              <w:pStyle w:val="afffffffff9"/>
            </w:pPr>
          </w:p>
        </w:tc>
        <w:tc>
          <w:tcPr>
            <w:tcW w:w="1867" w:type="dxa"/>
            <w:vMerge w:val="restart"/>
            <w:shd w:val="clear" w:color="auto" w:fill="auto"/>
            <w:vAlign w:val="center"/>
          </w:tcPr>
          <w:p w14:paraId="53105573" w14:textId="32EBCD58" w:rsidR="005F3E82" w:rsidRPr="00426393" w:rsidRDefault="005F3E82" w:rsidP="009062FC">
            <w:pPr>
              <w:pStyle w:val="afffffffff9"/>
            </w:pPr>
            <w:r w:rsidRPr="00426393">
              <w:t>空气净化服务</w:t>
            </w:r>
          </w:p>
        </w:tc>
      </w:tr>
      <w:tr w:rsidR="005F3E82" w:rsidRPr="00426393" w14:paraId="60A720FE" w14:textId="77777777" w:rsidTr="00C26420">
        <w:trPr>
          <w:jc w:val="center"/>
        </w:trPr>
        <w:tc>
          <w:tcPr>
            <w:tcW w:w="1550" w:type="dxa"/>
            <w:shd w:val="clear" w:color="auto" w:fill="auto"/>
            <w:vAlign w:val="center"/>
          </w:tcPr>
          <w:p w14:paraId="14CCC11F" w14:textId="3E77F1F6" w:rsidR="005F3E82" w:rsidRPr="00426393" w:rsidRDefault="005F3E82" w:rsidP="009062FC">
            <w:pPr>
              <w:pStyle w:val="afffffffff9"/>
            </w:pPr>
            <w:r w:rsidRPr="00426393">
              <w:t>净化氮氧化物</w:t>
            </w:r>
          </w:p>
        </w:tc>
        <w:tc>
          <w:tcPr>
            <w:tcW w:w="2183" w:type="dxa"/>
            <w:shd w:val="clear" w:color="auto" w:fill="auto"/>
            <w:vAlign w:val="center"/>
          </w:tcPr>
          <w:p w14:paraId="0E199057" w14:textId="1A8A40FD" w:rsidR="005F3E82" w:rsidRPr="00426393" w:rsidRDefault="005F3E82" w:rsidP="009062FC">
            <w:pPr>
              <w:pStyle w:val="afffffffff9"/>
            </w:pPr>
            <w:r w:rsidRPr="00426393">
              <w:t>1263</w:t>
            </w:r>
            <w:r w:rsidRPr="00426393">
              <w:t>元</w:t>
            </w:r>
            <w:r w:rsidRPr="00426393">
              <w:t>/t</w:t>
            </w:r>
          </w:p>
        </w:tc>
        <w:tc>
          <w:tcPr>
            <w:tcW w:w="1867" w:type="dxa"/>
            <w:shd w:val="clear" w:color="auto" w:fill="auto"/>
            <w:vAlign w:val="center"/>
          </w:tcPr>
          <w:p w14:paraId="05C3176D" w14:textId="44EBDC7D" w:rsidR="005F3E82" w:rsidRPr="00426393" w:rsidRDefault="005F3E82" w:rsidP="009062FC">
            <w:pPr>
              <w:pStyle w:val="afffffffff9"/>
            </w:pPr>
            <w:r w:rsidRPr="00426393">
              <w:t>政府定价</w:t>
            </w:r>
          </w:p>
        </w:tc>
        <w:tc>
          <w:tcPr>
            <w:tcW w:w="1867" w:type="dxa"/>
            <w:vMerge/>
            <w:shd w:val="clear" w:color="auto" w:fill="auto"/>
            <w:vAlign w:val="center"/>
          </w:tcPr>
          <w:p w14:paraId="28665E75" w14:textId="77777777" w:rsidR="005F3E82" w:rsidRPr="00426393" w:rsidRDefault="005F3E82" w:rsidP="009062FC">
            <w:pPr>
              <w:pStyle w:val="afffffffff9"/>
            </w:pPr>
          </w:p>
        </w:tc>
        <w:tc>
          <w:tcPr>
            <w:tcW w:w="1867" w:type="dxa"/>
            <w:vMerge/>
            <w:shd w:val="clear" w:color="auto" w:fill="auto"/>
            <w:vAlign w:val="center"/>
          </w:tcPr>
          <w:p w14:paraId="7A426845" w14:textId="77777777" w:rsidR="005F3E82" w:rsidRPr="00426393" w:rsidRDefault="005F3E82" w:rsidP="009062FC">
            <w:pPr>
              <w:pStyle w:val="afffffffff9"/>
            </w:pPr>
          </w:p>
        </w:tc>
      </w:tr>
      <w:tr w:rsidR="005F3E82" w:rsidRPr="00426393" w14:paraId="0AB5D17F" w14:textId="77777777" w:rsidTr="00C26420">
        <w:trPr>
          <w:jc w:val="center"/>
        </w:trPr>
        <w:tc>
          <w:tcPr>
            <w:tcW w:w="1550" w:type="dxa"/>
            <w:shd w:val="clear" w:color="auto" w:fill="auto"/>
            <w:vAlign w:val="center"/>
          </w:tcPr>
          <w:p w14:paraId="73AE01A6" w14:textId="256C9B32" w:rsidR="005F3E82" w:rsidRPr="00426393" w:rsidRDefault="005F3E82" w:rsidP="009062FC">
            <w:pPr>
              <w:pStyle w:val="afffffffff9"/>
            </w:pPr>
            <w:r w:rsidRPr="00426393">
              <w:t>净化粉尘</w:t>
            </w:r>
          </w:p>
        </w:tc>
        <w:tc>
          <w:tcPr>
            <w:tcW w:w="2183" w:type="dxa"/>
            <w:shd w:val="clear" w:color="auto" w:fill="auto"/>
            <w:vAlign w:val="center"/>
          </w:tcPr>
          <w:p w14:paraId="75822095" w14:textId="7D7E086F" w:rsidR="005F3E82" w:rsidRPr="00426393" w:rsidRDefault="005F3E82" w:rsidP="009062FC">
            <w:pPr>
              <w:pStyle w:val="afffffffff9"/>
            </w:pPr>
            <w:r w:rsidRPr="00426393">
              <w:t>300</w:t>
            </w:r>
            <w:r w:rsidRPr="00426393">
              <w:t>元</w:t>
            </w:r>
            <w:r w:rsidRPr="00426393">
              <w:t>/t</w:t>
            </w:r>
          </w:p>
        </w:tc>
        <w:tc>
          <w:tcPr>
            <w:tcW w:w="1867" w:type="dxa"/>
            <w:shd w:val="clear" w:color="auto" w:fill="auto"/>
            <w:vAlign w:val="center"/>
          </w:tcPr>
          <w:p w14:paraId="1C28E7E5" w14:textId="754D16A6" w:rsidR="005F3E82" w:rsidRPr="00426393" w:rsidRDefault="005F3E82" w:rsidP="009062FC">
            <w:pPr>
              <w:pStyle w:val="afffffffff9"/>
            </w:pPr>
            <w:r w:rsidRPr="00426393">
              <w:t>政府定价</w:t>
            </w:r>
          </w:p>
        </w:tc>
        <w:tc>
          <w:tcPr>
            <w:tcW w:w="1867" w:type="dxa"/>
            <w:vMerge/>
            <w:shd w:val="clear" w:color="auto" w:fill="auto"/>
            <w:vAlign w:val="center"/>
          </w:tcPr>
          <w:p w14:paraId="68550817" w14:textId="77777777" w:rsidR="005F3E82" w:rsidRPr="00426393" w:rsidRDefault="005F3E82" w:rsidP="009062FC">
            <w:pPr>
              <w:pStyle w:val="afffffffff9"/>
            </w:pPr>
          </w:p>
        </w:tc>
        <w:tc>
          <w:tcPr>
            <w:tcW w:w="1867" w:type="dxa"/>
            <w:vMerge/>
            <w:shd w:val="clear" w:color="auto" w:fill="auto"/>
            <w:vAlign w:val="center"/>
          </w:tcPr>
          <w:p w14:paraId="21245AA3" w14:textId="77777777" w:rsidR="005F3E82" w:rsidRPr="00426393" w:rsidRDefault="005F3E82" w:rsidP="009062FC">
            <w:pPr>
              <w:pStyle w:val="afffffffff9"/>
            </w:pPr>
          </w:p>
        </w:tc>
      </w:tr>
      <w:tr w:rsidR="005F3E82" w:rsidRPr="00426393" w14:paraId="2D281AEA" w14:textId="77777777" w:rsidTr="00C26420">
        <w:trPr>
          <w:jc w:val="center"/>
        </w:trPr>
        <w:tc>
          <w:tcPr>
            <w:tcW w:w="1550" w:type="dxa"/>
            <w:shd w:val="clear" w:color="auto" w:fill="auto"/>
            <w:vAlign w:val="center"/>
          </w:tcPr>
          <w:p w14:paraId="17A29C2B" w14:textId="27767231" w:rsidR="005F3E82" w:rsidRPr="00426393" w:rsidRDefault="005F3E82" w:rsidP="009062FC">
            <w:pPr>
              <w:pStyle w:val="afffffffff9"/>
            </w:pPr>
            <w:r w:rsidRPr="00426393">
              <w:t>净化化学需氧量</w:t>
            </w:r>
          </w:p>
        </w:tc>
        <w:tc>
          <w:tcPr>
            <w:tcW w:w="2183" w:type="dxa"/>
            <w:shd w:val="clear" w:color="auto" w:fill="auto"/>
            <w:vAlign w:val="center"/>
          </w:tcPr>
          <w:p w14:paraId="544DC987" w14:textId="06077FEC" w:rsidR="005F3E82" w:rsidRPr="00426393" w:rsidRDefault="005F3E82" w:rsidP="009062FC">
            <w:pPr>
              <w:pStyle w:val="afffffffff9"/>
            </w:pPr>
            <w:r w:rsidRPr="00426393">
              <w:t>1400</w:t>
            </w:r>
            <w:r w:rsidRPr="00426393">
              <w:t>元</w:t>
            </w:r>
            <w:r w:rsidRPr="00426393">
              <w:t>/t</w:t>
            </w:r>
          </w:p>
        </w:tc>
        <w:tc>
          <w:tcPr>
            <w:tcW w:w="1867" w:type="dxa"/>
            <w:shd w:val="clear" w:color="auto" w:fill="auto"/>
            <w:vAlign w:val="center"/>
          </w:tcPr>
          <w:p w14:paraId="47392AD1" w14:textId="68C32419" w:rsidR="005F3E82" w:rsidRPr="00426393" w:rsidRDefault="005F3E82" w:rsidP="009062FC">
            <w:pPr>
              <w:pStyle w:val="afffffffff9"/>
            </w:pPr>
            <w:r w:rsidRPr="00426393">
              <w:t>政府定价</w:t>
            </w:r>
          </w:p>
        </w:tc>
        <w:tc>
          <w:tcPr>
            <w:tcW w:w="1867" w:type="dxa"/>
            <w:vMerge/>
            <w:shd w:val="clear" w:color="auto" w:fill="auto"/>
            <w:vAlign w:val="center"/>
          </w:tcPr>
          <w:p w14:paraId="772C678B" w14:textId="77777777" w:rsidR="005F3E82" w:rsidRPr="00426393" w:rsidRDefault="005F3E82" w:rsidP="009062FC">
            <w:pPr>
              <w:pStyle w:val="afffffffff9"/>
            </w:pPr>
          </w:p>
        </w:tc>
        <w:tc>
          <w:tcPr>
            <w:tcW w:w="1867" w:type="dxa"/>
            <w:vMerge w:val="restart"/>
            <w:shd w:val="clear" w:color="auto" w:fill="auto"/>
            <w:vAlign w:val="center"/>
          </w:tcPr>
          <w:p w14:paraId="7D8D349B" w14:textId="55D8385E" w:rsidR="005F3E82" w:rsidRPr="00426393" w:rsidRDefault="005F3E82" w:rsidP="009062FC">
            <w:pPr>
              <w:pStyle w:val="afffffffff9"/>
            </w:pPr>
            <w:r w:rsidRPr="00426393">
              <w:t>水质净化服务</w:t>
            </w:r>
          </w:p>
        </w:tc>
      </w:tr>
      <w:tr w:rsidR="005F3E82" w:rsidRPr="00426393" w14:paraId="5D86EAE2" w14:textId="77777777" w:rsidTr="00C26420">
        <w:trPr>
          <w:jc w:val="center"/>
        </w:trPr>
        <w:tc>
          <w:tcPr>
            <w:tcW w:w="1550" w:type="dxa"/>
            <w:shd w:val="clear" w:color="auto" w:fill="auto"/>
            <w:vAlign w:val="center"/>
          </w:tcPr>
          <w:p w14:paraId="34210095" w14:textId="214CC919" w:rsidR="005F3E82" w:rsidRPr="00426393" w:rsidRDefault="005F3E82" w:rsidP="009062FC">
            <w:pPr>
              <w:pStyle w:val="afffffffff9"/>
            </w:pPr>
            <w:r w:rsidRPr="00426393">
              <w:t>净化氨氮</w:t>
            </w:r>
          </w:p>
        </w:tc>
        <w:tc>
          <w:tcPr>
            <w:tcW w:w="2183" w:type="dxa"/>
            <w:shd w:val="clear" w:color="auto" w:fill="auto"/>
            <w:vAlign w:val="center"/>
          </w:tcPr>
          <w:p w14:paraId="71201431" w14:textId="19CB7AC8" w:rsidR="005F3E82" w:rsidRPr="00426393" w:rsidRDefault="005F3E82" w:rsidP="009062FC">
            <w:pPr>
              <w:pStyle w:val="afffffffff9"/>
            </w:pPr>
            <w:r w:rsidRPr="00426393">
              <w:t>1750</w:t>
            </w:r>
            <w:r w:rsidRPr="00426393">
              <w:t>元</w:t>
            </w:r>
            <w:r w:rsidRPr="00426393">
              <w:t>/t</w:t>
            </w:r>
          </w:p>
        </w:tc>
        <w:tc>
          <w:tcPr>
            <w:tcW w:w="1867" w:type="dxa"/>
            <w:shd w:val="clear" w:color="auto" w:fill="auto"/>
            <w:vAlign w:val="center"/>
          </w:tcPr>
          <w:p w14:paraId="76B38140" w14:textId="2E321510" w:rsidR="005F3E82" w:rsidRPr="00426393" w:rsidRDefault="005F3E82" w:rsidP="009062FC">
            <w:pPr>
              <w:pStyle w:val="afffffffff9"/>
            </w:pPr>
            <w:r w:rsidRPr="00426393">
              <w:t>政府定价</w:t>
            </w:r>
          </w:p>
        </w:tc>
        <w:tc>
          <w:tcPr>
            <w:tcW w:w="1867" w:type="dxa"/>
            <w:vMerge/>
            <w:shd w:val="clear" w:color="auto" w:fill="auto"/>
            <w:vAlign w:val="center"/>
          </w:tcPr>
          <w:p w14:paraId="5F72725A" w14:textId="77777777" w:rsidR="005F3E82" w:rsidRPr="00426393" w:rsidRDefault="005F3E82" w:rsidP="009062FC">
            <w:pPr>
              <w:pStyle w:val="afffffffff9"/>
            </w:pPr>
          </w:p>
        </w:tc>
        <w:tc>
          <w:tcPr>
            <w:tcW w:w="1867" w:type="dxa"/>
            <w:vMerge/>
            <w:shd w:val="clear" w:color="auto" w:fill="auto"/>
            <w:vAlign w:val="center"/>
          </w:tcPr>
          <w:p w14:paraId="4499DB82" w14:textId="77777777" w:rsidR="005F3E82" w:rsidRPr="00426393" w:rsidRDefault="005F3E82" w:rsidP="009062FC">
            <w:pPr>
              <w:pStyle w:val="afffffffff9"/>
            </w:pPr>
          </w:p>
        </w:tc>
      </w:tr>
      <w:tr w:rsidR="005F3E82" w:rsidRPr="00426393" w14:paraId="150B2DCA" w14:textId="77777777" w:rsidTr="00C26420">
        <w:trPr>
          <w:jc w:val="center"/>
        </w:trPr>
        <w:tc>
          <w:tcPr>
            <w:tcW w:w="1550" w:type="dxa"/>
            <w:shd w:val="clear" w:color="auto" w:fill="auto"/>
            <w:vAlign w:val="center"/>
          </w:tcPr>
          <w:p w14:paraId="6178C4DD" w14:textId="525EC873" w:rsidR="005F3E82" w:rsidRPr="00426393" w:rsidRDefault="005F3E82" w:rsidP="009062FC">
            <w:pPr>
              <w:pStyle w:val="afffffffff9"/>
            </w:pPr>
            <w:r w:rsidRPr="00426393">
              <w:t>净化总磷</w:t>
            </w:r>
          </w:p>
        </w:tc>
        <w:tc>
          <w:tcPr>
            <w:tcW w:w="2183" w:type="dxa"/>
            <w:shd w:val="clear" w:color="auto" w:fill="auto"/>
            <w:vAlign w:val="center"/>
          </w:tcPr>
          <w:p w14:paraId="71253C62" w14:textId="193CC21D" w:rsidR="005F3E82" w:rsidRPr="00426393" w:rsidRDefault="005F3E82" w:rsidP="009062FC">
            <w:pPr>
              <w:pStyle w:val="afffffffff9"/>
            </w:pPr>
            <w:r w:rsidRPr="00426393">
              <w:t>5600</w:t>
            </w:r>
            <w:r w:rsidRPr="00426393">
              <w:t>元</w:t>
            </w:r>
            <w:r w:rsidRPr="00426393">
              <w:t>/t</w:t>
            </w:r>
          </w:p>
        </w:tc>
        <w:tc>
          <w:tcPr>
            <w:tcW w:w="1867" w:type="dxa"/>
            <w:shd w:val="clear" w:color="auto" w:fill="auto"/>
            <w:vAlign w:val="center"/>
          </w:tcPr>
          <w:p w14:paraId="3C8A5D3C" w14:textId="4AEFA04F" w:rsidR="005F3E82" w:rsidRPr="00426393" w:rsidRDefault="005F3E82" w:rsidP="009062FC">
            <w:pPr>
              <w:pStyle w:val="afffffffff9"/>
            </w:pPr>
            <w:r w:rsidRPr="00426393">
              <w:t>政府定价</w:t>
            </w:r>
          </w:p>
        </w:tc>
        <w:tc>
          <w:tcPr>
            <w:tcW w:w="1867" w:type="dxa"/>
            <w:vMerge/>
            <w:shd w:val="clear" w:color="auto" w:fill="auto"/>
            <w:vAlign w:val="center"/>
          </w:tcPr>
          <w:p w14:paraId="2327945A" w14:textId="77777777" w:rsidR="005F3E82" w:rsidRPr="00426393" w:rsidRDefault="005F3E82" w:rsidP="009062FC">
            <w:pPr>
              <w:pStyle w:val="afffffffff9"/>
            </w:pPr>
          </w:p>
        </w:tc>
        <w:tc>
          <w:tcPr>
            <w:tcW w:w="1867" w:type="dxa"/>
            <w:vMerge/>
            <w:shd w:val="clear" w:color="auto" w:fill="auto"/>
            <w:vAlign w:val="center"/>
          </w:tcPr>
          <w:p w14:paraId="4072F419" w14:textId="77777777" w:rsidR="005F3E82" w:rsidRPr="00426393" w:rsidRDefault="005F3E82" w:rsidP="009062FC">
            <w:pPr>
              <w:pStyle w:val="afffffffff9"/>
            </w:pPr>
          </w:p>
        </w:tc>
      </w:tr>
      <w:tr w:rsidR="001F6FE6" w:rsidRPr="00426393" w14:paraId="59FFB41F" w14:textId="77777777" w:rsidTr="00C26420">
        <w:trPr>
          <w:jc w:val="center"/>
        </w:trPr>
        <w:tc>
          <w:tcPr>
            <w:tcW w:w="1550" w:type="dxa"/>
            <w:shd w:val="clear" w:color="auto" w:fill="auto"/>
            <w:vAlign w:val="center"/>
          </w:tcPr>
          <w:p w14:paraId="72D27B73" w14:textId="2327B142" w:rsidR="001F6FE6" w:rsidRPr="00426393" w:rsidRDefault="001F6FE6" w:rsidP="009062FC">
            <w:pPr>
              <w:pStyle w:val="afffffffff9"/>
            </w:pPr>
            <w:r w:rsidRPr="00426393">
              <w:t>电价</w:t>
            </w:r>
          </w:p>
        </w:tc>
        <w:tc>
          <w:tcPr>
            <w:tcW w:w="2183" w:type="dxa"/>
            <w:shd w:val="clear" w:color="auto" w:fill="auto"/>
            <w:vAlign w:val="center"/>
          </w:tcPr>
          <w:p w14:paraId="0FD6F087" w14:textId="060A7816" w:rsidR="001F6FE6" w:rsidRPr="00426393" w:rsidRDefault="001F6FE6" w:rsidP="009062FC">
            <w:pPr>
              <w:pStyle w:val="afffffffff9"/>
            </w:pPr>
            <w:r w:rsidRPr="00426393">
              <w:t>0.5653</w:t>
            </w:r>
            <w:r w:rsidRPr="00426393">
              <w:t>元</w:t>
            </w:r>
            <w:r w:rsidRPr="00426393">
              <w:t>/kWh</w:t>
            </w:r>
          </w:p>
        </w:tc>
        <w:tc>
          <w:tcPr>
            <w:tcW w:w="1867" w:type="dxa"/>
            <w:shd w:val="clear" w:color="auto" w:fill="auto"/>
            <w:vAlign w:val="center"/>
          </w:tcPr>
          <w:p w14:paraId="43D6275C" w14:textId="5AAD942B" w:rsidR="001F6FE6" w:rsidRPr="00426393" w:rsidRDefault="001F6FE6" w:rsidP="009062FC">
            <w:pPr>
              <w:pStyle w:val="afffffffff9"/>
            </w:pPr>
            <w:r w:rsidRPr="00426393">
              <w:t>政府定价</w:t>
            </w:r>
          </w:p>
        </w:tc>
        <w:tc>
          <w:tcPr>
            <w:tcW w:w="1867" w:type="dxa"/>
            <w:shd w:val="clear" w:color="auto" w:fill="auto"/>
            <w:vAlign w:val="center"/>
          </w:tcPr>
          <w:p w14:paraId="09B0D6BB" w14:textId="501A2DF5" w:rsidR="001F6FE6" w:rsidRPr="00426393" w:rsidRDefault="001F6FE6" w:rsidP="009062FC">
            <w:pPr>
              <w:pStyle w:val="afffffffff9"/>
            </w:pPr>
            <w:r w:rsidRPr="00426393">
              <w:t>安徽省居民电价</w:t>
            </w:r>
          </w:p>
        </w:tc>
        <w:tc>
          <w:tcPr>
            <w:tcW w:w="1867" w:type="dxa"/>
            <w:shd w:val="clear" w:color="auto" w:fill="auto"/>
            <w:vAlign w:val="center"/>
          </w:tcPr>
          <w:p w14:paraId="602A8365" w14:textId="0E207A75" w:rsidR="001F6FE6" w:rsidRPr="00426393" w:rsidRDefault="001F6FE6" w:rsidP="009062FC">
            <w:pPr>
              <w:pStyle w:val="afffffffff9"/>
            </w:pPr>
            <w:r w:rsidRPr="00426393">
              <w:t>局部气候调节服务</w:t>
            </w:r>
          </w:p>
        </w:tc>
      </w:tr>
      <w:tr w:rsidR="005F3E82" w:rsidRPr="00426393" w14:paraId="75A49C68" w14:textId="77777777" w:rsidTr="00C26420">
        <w:trPr>
          <w:jc w:val="center"/>
        </w:trPr>
        <w:tc>
          <w:tcPr>
            <w:tcW w:w="1550" w:type="dxa"/>
            <w:shd w:val="clear" w:color="auto" w:fill="auto"/>
            <w:vAlign w:val="center"/>
          </w:tcPr>
          <w:p w14:paraId="5B48C105" w14:textId="5BFAC946" w:rsidR="005F3E82" w:rsidRPr="00426393" w:rsidRDefault="005F3E82" w:rsidP="009062FC">
            <w:pPr>
              <w:pStyle w:val="afffffffff9"/>
            </w:pPr>
            <w:r w:rsidRPr="00426393">
              <w:t>隔音墙建造成本</w:t>
            </w:r>
          </w:p>
        </w:tc>
        <w:tc>
          <w:tcPr>
            <w:tcW w:w="2183" w:type="dxa"/>
            <w:shd w:val="clear" w:color="auto" w:fill="auto"/>
            <w:vAlign w:val="center"/>
          </w:tcPr>
          <w:p w14:paraId="1121BAA1" w14:textId="6D8EBC47" w:rsidR="005F3E82" w:rsidRPr="00426393" w:rsidRDefault="005F3E82" w:rsidP="009062FC">
            <w:pPr>
              <w:pStyle w:val="afffffffff9"/>
            </w:pPr>
            <w:r w:rsidRPr="00426393">
              <w:t>516500</w:t>
            </w:r>
            <w:r w:rsidRPr="00426393">
              <w:t>元</w:t>
            </w:r>
            <w:r w:rsidRPr="00426393">
              <w:t>/</w:t>
            </w:r>
            <w:r w:rsidRPr="00426393">
              <w:t>（</w:t>
            </w:r>
            <w:proofErr w:type="spellStart"/>
            <w:r w:rsidRPr="00426393">
              <w:t>dB·km</w:t>
            </w:r>
            <w:proofErr w:type="spellEnd"/>
            <w:r w:rsidRPr="00426393">
              <w:t>）</w:t>
            </w:r>
          </w:p>
        </w:tc>
        <w:tc>
          <w:tcPr>
            <w:tcW w:w="1867" w:type="dxa"/>
            <w:shd w:val="clear" w:color="auto" w:fill="auto"/>
            <w:vAlign w:val="center"/>
          </w:tcPr>
          <w:p w14:paraId="560175D9" w14:textId="17D9F398" w:rsidR="005F3E82" w:rsidRPr="00426393" w:rsidRDefault="005F3E82" w:rsidP="009062FC">
            <w:pPr>
              <w:pStyle w:val="afffffffff9"/>
            </w:pPr>
            <w:r w:rsidRPr="00426393">
              <w:t>市场参考价</w:t>
            </w:r>
          </w:p>
        </w:tc>
        <w:tc>
          <w:tcPr>
            <w:tcW w:w="1867" w:type="dxa"/>
            <w:shd w:val="clear" w:color="auto" w:fill="auto"/>
            <w:vAlign w:val="center"/>
          </w:tcPr>
          <w:p w14:paraId="1112EAFD" w14:textId="74EABA09" w:rsidR="005F3E82" w:rsidRPr="00426393" w:rsidRDefault="005F3E82" w:rsidP="009062FC">
            <w:pPr>
              <w:pStyle w:val="afffffffff9"/>
            </w:pPr>
            <w:r w:rsidRPr="00426393">
              <w:t>参考</w:t>
            </w:r>
            <w:r w:rsidRPr="00426393">
              <w:t>DB34/T 2393-2019</w:t>
            </w:r>
            <w:r w:rsidRPr="00426393">
              <w:t>中提供的声屏障定额材料单价，</w:t>
            </w:r>
            <w:r w:rsidRPr="00426393">
              <w:t>JT/T 646.4-2016</w:t>
            </w:r>
            <w:r w:rsidRPr="00426393">
              <w:t>中提供的公路声屏障声学性能要求。</w:t>
            </w:r>
          </w:p>
        </w:tc>
        <w:tc>
          <w:tcPr>
            <w:tcW w:w="1867" w:type="dxa"/>
            <w:vMerge w:val="restart"/>
            <w:shd w:val="clear" w:color="auto" w:fill="auto"/>
            <w:vAlign w:val="center"/>
          </w:tcPr>
          <w:p w14:paraId="1DCDA7A1" w14:textId="1F26D87C" w:rsidR="005F3E82" w:rsidRPr="00426393" w:rsidRDefault="005F3E82" w:rsidP="009062FC">
            <w:pPr>
              <w:pStyle w:val="afffffffff9"/>
            </w:pPr>
            <w:r w:rsidRPr="00426393">
              <w:t>噪声消减服务</w:t>
            </w:r>
          </w:p>
        </w:tc>
      </w:tr>
      <w:tr w:rsidR="005F3E82" w:rsidRPr="00426393" w14:paraId="706AA629" w14:textId="77777777" w:rsidTr="00625E83">
        <w:trPr>
          <w:jc w:val="center"/>
        </w:trPr>
        <w:tc>
          <w:tcPr>
            <w:tcW w:w="1550" w:type="dxa"/>
            <w:shd w:val="clear" w:color="auto" w:fill="auto"/>
            <w:vAlign w:val="center"/>
          </w:tcPr>
          <w:p w14:paraId="47114894" w14:textId="3F0874C5" w:rsidR="005F3E82" w:rsidRPr="00426393" w:rsidRDefault="005F3E82" w:rsidP="009062FC">
            <w:pPr>
              <w:pStyle w:val="afffffffff9"/>
            </w:pPr>
            <w:r w:rsidRPr="00426393">
              <w:t>隔音墙维护成本</w:t>
            </w:r>
          </w:p>
        </w:tc>
        <w:tc>
          <w:tcPr>
            <w:tcW w:w="2183" w:type="dxa"/>
            <w:shd w:val="clear" w:color="auto" w:fill="auto"/>
            <w:vAlign w:val="center"/>
          </w:tcPr>
          <w:p w14:paraId="7D1A26E9" w14:textId="1F62D52E" w:rsidR="005F3E82" w:rsidRPr="00426393" w:rsidRDefault="005F3E82" w:rsidP="009062FC">
            <w:pPr>
              <w:pStyle w:val="afffffffff9"/>
            </w:pPr>
            <w:r w:rsidRPr="00426393">
              <w:t>3600</w:t>
            </w:r>
            <w:r w:rsidRPr="00426393">
              <w:t>元</w:t>
            </w:r>
            <w:r w:rsidRPr="00426393">
              <w:t>/</w:t>
            </w:r>
            <w:r w:rsidRPr="00426393">
              <w:t>（</w:t>
            </w:r>
            <w:proofErr w:type="spellStart"/>
            <w:r w:rsidRPr="00426393">
              <w:t>dB·km</w:t>
            </w:r>
            <w:proofErr w:type="spellEnd"/>
            <w:r w:rsidRPr="00426393">
              <w:t>）</w:t>
            </w:r>
          </w:p>
        </w:tc>
        <w:tc>
          <w:tcPr>
            <w:tcW w:w="1867" w:type="dxa"/>
            <w:shd w:val="clear" w:color="auto" w:fill="auto"/>
          </w:tcPr>
          <w:p w14:paraId="6F53ADFB" w14:textId="2D98F9B6" w:rsidR="005F3E82" w:rsidRPr="00426393" w:rsidRDefault="005F3E82" w:rsidP="009062FC">
            <w:pPr>
              <w:pStyle w:val="afffffffff9"/>
            </w:pPr>
            <w:r w:rsidRPr="00426393">
              <w:t>市场参考价</w:t>
            </w:r>
          </w:p>
        </w:tc>
        <w:tc>
          <w:tcPr>
            <w:tcW w:w="1867" w:type="dxa"/>
            <w:shd w:val="clear" w:color="auto" w:fill="auto"/>
            <w:vAlign w:val="center"/>
          </w:tcPr>
          <w:p w14:paraId="78466167" w14:textId="6BEFE82C" w:rsidR="005F3E82" w:rsidRPr="00426393" w:rsidRDefault="005F3E82" w:rsidP="009062FC">
            <w:pPr>
              <w:pStyle w:val="afffffffff9"/>
            </w:pPr>
            <w:r w:rsidRPr="00426393">
              <w:t>参考交通运输部《全国收费公路统计公报》估算公路维护建设费用比</w:t>
            </w:r>
          </w:p>
        </w:tc>
        <w:tc>
          <w:tcPr>
            <w:tcW w:w="1867" w:type="dxa"/>
            <w:vMerge/>
            <w:shd w:val="clear" w:color="auto" w:fill="auto"/>
            <w:vAlign w:val="center"/>
          </w:tcPr>
          <w:p w14:paraId="3F13A9EC" w14:textId="77777777" w:rsidR="005F3E82" w:rsidRPr="00426393" w:rsidRDefault="005F3E82" w:rsidP="009062FC">
            <w:pPr>
              <w:pStyle w:val="afffffffff9"/>
            </w:pPr>
          </w:p>
        </w:tc>
      </w:tr>
      <w:tr w:rsidR="005F3E82" w:rsidRPr="00426393" w14:paraId="5F5C7930" w14:textId="77777777" w:rsidTr="00625E83">
        <w:trPr>
          <w:jc w:val="center"/>
        </w:trPr>
        <w:tc>
          <w:tcPr>
            <w:tcW w:w="9334" w:type="dxa"/>
            <w:gridSpan w:val="5"/>
            <w:tcBorders>
              <w:top w:val="single" w:sz="8" w:space="0" w:color="auto"/>
              <w:bottom w:val="single" w:sz="8" w:space="0" w:color="auto"/>
            </w:tcBorders>
            <w:shd w:val="clear" w:color="auto" w:fill="auto"/>
            <w:vAlign w:val="center"/>
          </w:tcPr>
          <w:p w14:paraId="70D2BAFD" w14:textId="7C118EDB" w:rsidR="005F3E82" w:rsidRPr="00426393" w:rsidRDefault="001F6FE6" w:rsidP="001F6FE6">
            <w:pPr>
              <w:pStyle w:val="afff2"/>
              <w:rPr>
                <w:rFonts w:ascii="Times New Roman"/>
              </w:rPr>
            </w:pPr>
            <w:r w:rsidRPr="00426393">
              <w:rPr>
                <w:rFonts w:ascii="Times New Roman"/>
              </w:rPr>
              <w:t>市场参考价的指标，可采用安徽省多年</w:t>
            </w:r>
            <w:r w:rsidRPr="00426393">
              <w:rPr>
                <w:rFonts w:ascii="Times New Roman"/>
              </w:rPr>
              <w:t>PPI</w:t>
            </w:r>
            <w:r w:rsidRPr="00426393">
              <w:rPr>
                <w:rFonts w:ascii="Times New Roman"/>
              </w:rPr>
              <w:t>数据将参考年份的价格折算为核算年份价格。政府定价指标应在政府价格调整后及时调整。</w:t>
            </w:r>
          </w:p>
        </w:tc>
      </w:tr>
    </w:tbl>
    <w:p w14:paraId="7E39455F" w14:textId="77777777" w:rsidR="003A55C5" w:rsidRPr="00426393" w:rsidRDefault="003A55C5" w:rsidP="00065545">
      <w:pPr>
        <w:pStyle w:val="af8"/>
        <w:rPr>
          <w:rFonts w:ascii="Times New Roman" w:hAnsi="Times New Roman"/>
          <w:vanish w:val="0"/>
        </w:rPr>
      </w:pPr>
    </w:p>
    <w:p w14:paraId="2383B416" w14:textId="77777777" w:rsidR="00065545" w:rsidRPr="00426393" w:rsidRDefault="00065545" w:rsidP="00065545">
      <w:pPr>
        <w:pStyle w:val="afe"/>
        <w:rPr>
          <w:rFonts w:ascii="Times New Roman"/>
          <w:vanish w:val="0"/>
        </w:rPr>
      </w:pPr>
    </w:p>
    <w:p w14:paraId="26DE1C76" w14:textId="77777777" w:rsidR="004C1469" w:rsidRPr="00426393" w:rsidRDefault="004C1469" w:rsidP="004C1469">
      <w:pPr>
        <w:pStyle w:val="afffff5"/>
        <w:ind w:firstLine="420"/>
        <w:rPr>
          <w:rFonts w:ascii="Times New Roman"/>
        </w:rPr>
        <w:sectPr w:rsidR="004C1469" w:rsidRPr="00426393" w:rsidSect="004C1469">
          <w:headerReference w:type="even" r:id="rId22"/>
          <w:headerReference w:type="default" r:id="rId23"/>
          <w:footerReference w:type="even" r:id="rId24"/>
          <w:footerReference w:type="default" r:id="rId25"/>
          <w:pgSz w:w="11906" w:h="16838"/>
          <w:pgMar w:top="1928" w:right="1134" w:bottom="1134" w:left="1134" w:header="1418" w:footer="1134" w:gutter="284"/>
          <w:cols w:space="425"/>
          <w:formProt w:val="0"/>
          <w:docGrid w:type="lines" w:linePitch="312"/>
        </w:sectPr>
      </w:pPr>
    </w:p>
    <w:p w14:paraId="0E7D173F" w14:textId="77777777" w:rsidR="004C1469" w:rsidRPr="00426393" w:rsidRDefault="004C1469" w:rsidP="004C1469">
      <w:pPr>
        <w:pStyle w:val="af8"/>
        <w:rPr>
          <w:rFonts w:ascii="Times New Roman" w:hAnsi="Times New Roman"/>
          <w:vanish w:val="0"/>
        </w:rPr>
      </w:pPr>
    </w:p>
    <w:p w14:paraId="0B6A4ACA" w14:textId="77777777" w:rsidR="004C1469" w:rsidRPr="00426393" w:rsidRDefault="004C1469" w:rsidP="004C1469">
      <w:pPr>
        <w:pStyle w:val="afe"/>
        <w:rPr>
          <w:rFonts w:ascii="Times New Roman"/>
          <w:vanish w:val="0"/>
        </w:rPr>
      </w:pPr>
    </w:p>
    <w:p w14:paraId="54A0A838" w14:textId="77777777" w:rsidR="004C1469" w:rsidRPr="00426393" w:rsidRDefault="004C1469" w:rsidP="004C1469">
      <w:pPr>
        <w:pStyle w:val="aff3"/>
        <w:spacing w:after="156"/>
        <w:rPr>
          <w:rFonts w:ascii="Times New Roman"/>
        </w:rPr>
        <w:sectPr w:rsidR="004C1469" w:rsidRPr="00426393" w:rsidSect="004C1469">
          <w:pgSz w:w="11906" w:h="16838"/>
          <w:pgMar w:top="1928" w:right="1134" w:bottom="1134" w:left="1134" w:header="1418" w:footer="1134" w:gutter="284"/>
          <w:cols w:space="425"/>
          <w:formProt w:val="0"/>
          <w:docGrid w:type="lines" w:linePitch="312"/>
        </w:sectPr>
      </w:pPr>
    </w:p>
    <w:p w14:paraId="3489619E" w14:textId="77777777" w:rsidR="004C1469" w:rsidRPr="00426393" w:rsidRDefault="004C1469" w:rsidP="004C1469">
      <w:pPr>
        <w:pStyle w:val="aff3"/>
        <w:spacing w:after="156"/>
        <w:rPr>
          <w:rFonts w:ascii="Times New Roman"/>
        </w:rPr>
      </w:pPr>
      <w:r w:rsidRPr="00426393">
        <w:rPr>
          <w:rFonts w:ascii="Times New Roman"/>
        </w:rPr>
        <w:lastRenderedPageBreak/>
        <w:br/>
      </w:r>
      <w:r w:rsidRPr="00426393">
        <w:rPr>
          <w:rFonts w:ascii="Times New Roman"/>
        </w:rPr>
        <w:t>（资料性）</w:t>
      </w:r>
      <w:r w:rsidRPr="00426393">
        <w:rPr>
          <w:rFonts w:ascii="Times New Roman"/>
        </w:rPr>
        <w:br/>
      </w:r>
      <w:r w:rsidRPr="00426393">
        <w:rPr>
          <w:rFonts w:ascii="Times New Roman"/>
        </w:rPr>
        <w:t>数据资料来源</w:t>
      </w:r>
    </w:p>
    <w:p w14:paraId="1767F029" w14:textId="77777777" w:rsidR="004C1469" w:rsidRPr="00426393" w:rsidRDefault="004C1469" w:rsidP="004C1469">
      <w:pPr>
        <w:pStyle w:val="afffff5"/>
        <w:ind w:firstLine="420"/>
        <w:rPr>
          <w:rFonts w:ascii="Times New Roman"/>
        </w:rPr>
      </w:pPr>
      <w:r w:rsidRPr="00426393">
        <w:rPr>
          <w:rFonts w:ascii="Times New Roman"/>
        </w:rPr>
        <w:t>生态产品价值核算所需的数据资料来源见表</w:t>
      </w:r>
      <w:r w:rsidRPr="00426393">
        <w:rPr>
          <w:rFonts w:ascii="Times New Roman"/>
        </w:rPr>
        <w:t>D.1</w:t>
      </w:r>
      <w:r w:rsidRPr="00426393">
        <w:rPr>
          <w:rFonts w:ascii="Times New Roman"/>
        </w:rPr>
        <w:t>。</w:t>
      </w:r>
    </w:p>
    <w:p w14:paraId="09752452" w14:textId="77777777" w:rsidR="004C1469" w:rsidRPr="00426393" w:rsidRDefault="004C1469" w:rsidP="004C1469">
      <w:pPr>
        <w:pStyle w:val="aff"/>
        <w:spacing w:before="156" w:after="156"/>
        <w:rPr>
          <w:rFonts w:ascii="Times New Roman"/>
        </w:rPr>
      </w:pPr>
      <w:r w:rsidRPr="00426393">
        <w:rPr>
          <w:rFonts w:ascii="Times New Roman"/>
        </w:rPr>
        <w:t>生态产品价值核算数据资料来源表</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972"/>
        <w:gridCol w:w="995"/>
        <w:gridCol w:w="1559"/>
        <w:gridCol w:w="3365"/>
        <w:gridCol w:w="1974"/>
        <w:gridCol w:w="1974"/>
        <w:gridCol w:w="1974"/>
      </w:tblGrid>
      <w:tr w:rsidR="004C1469" w:rsidRPr="00426393" w14:paraId="20845FF2" w14:textId="77777777" w:rsidTr="0032241C">
        <w:trPr>
          <w:tblHeader/>
          <w:jc w:val="center"/>
        </w:trPr>
        <w:tc>
          <w:tcPr>
            <w:tcW w:w="1972" w:type="dxa"/>
            <w:tcBorders>
              <w:top w:val="single" w:sz="8" w:space="0" w:color="auto"/>
              <w:bottom w:val="single" w:sz="8" w:space="0" w:color="auto"/>
            </w:tcBorders>
            <w:shd w:val="clear" w:color="auto" w:fill="auto"/>
            <w:vAlign w:val="center"/>
          </w:tcPr>
          <w:p w14:paraId="6DFF25F1" w14:textId="77777777" w:rsidR="004C1469" w:rsidRPr="00426393" w:rsidRDefault="004C1469" w:rsidP="0032241C">
            <w:pPr>
              <w:pStyle w:val="afffffffff9"/>
              <w:rPr>
                <w:b/>
                <w:bCs/>
              </w:rPr>
            </w:pPr>
            <w:r w:rsidRPr="00426393">
              <w:rPr>
                <w:b/>
                <w:bCs/>
              </w:rPr>
              <w:t>所需数据</w:t>
            </w:r>
          </w:p>
        </w:tc>
        <w:tc>
          <w:tcPr>
            <w:tcW w:w="995" w:type="dxa"/>
            <w:tcBorders>
              <w:top w:val="single" w:sz="8" w:space="0" w:color="auto"/>
              <w:bottom w:val="single" w:sz="8" w:space="0" w:color="auto"/>
            </w:tcBorders>
            <w:shd w:val="clear" w:color="auto" w:fill="auto"/>
            <w:vAlign w:val="center"/>
          </w:tcPr>
          <w:p w14:paraId="705F8BAE" w14:textId="77777777" w:rsidR="004C1469" w:rsidRPr="00426393" w:rsidRDefault="004C1469" w:rsidP="0032241C">
            <w:pPr>
              <w:pStyle w:val="afffffffff9"/>
              <w:rPr>
                <w:b/>
                <w:bCs/>
              </w:rPr>
            </w:pPr>
            <w:r w:rsidRPr="00426393">
              <w:rPr>
                <w:b/>
                <w:bCs/>
              </w:rPr>
              <w:t>数据格式</w:t>
            </w:r>
          </w:p>
        </w:tc>
        <w:tc>
          <w:tcPr>
            <w:tcW w:w="1559" w:type="dxa"/>
            <w:tcBorders>
              <w:top w:val="single" w:sz="8" w:space="0" w:color="auto"/>
              <w:bottom w:val="single" w:sz="8" w:space="0" w:color="auto"/>
            </w:tcBorders>
            <w:shd w:val="clear" w:color="auto" w:fill="auto"/>
            <w:vAlign w:val="center"/>
          </w:tcPr>
          <w:p w14:paraId="1C7E793D" w14:textId="77777777" w:rsidR="004C1469" w:rsidRPr="00426393" w:rsidRDefault="004C1469" w:rsidP="0032241C">
            <w:pPr>
              <w:pStyle w:val="afffffffff9"/>
              <w:rPr>
                <w:b/>
                <w:bCs/>
              </w:rPr>
            </w:pPr>
            <w:r w:rsidRPr="00426393">
              <w:rPr>
                <w:b/>
                <w:bCs/>
              </w:rPr>
              <w:t>数据单位</w:t>
            </w:r>
          </w:p>
        </w:tc>
        <w:tc>
          <w:tcPr>
            <w:tcW w:w="3365" w:type="dxa"/>
            <w:tcBorders>
              <w:top w:val="single" w:sz="8" w:space="0" w:color="auto"/>
              <w:bottom w:val="single" w:sz="8" w:space="0" w:color="auto"/>
            </w:tcBorders>
            <w:shd w:val="clear" w:color="auto" w:fill="auto"/>
            <w:vAlign w:val="center"/>
          </w:tcPr>
          <w:p w14:paraId="3AFDE9B5" w14:textId="77777777" w:rsidR="004C1469" w:rsidRPr="00426393" w:rsidRDefault="004C1469" w:rsidP="0032241C">
            <w:pPr>
              <w:pStyle w:val="afffffffff9"/>
              <w:rPr>
                <w:b/>
                <w:bCs/>
              </w:rPr>
            </w:pPr>
            <w:r w:rsidRPr="00426393">
              <w:rPr>
                <w:b/>
                <w:bCs/>
              </w:rPr>
              <w:t>数据说明</w:t>
            </w:r>
          </w:p>
        </w:tc>
        <w:tc>
          <w:tcPr>
            <w:tcW w:w="1974" w:type="dxa"/>
            <w:tcBorders>
              <w:top w:val="single" w:sz="8" w:space="0" w:color="auto"/>
              <w:bottom w:val="single" w:sz="8" w:space="0" w:color="auto"/>
            </w:tcBorders>
            <w:shd w:val="clear" w:color="auto" w:fill="auto"/>
            <w:vAlign w:val="center"/>
          </w:tcPr>
          <w:p w14:paraId="39FBA8B5" w14:textId="77777777" w:rsidR="004C1469" w:rsidRPr="00426393" w:rsidRDefault="004C1469" w:rsidP="0032241C">
            <w:pPr>
              <w:pStyle w:val="afffffffff9"/>
              <w:rPr>
                <w:b/>
                <w:bCs/>
              </w:rPr>
            </w:pPr>
            <w:r w:rsidRPr="00426393">
              <w:rPr>
                <w:b/>
                <w:bCs/>
              </w:rPr>
              <w:t>数据来源</w:t>
            </w:r>
          </w:p>
        </w:tc>
        <w:tc>
          <w:tcPr>
            <w:tcW w:w="1974" w:type="dxa"/>
            <w:tcBorders>
              <w:top w:val="single" w:sz="8" w:space="0" w:color="auto"/>
              <w:bottom w:val="single" w:sz="8" w:space="0" w:color="auto"/>
            </w:tcBorders>
            <w:shd w:val="clear" w:color="auto" w:fill="auto"/>
            <w:vAlign w:val="center"/>
          </w:tcPr>
          <w:p w14:paraId="06840D6F" w14:textId="77777777" w:rsidR="004C1469" w:rsidRPr="00426393" w:rsidRDefault="004C1469" w:rsidP="0032241C">
            <w:pPr>
              <w:pStyle w:val="afffffffff9"/>
              <w:rPr>
                <w:b/>
                <w:bCs/>
              </w:rPr>
            </w:pPr>
            <w:r w:rsidRPr="00426393">
              <w:rPr>
                <w:b/>
                <w:bCs/>
              </w:rPr>
              <w:t>数据频率</w:t>
            </w:r>
          </w:p>
        </w:tc>
        <w:tc>
          <w:tcPr>
            <w:tcW w:w="1974" w:type="dxa"/>
            <w:tcBorders>
              <w:top w:val="single" w:sz="8" w:space="0" w:color="auto"/>
              <w:bottom w:val="single" w:sz="8" w:space="0" w:color="auto"/>
            </w:tcBorders>
            <w:shd w:val="clear" w:color="auto" w:fill="auto"/>
            <w:vAlign w:val="center"/>
          </w:tcPr>
          <w:p w14:paraId="13042176" w14:textId="77777777" w:rsidR="004C1469" w:rsidRPr="00426393" w:rsidRDefault="004C1469" w:rsidP="0032241C">
            <w:pPr>
              <w:pStyle w:val="afffffffff9"/>
              <w:rPr>
                <w:b/>
                <w:bCs/>
              </w:rPr>
            </w:pPr>
            <w:r w:rsidRPr="00426393">
              <w:rPr>
                <w:b/>
                <w:bCs/>
              </w:rPr>
              <w:t>适用核算指标</w:t>
            </w:r>
          </w:p>
        </w:tc>
      </w:tr>
      <w:tr w:rsidR="004C1469" w:rsidRPr="00426393" w14:paraId="7EC8FCEE" w14:textId="77777777" w:rsidTr="0032241C">
        <w:trPr>
          <w:jc w:val="center"/>
        </w:trPr>
        <w:tc>
          <w:tcPr>
            <w:tcW w:w="1972" w:type="dxa"/>
            <w:tcBorders>
              <w:top w:val="single" w:sz="8" w:space="0" w:color="auto"/>
            </w:tcBorders>
            <w:shd w:val="clear" w:color="auto" w:fill="auto"/>
            <w:vAlign w:val="center"/>
          </w:tcPr>
          <w:p w14:paraId="1161839C" w14:textId="77777777" w:rsidR="004C1469" w:rsidRPr="00426393" w:rsidRDefault="004C1469" w:rsidP="0032241C">
            <w:pPr>
              <w:pStyle w:val="afffffffff9"/>
            </w:pPr>
            <w:r w:rsidRPr="00426393">
              <w:t>行政区划图</w:t>
            </w:r>
          </w:p>
        </w:tc>
        <w:tc>
          <w:tcPr>
            <w:tcW w:w="995" w:type="dxa"/>
            <w:tcBorders>
              <w:top w:val="single" w:sz="8" w:space="0" w:color="auto"/>
            </w:tcBorders>
            <w:shd w:val="clear" w:color="auto" w:fill="auto"/>
            <w:vAlign w:val="center"/>
          </w:tcPr>
          <w:p w14:paraId="6502B017" w14:textId="77777777" w:rsidR="004C1469" w:rsidRPr="00426393" w:rsidRDefault="004C1469" w:rsidP="0032241C">
            <w:pPr>
              <w:pStyle w:val="afffffffff9"/>
            </w:pPr>
            <w:r w:rsidRPr="00426393">
              <w:t>矢量数据</w:t>
            </w:r>
          </w:p>
        </w:tc>
        <w:tc>
          <w:tcPr>
            <w:tcW w:w="1559" w:type="dxa"/>
            <w:tcBorders>
              <w:top w:val="single" w:sz="8" w:space="0" w:color="auto"/>
            </w:tcBorders>
            <w:shd w:val="clear" w:color="auto" w:fill="auto"/>
            <w:vAlign w:val="center"/>
          </w:tcPr>
          <w:p w14:paraId="332A59F1" w14:textId="77777777" w:rsidR="004C1469" w:rsidRPr="00426393" w:rsidRDefault="004C1469" w:rsidP="0032241C">
            <w:pPr>
              <w:pStyle w:val="afffffffff9"/>
            </w:pPr>
            <w:r w:rsidRPr="00426393">
              <w:t>-</w:t>
            </w:r>
          </w:p>
        </w:tc>
        <w:tc>
          <w:tcPr>
            <w:tcW w:w="3365" w:type="dxa"/>
            <w:tcBorders>
              <w:top w:val="single" w:sz="8" w:space="0" w:color="auto"/>
            </w:tcBorders>
            <w:shd w:val="clear" w:color="auto" w:fill="auto"/>
            <w:vAlign w:val="center"/>
          </w:tcPr>
          <w:p w14:paraId="7AC9487E" w14:textId="77777777" w:rsidR="004C1469" w:rsidRPr="00426393" w:rsidRDefault="004C1469" w:rsidP="0032241C">
            <w:pPr>
              <w:pStyle w:val="afffffffff9"/>
            </w:pPr>
            <w:r w:rsidRPr="00426393">
              <w:t>最小行政区划单元视核算需要而定</w:t>
            </w:r>
          </w:p>
        </w:tc>
        <w:tc>
          <w:tcPr>
            <w:tcW w:w="1974" w:type="dxa"/>
            <w:tcBorders>
              <w:top w:val="single" w:sz="8" w:space="0" w:color="auto"/>
            </w:tcBorders>
            <w:shd w:val="clear" w:color="auto" w:fill="auto"/>
            <w:vAlign w:val="center"/>
          </w:tcPr>
          <w:p w14:paraId="16EEF0BA" w14:textId="77777777" w:rsidR="004C1469" w:rsidRPr="00426393" w:rsidRDefault="004C1469" w:rsidP="0032241C">
            <w:pPr>
              <w:pStyle w:val="afffffffff9"/>
            </w:pPr>
            <w:r w:rsidRPr="00426393">
              <w:t>测绘部门</w:t>
            </w:r>
          </w:p>
        </w:tc>
        <w:tc>
          <w:tcPr>
            <w:tcW w:w="1974" w:type="dxa"/>
            <w:tcBorders>
              <w:top w:val="single" w:sz="8" w:space="0" w:color="auto"/>
            </w:tcBorders>
            <w:shd w:val="clear" w:color="auto" w:fill="auto"/>
            <w:vAlign w:val="center"/>
          </w:tcPr>
          <w:p w14:paraId="6795D939" w14:textId="77777777" w:rsidR="004C1469" w:rsidRPr="00426393" w:rsidRDefault="004C1469" w:rsidP="0032241C">
            <w:pPr>
              <w:pStyle w:val="afffffffff9"/>
            </w:pPr>
            <w:r w:rsidRPr="00426393">
              <w:t>当年数据</w:t>
            </w:r>
          </w:p>
        </w:tc>
        <w:tc>
          <w:tcPr>
            <w:tcW w:w="1974" w:type="dxa"/>
            <w:tcBorders>
              <w:top w:val="single" w:sz="8" w:space="0" w:color="auto"/>
            </w:tcBorders>
            <w:shd w:val="clear" w:color="auto" w:fill="auto"/>
            <w:vAlign w:val="center"/>
          </w:tcPr>
          <w:p w14:paraId="7ABB4EBF" w14:textId="77777777" w:rsidR="004C1469" w:rsidRPr="00426393" w:rsidRDefault="004C1469" w:rsidP="0032241C">
            <w:pPr>
              <w:pStyle w:val="afffffffff9"/>
            </w:pPr>
            <w:r w:rsidRPr="00426393">
              <w:t>通用数据</w:t>
            </w:r>
          </w:p>
        </w:tc>
      </w:tr>
      <w:tr w:rsidR="004C1469" w:rsidRPr="00426393" w14:paraId="657556D7" w14:textId="77777777" w:rsidTr="0032241C">
        <w:trPr>
          <w:jc w:val="center"/>
        </w:trPr>
        <w:tc>
          <w:tcPr>
            <w:tcW w:w="1972" w:type="dxa"/>
            <w:shd w:val="clear" w:color="auto" w:fill="auto"/>
            <w:vAlign w:val="center"/>
          </w:tcPr>
          <w:p w14:paraId="7F9C26ED" w14:textId="77777777" w:rsidR="004C1469" w:rsidRPr="00426393" w:rsidRDefault="004C1469" w:rsidP="0032241C">
            <w:pPr>
              <w:pStyle w:val="afffffffff9"/>
            </w:pPr>
            <w:r w:rsidRPr="00426393">
              <w:t>生态系统图</w:t>
            </w:r>
          </w:p>
        </w:tc>
        <w:tc>
          <w:tcPr>
            <w:tcW w:w="995" w:type="dxa"/>
            <w:shd w:val="clear" w:color="auto" w:fill="auto"/>
            <w:vAlign w:val="center"/>
          </w:tcPr>
          <w:p w14:paraId="248E44AA" w14:textId="77777777" w:rsidR="004C1469" w:rsidRPr="00426393" w:rsidRDefault="004C1469" w:rsidP="0032241C">
            <w:pPr>
              <w:pStyle w:val="afffffffff9"/>
            </w:pPr>
            <w:r w:rsidRPr="00426393">
              <w:t>矢量数据</w:t>
            </w:r>
          </w:p>
        </w:tc>
        <w:tc>
          <w:tcPr>
            <w:tcW w:w="1559" w:type="dxa"/>
            <w:shd w:val="clear" w:color="auto" w:fill="auto"/>
            <w:vAlign w:val="center"/>
          </w:tcPr>
          <w:p w14:paraId="00ECFD43" w14:textId="77777777" w:rsidR="004C1469" w:rsidRPr="00426393" w:rsidRDefault="004C1469" w:rsidP="0032241C">
            <w:pPr>
              <w:pStyle w:val="afffffffff9"/>
            </w:pPr>
            <w:r w:rsidRPr="00426393">
              <w:t>-</w:t>
            </w:r>
          </w:p>
        </w:tc>
        <w:tc>
          <w:tcPr>
            <w:tcW w:w="3365" w:type="dxa"/>
            <w:shd w:val="clear" w:color="auto" w:fill="auto"/>
            <w:vAlign w:val="center"/>
          </w:tcPr>
          <w:p w14:paraId="1EBC9C1A" w14:textId="77777777" w:rsidR="004C1469" w:rsidRPr="00426393" w:rsidRDefault="004C1469" w:rsidP="0032241C">
            <w:pPr>
              <w:pStyle w:val="afffffffff9"/>
            </w:pPr>
            <w:r w:rsidRPr="00426393">
              <w:t>分类至少到</w:t>
            </w:r>
            <w:r w:rsidRPr="00426393">
              <w:t>Ⅱ</w:t>
            </w:r>
            <w:r w:rsidRPr="00426393">
              <w:t>级</w:t>
            </w:r>
          </w:p>
        </w:tc>
        <w:tc>
          <w:tcPr>
            <w:tcW w:w="1974" w:type="dxa"/>
            <w:shd w:val="clear" w:color="auto" w:fill="auto"/>
            <w:vAlign w:val="center"/>
          </w:tcPr>
          <w:p w14:paraId="44BD6418" w14:textId="77777777" w:rsidR="004C1469" w:rsidRPr="00426393" w:rsidRDefault="004C1469" w:rsidP="0032241C">
            <w:pPr>
              <w:pStyle w:val="afffffffff9"/>
            </w:pPr>
            <w:r w:rsidRPr="00426393">
              <w:t>生态环境部门或中国科学院资源环境科学数据中心</w:t>
            </w:r>
          </w:p>
        </w:tc>
        <w:tc>
          <w:tcPr>
            <w:tcW w:w="1974" w:type="dxa"/>
            <w:shd w:val="clear" w:color="auto" w:fill="auto"/>
            <w:vAlign w:val="center"/>
          </w:tcPr>
          <w:p w14:paraId="30B5B91C" w14:textId="77777777" w:rsidR="004C1469" w:rsidRPr="00426393" w:rsidRDefault="004C1469" w:rsidP="0032241C">
            <w:pPr>
              <w:pStyle w:val="afffffffff9"/>
            </w:pPr>
            <w:r w:rsidRPr="00426393">
              <w:t>当年数据</w:t>
            </w:r>
          </w:p>
        </w:tc>
        <w:tc>
          <w:tcPr>
            <w:tcW w:w="1974" w:type="dxa"/>
            <w:shd w:val="clear" w:color="auto" w:fill="auto"/>
            <w:vAlign w:val="center"/>
          </w:tcPr>
          <w:p w14:paraId="468B34CC" w14:textId="77777777" w:rsidR="004C1469" w:rsidRPr="00426393" w:rsidRDefault="004C1469" w:rsidP="0032241C">
            <w:pPr>
              <w:pStyle w:val="afffffffff9"/>
            </w:pPr>
            <w:r w:rsidRPr="00426393">
              <w:t>通用数据</w:t>
            </w:r>
          </w:p>
        </w:tc>
      </w:tr>
      <w:tr w:rsidR="004C1469" w:rsidRPr="00426393" w14:paraId="35710551" w14:textId="77777777" w:rsidTr="0032241C">
        <w:trPr>
          <w:jc w:val="center"/>
        </w:trPr>
        <w:tc>
          <w:tcPr>
            <w:tcW w:w="1972" w:type="dxa"/>
            <w:shd w:val="clear" w:color="auto" w:fill="auto"/>
            <w:vAlign w:val="center"/>
          </w:tcPr>
          <w:p w14:paraId="6191630D" w14:textId="77777777" w:rsidR="004C1469" w:rsidRPr="00426393" w:rsidRDefault="004C1469" w:rsidP="0032241C">
            <w:pPr>
              <w:pStyle w:val="afffffffff9"/>
            </w:pPr>
            <w:r w:rsidRPr="00426393">
              <w:t>土地利用图</w:t>
            </w:r>
          </w:p>
        </w:tc>
        <w:tc>
          <w:tcPr>
            <w:tcW w:w="995" w:type="dxa"/>
            <w:shd w:val="clear" w:color="auto" w:fill="auto"/>
            <w:vAlign w:val="center"/>
          </w:tcPr>
          <w:p w14:paraId="2191C79C" w14:textId="77777777" w:rsidR="004C1469" w:rsidRPr="00426393" w:rsidRDefault="004C1469" w:rsidP="0032241C">
            <w:pPr>
              <w:pStyle w:val="afffffffff9"/>
            </w:pPr>
            <w:r w:rsidRPr="00426393">
              <w:t>矢量数据</w:t>
            </w:r>
          </w:p>
        </w:tc>
        <w:tc>
          <w:tcPr>
            <w:tcW w:w="1559" w:type="dxa"/>
            <w:shd w:val="clear" w:color="auto" w:fill="auto"/>
            <w:vAlign w:val="center"/>
          </w:tcPr>
          <w:p w14:paraId="70A37600" w14:textId="77777777" w:rsidR="004C1469" w:rsidRPr="00426393" w:rsidRDefault="004C1469" w:rsidP="0032241C">
            <w:pPr>
              <w:pStyle w:val="afffffffff9"/>
            </w:pPr>
            <w:r w:rsidRPr="00426393">
              <w:t>-</w:t>
            </w:r>
          </w:p>
        </w:tc>
        <w:tc>
          <w:tcPr>
            <w:tcW w:w="3365" w:type="dxa"/>
            <w:shd w:val="clear" w:color="auto" w:fill="auto"/>
            <w:vAlign w:val="center"/>
          </w:tcPr>
          <w:p w14:paraId="49F2BF08" w14:textId="77777777" w:rsidR="004C1469" w:rsidRPr="00426393" w:rsidRDefault="004C1469" w:rsidP="0032241C">
            <w:pPr>
              <w:pStyle w:val="afffffffff9"/>
            </w:pPr>
            <w:r w:rsidRPr="00426393">
              <w:t>分类至少到二级类</w:t>
            </w:r>
          </w:p>
        </w:tc>
        <w:tc>
          <w:tcPr>
            <w:tcW w:w="1974" w:type="dxa"/>
            <w:shd w:val="clear" w:color="auto" w:fill="auto"/>
            <w:vAlign w:val="center"/>
          </w:tcPr>
          <w:p w14:paraId="00977871" w14:textId="77777777" w:rsidR="004C1469" w:rsidRPr="00426393" w:rsidRDefault="004C1469" w:rsidP="0032241C">
            <w:pPr>
              <w:pStyle w:val="afffffffff9"/>
            </w:pPr>
            <w:r w:rsidRPr="00426393">
              <w:t>自然资源部门</w:t>
            </w:r>
          </w:p>
        </w:tc>
        <w:tc>
          <w:tcPr>
            <w:tcW w:w="1974" w:type="dxa"/>
            <w:shd w:val="clear" w:color="auto" w:fill="auto"/>
            <w:vAlign w:val="center"/>
          </w:tcPr>
          <w:p w14:paraId="4DF4350E" w14:textId="77777777" w:rsidR="004C1469" w:rsidRPr="00426393" w:rsidRDefault="004C1469" w:rsidP="0032241C">
            <w:pPr>
              <w:pStyle w:val="afffffffff9"/>
            </w:pPr>
            <w:r w:rsidRPr="00426393">
              <w:t>当年数据</w:t>
            </w:r>
          </w:p>
        </w:tc>
        <w:tc>
          <w:tcPr>
            <w:tcW w:w="1974" w:type="dxa"/>
            <w:shd w:val="clear" w:color="auto" w:fill="auto"/>
            <w:vAlign w:val="center"/>
          </w:tcPr>
          <w:p w14:paraId="2CA44829" w14:textId="77777777" w:rsidR="004C1469" w:rsidRPr="00426393" w:rsidRDefault="004C1469" w:rsidP="0032241C">
            <w:pPr>
              <w:pStyle w:val="afffffffff9"/>
            </w:pPr>
            <w:r w:rsidRPr="00426393">
              <w:t>通用数据</w:t>
            </w:r>
          </w:p>
        </w:tc>
      </w:tr>
      <w:tr w:rsidR="004C1469" w:rsidRPr="00426393" w14:paraId="4C6666D4" w14:textId="77777777" w:rsidTr="0032241C">
        <w:trPr>
          <w:jc w:val="center"/>
        </w:trPr>
        <w:tc>
          <w:tcPr>
            <w:tcW w:w="1972" w:type="dxa"/>
            <w:shd w:val="clear" w:color="auto" w:fill="auto"/>
            <w:vAlign w:val="center"/>
          </w:tcPr>
          <w:p w14:paraId="4BE5C5A6" w14:textId="77777777" w:rsidR="004C1469" w:rsidRPr="00426393" w:rsidRDefault="004C1469" w:rsidP="0032241C">
            <w:pPr>
              <w:pStyle w:val="afffffffff9"/>
            </w:pPr>
            <w:r w:rsidRPr="00426393">
              <w:t>遥感影像图</w:t>
            </w:r>
          </w:p>
        </w:tc>
        <w:tc>
          <w:tcPr>
            <w:tcW w:w="995" w:type="dxa"/>
            <w:shd w:val="clear" w:color="auto" w:fill="auto"/>
            <w:vAlign w:val="center"/>
          </w:tcPr>
          <w:p w14:paraId="48DC473F" w14:textId="77777777" w:rsidR="004C1469" w:rsidRPr="00426393" w:rsidRDefault="004C1469" w:rsidP="0032241C">
            <w:pPr>
              <w:pStyle w:val="afffffffff9"/>
            </w:pPr>
            <w:r w:rsidRPr="00426393">
              <w:t>栅格数据</w:t>
            </w:r>
          </w:p>
        </w:tc>
        <w:tc>
          <w:tcPr>
            <w:tcW w:w="1559" w:type="dxa"/>
            <w:shd w:val="clear" w:color="auto" w:fill="auto"/>
            <w:vAlign w:val="center"/>
          </w:tcPr>
          <w:p w14:paraId="45A622D7" w14:textId="77777777" w:rsidR="004C1469" w:rsidRPr="00426393" w:rsidRDefault="004C1469" w:rsidP="0032241C">
            <w:pPr>
              <w:pStyle w:val="afffffffff9"/>
            </w:pPr>
            <w:r w:rsidRPr="00426393">
              <w:t>-</w:t>
            </w:r>
          </w:p>
        </w:tc>
        <w:tc>
          <w:tcPr>
            <w:tcW w:w="3365" w:type="dxa"/>
            <w:shd w:val="clear" w:color="auto" w:fill="auto"/>
            <w:vAlign w:val="center"/>
          </w:tcPr>
          <w:p w14:paraId="11935B9D" w14:textId="77777777" w:rsidR="004C1469" w:rsidRPr="00426393" w:rsidRDefault="004C1469" w:rsidP="0032241C">
            <w:pPr>
              <w:pStyle w:val="afffffffff9"/>
            </w:pPr>
            <w:r w:rsidRPr="00426393">
              <w:t>完整覆盖核算区，空间分辨率优于</w:t>
            </w:r>
            <w:r w:rsidRPr="00426393">
              <w:t>30m</w:t>
            </w:r>
          </w:p>
        </w:tc>
        <w:tc>
          <w:tcPr>
            <w:tcW w:w="1974" w:type="dxa"/>
            <w:shd w:val="clear" w:color="auto" w:fill="auto"/>
            <w:vAlign w:val="center"/>
          </w:tcPr>
          <w:p w14:paraId="5D2E50C7" w14:textId="77777777" w:rsidR="004C1469" w:rsidRPr="00426393" w:rsidRDefault="004C1469" w:rsidP="0032241C">
            <w:pPr>
              <w:pStyle w:val="afffffffff9"/>
            </w:pPr>
            <w:r w:rsidRPr="00426393">
              <w:t>自然资源部门</w:t>
            </w:r>
          </w:p>
        </w:tc>
        <w:tc>
          <w:tcPr>
            <w:tcW w:w="1974" w:type="dxa"/>
            <w:shd w:val="clear" w:color="auto" w:fill="auto"/>
            <w:vAlign w:val="center"/>
          </w:tcPr>
          <w:p w14:paraId="54DDCBB7" w14:textId="77777777" w:rsidR="004C1469" w:rsidRPr="00426393" w:rsidRDefault="004C1469" w:rsidP="0032241C">
            <w:pPr>
              <w:pStyle w:val="afffffffff9"/>
            </w:pPr>
            <w:r w:rsidRPr="00426393">
              <w:t>当年数据</w:t>
            </w:r>
          </w:p>
        </w:tc>
        <w:tc>
          <w:tcPr>
            <w:tcW w:w="1974" w:type="dxa"/>
            <w:shd w:val="clear" w:color="auto" w:fill="auto"/>
            <w:vAlign w:val="center"/>
          </w:tcPr>
          <w:p w14:paraId="5BDD1B1F" w14:textId="77777777" w:rsidR="004C1469" w:rsidRPr="00426393" w:rsidRDefault="004C1469" w:rsidP="0032241C">
            <w:pPr>
              <w:pStyle w:val="afffffffff9"/>
            </w:pPr>
            <w:r w:rsidRPr="00426393">
              <w:t>通用数据</w:t>
            </w:r>
          </w:p>
        </w:tc>
      </w:tr>
      <w:tr w:rsidR="004C1469" w:rsidRPr="00426393" w14:paraId="01120C10" w14:textId="77777777" w:rsidTr="0032241C">
        <w:trPr>
          <w:jc w:val="center"/>
        </w:trPr>
        <w:tc>
          <w:tcPr>
            <w:tcW w:w="1972" w:type="dxa"/>
            <w:shd w:val="clear" w:color="auto" w:fill="auto"/>
            <w:vAlign w:val="center"/>
          </w:tcPr>
          <w:p w14:paraId="0F83A271" w14:textId="77777777" w:rsidR="004C1469" w:rsidRPr="00426393" w:rsidRDefault="004C1469" w:rsidP="0032241C">
            <w:pPr>
              <w:pStyle w:val="afffffffff9"/>
            </w:pPr>
            <w:r w:rsidRPr="00426393">
              <w:t>土壤类型图</w:t>
            </w:r>
          </w:p>
        </w:tc>
        <w:tc>
          <w:tcPr>
            <w:tcW w:w="995" w:type="dxa"/>
            <w:shd w:val="clear" w:color="auto" w:fill="auto"/>
            <w:vAlign w:val="center"/>
          </w:tcPr>
          <w:p w14:paraId="47FB9135" w14:textId="77777777" w:rsidR="004C1469" w:rsidRPr="00426393" w:rsidRDefault="004C1469" w:rsidP="0032241C">
            <w:pPr>
              <w:pStyle w:val="afffffffff9"/>
            </w:pPr>
            <w:r w:rsidRPr="00426393">
              <w:t>矢量数据</w:t>
            </w:r>
          </w:p>
        </w:tc>
        <w:tc>
          <w:tcPr>
            <w:tcW w:w="1559" w:type="dxa"/>
            <w:shd w:val="clear" w:color="auto" w:fill="auto"/>
            <w:vAlign w:val="center"/>
          </w:tcPr>
          <w:p w14:paraId="18FE7506" w14:textId="77777777" w:rsidR="004C1469" w:rsidRPr="00426393" w:rsidRDefault="004C1469" w:rsidP="0032241C">
            <w:pPr>
              <w:pStyle w:val="afffffffff9"/>
            </w:pPr>
            <w:r w:rsidRPr="00426393">
              <w:t>-</w:t>
            </w:r>
          </w:p>
        </w:tc>
        <w:tc>
          <w:tcPr>
            <w:tcW w:w="3365" w:type="dxa"/>
            <w:shd w:val="clear" w:color="auto" w:fill="auto"/>
            <w:vAlign w:val="center"/>
          </w:tcPr>
          <w:p w14:paraId="74DC27B1" w14:textId="77777777" w:rsidR="004C1469" w:rsidRPr="00426393" w:rsidRDefault="004C1469" w:rsidP="0032241C">
            <w:pPr>
              <w:pStyle w:val="afffffffff9"/>
            </w:pPr>
            <w:r w:rsidRPr="00426393">
              <w:t>分类至少到土类</w:t>
            </w:r>
          </w:p>
        </w:tc>
        <w:tc>
          <w:tcPr>
            <w:tcW w:w="1974" w:type="dxa"/>
            <w:shd w:val="clear" w:color="auto" w:fill="auto"/>
            <w:vAlign w:val="center"/>
          </w:tcPr>
          <w:p w14:paraId="3CEB9A33" w14:textId="77777777" w:rsidR="004C1469" w:rsidRPr="00426393" w:rsidRDefault="004C1469" w:rsidP="0032241C">
            <w:pPr>
              <w:pStyle w:val="afffffffff9"/>
            </w:pPr>
            <w:r w:rsidRPr="00426393">
              <w:t>农业部门或中国科学院资源环境科学数据中心</w:t>
            </w:r>
          </w:p>
        </w:tc>
        <w:tc>
          <w:tcPr>
            <w:tcW w:w="1974" w:type="dxa"/>
            <w:shd w:val="clear" w:color="auto" w:fill="auto"/>
            <w:vAlign w:val="center"/>
          </w:tcPr>
          <w:p w14:paraId="35877BC2" w14:textId="77777777" w:rsidR="004C1469" w:rsidRPr="00426393" w:rsidRDefault="004C1469" w:rsidP="0032241C">
            <w:pPr>
              <w:pStyle w:val="afffffffff9"/>
            </w:pPr>
            <w:r w:rsidRPr="00426393">
              <w:t>长期数据</w:t>
            </w:r>
          </w:p>
        </w:tc>
        <w:tc>
          <w:tcPr>
            <w:tcW w:w="1974" w:type="dxa"/>
            <w:shd w:val="clear" w:color="auto" w:fill="auto"/>
            <w:vAlign w:val="center"/>
          </w:tcPr>
          <w:p w14:paraId="29A3842A" w14:textId="77777777" w:rsidR="004C1469" w:rsidRPr="00426393" w:rsidRDefault="004C1469" w:rsidP="0032241C">
            <w:pPr>
              <w:pStyle w:val="afffffffff9"/>
            </w:pPr>
            <w:r w:rsidRPr="00426393">
              <w:t>通用数据</w:t>
            </w:r>
          </w:p>
        </w:tc>
      </w:tr>
      <w:tr w:rsidR="004C1469" w:rsidRPr="00426393" w14:paraId="772CE684" w14:textId="77777777" w:rsidTr="0032241C">
        <w:trPr>
          <w:jc w:val="center"/>
        </w:trPr>
        <w:tc>
          <w:tcPr>
            <w:tcW w:w="1972" w:type="dxa"/>
            <w:shd w:val="clear" w:color="auto" w:fill="auto"/>
            <w:vAlign w:val="center"/>
          </w:tcPr>
          <w:p w14:paraId="2C657C42" w14:textId="77777777" w:rsidR="004C1469" w:rsidRPr="00426393" w:rsidRDefault="004C1469" w:rsidP="0032241C">
            <w:pPr>
              <w:pStyle w:val="afffffffff9"/>
            </w:pPr>
            <w:r w:rsidRPr="00426393">
              <w:t>DEM</w:t>
            </w:r>
            <w:r w:rsidRPr="00426393">
              <w:t>数据</w:t>
            </w:r>
          </w:p>
        </w:tc>
        <w:tc>
          <w:tcPr>
            <w:tcW w:w="995" w:type="dxa"/>
            <w:shd w:val="clear" w:color="auto" w:fill="auto"/>
            <w:vAlign w:val="center"/>
          </w:tcPr>
          <w:p w14:paraId="4C5CBD87" w14:textId="77777777" w:rsidR="004C1469" w:rsidRPr="00426393" w:rsidRDefault="004C1469" w:rsidP="0032241C">
            <w:pPr>
              <w:pStyle w:val="afffffffff9"/>
            </w:pPr>
            <w:r w:rsidRPr="00426393">
              <w:t>栅格数据</w:t>
            </w:r>
          </w:p>
        </w:tc>
        <w:tc>
          <w:tcPr>
            <w:tcW w:w="1559" w:type="dxa"/>
            <w:shd w:val="clear" w:color="auto" w:fill="auto"/>
            <w:vAlign w:val="center"/>
          </w:tcPr>
          <w:p w14:paraId="1CDFC950" w14:textId="77777777" w:rsidR="004C1469" w:rsidRPr="00426393" w:rsidRDefault="004C1469" w:rsidP="0032241C">
            <w:pPr>
              <w:pStyle w:val="afffffffff9"/>
            </w:pPr>
            <w:r w:rsidRPr="00426393">
              <w:t>m</w:t>
            </w:r>
          </w:p>
        </w:tc>
        <w:tc>
          <w:tcPr>
            <w:tcW w:w="3365" w:type="dxa"/>
            <w:shd w:val="clear" w:color="auto" w:fill="auto"/>
            <w:vAlign w:val="center"/>
          </w:tcPr>
          <w:p w14:paraId="503AB503" w14:textId="77777777" w:rsidR="004C1469" w:rsidRPr="00426393" w:rsidRDefault="004C1469" w:rsidP="0032241C">
            <w:pPr>
              <w:pStyle w:val="afffffffff9"/>
            </w:pPr>
            <w:r w:rsidRPr="00426393">
              <w:t>完整覆盖核算区，空间分辨率优于</w:t>
            </w:r>
            <w:r w:rsidRPr="00426393">
              <w:t>30m</w:t>
            </w:r>
          </w:p>
        </w:tc>
        <w:tc>
          <w:tcPr>
            <w:tcW w:w="1974" w:type="dxa"/>
            <w:shd w:val="clear" w:color="auto" w:fill="auto"/>
            <w:vAlign w:val="center"/>
          </w:tcPr>
          <w:p w14:paraId="773F21B5" w14:textId="77777777" w:rsidR="004C1469" w:rsidRPr="00426393" w:rsidRDefault="004C1469" w:rsidP="0032241C">
            <w:pPr>
              <w:pStyle w:val="afffffffff9"/>
            </w:pPr>
            <w:r w:rsidRPr="00426393">
              <w:t>自然资源部门或中国科学院资源环境科学数据中心</w:t>
            </w:r>
          </w:p>
        </w:tc>
        <w:tc>
          <w:tcPr>
            <w:tcW w:w="1974" w:type="dxa"/>
            <w:shd w:val="clear" w:color="auto" w:fill="auto"/>
            <w:vAlign w:val="center"/>
          </w:tcPr>
          <w:p w14:paraId="4BFD12FE" w14:textId="77777777" w:rsidR="004C1469" w:rsidRPr="00426393" w:rsidRDefault="004C1469" w:rsidP="0032241C">
            <w:pPr>
              <w:pStyle w:val="afffffffff9"/>
            </w:pPr>
            <w:r w:rsidRPr="00426393">
              <w:t>长期数据</w:t>
            </w:r>
          </w:p>
        </w:tc>
        <w:tc>
          <w:tcPr>
            <w:tcW w:w="1974" w:type="dxa"/>
            <w:shd w:val="clear" w:color="auto" w:fill="auto"/>
            <w:vAlign w:val="center"/>
          </w:tcPr>
          <w:p w14:paraId="46CE6607" w14:textId="77777777" w:rsidR="004C1469" w:rsidRPr="00426393" w:rsidRDefault="004C1469" w:rsidP="0032241C">
            <w:pPr>
              <w:pStyle w:val="afffffffff9"/>
            </w:pPr>
            <w:r w:rsidRPr="00426393">
              <w:t>通用数据</w:t>
            </w:r>
          </w:p>
        </w:tc>
      </w:tr>
      <w:tr w:rsidR="004C1469" w:rsidRPr="00426393" w14:paraId="06D425E5" w14:textId="77777777" w:rsidTr="0032241C">
        <w:trPr>
          <w:jc w:val="center"/>
        </w:trPr>
        <w:tc>
          <w:tcPr>
            <w:tcW w:w="1972" w:type="dxa"/>
            <w:shd w:val="clear" w:color="auto" w:fill="auto"/>
            <w:vAlign w:val="center"/>
          </w:tcPr>
          <w:p w14:paraId="10945D34" w14:textId="77777777" w:rsidR="004C1469" w:rsidRPr="00426393" w:rsidRDefault="004C1469" w:rsidP="0032241C">
            <w:pPr>
              <w:pStyle w:val="afffffffff9"/>
            </w:pPr>
            <w:r w:rsidRPr="00426393">
              <w:t>农林牧渔产品年产量</w:t>
            </w:r>
          </w:p>
        </w:tc>
        <w:tc>
          <w:tcPr>
            <w:tcW w:w="995" w:type="dxa"/>
            <w:shd w:val="clear" w:color="auto" w:fill="auto"/>
            <w:vAlign w:val="center"/>
          </w:tcPr>
          <w:p w14:paraId="26C84220" w14:textId="77777777" w:rsidR="004C1469" w:rsidRPr="00426393" w:rsidRDefault="004C1469" w:rsidP="0032241C">
            <w:pPr>
              <w:pStyle w:val="afffffffff9"/>
            </w:pPr>
            <w:r w:rsidRPr="00426393">
              <w:t>表格数据</w:t>
            </w:r>
          </w:p>
        </w:tc>
        <w:tc>
          <w:tcPr>
            <w:tcW w:w="1559" w:type="dxa"/>
            <w:shd w:val="clear" w:color="auto" w:fill="auto"/>
            <w:vAlign w:val="center"/>
          </w:tcPr>
          <w:p w14:paraId="6B9D7BDF" w14:textId="77777777" w:rsidR="004C1469" w:rsidRPr="00426393" w:rsidRDefault="004C1469" w:rsidP="0032241C">
            <w:pPr>
              <w:pStyle w:val="afffffffff9"/>
            </w:pPr>
            <w:r w:rsidRPr="00426393">
              <w:t>t/a</w:t>
            </w:r>
          </w:p>
        </w:tc>
        <w:tc>
          <w:tcPr>
            <w:tcW w:w="3365" w:type="dxa"/>
            <w:shd w:val="clear" w:color="auto" w:fill="auto"/>
            <w:vAlign w:val="center"/>
          </w:tcPr>
          <w:p w14:paraId="13A60756" w14:textId="77777777" w:rsidR="004C1469" w:rsidRPr="00426393" w:rsidRDefault="004C1469" w:rsidP="0032241C">
            <w:pPr>
              <w:pStyle w:val="afffffffff9"/>
            </w:pPr>
            <w:r w:rsidRPr="00426393">
              <w:t>农林牧渔产品分产品类型年收获量</w:t>
            </w:r>
          </w:p>
        </w:tc>
        <w:tc>
          <w:tcPr>
            <w:tcW w:w="1974" w:type="dxa"/>
            <w:shd w:val="clear" w:color="auto" w:fill="auto"/>
            <w:vAlign w:val="center"/>
          </w:tcPr>
          <w:p w14:paraId="63742251" w14:textId="77777777" w:rsidR="004C1469" w:rsidRPr="00426393" w:rsidRDefault="004C1469" w:rsidP="0032241C">
            <w:pPr>
              <w:pStyle w:val="afffffffff9"/>
            </w:pPr>
            <w:r w:rsidRPr="00426393">
              <w:t>统计部门或农业部门</w:t>
            </w:r>
          </w:p>
        </w:tc>
        <w:tc>
          <w:tcPr>
            <w:tcW w:w="1974" w:type="dxa"/>
            <w:shd w:val="clear" w:color="auto" w:fill="auto"/>
            <w:vAlign w:val="center"/>
          </w:tcPr>
          <w:p w14:paraId="7955607A" w14:textId="77777777" w:rsidR="004C1469" w:rsidRPr="00426393" w:rsidRDefault="004C1469" w:rsidP="0032241C">
            <w:pPr>
              <w:pStyle w:val="afffffffff9"/>
            </w:pPr>
            <w:r w:rsidRPr="00426393">
              <w:t>当年数据</w:t>
            </w:r>
          </w:p>
        </w:tc>
        <w:tc>
          <w:tcPr>
            <w:tcW w:w="1974" w:type="dxa"/>
            <w:shd w:val="clear" w:color="auto" w:fill="auto"/>
            <w:vAlign w:val="center"/>
          </w:tcPr>
          <w:p w14:paraId="5B632D77" w14:textId="77777777" w:rsidR="004C1469" w:rsidRPr="00426393" w:rsidRDefault="004C1469" w:rsidP="0032241C">
            <w:pPr>
              <w:pStyle w:val="afffffffff9"/>
            </w:pPr>
            <w:r w:rsidRPr="00426393">
              <w:t>生物质产品供给实物量、</w:t>
            </w:r>
            <w:proofErr w:type="gramStart"/>
            <w:r w:rsidRPr="00426393">
              <w:t>固碳服务</w:t>
            </w:r>
            <w:proofErr w:type="gramEnd"/>
            <w:r w:rsidRPr="00426393">
              <w:t>实物量</w:t>
            </w:r>
          </w:p>
        </w:tc>
      </w:tr>
      <w:tr w:rsidR="004C1469" w:rsidRPr="00426393" w14:paraId="7CE26246" w14:textId="77777777" w:rsidTr="0032241C">
        <w:trPr>
          <w:jc w:val="center"/>
        </w:trPr>
        <w:tc>
          <w:tcPr>
            <w:tcW w:w="1972" w:type="dxa"/>
            <w:shd w:val="clear" w:color="auto" w:fill="auto"/>
            <w:vAlign w:val="center"/>
          </w:tcPr>
          <w:p w14:paraId="13BE78BE" w14:textId="77777777" w:rsidR="004C1469" w:rsidRPr="00426393" w:rsidRDefault="004C1469" w:rsidP="0032241C">
            <w:pPr>
              <w:pStyle w:val="afffffffff9"/>
            </w:pPr>
            <w:r w:rsidRPr="00426393">
              <w:t>农林牧渔产品价格</w:t>
            </w:r>
          </w:p>
        </w:tc>
        <w:tc>
          <w:tcPr>
            <w:tcW w:w="995" w:type="dxa"/>
            <w:shd w:val="clear" w:color="auto" w:fill="auto"/>
            <w:vAlign w:val="center"/>
          </w:tcPr>
          <w:p w14:paraId="0D2ACD7E" w14:textId="77777777" w:rsidR="004C1469" w:rsidRPr="00426393" w:rsidRDefault="004C1469" w:rsidP="0032241C">
            <w:pPr>
              <w:pStyle w:val="afffffffff9"/>
            </w:pPr>
            <w:r w:rsidRPr="00426393">
              <w:t>表格数据</w:t>
            </w:r>
          </w:p>
        </w:tc>
        <w:tc>
          <w:tcPr>
            <w:tcW w:w="1559" w:type="dxa"/>
            <w:shd w:val="clear" w:color="auto" w:fill="auto"/>
            <w:vAlign w:val="center"/>
          </w:tcPr>
          <w:p w14:paraId="3E1A24A7" w14:textId="77777777" w:rsidR="004C1469" w:rsidRPr="00426393" w:rsidRDefault="004C1469" w:rsidP="0032241C">
            <w:pPr>
              <w:pStyle w:val="afffffffff9"/>
            </w:pPr>
            <w:r w:rsidRPr="00426393">
              <w:t>元</w:t>
            </w:r>
            <w:r w:rsidRPr="00426393">
              <w:t>/kg</w:t>
            </w:r>
          </w:p>
        </w:tc>
        <w:tc>
          <w:tcPr>
            <w:tcW w:w="3365" w:type="dxa"/>
            <w:shd w:val="clear" w:color="auto" w:fill="auto"/>
            <w:vAlign w:val="center"/>
          </w:tcPr>
          <w:p w14:paraId="0BFCF842" w14:textId="77777777" w:rsidR="004C1469" w:rsidRPr="00426393" w:rsidRDefault="004C1469" w:rsidP="0032241C">
            <w:pPr>
              <w:pStyle w:val="afffffffff9"/>
            </w:pPr>
            <w:r w:rsidRPr="00426393">
              <w:t>各类农林牧渔产品年均价格</w:t>
            </w:r>
          </w:p>
        </w:tc>
        <w:tc>
          <w:tcPr>
            <w:tcW w:w="1974" w:type="dxa"/>
            <w:shd w:val="clear" w:color="auto" w:fill="auto"/>
            <w:vAlign w:val="center"/>
          </w:tcPr>
          <w:p w14:paraId="02CCAA70" w14:textId="77777777" w:rsidR="004C1469" w:rsidRPr="00426393" w:rsidRDefault="004C1469" w:rsidP="0032241C">
            <w:pPr>
              <w:pStyle w:val="afffffffff9"/>
            </w:pPr>
            <w:r w:rsidRPr="00426393">
              <w:t>物价部门或市场调查</w:t>
            </w:r>
          </w:p>
        </w:tc>
        <w:tc>
          <w:tcPr>
            <w:tcW w:w="1974" w:type="dxa"/>
            <w:shd w:val="clear" w:color="auto" w:fill="auto"/>
            <w:vAlign w:val="center"/>
          </w:tcPr>
          <w:p w14:paraId="00B32F7B" w14:textId="77777777" w:rsidR="004C1469" w:rsidRPr="00426393" w:rsidRDefault="004C1469" w:rsidP="0032241C">
            <w:pPr>
              <w:pStyle w:val="afffffffff9"/>
            </w:pPr>
            <w:r w:rsidRPr="00426393">
              <w:t>当年数据</w:t>
            </w:r>
          </w:p>
        </w:tc>
        <w:tc>
          <w:tcPr>
            <w:tcW w:w="1974" w:type="dxa"/>
            <w:shd w:val="clear" w:color="auto" w:fill="auto"/>
            <w:vAlign w:val="center"/>
          </w:tcPr>
          <w:p w14:paraId="75313C47" w14:textId="77777777" w:rsidR="004C1469" w:rsidRPr="00426393" w:rsidRDefault="004C1469" w:rsidP="0032241C">
            <w:pPr>
              <w:pStyle w:val="afffffffff9"/>
            </w:pPr>
            <w:r w:rsidRPr="00426393">
              <w:t>生物质产供给价值量</w:t>
            </w:r>
          </w:p>
        </w:tc>
      </w:tr>
      <w:tr w:rsidR="004C1469" w:rsidRPr="00426393" w14:paraId="4F5E6BD9" w14:textId="77777777" w:rsidTr="0032241C">
        <w:trPr>
          <w:jc w:val="center"/>
        </w:trPr>
        <w:tc>
          <w:tcPr>
            <w:tcW w:w="1972" w:type="dxa"/>
            <w:shd w:val="clear" w:color="auto" w:fill="auto"/>
            <w:vAlign w:val="center"/>
          </w:tcPr>
          <w:p w14:paraId="13E11995" w14:textId="77777777" w:rsidR="004C1469" w:rsidRPr="00426393" w:rsidRDefault="004C1469" w:rsidP="0032241C">
            <w:pPr>
              <w:pStyle w:val="afffffffff9"/>
            </w:pPr>
            <w:r w:rsidRPr="00426393">
              <w:t>农林牧渔产品生产成本</w:t>
            </w:r>
          </w:p>
        </w:tc>
        <w:tc>
          <w:tcPr>
            <w:tcW w:w="995" w:type="dxa"/>
            <w:shd w:val="clear" w:color="auto" w:fill="auto"/>
            <w:vAlign w:val="center"/>
          </w:tcPr>
          <w:p w14:paraId="3D9F303D" w14:textId="77777777" w:rsidR="004C1469" w:rsidRPr="00426393" w:rsidRDefault="004C1469" w:rsidP="0032241C">
            <w:pPr>
              <w:pStyle w:val="afffffffff9"/>
            </w:pPr>
            <w:r w:rsidRPr="00426393">
              <w:t>表格数据</w:t>
            </w:r>
          </w:p>
        </w:tc>
        <w:tc>
          <w:tcPr>
            <w:tcW w:w="1559" w:type="dxa"/>
            <w:shd w:val="clear" w:color="auto" w:fill="auto"/>
            <w:vAlign w:val="center"/>
          </w:tcPr>
          <w:p w14:paraId="1F0A5619" w14:textId="77777777" w:rsidR="004C1469" w:rsidRPr="00426393" w:rsidRDefault="004C1469" w:rsidP="0032241C">
            <w:pPr>
              <w:pStyle w:val="afffffffff9"/>
            </w:pPr>
            <w:r w:rsidRPr="00426393">
              <w:t>元</w:t>
            </w:r>
            <w:r w:rsidRPr="00426393">
              <w:t>/kg</w:t>
            </w:r>
          </w:p>
        </w:tc>
        <w:tc>
          <w:tcPr>
            <w:tcW w:w="3365" w:type="dxa"/>
            <w:shd w:val="clear" w:color="auto" w:fill="auto"/>
            <w:vAlign w:val="center"/>
          </w:tcPr>
          <w:p w14:paraId="6A95D0ED" w14:textId="77777777" w:rsidR="004C1469" w:rsidRPr="00426393" w:rsidRDefault="004C1469" w:rsidP="0032241C">
            <w:pPr>
              <w:pStyle w:val="afffffffff9"/>
            </w:pPr>
            <w:r w:rsidRPr="00426393">
              <w:t>生产各类农林牧渔产品投入的成本</w:t>
            </w:r>
          </w:p>
        </w:tc>
        <w:tc>
          <w:tcPr>
            <w:tcW w:w="1974" w:type="dxa"/>
            <w:shd w:val="clear" w:color="auto" w:fill="auto"/>
            <w:vAlign w:val="center"/>
          </w:tcPr>
          <w:p w14:paraId="107CF7C1" w14:textId="77777777" w:rsidR="004C1469" w:rsidRPr="00426393" w:rsidRDefault="004C1469" w:rsidP="0032241C">
            <w:pPr>
              <w:pStyle w:val="afffffffff9"/>
            </w:pPr>
            <w:r w:rsidRPr="00426393">
              <w:t>农业部门或市场调查</w:t>
            </w:r>
          </w:p>
        </w:tc>
        <w:tc>
          <w:tcPr>
            <w:tcW w:w="1974" w:type="dxa"/>
            <w:shd w:val="clear" w:color="auto" w:fill="auto"/>
            <w:vAlign w:val="center"/>
          </w:tcPr>
          <w:p w14:paraId="253970EB" w14:textId="77777777" w:rsidR="004C1469" w:rsidRPr="00426393" w:rsidRDefault="004C1469" w:rsidP="0032241C">
            <w:pPr>
              <w:pStyle w:val="afffffffff9"/>
            </w:pPr>
            <w:r w:rsidRPr="00426393">
              <w:t>当年数据</w:t>
            </w:r>
          </w:p>
        </w:tc>
        <w:tc>
          <w:tcPr>
            <w:tcW w:w="1974" w:type="dxa"/>
            <w:shd w:val="clear" w:color="auto" w:fill="auto"/>
            <w:vAlign w:val="center"/>
          </w:tcPr>
          <w:p w14:paraId="27ADBDFD" w14:textId="77777777" w:rsidR="004C1469" w:rsidRPr="00426393" w:rsidRDefault="004C1469" w:rsidP="0032241C">
            <w:pPr>
              <w:pStyle w:val="afffffffff9"/>
            </w:pPr>
            <w:r w:rsidRPr="00426393">
              <w:t>生物质产供给价值量</w:t>
            </w:r>
          </w:p>
        </w:tc>
      </w:tr>
      <w:tr w:rsidR="004C1469" w:rsidRPr="00426393" w14:paraId="36FAA682" w14:textId="77777777" w:rsidTr="0032241C">
        <w:trPr>
          <w:jc w:val="center"/>
        </w:trPr>
        <w:tc>
          <w:tcPr>
            <w:tcW w:w="1972" w:type="dxa"/>
            <w:shd w:val="clear" w:color="auto" w:fill="auto"/>
            <w:vAlign w:val="center"/>
          </w:tcPr>
          <w:p w14:paraId="745C54F9" w14:textId="77777777" w:rsidR="004C1469" w:rsidRPr="00426393" w:rsidRDefault="004C1469" w:rsidP="0032241C">
            <w:pPr>
              <w:pStyle w:val="afffffffff9"/>
            </w:pPr>
            <w:r w:rsidRPr="00426393">
              <w:t>农林牧渔产品增加值</w:t>
            </w:r>
          </w:p>
        </w:tc>
        <w:tc>
          <w:tcPr>
            <w:tcW w:w="995" w:type="dxa"/>
            <w:shd w:val="clear" w:color="auto" w:fill="auto"/>
            <w:vAlign w:val="center"/>
          </w:tcPr>
          <w:p w14:paraId="1534B8F0" w14:textId="77777777" w:rsidR="004C1469" w:rsidRPr="00426393" w:rsidRDefault="004C1469" w:rsidP="0032241C">
            <w:pPr>
              <w:pStyle w:val="afffffffff9"/>
            </w:pPr>
            <w:r w:rsidRPr="00426393">
              <w:t>表格数据</w:t>
            </w:r>
          </w:p>
        </w:tc>
        <w:tc>
          <w:tcPr>
            <w:tcW w:w="1559" w:type="dxa"/>
            <w:shd w:val="clear" w:color="auto" w:fill="auto"/>
            <w:vAlign w:val="center"/>
          </w:tcPr>
          <w:p w14:paraId="22A798FE" w14:textId="77777777" w:rsidR="004C1469" w:rsidRPr="00426393" w:rsidRDefault="004C1469" w:rsidP="0032241C">
            <w:pPr>
              <w:pStyle w:val="afffffffff9"/>
            </w:pPr>
            <w:r w:rsidRPr="00426393">
              <w:t>万元</w:t>
            </w:r>
          </w:p>
        </w:tc>
        <w:tc>
          <w:tcPr>
            <w:tcW w:w="3365" w:type="dxa"/>
            <w:shd w:val="clear" w:color="auto" w:fill="auto"/>
            <w:vAlign w:val="center"/>
          </w:tcPr>
          <w:p w14:paraId="12A51EE5" w14:textId="77777777" w:rsidR="004C1469" w:rsidRPr="00426393" w:rsidRDefault="004C1469" w:rsidP="0032241C">
            <w:pPr>
              <w:pStyle w:val="afffffffff9"/>
            </w:pPr>
            <w:r w:rsidRPr="00426393">
              <w:t>农林牧渔产品年增加值</w:t>
            </w:r>
          </w:p>
        </w:tc>
        <w:tc>
          <w:tcPr>
            <w:tcW w:w="1974" w:type="dxa"/>
            <w:shd w:val="clear" w:color="auto" w:fill="auto"/>
            <w:vAlign w:val="center"/>
          </w:tcPr>
          <w:p w14:paraId="639EE9C4" w14:textId="77777777" w:rsidR="004C1469" w:rsidRPr="00426393" w:rsidRDefault="004C1469" w:rsidP="0032241C">
            <w:pPr>
              <w:pStyle w:val="afffffffff9"/>
            </w:pPr>
            <w:r w:rsidRPr="00426393">
              <w:t>统计部门</w:t>
            </w:r>
          </w:p>
        </w:tc>
        <w:tc>
          <w:tcPr>
            <w:tcW w:w="1974" w:type="dxa"/>
            <w:shd w:val="clear" w:color="auto" w:fill="auto"/>
            <w:vAlign w:val="center"/>
          </w:tcPr>
          <w:p w14:paraId="627AF558" w14:textId="77777777" w:rsidR="004C1469" w:rsidRPr="00426393" w:rsidRDefault="004C1469" w:rsidP="0032241C">
            <w:pPr>
              <w:pStyle w:val="afffffffff9"/>
            </w:pPr>
            <w:r w:rsidRPr="00426393">
              <w:t>当年数据</w:t>
            </w:r>
          </w:p>
        </w:tc>
        <w:tc>
          <w:tcPr>
            <w:tcW w:w="1974" w:type="dxa"/>
            <w:shd w:val="clear" w:color="auto" w:fill="auto"/>
            <w:vAlign w:val="center"/>
          </w:tcPr>
          <w:p w14:paraId="22231573" w14:textId="77777777" w:rsidR="004C1469" w:rsidRPr="00426393" w:rsidRDefault="004C1469" w:rsidP="0032241C">
            <w:pPr>
              <w:pStyle w:val="afffffffff9"/>
            </w:pPr>
            <w:r w:rsidRPr="00426393">
              <w:t>生物质供给价值量</w:t>
            </w:r>
          </w:p>
        </w:tc>
      </w:tr>
      <w:tr w:rsidR="004C1469" w:rsidRPr="00426393" w14:paraId="34B5EF42" w14:textId="77777777" w:rsidTr="0032241C">
        <w:trPr>
          <w:jc w:val="center"/>
        </w:trPr>
        <w:tc>
          <w:tcPr>
            <w:tcW w:w="1972" w:type="dxa"/>
            <w:shd w:val="clear" w:color="auto" w:fill="auto"/>
            <w:vAlign w:val="center"/>
          </w:tcPr>
          <w:p w14:paraId="48D298E0" w14:textId="77777777" w:rsidR="004C1469" w:rsidRPr="00426393" w:rsidRDefault="004C1469" w:rsidP="0032241C">
            <w:pPr>
              <w:pStyle w:val="afffffffff9"/>
            </w:pPr>
            <w:r w:rsidRPr="00426393">
              <w:t>本地生活用水量</w:t>
            </w:r>
          </w:p>
        </w:tc>
        <w:tc>
          <w:tcPr>
            <w:tcW w:w="995" w:type="dxa"/>
            <w:shd w:val="clear" w:color="auto" w:fill="auto"/>
            <w:vAlign w:val="center"/>
          </w:tcPr>
          <w:p w14:paraId="523FA66F" w14:textId="77777777" w:rsidR="004C1469" w:rsidRPr="00426393" w:rsidRDefault="004C1469" w:rsidP="0032241C">
            <w:pPr>
              <w:pStyle w:val="afffffffff9"/>
            </w:pPr>
            <w:r w:rsidRPr="00426393">
              <w:t>表格数据</w:t>
            </w:r>
          </w:p>
        </w:tc>
        <w:tc>
          <w:tcPr>
            <w:tcW w:w="1559" w:type="dxa"/>
            <w:shd w:val="clear" w:color="auto" w:fill="auto"/>
            <w:vAlign w:val="center"/>
          </w:tcPr>
          <w:p w14:paraId="6EE0E117" w14:textId="77777777" w:rsidR="004C1469" w:rsidRPr="00426393" w:rsidRDefault="004C1469" w:rsidP="0032241C">
            <w:pPr>
              <w:pStyle w:val="afffffffff9"/>
            </w:pPr>
            <w:r w:rsidRPr="00426393">
              <w:t>t/a</w:t>
            </w:r>
          </w:p>
        </w:tc>
        <w:tc>
          <w:tcPr>
            <w:tcW w:w="3365" w:type="dxa"/>
            <w:shd w:val="clear" w:color="auto" w:fill="auto"/>
            <w:vAlign w:val="center"/>
          </w:tcPr>
          <w:p w14:paraId="4428175B" w14:textId="77777777" w:rsidR="004C1469" w:rsidRPr="00426393" w:rsidRDefault="004C1469" w:rsidP="0032241C">
            <w:pPr>
              <w:pStyle w:val="afffffffff9"/>
            </w:pPr>
            <w:r w:rsidRPr="00426393">
              <w:t>达到或优于</w:t>
            </w:r>
            <w:r w:rsidRPr="00426393">
              <w:t>Ⅲ</w:t>
            </w:r>
            <w:r w:rsidRPr="00426393">
              <w:t>类标准的生活用水取水量或用水量</w:t>
            </w:r>
          </w:p>
        </w:tc>
        <w:tc>
          <w:tcPr>
            <w:tcW w:w="1974" w:type="dxa"/>
            <w:shd w:val="clear" w:color="auto" w:fill="auto"/>
            <w:vAlign w:val="center"/>
          </w:tcPr>
          <w:p w14:paraId="5114DC65" w14:textId="77777777" w:rsidR="004C1469" w:rsidRPr="00426393" w:rsidRDefault="004C1469" w:rsidP="0032241C">
            <w:pPr>
              <w:pStyle w:val="afffffffff9"/>
            </w:pPr>
            <w:r w:rsidRPr="00426393">
              <w:t>统计部门或水利部门</w:t>
            </w:r>
          </w:p>
        </w:tc>
        <w:tc>
          <w:tcPr>
            <w:tcW w:w="1974" w:type="dxa"/>
            <w:shd w:val="clear" w:color="auto" w:fill="auto"/>
            <w:vAlign w:val="center"/>
          </w:tcPr>
          <w:p w14:paraId="2857DC78" w14:textId="77777777" w:rsidR="004C1469" w:rsidRPr="00426393" w:rsidRDefault="004C1469" w:rsidP="0032241C">
            <w:pPr>
              <w:pStyle w:val="afffffffff9"/>
            </w:pPr>
            <w:r w:rsidRPr="00426393">
              <w:t>当年数据</w:t>
            </w:r>
          </w:p>
        </w:tc>
        <w:tc>
          <w:tcPr>
            <w:tcW w:w="1974" w:type="dxa"/>
            <w:shd w:val="clear" w:color="auto" w:fill="auto"/>
            <w:vAlign w:val="center"/>
          </w:tcPr>
          <w:p w14:paraId="4DB1AFE6" w14:textId="77777777" w:rsidR="004C1469" w:rsidRPr="00426393" w:rsidRDefault="004C1469" w:rsidP="0032241C">
            <w:pPr>
              <w:pStyle w:val="afffffffff9"/>
            </w:pPr>
            <w:r w:rsidRPr="00426393">
              <w:t>水资源供给实物量</w:t>
            </w:r>
          </w:p>
        </w:tc>
      </w:tr>
      <w:tr w:rsidR="004C1469" w:rsidRPr="00426393" w14:paraId="7BDFC8B3" w14:textId="77777777" w:rsidTr="0032241C">
        <w:trPr>
          <w:jc w:val="center"/>
        </w:trPr>
        <w:tc>
          <w:tcPr>
            <w:tcW w:w="1972" w:type="dxa"/>
            <w:shd w:val="clear" w:color="auto" w:fill="auto"/>
            <w:vAlign w:val="center"/>
          </w:tcPr>
          <w:p w14:paraId="42A8959C" w14:textId="77777777" w:rsidR="004C1469" w:rsidRPr="00426393" w:rsidRDefault="004C1469" w:rsidP="0032241C">
            <w:pPr>
              <w:pStyle w:val="afffffffff9"/>
            </w:pPr>
            <w:r w:rsidRPr="00426393">
              <w:lastRenderedPageBreak/>
              <w:t>出境水量</w:t>
            </w:r>
          </w:p>
        </w:tc>
        <w:tc>
          <w:tcPr>
            <w:tcW w:w="995" w:type="dxa"/>
            <w:shd w:val="clear" w:color="auto" w:fill="auto"/>
            <w:vAlign w:val="center"/>
          </w:tcPr>
          <w:p w14:paraId="58806B52" w14:textId="77777777" w:rsidR="004C1469" w:rsidRPr="00426393" w:rsidRDefault="004C1469" w:rsidP="0032241C">
            <w:pPr>
              <w:pStyle w:val="afffffffff9"/>
            </w:pPr>
            <w:r w:rsidRPr="00426393">
              <w:t>表格数据</w:t>
            </w:r>
          </w:p>
        </w:tc>
        <w:tc>
          <w:tcPr>
            <w:tcW w:w="1559" w:type="dxa"/>
            <w:shd w:val="clear" w:color="auto" w:fill="auto"/>
            <w:vAlign w:val="center"/>
          </w:tcPr>
          <w:p w14:paraId="51A206F9" w14:textId="77777777" w:rsidR="004C1469" w:rsidRPr="00426393" w:rsidRDefault="004C1469" w:rsidP="0032241C">
            <w:pPr>
              <w:pStyle w:val="afffffffff9"/>
            </w:pPr>
            <w:r w:rsidRPr="00426393">
              <w:t>t/a</w:t>
            </w:r>
          </w:p>
        </w:tc>
        <w:tc>
          <w:tcPr>
            <w:tcW w:w="3365" w:type="dxa"/>
            <w:shd w:val="clear" w:color="auto" w:fill="auto"/>
            <w:vAlign w:val="center"/>
          </w:tcPr>
          <w:p w14:paraId="4FF264A9" w14:textId="77777777" w:rsidR="004C1469" w:rsidRPr="00426393" w:rsidRDefault="004C1469" w:rsidP="0032241C">
            <w:pPr>
              <w:pStyle w:val="afffffffff9"/>
            </w:pPr>
            <w:r w:rsidRPr="00426393">
              <w:t>达到或优于</w:t>
            </w:r>
            <w:r w:rsidRPr="00426393">
              <w:t>Ⅲ</w:t>
            </w:r>
            <w:r w:rsidRPr="00426393">
              <w:t>类标准的出境和调出水量</w:t>
            </w:r>
          </w:p>
        </w:tc>
        <w:tc>
          <w:tcPr>
            <w:tcW w:w="1974" w:type="dxa"/>
            <w:shd w:val="clear" w:color="auto" w:fill="auto"/>
            <w:vAlign w:val="center"/>
          </w:tcPr>
          <w:p w14:paraId="210C77F2" w14:textId="77777777" w:rsidR="004C1469" w:rsidRPr="00426393" w:rsidRDefault="004C1469" w:rsidP="0032241C">
            <w:pPr>
              <w:pStyle w:val="afffffffff9"/>
            </w:pPr>
            <w:r w:rsidRPr="00426393">
              <w:t>统计部门或水利部门</w:t>
            </w:r>
          </w:p>
        </w:tc>
        <w:tc>
          <w:tcPr>
            <w:tcW w:w="1974" w:type="dxa"/>
            <w:shd w:val="clear" w:color="auto" w:fill="auto"/>
            <w:vAlign w:val="center"/>
          </w:tcPr>
          <w:p w14:paraId="76623C81" w14:textId="77777777" w:rsidR="004C1469" w:rsidRPr="00426393" w:rsidRDefault="004C1469" w:rsidP="0032241C">
            <w:pPr>
              <w:pStyle w:val="afffffffff9"/>
            </w:pPr>
            <w:r w:rsidRPr="00426393">
              <w:t>当年数据</w:t>
            </w:r>
          </w:p>
        </w:tc>
        <w:tc>
          <w:tcPr>
            <w:tcW w:w="1974" w:type="dxa"/>
            <w:shd w:val="clear" w:color="auto" w:fill="auto"/>
            <w:vAlign w:val="center"/>
          </w:tcPr>
          <w:p w14:paraId="31B8068B" w14:textId="77777777" w:rsidR="004C1469" w:rsidRPr="00426393" w:rsidRDefault="004C1469" w:rsidP="0032241C">
            <w:pPr>
              <w:pStyle w:val="afffffffff9"/>
            </w:pPr>
            <w:r w:rsidRPr="00426393">
              <w:t>水资源供给实物量</w:t>
            </w:r>
          </w:p>
        </w:tc>
      </w:tr>
      <w:tr w:rsidR="004C1469" w:rsidRPr="00426393" w14:paraId="4C929759" w14:textId="77777777" w:rsidTr="0032241C">
        <w:trPr>
          <w:jc w:val="center"/>
        </w:trPr>
        <w:tc>
          <w:tcPr>
            <w:tcW w:w="1972" w:type="dxa"/>
            <w:shd w:val="clear" w:color="auto" w:fill="auto"/>
            <w:vAlign w:val="center"/>
          </w:tcPr>
          <w:p w14:paraId="532382CC" w14:textId="77777777" w:rsidR="004C1469" w:rsidRPr="00426393" w:rsidRDefault="004C1469" w:rsidP="0032241C">
            <w:pPr>
              <w:pStyle w:val="afffffffff9"/>
            </w:pPr>
            <w:r w:rsidRPr="00426393">
              <w:t>入境水量</w:t>
            </w:r>
          </w:p>
        </w:tc>
        <w:tc>
          <w:tcPr>
            <w:tcW w:w="995" w:type="dxa"/>
            <w:shd w:val="clear" w:color="auto" w:fill="auto"/>
            <w:vAlign w:val="center"/>
          </w:tcPr>
          <w:p w14:paraId="145DAB0C" w14:textId="77777777" w:rsidR="004C1469" w:rsidRPr="00426393" w:rsidRDefault="004C1469" w:rsidP="0032241C">
            <w:pPr>
              <w:pStyle w:val="afffffffff9"/>
            </w:pPr>
            <w:r w:rsidRPr="00426393">
              <w:t>表格数据</w:t>
            </w:r>
          </w:p>
        </w:tc>
        <w:tc>
          <w:tcPr>
            <w:tcW w:w="1559" w:type="dxa"/>
            <w:shd w:val="clear" w:color="auto" w:fill="auto"/>
            <w:vAlign w:val="center"/>
          </w:tcPr>
          <w:p w14:paraId="6877A427" w14:textId="77777777" w:rsidR="004C1469" w:rsidRPr="00426393" w:rsidRDefault="004C1469" w:rsidP="0032241C">
            <w:pPr>
              <w:pStyle w:val="afffffffff9"/>
            </w:pPr>
            <w:r w:rsidRPr="00426393">
              <w:t>t/a</w:t>
            </w:r>
          </w:p>
        </w:tc>
        <w:tc>
          <w:tcPr>
            <w:tcW w:w="3365" w:type="dxa"/>
            <w:shd w:val="clear" w:color="auto" w:fill="auto"/>
            <w:vAlign w:val="center"/>
          </w:tcPr>
          <w:p w14:paraId="50E1603B" w14:textId="77777777" w:rsidR="004C1469" w:rsidRPr="00426393" w:rsidRDefault="004C1469" w:rsidP="0032241C">
            <w:pPr>
              <w:pStyle w:val="afffffffff9"/>
            </w:pPr>
            <w:r w:rsidRPr="00426393">
              <w:t>达到或优于</w:t>
            </w:r>
            <w:r w:rsidRPr="00426393">
              <w:t>Ⅲ</w:t>
            </w:r>
            <w:r w:rsidRPr="00426393">
              <w:t>类标准的入境和调入水量</w:t>
            </w:r>
          </w:p>
        </w:tc>
        <w:tc>
          <w:tcPr>
            <w:tcW w:w="1974" w:type="dxa"/>
            <w:shd w:val="clear" w:color="auto" w:fill="auto"/>
            <w:vAlign w:val="center"/>
          </w:tcPr>
          <w:p w14:paraId="71359F22" w14:textId="77777777" w:rsidR="004C1469" w:rsidRPr="00426393" w:rsidRDefault="004C1469" w:rsidP="0032241C">
            <w:pPr>
              <w:pStyle w:val="afffffffff9"/>
            </w:pPr>
            <w:r w:rsidRPr="00426393">
              <w:t>统计部门或水利部门</w:t>
            </w:r>
          </w:p>
        </w:tc>
        <w:tc>
          <w:tcPr>
            <w:tcW w:w="1974" w:type="dxa"/>
            <w:shd w:val="clear" w:color="auto" w:fill="auto"/>
            <w:vAlign w:val="center"/>
          </w:tcPr>
          <w:p w14:paraId="3126C42D" w14:textId="77777777" w:rsidR="004C1469" w:rsidRPr="00426393" w:rsidRDefault="004C1469" w:rsidP="0032241C">
            <w:pPr>
              <w:pStyle w:val="afffffffff9"/>
            </w:pPr>
            <w:r w:rsidRPr="00426393">
              <w:t>当年数据</w:t>
            </w:r>
          </w:p>
        </w:tc>
        <w:tc>
          <w:tcPr>
            <w:tcW w:w="1974" w:type="dxa"/>
            <w:shd w:val="clear" w:color="auto" w:fill="auto"/>
            <w:vAlign w:val="center"/>
          </w:tcPr>
          <w:p w14:paraId="3740D0AF" w14:textId="77777777" w:rsidR="004C1469" w:rsidRPr="00426393" w:rsidRDefault="004C1469" w:rsidP="0032241C">
            <w:pPr>
              <w:pStyle w:val="afffffffff9"/>
            </w:pPr>
            <w:r w:rsidRPr="00426393">
              <w:t>水资源供给实物量</w:t>
            </w:r>
          </w:p>
        </w:tc>
      </w:tr>
      <w:tr w:rsidR="004C1469" w:rsidRPr="00426393" w14:paraId="2A2B150C" w14:textId="77777777" w:rsidTr="0032241C">
        <w:trPr>
          <w:jc w:val="center"/>
        </w:trPr>
        <w:tc>
          <w:tcPr>
            <w:tcW w:w="1972" w:type="dxa"/>
            <w:shd w:val="clear" w:color="auto" w:fill="auto"/>
            <w:vAlign w:val="center"/>
          </w:tcPr>
          <w:p w14:paraId="2EC52001" w14:textId="77777777" w:rsidR="004C1469" w:rsidRPr="00426393" w:rsidRDefault="004C1469" w:rsidP="0032241C">
            <w:pPr>
              <w:pStyle w:val="afffffffff9"/>
            </w:pPr>
            <w:r w:rsidRPr="00426393">
              <w:t>生物质电厂调查数据</w:t>
            </w:r>
          </w:p>
        </w:tc>
        <w:tc>
          <w:tcPr>
            <w:tcW w:w="995" w:type="dxa"/>
            <w:shd w:val="clear" w:color="auto" w:fill="auto"/>
            <w:vAlign w:val="center"/>
          </w:tcPr>
          <w:p w14:paraId="5B6984B4" w14:textId="77777777" w:rsidR="004C1469" w:rsidRPr="00426393" w:rsidRDefault="004C1469" w:rsidP="0032241C">
            <w:pPr>
              <w:pStyle w:val="afffffffff9"/>
            </w:pPr>
            <w:r w:rsidRPr="00426393">
              <w:t>表格数据</w:t>
            </w:r>
          </w:p>
        </w:tc>
        <w:tc>
          <w:tcPr>
            <w:tcW w:w="1559" w:type="dxa"/>
            <w:shd w:val="clear" w:color="auto" w:fill="auto"/>
            <w:vAlign w:val="center"/>
          </w:tcPr>
          <w:p w14:paraId="7A14CC06" w14:textId="77777777" w:rsidR="004C1469" w:rsidRPr="00426393" w:rsidRDefault="004C1469" w:rsidP="0032241C">
            <w:pPr>
              <w:pStyle w:val="afffffffff9"/>
            </w:pPr>
            <w:r w:rsidRPr="00426393">
              <w:t>-</w:t>
            </w:r>
          </w:p>
        </w:tc>
        <w:tc>
          <w:tcPr>
            <w:tcW w:w="3365" w:type="dxa"/>
            <w:shd w:val="clear" w:color="auto" w:fill="auto"/>
            <w:vAlign w:val="center"/>
          </w:tcPr>
          <w:p w14:paraId="0AE3EBD5" w14:textId="77777777" w:rsidR="004C1469" w:rsidRPr="00426393" w:rsidRDefault="004C1469" w:rsidP="0032241C">
            <w:pPr>
              <w:pStyle w:val="afffffffff9"/>
            </w:pPr>
            <w:r w:rsidRPr="00426393">
              <w:t>核算区域及周边地区，使用本地生物质的生物质电厂年发电量、生物质转化发电量占发电总量比例、使用本地生物质原料占比、年运营成本、生物质发电项目工程造价、生物质发电项目年折旧率，分电厂统计</w:t>
            </w:r>
          </w:p>
        </w:tc>
        <w:tc>
          <w:tcPr>
            <w:tcW w:w="1974" w:type="dxa"/>
            <w:shd w:val="clear" w:color="auto" w:fill="auto"/>
            <w:vAlign w:val="center"/>
          </w:tcPr>
          <w:p w14:paraId="64DB0259" w14:textId="77777777" w:rsidR="004C1469" w:rsidRPr="00426393" w:rsidRDefault="004C1469" w:rsidP="0032241C">
            <w:pPr>
              <w:pStyle w:val="afffffffff9"/>
            </w:pPr>
            <w:r w:rsidRPr="00426393">
              <w:t>能源部门或实地调查</w:t>
            </w:r>
          </w:p>
        </w:tc>
        <w:tc>
          <w:tcPr>
            <w:tcW w:w="1974" w:type="dxa"/>
            <w:shd w:val="clear" w:color="auto" w:fill="auto"/>
            <w:vAlign w:val="center"/>
          </w:tcPr>
          <w:p w14:paraId="40F60479" w14:textId="77777777" w:rsidR="004C1469" w:rsidRPr="00426393" w:rsidRDefault="004C1469" w:rsidP="0032241C">
            <w:pPr>
              <w:pStyle w:val="afffffffff9"/>
            </w:pPr>
            <w:r w:rsidRPr="00426393">
              <w:t>当年数据</w:t>
            </w:r>
          </w:p>
        </w:tc>
        <w:tc>
          <w:tcPr>
            <w:tcW w:w="1974" w:type="dxa"/>
            <w:shd w:val="clear" w:color="auto" w:fill="auto"/>
            <w:vAlign w:val="center"/>
          </w:tcPr>
          <w:p w14:paraId="39165E43" w14:textId="77777777" w:rsidR="004C1469" w:rsidRPr="00426393" w:rsidRDefault="004C1469" w:rsidP="0032241C">
            <w:pPr>
              <w:pStyle w:val="afffffffff9"/>
            </w:pPr>
            <w:r w:rsidRPr="00426393">
              <w:t>生物质能供给实物量、生物质能供给价值量</w:t>
            </w:r>
          </w:p>
        </w:tc>
      </w:tr>
      <w:tr w:rsidR="004C1469" w:rsidRPr="00426393" w14:paraId="2C4F241E" w14:textId="77777777" w:rsidTr="0032241C">
        <w:trPr>
          <w:jc w:val="center"/>
        </w:trPr>
        <w:tc>
          <w:tcPr>
            <w:tcW w:w="1972" w:type="dxa"/>
            <w:shd w:val="clear" w:color="auto" w:fill="auto"/>
            <w:vAlign w:val="center"/>
          </w:tcPr>
          <w:p w14:paraId="51D325A1" w14:textId="77777777" w:rsidR="004C1469" w:rsidRPr="00426393" w:rsidRDefault="004C1469" w:rsidP="0032241C">
            <w:pPr>
              <w:pStyle w:val="afffffffff9"/>
            </w:pPr>
            <w:r w:rsidRPr="00426393">
              <w:t>生物质产品燃料化利用总量</w:t>
            </w:r>
          </w:p>
        </w:tc>
        <w:tc>
          <w:tcPr>
            <w:tcW w:w="995" w:type="dxa"/>
            <w:shd w:val="clear" w:color="auto" w:fill="auto"/>
            <w:vAlign w:val="center"/>
          </w:tcPr>
          <w:p w14:paraId="2C577B24" w14:textId="77777777" w:rsidR="004C1469" w:rsidRPr="00426393" w:rsidRDefault="004C1469" w:rsidP="0032241C">
            <w:pPr>
              <w:pStyle w:val="afffffffff9"/>
            </w:pPr>
            <w:r w:rsidRPr="00426393">
              <w:t>文本数据</w:t>
            </w:r>
          </w:p>
        </w:tc>
        <w:tc>
          <w:tcPr>
            <w:tcW w:w="1559" w:type="dxa"/>
            <w:shd w:val="clear" w:color="auto" w:fill="auto"/>
            <w:vAlign w:val="center"/>
          </w:tcPr>
          <w:p w14:paraId="331BCBE7" w14:textId="77777777" w:rsidR="004C1469" w:rsidRPr="00426393" w:rsidRDefault="004C1469" w:rsidP="0032241C">
            <w:pPr>
              <w:pStyle w:val="afffffffff9"/>
            </w:pPr>
            <w:r w:rsidRPr="00426393">
              <w:t>t/a</w:t>
            </w:r>
          </w:p>
        </w:tc>
        <w:tc>
          <w:tcPr>
            <w:tcW w:w="3365" w:type="dxa"/>
            <w:shd w:val="clear" w:color="auto" w:fill="auto"/>
            <w:vAlign w:val="center"/>
          </w:tcPr>
          <w:p w14:paraId="4C6A1CC2" w14:textId="77777777" w:rsidR="004C1469" w:rsidRPr="00426393" w:rsidRDefault="004C1469" w:rsidP="0032241C">
            <w:pPr>
              <w:pStyle w:val="afffffffff9"/>
            </w:pPr>
            <w:r w:rsidRPr="00426393">
              <w:t>核算区域核算年份生物质产品燃料化利用总量</w:t>
            </w:r>
          </w:p>
        </w:tc>
        <w:tc>
          <w:tcPr>
            <w:tcW w:w="1974" w:type="dxa"/>
            <w:shd w:val="clear" w:color="auto" w:fill="auto"/>
            <w:vAlign w:val="center"/>
          </w:tcPr>
          <w:p w14:paraId="1DDE0F07" w14:textId="77777777" w:rsidR="004C1469" w:rsidRPr="00426393" w:rsidRDefault="004C1469" w:rsidP="0032241C">
            <w:pPr>
              <w:pStyle w:val="afffffffff9"/>
            </w:pPr>
            <w:r w:rsidRPr="00426393">
              <w:t>能源部门或实地调查</w:t>
            </w:r>
          </w:p>
        </w:tc>
        <w:tc>
          <w:tcPr>
            <w:tcW w:w="1974" w:type="dxa"/>
            <w:shd w:val="clear" w:color="auto" w:fill="auto"/>
            <w:vAlign w:val="center"/>
          </w:tcPr>
          <w:p w14:paraId="6AF33D22" w14:textId="77777777" w:rsidR="004C1469" w:rsidRPr="00426393" w:rsidRDefault="004C1469" w:rsidP="0032241C">
            <w:pPr>
              <w:pStyle w:val="afffffffff9"/>
            </w:pPr>
            <w:r w:rsidRPr="00426393">
              <w:t>当年数据</w:t>
            </w:r>
          </w:p>
        </w:tc>
        <w:tc>
          <w:tcPr>
            <w:tcW w:w="1974" w:type="dxa"/>
            <w:shd w:val="clear" w:color="auto" w:fill="auto"/>
            <w:vAlign w:val="center"/>
          </w:tcPr>
          <w:p w14:paraId="107D2708" w14:textId="77777777" w:rsidR="004C1469" w:rsidRPr="00426393" w:rsidRDefault="004C1469" w:rsidP="0032241C">
            <w:pPr>
              <w:pStyle w:val="afffffffff9"/>
            </w:pPr>
            <w:r w:rsidRPr="00426393">
              <w:t>生物质能供给价值量</w:t>
            </w:r>
          </w:p>
        </w:tc>
      </w:tr>
      <w:tr w:rsidR="004C1469" w:rsidRPr="00426393" w14:paraId="7EA00F6B" w14:textId="77777777" w:rsidTr="0032241C">
        <w:trPr>
          <w:jc w:val="center"/>
        </w:trPr>
        <w:tc>
          <w:tcPr>
            <w:tcW w:w="1972" w:type="dxa"/>
            <w:shd w:val="clear" w:color="auto" w:fill="auto"/>
            <w:vAlign w:val="center"/>
          </w:tcPr>
          <w:p w14:paraId="73294DF0" w14:textId="77777777" w:rsidR="004C1469" w:rsidRPr="00426393" w:rsidRDefault="004C1469" w:rsidP="0032241C">
            <w:pPr>
              <w:pStyle w:val="afffffffff9"/>
            </w:pPr>
            <w:proofErr w:type="gramStart"/>
            <w:r w:rsidRPr="00426393">
              <w:t>碳交易</w:t>
            </w:r>
            <w:proofErr w:type="gramEnd"/>
            <w:r w:rsidRPr="00426393">
              <w:t>价格</w:t>
            </w:r>
          </w:p>
        </w:tc>
        <w:tc>
          <w:tcPr>
            <w:tcW w:w="995" w:type="dxa"/>
            <w:shd w:val="clear" w:color="auto" w:fill="auto"/>
            <w:vAlign w:val="center"/>
          </w:tcPr>
          <w:p w14:paraId="129FF57D" w14:textId="77777777" w:rsidR="004C1469" w:rsidRPr="00426393" w:rsidRDefault="004C1469" w:rsidP="0032241C">
            <w:pPr>
              <w:pStyle w:val="afffffffff9"/>
            </w:pPr>
            <w:r w:rsidRPr="00426393">
              <w:t>文本数据</w:t>
            </w:r>
          </w:p>
        </w:tc>
        <w:tc>
          <w:tcPr>
            <w:tcW w:w="1559" w:type="dxa"/>
            <w:shd w:val="clear" w:color="auto" w:fill="auto"/>
            <w:vAlign w:val="center"/>
          </w:tcPr>
          <w:p w14:paraId="1D997548" w14:textId="77777777" w:rsidR="004C1469" w:rsidRPr="00426393" w:rsidRDefault="004C1469" w:rsidP="0032241C">
            <w:pPr>
              <w:pStyle w:val="afffffffff9"/>
            </w:pPr>
            <w:r w:rsidRPr="00426393">
              <w:t>元</w:t>
            </w:r>
            <w:r w:rsidRPr="00426393">
              <w:t xml:space="preserve">/ </w:t>
            </w:r>
            <w:proofErr w:type="spellStart"/>
            <w:r w:rsidRPr="00426393">
              <w:t>tC</w:t>
            </w:r>
            <w:proofErr w:type="spellEnd"/>
          </w:p>
        </w:tc>
        <w:tc>
          <w:tcPr>
            <w:tcW w:w="3365" w:type="dxa"/>
            <w:shd w:val="clear" w:color="auto" w:fill="auto"/>
            <w:vAlign w:val="center"/>
          </w:tcPr>
          <w:p w14:paraId="23351FD4" w14:textId="77777777" w:rsidR="004C1469" w:rsidRPr="00426393" w:rsidRDefault="004C1469" w:rsidP="0032241C">
            <w:pPr>
              <w:pStyle w:val="afffffffff9"/>
            </w:pPr>
            <w:r w:rsidRPr="00426393">
              <w:t>全国</w:t>
            </w:r>
            <w:proofErr w:type="gramStart"/>
            <w:r w:rsidRPr="00426393">
              <w:t>碳市场年均碳交易</w:t>
            </w:r>
            <w:proofErr w:type="gramEnd"/>
            <w:r w:rsidRPr="00426393">
              <w:t>单价</w:t>
            </w:r>
          </w:p>
        </w:tc>
        <w:tc>
          <w:tcPr>
            <w:tcW w:w="1974" w:type="dxa"/>
            <w:shd w:val="clear" w:color="auto" w:fill="auto"/>
            <w:vAlign w:val="center"/>
          </w:tcPr>
          <w:p w14:paraId="4812C53B" w14:textId="77777777" w:rsidR="004C1469" w:rsidRPr="00426393" w:rsidRDefault="004C1469" w:rsidP="0032241C">
            <w:pPr>
              <w:pStyle w:val="afffffffff9"/>
            </w:pPr>
            <w:r w:rsidRPr="00426393">
              <w:t>全国</w:t>
            </w:r>
            <w:proofErr w:type="gramStart"/>
            <w:r w:rsidRPr="00426393">
              <w:t>碳市场</w:t>
            </w:r>
            <w:proofErr w:type="gramEnd"/>
            <w:r w:rsidRPr="00426393">
              <w:t>交易网</w:t>
            </w:r>
          </w:p>
        </w:tc>
        <w:tc>
          <w:tcPr>
            <w:tcW w:w="1974" w:type="dxa"/>
            <w:shd w:val="clear" w:color="auto" w:fill="auto"/>
            <w:vAlign w:val="center"/>
          </w:tcPr>
          <w:p w14:paraId="132551A3" w14:textId="77777777" w:rsidR="004C1469" w:rsidRPr="00426393" w:rsidRDefault="004C1469" w:rsidP="0032241C">
            <w:pPr>
              <w:pStyle w:val="afffffffff9"/>
            </w:pPr>
            <w:r w:rsidRPr="00426393">
              <w:t>当年数据</w:t>
            </w:r>
          </w:p>
        </w:tc>
        <w:tc>
          <w:tcPr>
            <w:tcW w:w="1974" w:type="dxa"/>
            <w:shd w:val="clear" w:color="auto" w:fill="auto"/>
            <w:vAlign w:val="center"/>
          </w:tcPr>
          <w:p w14:paraId="19B98E98" w14:textId="77777777" w:rsidR="004C1469" w:rsidRPr="00426393" w:rsidRDefault="004C1469" w:rsidP="0032241C">
            <w:pPr>
              <w:pStyle w:val="afffffffff9"/>
            </w:pPr>
            <w:r w:rsidRPr="00426393">
              <w:t>生物质供给价值量、</w:t>
            </w:r>
            <w:proofErr w:type="gramStart"/>
            <w:r w:rsidRPr="00426393">
              <w:t>固碳价服务</w:t>
            </w:r>
            <w:proofErr w:type="gramEnd"/>
            <w:r w:rsidRPr="00426393">
              <w:t>价值量</w:t>
            </w:r>
          </w:p>
        </w:tc>
      </w:tr>
      <w:tr w:rsidR="004C1469" w:rsidRPr="00426393" w14:paraId="5796F1F6" w14:textId="77777777" w:rsidTr="0032241C">
        <w:trPr>
          <w:jc w:val="center"/>
        </w:trPr>
        <w:tc>
          <w:tcPr>
            <w:tcW w:w="1972" w:type="dxa"/>
            <w:vMerge w:val="restart"/>
            <w:shd w:val="clear" w:color="auto" w:fill="auto"/>
            <w:vAlign w:val="center"/>
          </w:tcPr>
          <w:p w14:paraId="5D7C7088" w14:textId="77777777" w:rsidR="004C1469" w:rsidRPr="00426393" w:rsidRDefault="004C1469" w:rsidP="0032241C">
            <w:pPr>
              <w:pStyle w:val="afffffffff9"/>
            </w:pPr>
            <w:r w:rsidRPr="00426393">
              <w:t>年气象数据</w:t>
            </w:r>
          </w:p>
        </w:tc>
        <w:tc>
          <w:tcPr>
            <w:tcW w:w="995" w:type="dxa"/>
            <w:shd w:val="clear" w:color="auto" w:fill="auto"/>
            <w:vAlign w:val="center"/>
          </w:tcPr>
          <w:p w14:paraId="09F60A92" w14:textId="77777777" w:rsidR="004C1469" w:rsidRPr="00426393" w:rsidRDefault="004C1469" w:rsidP="0032241C">
            <w:pPr>
              <w:pStyle w:val="afffffffff9"/>
            </w:pPr>
            <w:r w:rsidRPr="00426393">
              <w:t>格网数据</w:t>
            </w:r>
          </w:p>
        </w:tc>
        <w:tc>
          <w:tcPr>
            <w:tcW w:w="1559" w:type="dxa"/>
            <w:shd w:val="clear" w:color="auto" w:fill="auto"/>
            <w:vAlign w:val="center"/>
          </w:tcPr>
          <w:p w14:paraId="3F002B80" w14:textId="77777777" w:rsidR="004C1469" w:rsidRPr="00426393" w:rsidRDefault="004C1469" w:rsidP="0032241C">
            <w:pPr>
              <w:pStyle w:val="afffffffff9"/>
            </w:pPr>
            <w:r w:rsidRPr="00426393">
              <w:t>mm</w:t>
            </w:r>
          </w:p>
        </w:tc>
        <w:tc>
          <w:tcPr>
            <w:tcW w:w="3365" w:type="dxa"/>
            <w:shd w:val="clear" w:color="auto" w:fill="auto"/>
            <w:vAlign w:val="center"/>
          </w:tcPr>
          <w:p w14:paraId="0491AAA4" w14:textId="77777777" w:rsidR="004C1469" w:rsidRPr="00426393" w:rsidRDefault="004C1469" w:rsidP="0032241C">
            <w:pPr>
              <w:pStyle w:val="afffffffff9"/>
            </w:pPr>
            <w:r w:rsidRPr="00426393">
              <w:t>包括年降水量、年蒸散发量、年平均气温，格网尺寸优于</w:t>
            </w:r>
            <w:r w:rsidRPr="00426393">
              <w:t>1km×1km</w:t>
            </w:r>
          </w:p>
        </w:tc>
        <w:tc>
          <w:tcPr>
            <w:tcW w:w="1974" w:type="dxa"/>
            <w:shd w:val="clear" w:color="auto" w:fill="auto"/>
            <w:vAlign w:val="center"/>
          </w:tcPr>
          <w:p w14:paraId="634C0096" w14:textId="77777777" w:rsidR="004C1469" w:rsidRPr="00426393" w:rsidRDefault="004C1469" w:rsidP="0032241C">
            <w:pPr>
              <w:pStyle w:val="afffffffff9"/>
            </w:pPr>
            <w:r w:rsidRPr="00426393">
              <w:t>气象部门</w:t>
            </w:r>
          </w:p>
        </w:tc>
        <w:tc>
          <w:tcPr>
            <w:tcW w:w="1974" w:type="dxa"/>
            <w:shd w:val="clear" w:color="auto" w:fill="auto"/>
            <w:vAlign w:val="center"/>
          </w:tcPr>
          <w:p w14:paraId="75BF5E5E" w14:textId="77777777" w:rsidR="004C1469" w:rsidRPr="00426393" w:rsidRDefault="004C1469" w:rsidP="0032241C">
            <w:pPr>
              <w:pStyle w:val="afffffffff9"/>
            </w:pPr>
            <w:r w:rsidRPr="00426393">
              <w:t>当年数据</w:t>
            </w:r>
          </w:p>
        </w:tc>
        <w:tc>
          <w:tcPr>
            <w:tcW w:w="1974" w:type="dxa"/>
            <w:shd w:val="clear" w:color="auto" w:fill="auto"/>
            <w:vAlign w:val="center"/>
          </w:tcPr>
          <w:p w14:paraId="49944139" w14:textId="77777777" w:rsidR="004C1469" w:rsidRPr="00426393" w:rsidRDefault="004C1469" w:rsidP="0032241C">
            <w:pPr>
              <w:pStyle w:val="afffffffff9"/>
            </w:pPr>
            <w:r w:rsidRPr="00426393">
              <w:t>水源涵养服务实物量</w:t>
            </w:r>
          </w:p>
        </w:tc>
      </w:tr>
      <w:tr w:rsidR="004C1469" w:rsidRPr="00426393" w14:paraId="1F822786" w14:textId="77777777" w:rsidTr="0032241C">
        <w:trPr>
          <w:jc w:val="center"/>
        </w:trPr>
        <w:tc>
          <w:tcPr>
            <w:tcW w:w="1972" w:type="dxa"/>
            <w:vMerge/>
            <w:shd w:val="clear" w:color="auto" w:fill="auto"/>
            <w:vAlign w:val="center"/>
          </w:tcPr>
          <w:p w14:paraId="54CD446E" w14:textId="77777777" w:rsidR="004C1469" w:rsidRPr="00426393" w:rsidRDefault="004C1469" w:rsidP="0032241C">
            <w:pPr>
              <w:pStyle w:val="afffffffff9"/>
            </w:pPr>
          </w:p>
        </w:tc>
        <w:tc>
          <w:tcPr>
            <w:tcW w:w="995" w:type="dxa"/>
            <w:shd w:val="clear" w:color="auto" w:fill="auto"/>
            <w:vAlign w:val="center"/>
          </w:tcPr>
          <w:p w14:paraId="61C71689" w14:textId="77777777" w:rsidR="004C1469" w:rsidRPr="00426393" w:rsidRDefault="004C1469" w:rsidP="0032241C">
            <w:pPr>
              <w:pStyle w:val="afffffffff9"/>
            </w:pPr>
            <w:r w:rsidRPr="00426393">
              <w:t>表格数据</w:t>
            </w:r>
          </w:p>
        </w:tc>
        <w:tc>
          <w:tcPr>
            <w:tcW w:w="1559" w:type="dxa"/>
            <w:shd w:val="clear" w:color="auto" w:fill="auto"/>
            <w:vAlign w:val="center"/>
          </w:tcPr>
          <w:p w14:paraId="2DB87929" w14:textId="77777777" w:rsidR="004C1469" w:rsidRPr="00426393" w:rsidRDefault="004C1469" w:rsidP="0032241C">
            <w:pPr>
              <w:pStyle w:val="afffffffff9"/>
            </w:pPr>
            <w:r w:rsidRPr="00426393">
              <w:t>mm</w:t>
            </w:r>
          </w:p>
        </w:tc>
        <w:tc>
          <w:tcPr>
            <w:tcW w:w="3365" w:type="dxa"/>
            <w:shd w:val="clear" w:color="auto" w:fill="auto"/>
            <w:vAlign w:val="center"/>
          </w:tcPr>
          <w:p w14:paraId="190CE93F" w14:textId="77777777" w:rsidR="004C1469" w:rsidRPr="00426393" w:rsidRDefault="004C1469" w:rsidP="0032241C">
            <w:pPr>
              <w:pStyle w:val="afffffffff9"/>
            </w:pPr>
            <w:r w:rsidRPr="00426393">
              <w:t>气象站观测数据，包括年降水量、年蒸散发量、年平均气温、气象站坐标，分气象站统计，气象站需覆盖</w:t>
            </w:r>
            <w:proofErr w:type="gramStart"/>
            <w:r w:rsidRPr="00426393">
              <w:t>核算区</w:t>
            </w:r>
            <w:proofErr w:type="gramEnd"/>
            <w:r w:rsidRPr="00426393">
              <w:t>及周边区域，满足空间插值需要</w:t>
            </w:r>
          </w:p>
        </w:tc>
        <w:tc>
          <w:tcPr>
            <w:tcW w:w="1974" w:type="dxa"/>
            <w:shd w:val="clear" w:color="auto" w:fill="auto"/>
            <w:vAlign w:val="center"/>
          </w:tcPr>
          <w:p w14:paraId="1F5CD714" w14:textId="77777777" w:rsidR="004C1469" w:rsidRPr="00426393" w:rsidRDefault="004C1469" w:rsidP="0032241C">
            <w:pPr>
              <w:pStyle w:val="afffffffff9"/>
            </w:pPr>
            <w:r w:rsidRPr="00426393">
              <w:t>气象部门</w:t>
            </w:r>
          </w:p>
        </w:tc>
        <w:tc>
          <w:tcPr>
            <w:tcW w:w="1974" w:type="dxa"/>
            <w:shd w:val="clear" w:color="auto" w:fill="auto"/>
            <w:vAlign w:val="center"/>
          </w:tcPr>
          <w:p w14:paraId="47B3CECA" w14:textId="77777777" w:rsidR="004C1469" w:rsidRPr="00426393" w:rsidRDefault="004C1469" w:rsidP="0032241C">
            <w:pPr>
              <w:pStyle w:val="afffffffff9"/>
            </w:pPr>
            <w:r w:rsidRPr="00426393">
              <w:t>当年数据</w:t>
            </w:r>
          </w:p>
        </w:tc>
        <w:tc>
          <w:tcPr>
            <w:tcW w:w="1974" w:type="dxa"/>
            <w:shd w:val="clear" w:color="auto" w:fill="auto"/>
            <w:vAlign w:val="center"/>
          </w:tcPr>
          <w:p w14:paraId="581101E2" w14:textId="77777777" w:rsidR="004C1469" w:rsidRPr="00426393" w:rsidRDefault="004C1469" w:rsidP="0032241C">
            <w:pPr>
              <w:pStyle w:val="afffffffff9"/>
            </w:pPr>
            <w:r w:rsidRPr="00426393">
              <w:t>水源涵养服务实物量</w:t>
            </w:r>
          </w:p>
        </w:tc>
      </w:tr>
      <w:tr w:rsidR="004C1469" w:rsidRPr="00426393" w14:paraId="114CE5DB" w14:textId="77777777" w:rsidTr="0032241C">
        <w:trPr>
          <w:jc w:val="center"/>
        </w:trPr>
        <w:tc>
          <w:tcPr>
            <w:tcW w:w="1972" w:type="dxa"/>
            <w:vMerge w:val="restart"/>
            <w:shd w:val="clear" w:color="auto" w:fill="auto"/>
            <w:vAlign w:val="center"/>
          </w:tcPr>
          <w:p w14:paraId="5F331326" w14:textId="77777777" w:rsidR="004C1469" w:rsidRPr="00426393" w:rsidRDefault="004C1469" w:rsidP="0032241C">
            <w:pPr>
              <w:pStyle w:val="afffffffff9"/>
            </w:pPr>
            <w:r w:rsidRPr="00426393">
              <w:t>月气象数据</w:t>
            </w:r>
          </w:p>
        </w:tc>
        <w:tc>
          <w:tcPr>
            <w:tcW w:w="995" w:type="dxa"/>
            <w:shd w:val="clear" w:color="auto" w:fill="auto"/>
            <w:vAlign w:val="center"/>
          </w:tcPr>
          <w:p w14:paraId="45727FFB" w14:textId="77777777" w:rsidR="004C1469" w:rsidRPr="00426393" w:rsidRDefault="004C1469" w:rsidP="0032241C">
            <w:pPr>
              <w:pStyle w:val="afffffffff9"/>
            </w:pPr>
            <w:r w:rsidRPr="00426393">
              <w:t>格网数据</w:t>
            </w:r>
          </w:p>
        </w:tc>
        <w:tc>
          <w:tcPr>
            <w:tcW w:w="1559" w:type="dxa"/>
            <w:shd w:val="clear" w:color="auto" w:fill="auto"/>
            <w:vAlign w:val="center"/>
          </w:tcPr>
          <w:p w14:paraId="54A49E98" w14:textId="77777777" w:rsidR="004C1469" w:rsidRPr="00426393" w:rsidRDefault="004C1469" w:rsidP="0032241C">
            <w:pPr>
              <w:pStyle w:val="afffffffff9"/>
            </w:pPr>
            <w:r w:rsidRPr="00426393">
              <w:t>mm</w:t>
            </w:r>
          </w:p>
        </w:tc>
        <w:tc>
          <w:tcPr>
            <w:tcW w:w="3365" w:type="dxa"/>
            <w:shd w:val="clear" w:color="auto" w:fill="auto"/>
            <w:vAlign w:val="center"/>
          </w:tcPr>
          <w:p w14:paraId="4A6501F6" w14:textId="77777777" w:rsidR="004C1469" w:rsidRPr="00426393" w:rsidRDefault="004C1469" w:rsidP="0032241C">
            <w:pPr>
              <w:pStyle w:val="afffffffff9"/>
            </w:pPr>
            <w:r w:rsidRPr="00426393">
              <w:t>包括月降水量，格网尺寸优于</w:t>
            </w:r>
            <w:r w:rsidRPr="00426393">
              <w:t>1km×1km</w:t>
            </w:r>
          </w:p>
        </w:tc>
        <w:tc>
          <w:tcPr>
            <w:tcW w:w="1974" w:type="dxa"/>
            <w:shd w:val="clear" w:color="auto" w:fill="auto"/>
            <w:vAlign w:val="center"/>
          </w:tcPr>
          <w:p w14:paraId="200924EB" w14:textId="77777777" w:rsidR="004C1469" w:rsidRPr="00426393" w:rsidRDefault="004C1469" w:rsidP="0032241C">
            <w:pPr>
              <w:pStyle w:val="afffffffff9"/>
            </w:pPr>
            <w:r w:rsidRPr="00426393">
              <w:t>气象部门</w:t>
            </w:r>
          </w:p>
        </w:tc>
        <w:tc>
          <w:tcPr>
            <w:tcW w:w="1974" w:type="dxa"/>
            <w:shd w:val="clear" w:color="auto" w:fill="auto"/>
            <w:vAlign w:val="center"/>
          </w:tcPr>
          <w:p w14:paraId="19DA0A17" w14:textId="77777777" w:rsidR="004C1469" w:rsidRPr="00426393" w:rsidRDefault="004C1469" w:rsidP="0032241C">
            <w:pPr>
              <w:pStyle w:val="afffffffff9"/>
            </w:pPr>
            <w:r w:rsidRPr="00426393">
              <w:t>当年逐月数据</w:t>
            </w:r>
          </w:p>
        </w:tc>
        <w:tc>
          <w:tcPr>
            <w:tcW w:w="1974" w:type="dxa"/>
            <w:shd w:val="clear" w:color="auto" w:fill="auto"/>
            <w:vAlign w:val="center"/>
          </w:tcPr>
          <w:p w14:paraId="5CC1C91B" w14:textId="77777777" w:rsidR="004C1469" w:rsidRPr="00426393" w:rsidRDefault="004C1469" w:rsidP="0032241C">
            <w:pPr>
              <w:pStyle w:val="afffffffff9"/>
            </w:pPr>
            <w:r w:rsidRPr="00426393">
              <w:t>水土保持服务实物量</w:t>
            </w:r>
          </w:p>
        </w:tc>
      </w:tr>
      <w:tr w:rsidR="004C1469" w:rsidRPr="00426393" w14:paraId="4BE2F3C3" w14:textId="77777777" w:rsidTr="0032241C">
        <w:trPr>
          <w:jc w:val="center"/>
        </w:trPr>
        <w:tc>
          <w:tcPr>
            <w:tcW w:w="1972" w:type="dxa"/>
            <w:vMerge/>
            <w:shd w:val="clear" w:color="auto" w:fill="auto"/>
            <w:vAlign w:val="center"/>
          </w:tcPr>
          <w:p w14:paraId="4E1ABC41" w14:textId="77777777" w:rsidR="004C1469" w:rsidRPr="00426393" w:rsidRDefault="004C1469" w:rsidP="0032241C">
            <w:pPr>
              <w:pStyle w:val="afffffffff9"/>
            </w:pPr>
          </w:p>
        </w:tc>
        <w:tc>
          <w:tcPr>
            <w:tcW w:w="995" w:type="dxa"/>
            <w:shd w:val="clear" w:color="auto" w:fill="auto"/>
            <w:vAlign w:val="center"/>
          </w:tcPr>
          <w:p w14:paraId="72B4DE34" w14:textId="77777777" w:rsidR="004C1469" w:rsidRPr="00426393" w:rsidRDefault="004C1469" w:rsidP="0032241C">
            <w:pPr>
              <w:pStyle w:val="afffffffff9"/>
            </w:pPr>
            <w:r w:rsidRPr="00426393">
              <w:t>表格数据</w:t>
            </w:r>
          </w:p>
        </w:tc>
        <w:tc>
          <w:tcPr>
            <w:tcW w:w="1559" w:type="dxa"/>
            <w:shd w:val="clear" w:color="auto" w:fill="auto"/>
            <w:vAlign w:val="center"/>
          </w:tcPr>
          <w:p w14:paraId="1FBD73DE" w14:textId="77777777" w:rsidR="004C1469" w:rsidRPr="00426393" w:rsidRDefault="004C1469" w:rsidP="0032241C">
            <w:pPr>
              <w:pStyle w:val="afffffffff9"/>
            </w:pPr>
            <w:r w:rsidRPr="00426393">
              <w:t>mm</w:t>
            </w:r>
          </w:p>
        </w:tc>
        <w:tc>
          <w:tcPr>
            <w:tcW w:w="3365" w:type="dxa"/>
            <w:shd w:val="clear" w:color="auto" w:fill="auto"/>
            <w:vAlign w:val="center"/>
          </w:tcPr>
          <w:p w14:paraId="4212D29B" w14:textId="77777777" w:rsidR="004C1469" w:rsidRPr="00426393" w:rsidRDefault="004C1469" w:rsidP="0032241C">
            <w:pPr>
              <w:pStyle w:val="afffffffff9"/>
            </w:pPr>
            <w:r w:rsidRPr="00426393">
              <w:t>气象站观测数据，包括月降水量、气象站坐标，分气象站统计，气象站需覆盖</w:t>
            </w:r>
            <w:proofErr w:type="gramStart"/>
            <w:r w:rsidRPr="00426393">
              <w:t>核算区</w:t>
            </w:r>
            <w:proofErr w:type="gramEnd"/>
            <w:r w:rsidRPr="00426393">
              <w:t>及周边区域，满足空间插值需要</w:t>
            </w:r>
          </w:p>
        </w:tc>
        <w:tc>
          <w:tcPr>
            <w:tcW w:w="1974" w:type="dxa"/>
            <w:shd w:val="clear" w:color="auto" w:fill="auto"/>
            <w:vAlign w:val="center"/>
          </w:tcPr>
          <w:p w14:paraId="67265EAC" w14:textId="77777777" w:rsidR="004C1469" w:rsidRPr="00426393" w:rsidRDefault="004C1469" w:rsidP="0032241C">
            <w:pPr>
              <w:pStyle w:val="afffffffff9"/>
            </w:pPr>
            <w:r w:rsidRPr="00426393">
              <w:t>气象部门</w:t>
            </w:r>
          </w:p>
        </w:tc>
        <w:tc>
          <w:tcPr>
            <w:tcW w:w="1974" w:type="dxa"/>
            <w:shd w:val="clear" w:color="auto" w:fill="auto"/>
            <w:vAlign w:val="center"/>
          </w:tcPr>
          <w:p w14:paraId="460AC892" w14:textId="77777777" w:rsidR="004C1469" w:rsidRPr="00426393" w:rsidRDefault="004C1469" w:rsidP="0032241C">
            <w:pPr>
              <w:pStyle w:val="afffffffff9"/>
            </w:pPr>
            <w:r w:rsidRPr="00426393">
              <w:t>当年逐月数据</w:t>
            </w:r>
          </w:p>
        </w:tc>
        <w:tc>
          <w:tcPr>
            <w:tcW w:w="1974" w:type="dxa"/>
            <w:shd w:val="clear" w:color="auto" w:fill="auto"/>
            <w:vAlign w:val="center"/>
          </w:tcPr>
          <w:p w14:paraId="26BD6BF2" w14:textId="77777777" w:rsidR="004C1469" w:rsidRPr="00426393" w:rsidRDefault="004C1469" w:rsidP="0032241C">
            <w:pPr>
              <w:pStyle w:val="afffffffff9"/>
            </w:pPr>
            <w:r w:rsidRPr="00426393">
              <w:t>水土保持服务实物量</w:t>
            </w:r>
          </w:p>
        </w:tc>
      </w:tr>
      <w:tr w:rsidR="004C1469" w:rsidRPr="00426393" w14:paraId="02E82A58" w14:textId="77777777" w:rsidTr="0032241C">
        <w:trPr>
          <w:jc w:val="center"/>
        </w:trPr>
        <w:tc>
          <w:tcPr>
            <w:tcW w:w="1972" w:type="dxa"/>
            <w:vMerge w:val="restart"/>
            <w:shd w:val="clear" w:color="auto" w:fill="auto"/>
            <w:vAlign w:val="center"/>
          </w:tcPr>
          <w:p w14:paraId="5CAE594E" w14:textId="77777777" w:rsidR="004C1469" w:rsidRPr="00426393" w:rsidRDefault="004C1469" w:rsidP="0032241C">
            <w:pPr>
              <w:pStyle w:val="afffffffff9"/>
            </w:pPr>
            <w:r w:rsidRPr="00426393">
              <w:t>日气象数据</w:t>
            </w:r>
          </w:p>
        </w:tc>
        <w:tc>
          <w:tcPr>
            <w:tcW w:w="995" w:type="dxa"/>
            <w:shd w:val="clear" w:color="auto" w:fill="auto"/>
            <w:vAlign w:val="center"/>
          </w:tcPr>
          <w:p w14:paraId="27A4DA88" w14:textId="77777777" w:rsidR="004C1469" w:rsidRPr="00426393" w:rsidRDefault="004C1469" w:rsidP="0032241C">
            <w:pPr>
              <w:pStyle w:val="afffffffff9"/>
            </w:pPr>
            <w:r w:rsidRPr="00426393">
              <w:t>格网数据</w:t>
            </w:r>
          </w:p>
        </w:tc>
        <w:tc>
          <w:tcPr>
            <w:tcW w:w="1559" w:type="dxa"/>
            <w:shd w:val="clear" w:color="auto" w:fill="auto"/>
            <w:vAlign w:val="center"/>
          </w:tcPr>
          <w:p w14:paraId="7A605B09" w14:textId="77777777" w:rsidR="004C1469" w:rsidRPr="00426393" w:rsidRDefault="004C1469" w:rsidP="0032241C">
            <w:pPr>
              <w:pStyle w:val="afffffffff9"/>
            </w:pPr>
            <w:r w:rsidRPr="00426393">
              <w:t>mm</w:t>
            </w:r>
          </w:p>
        </w:tc>
        <w:tc>
          <w:tcPr>
            <w:tcW w:w="3365" w:type="dxa"/>
            <w:shd w:val="clear" w:color="auto" w:fill="auto"/>
            <w:vAlign w:val="center"/>
          </w:tcPr>
          <w:p w14:paraId="5D915AFC" w14:textId="77777777" w:rsidR="004C1469" w:rsidRPr="00426393" w:rsidRDefault="004C1469" w:rsidP="0032241C">
            <w:pPr>
              <w:pStyle w:val="afffffffff9"/>
            </w:pPr>
            <w:r w:rsidRPr="00426393">
              <w:t>包括日降水量、日最高气温、日平均湿度，格网尺寸优于</w:t>
            </w:r>
            <w:r w:rsidRPr="00426393">
              <w:t>1km×1km</w:t>
            </w:r>
          </w:p>
        </w:tc>
        <w:tc>
          <w:tcPr>
            <w:tcW w:w="1974" w:type="dxa"/>
            <w:shd w:val="clear" w:color="auto" w:fill="auto"/>
            <w:vAlign w:val="center"/>
          </w:tcPr>
          <w:p w14:paraId="2C5C52FC" w14:textId="77777777" w:rsidR="004C1469" w:rsidRPr="00426393" w:rsidRDefault="004C1469" w:rsidP="0032241C">
            <w:pPr>
              <w:pStyle w:val="afffffffff9"/>
            </w:pPr>
            <w:r w:rsidRPr="00426393">
              <w:t>气象部门</w:t>
            </w:r>
          </w:p>
        </w:tc>
        <w:tc>
          <w:tcPr>
            <w:tcW w:w="1974" w:type="dxa"/>
            <w:shd w:val="clear" w:color="auto" w:fill="auto"/>
            <w:vAlign w:val="center"/>
          </w:tcPr>
          <w:p w14:paraId="6CE8546D" w14:textId="77777777" w:rsidR="004C1469" w:rsidRPr="00426393" w:rsidRDefault="004C1469" w:rsidP="0032241C">
            <w:pPr>
              <w:pStyle w:val="afffffffff9"/>
            </w:pPr>
            <w:r w:rsidRPr="00426393">
              <w:t>当年逐日数据</w:t>
            </w:r>
          </w:p>
        </w:tc>
        <w:tc>
          <w:tcPr>
            <w:tcW w:w="1974" w:type="dxa"/>
            <w:shd w:val="clear" w:color="auto" w:fill="auto"/>
            <w:vAlign w:val="center"/>
          </w:tcPr>
          <w:p w14:paraId="27FBD35C" w14:textId="77777777" w:rsidR="004C1469" w:rsidRPr="00426393" w:rsidRDefault="004C1469" w:rsidP="0032241C">
            <w:pPr>
              <w:pStyle w:val="afffffffff9"/>
            </w:pPr>
            <w:r w:rsidRPr="00426393">
              <w:t>水源涵养服务实物量、土壤保持服务实物量、洪水调蓄服务、局部气候调节服务实物量</w:t>
            </w:r>
          </w:p>
        </w:tc>
      </w:tr>
      <w:tr w:rsidR="004C1469" w:rsidRPr="00426393" w14:paraId="7720D6F6" w14:textId="77777777" w:rsidTr="0032241C">
        <w:trPr>
          <w:jc w:val="center"/>
        </w:trPr>
        <w:tc>
          <w:tcPr>
            <w:tcW w:w="1972" w:type="dxa"/>
            <w:vMerge/>
            <w:shd w:val="clear" w:color="auto" w:fill="auto"/>
            <w:vAlign w:val="center"/>
          </w:tcPr>
          <w:p w14:paraId="1FAD351B" w14:textId="77777777" w:rsidR="004C1469" w:rsidRPr="00426393" w:rsidRDefault="004C1469" w:rsidP="0032241C">
            <w:pPr>
              <w:pStyle w:val="afffffffff9"/>
            </w:pPr>
          </w:p>
        </w:tc>
        <w:tc>
          <w:tcPr>
            <w:tcW w:w="995" w:type="dxa"/>
            <w:shd w:val="clear" w:color="auto" w:fill="auto"/>
            <w:vAlign w:val="center"/>
          </w:tcPr>
          <w:p w14:paraId="52DB1D0F" w14:textId="77777777" w:rsidR="004C1469" w:rsidRPr="00426393" w:rsidRDefault="004C1469" w:rsidP="0032241C">
            <w:pPr>
              <w:pStyle w:val="afffffffff9"/>
            </w:pPr>
            <w:r w:rsidRPr="00426393">
              <w:t>表格数据</w:t>
            </w:r>
          </w:p>
        </w:tc>
        <w:tc>
          <w:tcPr>
            <w:tcW w:w="1559" w:type="dxa"/>
            <w:shd w:val="clear" w:color="auto" w:fill="auto"/>
            <w:vAlign w:val="center"/>
          </w:tcPr>
          <w:p w14:paraId="3AF6A789" w14:textId="77777777" w:rsidR="004C1469" w:rsidRPr="00426393" w:rsidRDefault="004C1469" w:rsidP="0032241C">
            <w:pPr>
              <w:pStyle w:val="afffffffff9"/>
            </w:pPr>
            <w:r w:rsidRPr="00426393">
              <w:t>mm</w:t>
            </w:r>
          </w:p>
        </w:tc>
        <w:tc>
          <w:tcPr>
            <w:tcW w:w="3365" w:type="dxa"/>
            <w:shd w:val="clear" w:color="auto" w:fill="auto"/>
            <w:vAlign w:val="center"/>
          </w:tcPr>
          <w:p w14:paraId="2385F981" w14:textId="77777777" w:rsidR="004C1469" w:rsidRPr="00426393" w:rsidRDefault="004C1469" w:rsidP="0032241C">
            <w:pPr>
              <w:pStyle w:val="afffffffff9"/>
            </w:pPr>
            <w:r w:rsidRPr="00426393">
              <w:t>气象站观测数据，包括日降水量、日最高气温、日平均湿度、气象站坐标，分气象站统计，气象站需覆盖</w:t>
            </w:r>
            <w:proofErr w:type="gramStart"/>
            <w:r w:rsidRPr="00426393">
              <w:t>核算区</w:t>
            </w:r>
            <w:proofErr w:type="gramEnd"/>
            <w:r w:rsidRPr="00426393">
              <w:t>及周边区域，满足空间插值需要</w:t>
            </w:r>
          </w:p>
        </w:tc>
        <w:tc>
          <w:tcPr>
            <w:tcW w:w="1974" w:type="dxa"/>
            <w:shd w:val="clear" w:color="auto" w:fill="auto"/>
            <w:vAlign w:val="center"/>
          </w:tcPr>
          <w:p w14:paraId="65C18F52" w14:textId="77777777" w:rsidR="004C1469" w:rsidRPr="00426393" w:rsidRDefault="004C1469" w:rsidP="0032241C">
            <w:pPr>
              <w:pStyle w:val="afffffffff9"/>
            </w:pPr>
            <w:r w:rsidRPr="00426393">
              <w:t>气象部门</w:t>
            </w:r>
          </w:p>
        </w:tc>
        <w:tc>
          <w:tcPr>
            <w:tcW w:w="1974" w:type="dxa"/>
            <w:shd w:val="clear" w:color="auto" w:fill="auto"/>
            <w:vAlign w:val="center"/>
          </w:tcPr>
          <w:p w14:paraId="4DA4253D" w14:textId="77777777" w:rsidR="004C1469" w:rsidRPr="00426393" w:rsidRDefault="004C1469" w:rsidP="0032241C">
            <w:pPr>
              <w:pStyle w:val="afffffffff9"/>
            </w:pPr>
            <w:r w:rsidRPr="00426393">
              <w:t>当年逐日数据</w:t>
            </w:r>
          </w:p>
        </w:tc>
        <w:tc>
          <w:tcPr>
            <w:tcW w:w="1974" w:type="dxa"/>
            <w:shd w:val="clear" w:color="auto" w:fill="auto"/>
            <w:vAlign w:val="center"/>
          </w:tcPr>
          <w:p w14:paraId="2D3576F1" w14:textId="77777777" w:rsidR="004C1469" w:rsidRPr="00426393" w:rsidRDefault="004C1469" w:rsidP="0032241C">
            <w:pPr>
              <w:pStyle w:val="afffffffff9"/>
            </w:pPr>
            <w:r w:rsidRPr="00426393">
              <w:t>水源涵养服务实物量、土壤保持服务实物量、洪水调蓄服务、局部气候调节服务实物量</w:t>
            </w:r>
          </w:p>
        </w:tc>
      </w:tr>
      <w:tr w:rsidR="004C1469" w:rsidRPr="00426393" w14:paraId="5434F239" w14:textId="77777777" w:rsidTr="0032241C">
        <w:trPr>
          <w:jc w:val="center"/>
        </w:trPr>
        <w:tc>
          <w:tcPr>
            <w:tcW w:w="1972" w:type="dxa"/>
            <w:shd w:val="clear" w:color="auto" w:fill="auto"/>
            <w:vAlign w:val="center"/>
          </w:tcPr>
          <w:p w14:paraId="41E38C49" w14:textId="77777777" w:rsidR="004C1469" w:rsidRPr="00426393" w:rsidRDefault="004C1469" w:rsidP="0032241C">
            <w:pPr>
              <w:pStyle w:val="afffffffff9"/>
            </w:pPr>
            <w:r w:rsidRPr="00426393">
              <w:t>土壤质地数据</w:t>
            </w:r>
          </w:p>
        </w:tc>
        <w:tc>
          <w:tcPr>
            <w:tcW w:w="995" w:type="dxa"/>
            <w:shd w:val="clear" w:color="auto" w:fill="auto"/>
            <w:vAlign w:val="center"/>
          </w:tcPr>
          <w:p w14:paraId="51899C2B" w14:textId="77777777" w:rsidR="004C1469" w:rsidRPr="00426393" w:rsidRDefault="004C1469" w:rsidP="0032241C">
            <w:pPr>
              <w:pStyle w:val="afffffffff9"/>
            </w:pPr>
            <w:r w:rsidRPr="00426393">
              <w:t>栅格数据</w:t>
            </w:r>
          </w:p>
        </w:tc>
        <w:tc>
          <w:tcPr>
            <w:tcW w:w="1559" w:type="dxa"/>
            <w:shd w:val="clear" w:color="auto" w:fill="auto"/>
            <w:vAlign w:val="center"/>
          </w:tcPr>
          <w:p w14:paraId="2738FAAF" w14:textId="77777777" w:rsidR="004C1469" w:rsidRPr="00426393" w:rsidRDefault="004C1469" w:rsidP="0032241C">
            <w:pPr>
              <w:pStyle w:val="afffffffff9"/>
            </w:pPr>
            <w:r w:rsidRPr="00426393">
              <w:t>%</w:t>
            </w:r>
          </w:p>
        </w:tc>
        <w:tc>
          <w:tcPr>
            <w:tcW w:w="3365" w:type="dxa"/>
            <w:shd w:val="clear" w:color="auto" w:fill="auto"/>
            <w:vAlign w:val="center"/>
          </w:tcPr>
          <w:p w14:paraId="4FF5D5FA" w14:textId="77777777" w:rsidR="004C1469" w:rsidRPr="00426393" w:rsidRDefault="004C1469" w:rsidP="0032241C">
            <w:pPr>
              <w:pStyle w:val="afffffffff9"/>
            </w:pPr>
            <w:r w:rsidRPr="00426393">
              <w:t>包含中国制粒径分级和美制粒径分级两种分级标准下土壤质地数据</w:t>
            </w:r>
          </w:p>
        </w:tc>
        <w:tc>
          <w:tcPr>
            <w:tcW w:w="1974" w:type="dxa"/>
            <w:shd w:val="clear" w:color="auto" w:fill="auto"/>
            <w:vAlign w:val="center"/>
          </w:tcPr>
          <w:p w14:paraId="251EBFD3" w14:textId="77777777" w:rsidR="004C1469" w:rsidRPr="00426393" w:rsidRDefault="004C1469" w:rsidP="0032241C">
            <w:pPr>
              <w:pStyle w:val="afffffffff9"/>
              <w:rPr>
                <w:b/>
                <w:bCs/>
              </w:rPr>
            </w:pPr>
            <w:r w:rsidRPr="00426393">
              <w:t>农业部门或中国科学院资源环境科学数据中心</w:t>
            </w:r>
          </w:p>
        </w:tc>
        <w:tc>
          <w:tcPr>
            <w:tcW w:w="1974" w:type="dxa"/>
            <w:shd w:val="clear" w:color="auto" w:fill="auto"/>
            <w:vAlign w:val="center"/>
          </w:tcPr>
          <w:p w14:paraId="27B1B9A0" w14:textId="77777777" w:rsidR="004C1469" w:rsidRPr="00426393" w:rsidRDefault="004C1469" w:rsidP="0032241C">
            <w:pPr>
              <w:pStyle w:val="afffffffff9"/>
            </w:pPr>
            <w:r w:rsidRPr="00426393">
              <w:t>长期数据</w:t>
            </w:r>
          </w:p>
        </w:tc>
        <w:tc>
          <w:tcPr>
            <w:tcW w:w="1974" w:type="dxa"/>
            <w:shd w:val="clear" w:color="auto" w:fill="auto"/>
            <w:vAlign w:val="center"/>
          </w:tcPr>
          <w:p w14:paraId="682AFCE6" w14:textId="77777777" w:rsidR="004C1469" w:rsidRPr="00426393" w:rsidRDefault="004C1469" w:rsidP="0032241C">
            <w:pPr>
              <w:pStyle w:val="afffffffff9"/>
            </w:pPr>
            <w:r w:rsidRPr="00426393">
              <w:t>水源涵养服务实物量、土壤保持服务实物量</w:t>
            </w:r>
          </w:p>
        </w:tc>
      </w:tr>
      <w:tr w:rsidR="004C1469" w:rsidRPr="00426393" w14:paraId="2615C4BF" w14:textId="77777777" w:rsidTr="0032241C">
        <w:trPr>
          <w:jc w:val="center"/>
        </w:trPr>
        <w:tc>
          <w:tcPr>
            <w:tcW w:w="1972" w:type="dxa"/>
            <w:shd w:val="clear" w:color="auto" w:fill="auto"/>
            <w:vAlign w:val="center"/>
          </w:tcPr>
          <w:p w14:paraId="0E3D596A" w14:textId="77777777" w:rsidR="004C1469" w:rsidRPr="00426393" w:rsidRDefault="004C1469" w:rsidP="0032241C">
            <w:pPr>
              <w:pStyle w:val="afffffffff9"/>
            </w:pPr>
            <w:r w:rsidRPr="00426393">
              <w:t>土壤调查数据</w:t>
            </w:r>
          </w:p>
        </w:tc>
        <w:tc>
          <w:tcPr>
            <w:tcW w:w="995" w:type="dxa"/>
            <w:shd w:val="clear" w:color="auto" w:fill="auto"/>
            <w:vAlign w:val="center"/>
          </w:tcPr>
          <w:p w14:paraId="629BEFC7" w14:textId="77777777" w:rsidR="004C1469" w:rsidRPr="00426393" w:rsidRDefault="004C1469" w:rsidP="0032241C">
            <w:pPr>
              <w:pStyle w:val="afffffffff9"/>
            </w:pPr>
            <w:r w:rsidRPr="00426393">
              <w:t>栅格数据</w:t>
            </w:r>
          </w:p>
        </w:tc>
        <w:tc>
          <w:tcPr>
            <w:tcW w:w="1559" w:type="dxa"/>
            <w:shd w:val="clear" w:color="auto" w:fill="auto"/>
            <w:vAlign w:val="center"/>
          </w:tcPr>
          <w:p w14:paraId="134A8EF2" w14:textId="77777777" w:rsidR="004C1469" w:rsidRPr="00426393" w:rsidRDefault="004C1469" w:rsidP="0032241C">
            <w:pPr>
              <w:pStyle w:val="afffffffff9"/>
            </w:pPr>
            <w:r w:rsidRPr="00426393">
              <w:t>-</w:t>
            </w:r>
          </w:p>
        </w:tc>
        <w:tc>
          <w:tcPr>
            <w:tcW w:w="3365" w:type="dxa"/>
            <w:shd w:val="clear" w:color="auto" w:fill="auto"/>
            <w:vAlign w:val="center"/>
          </w:tcPr>
          <w:p w14:paraId="2E5A91BD" w14:textId="77777777" w:rsidR="004C1469" w:rsidRPr="00426393" w:rsidRDefault="004C1469" w:rsidP="0032241C">
            <w:pPr>
              <w:pStyle w:val="afffffffff9"/>
            </w:pPr>
            <w:r w:rsidRPr="00426393">
              <w:t>采样调查数据按土壤类型赋值，包括各样点土壤类型、容重、全氮、全磷、有机质含量等属性数据。</w:t>
            </w:r>
          </w:p>
        </w:tc>
        <w:tc>
          <w:tcPr>
            <w:tcW w:w="1974" w:type="dxa"/>
            <w:shd w:val="clear" w:color="auto" w:fill="auto"/>
            <w:vAlign w:val="center"/>
          </w:tcPr>
          <w:p w14:paraId="6395BF7F" w14:textId="77777777" w:rsidR="004C1469" w:rsidRPr="00426393" w:rsidRDefault="004C1469" w:rsidP="0032241C">
            <w:pPr>
              <w:pStyle w:val="afffffffff9"/>
            </w:pPr>
            <w:r w:rsidRPr="00426393">
              <w:t>农业部门或采样实测</w:t>
            </w:r>
          </w:p>
        </w:tc>
        <w:tc>
          <w:tcPr>
            <w:tcW w:w="1974" w:type="dxa"/>
            <w:shd w:val="clear" w:color="auto" w:fill="auto"/>
            <w:vAlign w:val="center"/>
          </w:tcPr>
          <w:p w14:paraId="02E0620D" w14:textId="77777777" w:rsidR="004C1469" w:rsidRPr="00426393" w:rsidRDefault="004C1469" w:rsidP="0032241C">
            <w:pPr>
              <w:pStyle w:val="afffffffff9"/>
            </w:pPr>
            <w:r w:rsidRPr="00426393">
              <w:t>长期数据</w:t>
            </w:r>
          </w:p>
        </w:tc>
        <w:tc>
          <w:tcPr>
            <w:tcW w:w="1974" w:type="dxa"/>
            <w:shd w:val="clear" w:color="auto" w:fill="auto"/>
            <w:vAlign w:val="center"/>
          </w:tcPr>
          <w:p w14:paraId="751E4A50" w14:textId="77777777" w:rsidR="004C1469" w:rsidRPr="00426393" w:rsidRDefault="004C1469" w:rsidP="0032241C">
            <w:pPr>
              <w:pStyle w:val="afffffffff9"/>
            </w:pPr>
            <w:r w:rsidRPr="00426393">
              <w:t>水源涵养实物量、土壤保持服务实物量、土壤保持价值量、洪水调蓄实物量、</w:t>
            </w:r>
          </w:p>
        </w:tc>
      </w:tr>
      <w:tr w:rsidR="004C1469" w:rsidRPr="00426393" w14:paraId="0428293B" w14:textId="77777777" w:rsidTr="0032241C">
        <w:trPr>
          <w:jc w:val="center"/>
        </w:trPr>
        <w:tc>
          <w:tcPr>
            <w:tcW w:w="1972" w:type="dxa"/>
            <w:shd w:val="clear" w:color="auto" w:fill="auto"/>
            <w:vAlign w:val="center"/>
          </w:tcPr>
          <w:p w14:paraId="2C298A29" w14:textId="77777777" w:rsidR="004C1469" w:rsidRPr="00426393" w:rsidRDefault="004C1469" w:rsidP="0032241C">
            <w:pPr>
              <w:pStyle w:val="afffffffff9"/>
            </w:pPr>
            <w:r w:rsidRPr="00426393">
              <w:t>物候期</w:t>
            </w:r>
          </w:p>
        </w:tc>
        <w:tc>
          <w:tcPr>
            <w:tcW w:w="995" w:type="dxa"/>
            <w:shd w:val="clear" w:color="auto" w:fill="auto"/>
            <w:vAlign w:val="center"/>
          </w:tcPr>
          <w:p w14:paraId="50A61844" w14:textId="77777777" w:rsidR="004C1469" w:rsidRPr="00426393" w:rsidRDefault="004C1469" w:rsidP="0032241C">
            <w:pPr>
              <w:pStyle w:val="afffffffff9"/>
            </w:pPr>
            <w:r w:rsidRPr="00426393">
              <w:t>表格数据</w:t>
            </w:r>
          </w:p>
        </w:tc>
        <w:tc>
          <w:tcPr>
            <w:tcW w:w="1559" w:type="dxa"/>
            <w:shd w:val="clear" w:color="auto" w:fill="auto"/>
            <w:vAlign w:val="center"/>
          </w:tcPr>
          <w:p w14:paraId="0EFDCC96" w14:textId="77777777" w:rsidR="004C1469" w:rsidRPr="00426393" w:rsidRDefault="004C1469" w:rsidP="0032241C">
            <w:pPr>
              <w:pStyle w:val="afffffffff9"/>
            </w:pPr>
            <w:r w:rsidRPr="00426393">
              <w:t>-</w:t>
            </w:r>
          </w:p>
        </w:tc>
        <w:tc>
          <w:tcPr>
            <w:tcW w:w="3365" w:type="dxa"/>
            <w:shd w:val="clear" w:color="auto" w:fill="auto"/>
            <w:vAlign w:val="center"/>
          </w:tcPr>
          <w:p w14:paraId="399E4ED7" w14:textId="77777777" w:rsidR="004C1469" w:rsidRPr="00426393" w:rsidRDefault="004C1469" w:rsidP="0032241C">
            <w:pPr>
              <w:pStyle w:val="afffffffff9"/>
            </w:pPr>
            <w:r w:rsidRPr="00426393">
              <w:t>植物生长期和休止期起止时间</w:t>
            </w:r>
          </w:p>
        </w:tc>
        <w:tc>
          <w:tcPr>
            <w:tcW w:w="1974" w:type="dxa"/>
            <w:shd w:val="clear" w:color="auto" w:fill="auto"/>
            <w:vAlign w:val="center"/>
          </w:tcPr>
          <w:p w14:paraId="0943585D" w14:textId="77777777" w:rsidR="004C1469" w:rsidRPr="00426393" w:rsidRDefault="004C1469" w:rsidP="0032241C">
            <w:pPr>
              <w:pStyle w:val="afffffffff9"/>
            </w:pPr>
            <w:r w:rsidRPr="00426393">
              <w:t>农业部门或气象部门</w:t>
            </w:r>
          </w:p>
        </w:tc>
        <w:tc>
          <w:tcPr>
            <w:tcW w:w="1974" w:type="dxa"/>
            <w:shd w:val="clear" w:color="auto" w:fill="auto"/>
            <w:vAlign w:val="center"/>
          </w:tcPr>
          <w:p w14:paraId="77A19B7C" w14:textId="77777777" w:rsidR="004C1469" w:rsidRPr="00426393" w:rsidRDefault="004C1469" w:rsidP="0032241C">
            <w:pPr>
              <w:pStyle w:val="afffffffff9"/>
            </w:pPr>
            <w:r w:rsidRPr="00426393">
              <w:t>长期数据</w:t>
            </w:r>
          </w:p>
        </w:tc>
        <w:tc>
          <w:tcPr>
            <w:tcW w:w="1974" w:type="dxa"/>
            <w:shd w:val="clear" w:color="auto" w:fill="auto"/>
            <w:vAlign w:val="center"/>
          </w:tcPr>
          <w:p w14:paraId="0DD6CAA1" w14:textId="77777777" w:rsidR="004C1469" w:rsidRPr="00426393" w:rsidRDefault="004C1469" w:rsidP="0032241C">
            <w:pPr>
              <w:pStyle w:val="afffffffff9"/>
            </w:pPr>
            <w:r w:rsidRPr="00426393">
              <w:t>水源涵养服务实物量</w:t>
            </w:r>
          </w:p>
        </w:tc>
      </w:tr>
      <w:tr w:rsidR="004C1469" w:rsidRPr="00426393" w14:paraId="770B8321" w14:textId="77777777" w:rsidTr="0032241C">
        <w:trPr>
          <w:jc w:val="center"/>
        </w:trPr>
        <w:tc>
          <w:tcPr>
            <w:tcW w:w="1972" w:type="dxa"/>
            <w:shd w:val="clear" w:color="auto" w:fill="auto"/>
            <w:vAlign w:val="center"/>
          </w:tcPr>
          <w:p w14:paraId="13C26C64" w14:textId="77777777" w:rsidR="004C1469" w:rsidRPr="00426393" w:rsidRDefault="004C1469" w:rsidP="0032241C">
            <w:pPr>
              <w:pStyle w:val="afffffffff9"/>
            </w:pPr>
            <w:r w:rsidRPr="00426393">
              <w:t>径流系数</w:t>
            </w:r>
          </w:p>
        </w:tc>
        <w:tc>
          <w:tcPr>
            <w:tcW w:w="995" w:type="dxa"/>
            <w:shd w:val="clear" w:color="auto" w:fill="auto"/>
            <w:vAlign w:val="center"/>
          </w:tcPr>
          <w:p w14:paraId="24C4F566" w14:textId="77777777" w:rsidR="004C1469" w:rsidRPr="00426393" w:rsidRDefault="004C1469" w:rsidP="0032241C">
            <w:pPr>
              <w:pStyle w:val="afffffffff9"/>
            </w:pPr>
            <w:r w:rsidRPr="00426393">
              <w:t>表格数据</w:t>
            </w:r>
          </w:p>
        </w:tc>
        <w:tc>
          <w:tcPr>
            <w:tcW w:w="1559" w:type="dxa"/>
            <w:shd w:val="clear" w:color="auto" w:fill="auto"/>
            <w:vAlign w:val="center"/>
          </w:tcPr>
          <w:p w14:paraId="3306FEF5" w14:textId="77777777" w:rsidR="004C1469" w:rsidRPr="00426393" w:rsidRDefault="004C1469" w:rsidP="0032241C">
            <w:pPr>
              <w:pStyle w:val="afffffffff9"/>
            </w:pPr>
            <w:r w:rsidRPr="00426393">
              <w:t>%</w:t>
            </w:r>
          </w:p>
        </w:tc>
        <w:tc>
          <w:tcPr>
            <w:tcW w:w="3365" w:type="dxa"/>
            <w:shd w:val="clear" w:color="auto" w:fill="auto"/>
            <w:vAlign w:val="center"/>
          </w:tcPr>
          <w:p w14:paraId="2E6FB99F" w14:textId="77777777" w:rsidR="004C1469" w:rsidRPr="00426393" w:rsidRDefault="004C1469" w:rsidP="0032241C">
            <w:pPr>
              <w:pStyle w:val="afffffffff9"/>
            </w:pPr>
            <w:r w:rsidRPr="00426393">
              <w:t>实测核算区域各生态系统径流系数</w:t>
            </w:r>
          </w:p>
        </w:tc>
        <w:tc>
          <w:tcPr>
            <w:tcW w:w="1974" w:type="dxa"/>
            <w:shd w:val="clear" w:color="auto" w:fill="auto"/>
            <w:vAlign w:val="center"/>
          </w:tcPr>
          <w:p w14:paraId="0F30E095" w14:textId="77777777" w:rsidR="004C1469" w:rsidRPr="00426393" w:rsidRDefault="004C1469" w:rsidP="0032241C">
            <w:pPr>
              <w:pStyle w:val="afffffffff9"/>
            </w:pPr>
            <w:r w:rsidRPr="00426393">
              <w:t>水利部门或实地调查</w:t>
            </w:r>
          </w:p>
        </w:tc>
        <w:tc>
          <w:tcPr>
            <w:tcW w:w="1974" w:type="dxa"/>
            <w:shd w:val="clear" w:color="auto" w:fill="auto"/>
            <w:vAlign w:val="center"/>
          </w:tcPr>
          <w:p w14:paraId="6124631B" w14:textId="77777777" w:rsidR="004C1469" w:rsidRPr="00426393" w:rsidRDefault="004C1469" w:rsidP="0032241C">
            <w:pPr>
              <w:pStyle w:val="afffffffff9"/>
            </w:pPr>
            <w:r w:rsidRPr="00426393">
              <w:t>长期数据</w:t>
            </w:r>
          </w:p>
        </w:tc>
        <w:tc>
          <w:tcPr>
            <w:tcW w:w="1974" w:type="dxa"/>
            <w:shd w:val="clear" w:color="auto" w:fill="auto"/>
            <w:vAlign w:val="center"/>
          </w:tcPr>
          <w:p w14:paraId="4BFAFEBD" w14:textId="77777777" w:rsidR="004C1469" w:rsidRPr="00426393" w:rsidRDefault="004C1469" w:rsidP="0032241C">
            <w:pPr>
              <w:pStyle w:val="afffffffff9"/>
            </w:pPr>
            <w:r w:rsidRPr="00426393">
              <w:t>水源涵养服务实物量</w:t>
            </w:r>
          </w:p>
        </w:tc>
      </w:tr>
      <w:tr w:rsidR="004C1469" w:rsidRPr="00426393" w14:paraId="63E90E0A" w14:textId="77777777" w:rsidTr="0032241C">
        <w:trPr>
          <w:jc w:val="center"/>
        </w:trPr>
        <w:tc>
          <w:tcPr>
            <w:tcW w:w="1972" w:type="dxa"/>
            <w:shd w:val="clear" w:color="auto" w:fill="auto"/>
            <w:vAlign w:val="center"/>
          </w:tcPr>
          <w:p w14:paraId="0FB28D77" w14:textId="77777777" w:rsidR="004C1469" w:rsidRPr="00426393" w:rsidRDefault="004C1469" w:rsidP="0032241C">
            <w:pPr>
              <w:pStyle w:val="afffffffff9"/>
            </w:pPr>
            <w:r w:rsidRPr="00426393">
              <w:t>遥感卫星蒸散发产品</w:t>
            </w:r>
          </w:p>
        </w:tc>
        <w:tc>
          <w:tcPr>
            <w:tcW w:w="995" w:type="dxa"/>
            <w:shd w:val="clear" w:color="auto" w:fill="auto"/>
            <w:vAlign w:val="center"/>
          </w:tcPr>
          <w:p w14:paraId="4FE9C71A" w14:textId="77777777" w:rsidR="004C1469" w:rsidRPr="00426393" w:rsidRDefault="004C1469" w:rsidP="0032241C">
            <w:pPr>
              <w:pStyle w:val="afffffffff9"/>
            </w:pPr>
            <w:r w:rsidRPr="00426393">
              <w:t>栅格数据</w:t>
            </w:r>
          </w:p>
        </w:tc>
        <w:tc>
          <w:tcPr>
            <w:tcW w:w="1559" w:type="dxa"/>
            <w:shd w:val="clear" w:color="auto" w:fill="auto"/>
            <w:vAlign w:val="center"/>
          </w:tcPr>
          <w:p w14:paraId="5688051D" w14:textId="77777777" w:rsidR="004C1469" w:rsidRPr="00426393" w:rsidRDefault="004C1469" w:rsidP="0032241C">
            <w:pPr>
              <w:pStyle w:val="afffffffff9"/>
            </w:pPr>
            <w:r w:rsidRPr="00426393">
              <w:t>mm</w:t>
            </w:r>
          </w:p>
        </w:tc>
        <w:tc>
          <w:tcPr>
            <w:tcW w:w="3365" w:type="dxa"/>
            <w:shd w:val="clear" w:color="auto" w:fill="auto"/>
            <w:vAlign w:val="center"/>
          </w:tcPr>
          <w:p w14:paraId="3B390D1E" w14:textId="77777777" w:rsidR="004C1469" w:rsidRPr="00426393" w:rsidRDefault="004C1469" w:rsidP="0032241C">
            <w:pPr>
              <w:pStyle w:val="afffffffff9"/>
            </w:pPr>
            <w:r w:rsidRPr="00426393">
              <w:t>可利用</w:t>
            </w:r>
            <w:r w:rsidRPr="00426393">
              <w:t>EOS/MODIS MOD16 A3</w:t>
            </w:r>
            <w:r w:rsidRPr="00426393">
              <w:t>数据集或类似气象卫星数据</w:t>
            </w:r>
          </w:p>
        </w:tc>
        <w:tc>
          <w:tcPr>
            <w:tcW w:w="1974" w:type="dxa"/>
            <w:shd w:val="clear" w:color="auto" w:fill="auto"/>
            <w:vAlign w:val="center"/>
          </w:tcPr>
          <w:p w14:paraId="16B8FABD" w14:textId="77777777" w:rsidR="004C1469" w:rsidRPr="00426393" w:rsidRDefault="004C1469" w:rsidP="0032241C">
            <w:pPr>
              <w:pStyle w:val="afffffffff9"/>
            </w:pPr>
            <w:r w:rsidRPr="00426393">
              <w:t>气象部门或互联网</w:t>
            </w:r>
          </w:p>
        </w:tc>
        <w:tc>
          <w:tcPr>
            <w:tcW w:w="1974" w:type="dxa"/>
            <w:shd w:val="clear" w:color="auto" w:fill="auto"/>
            <w:vAlign w:val="center"/>
          </w:tcPr>
          <w:p w14:paraId="5177D909" w14:textId="77777777" w:rsidR="004C1469" w:rsidRPr="00426393" w:rsidRDefault="004C1469" w:rsidP="0032241C">
            <w:pPr>
              <w:pStyle w:val="afffffffff9"/>
            </w:pPr>
            <w:r w:rsidRPr="00426393">
              <w:t>当年数据</w:t>
            </w:r>
          </w:p>
        </w:tc>
        <w:tc>
          <w:tcPr>
            <w:tcW w:w="1974" w:type="dxa"/>
            <w:shd w:val="clear" w:color="auto" w:fill="auto"/>
            <w:vAlign w:val="center"/>
          </w:tcPr>
          <w:p w14:paraId="7DCE06D5" w14:textId="77777777" w:rsidR="004C1469" w:rsidRPr="00426393" w:rsidRDefault="004C1469" w:rsidP="0032241C">
            <w:pPr>
              <w:pStyle w:val="afffffffff9"/>
            </w:pPr>
            <w:r w:rsidRPr="00426393">
              <w:t>水源涵养服务实物量</w:t>
            </w:r>
          </w:p>
        </w:tc>
      </w:tr>
      <w:tr w:rsidR="004C1469" w:rsidRPr="00426393" w14:paraId="727A6D14" w14:textId="77777777" w:rsidTr="0032241C">
        <w:trPr>
          <w:jc w:val="center"/>
        </w:trPr>
        <w:tc>
          <w:tcPr>
            <w:tcW w:w="1972" w:type="dxa"/>
            <w:shd w:val="clear" w:color="auto" w:fill="auto"/>
            <w:vAlign w:val="center"/>
          </w:tcPr>
          <w:p w14:paraId="7ECC8ECA" w14:textId="77777777" w:rsidR="004C1469" w:rsidRPr="00426393" w:rsidRDefault="004C1469" w:rsidP="0032241C">
            <w:pPr>
              <w:pStyle w:val="afffffffff9"/>
            </w:pPr>
            <w:r w:rsidRPr="00426393">
              <w:t>归一化植被指数（</w:t>
            </w:r>
            <w:r w:rsidRPr="00426393">
              <w:t>NDVI</w:t>
            </w:r>
            <w:r w:rsidRPr="00426393">
              <w:t>）</w:t>
            </w:r>
          </w:p>
        </w:tc>
        <w:tc>
          <w:tcPr>
            <w:tcW w:w="995" w:type="dxa"/>
            <w:shd w:val="clear" w:color="auto" w:fill="auto"/>
            <w:vAlign w:val="center"/>
          </w:tcPr>
          <w:p w14:paraId="088ED093" w14:textId="77777777" w:rsidR="004C1469" w:rsidRPr="00426393" w:rsidRDefault="004C1469" w:rsidP="0032241C">
            <w:pPr>
              <w:pStyle w:val="afffffffff9"/>
            </w:pPr>
            <w:r w:rsidRPr="00426393">
              <w:t>栅格数据</w:t>
            </w:r>
          </w:p>
        </w:tc>
        <w:tc>
          <w:tcPr>
            <w:tcW w:w="1559" w:type="dxa"/>
            <w:shd w:val="clear" w:color="auto" w:fill="auto"/>
            <w:vAlign w:val="center"/>
          </w:tcPr>
          <w:p w14:paraId="69E44E2C" w14:textId="77777777" w:rsidR="004C1469" w:rsidRPr="00426393" w:rsidRDefault="004C1469" w:rsidP="0032241C">
            <w:pPr>
              <w:pStyle w:val="afffffffff9"/>
            </w:pPr>
            <w:r w:rsidRPr="00426393">
              <w:t>-</w:t>
            </w:r>
          </w:p>
        </w:tc>
        <w:tc>
          <w:tcPr>
            <w:tcW w:w="3365" w:type="dxa"/>
            <w:shd w:val="clear" w:color="auto" w:fill="auto"/>
            <w:vAlign w:val="center"/>
          </w:tcPr>
          <w:p w14:paraId="7697E5B7" w14:textId="77777777" w:rsidR="004C1469" w:rsidRPr="00426393" w:rsidRDefault="004C1469" w:rsidP="0032241C">
            <w:pPr>
              <w:pStyle w:val="afffffffff9"/>
            </w:pPr>
            <w:r w:rsidRPr="00426393">
              <w:t>完整覆盖核算区，空间分辨率优于</w:t>
            </w:r>
            <w:r w:rsidRPr="00426393">
              <w:t>30m</w:t>
            </w:r>
          </w:p>
        </w:tc>
        <w:tc>
          <w:tcPr>
            <w:tcW w:w="1974" w:type="dxa"/>
            <w:shd w:val="clear" w:color="auto" w:fill="auto"/>
            <w:vAlign w:val="center"/>
          </w:tcPr>
          <w:p w14:paraId="3C54A7B9" w14:textId="77777777" w:rsidR="004C1469" w:rsidRPr="00426393" w:rsidRDefault="004C1469" w:rsidP="0032241C">
            <w:pPr>
              <w:pStyle w:val="afffffffff9"/>
            </w:pPr>
            <w:r w:rsidRPr="00426393">
              <w:t>生态环境部门</w:t>
            </w:r>
          </w:p>
        </w:tc>
        <w:tc>
          <w:tcPr>
            <w:tcW w:w="1974" w:type="dxa"/>
            <w:shd w:val="clear" w:color="auto" w:fill="auto"/>
            <w:vAlign w:val="center"/>
          </w:tcPr>
          <w:p w14:paraId="16B342FF" w14:textId="77777777" w:rsidR="004C1469" w:rsidRPr="00426393" w:rsidRDefault="004C1469" w:rsidP="0032241C">
            <w:pPr>
              <w:pStyle w:val="afffffffff9"/>
            </w:pPr>
            <w:r w:rsidRPr="00426393">
              <w:t>当年数据</w:t>
            </w:r>
          </w:p>
        </w:tc>
        <w:tc>
          <w:tcPr>
            <w:tcW w:w="1974" w:type="dxa"/>
            <w:shd w:val="clear" w:color="auto" w:fill="auto"/>
            <w:vAlign w:val="center"/>
          </w:tcPr>
          <w:p w14:paraId="761DDB7E" w14:textId="77777777" w:rsidR="004C1469" w:rsidRPr="00426393" w:rsidRDefault="004C1469" w:rsidP="0032241C">
            <w:pPr>
              <w:pStyle w:val="afffffffff9"/>
            </w:pPr>
            <w:r w:rsidRPr="00426393">
              <w:t>土壤保持服务实物量</w:t>
            </w:r>
          </w:p>
        </w:tc>
      </w:tr>
      <w:tr w:rsidR="004C1469" w:rsidRPr="00426393" w14:paraId="1C8E813E" w14:textId="77777777" w:rsidTr="0032241C">
        <w:trPr>
          <w:jc w:val="center"/>
        </w:trPr>
        <w:tc>
          <w:tcPr>
            <w:tcW w:w="1972" w:type="dxa"/>
            <w:shd w:val="clear" w:color="auto" w:fill="auto"/>
            <w:vAlign w:val="center"/>
          </w:tcPr>
          <w:p w14:paraId="5DB77F4A" w14:textId="77777777" w:rsidR="004C1469" w:rsidRPr="00426393" w:rsidRDefault="004C1469" w:rsidP="0032241C">
            <w:pPr>
              <w:pStyle w:val="afffffffff9"/>
            </w:pPr>
            <w:r w:rsidRPr="00426393">
              <w:t>水库调查数据</w:t>
            </w:r>
          </w:p>
        </w:tc>
        <w:tc>
          <w:tcPr>
            <w:tcW w:w="995" w:type="dxa"/>
            <w:shd w:val="clear" w:color="auto" w:fill="auto"/>
            <w:vAlign w:val="center"/>
          </w:tcPr>
          <w:p w14:paraId="639B30CB" w14:textId="77777777" w:rsidR="004C1469" w:rsidRPr="00426393" w:rsidRDefault="004C1469" w:rsidP="0032241C">
            <w:pPr>
              <w:pStyle w:val="afffffffff9"/>
            </w:pPr>
            <w:r w:rsidRPr="00426393">
              <w:t>表格数据</w:t>
            </w:r>
          </w:p>
        </w:tc>
        <w:tc>
          <w:tcPr>
            <w:tcW w:w="1559" w:type="dxa"/>
            <w:shd w:val="clear" w:color="auto" w:fill="auto"/>
            <w:vAlign w:val="center"/>
          </w:tcPr>
          <w:p w14:paraId="53ABBFB3" w14:textId="77777777" w:rsidR="004C1469" w:rsidRPr="00426393" w:rsidRDefault="004C1469" w:rsidP="0032241C">
            <w:pPr>
              <w:pStyle w:val="afffffffff9"/>
            </w:pPr>
            <w:r w:rsidRPr="00426393">
              <w:t>-</w:t>
            </w:r>
          </w:p>
        </w:tc>
        <w:tc>
          <w:tcPr>
            <w:tcW w:w="3365" w:type="dxa"/>
            <w:shd w:val="clear" w:color="auto" w:fill="auto"/>
            <w:vAlign w:val="center"/>
          </w:tcPr>
          <w:p w14:paraId="7EE61BB4" w14:textId="77777777" w:rsidR="004C1469" w:rsidRPr="00426393" w:rsidRDefault="004C1469" w:rsidP="0032241C">
            <w:pPr>
              <w:pStyle w:val="afffffffff9"/>
            </w:pPr>
            <w:r w:rsidRPr="00426393">
              <w:t>各水库总库容、各水库防洪库容、各水库工程造价、各水库年折旧率、各水库单位库容清淤工程费用、水库单位库容年运营成本</w:t>
            </w:r>
          </w:p>
        </w:tc>
        <w:tc>
          <w:tcPr>
            <w:tcW w:w="1974" w:type="dxa"/>
            <w:shd w:val="clear" w:color="auto" w:fill="auto"/>
            <w:vAlign w:val="center"/>
          </w:tcPr>
          <w:p w14:paraId="5CC1B4E3" w14:textId="77777777" w:rsidR="004C1469" w:rsidRPr="00426393" w:rsidRDefault="004C1469" w:rsidP="0032241C">
            <w:pPr>
              <w:pStyle w:val="afffffffff9"/>
            </w:pPr>
            <w:r w:rsidRPr="00426393">
              <w:t>水利部门和实地调查</w:t>
            </w:r>
          </w:p>
        </w:tc>
        <w:tc>
          <w:tcPr>
            <w:tcW w:w="1974" w:type="dxa"/>
            <w:shd w:val="clear" w:color="auto" w:fill="auto"/>
            <w:vAlign w:val="center"/>
          </w:tcPr>
          <w:p w14:paraId="0E4542E8" w14:textId="77777777" w:rsidR="004C1469" w:rsidRPr="00426393" w:rsidRDefault="004C1469" w:rsidP="0032241C">
            <w:pPr>
              <w:pStyle w:val="afffffffff9"/>
            </w:pPr>
            <w:r w:rsidRPr="00426393">
              <w:t>当年数据</w:t>
            </w:r>
          </w:p>
        </w:tc>
        <w:tc>
          <w:tcPr>
            <w:tcW w:w="1974" w:type="dxa"/>
            <w:shd w:val="clear" w:color="auto" w:fill="auto"/>
            <w:vAlign w:val="center"/>
          </w:tcPr>
          <w:p w14:paraId="12247AFA" w14:textId="77777777" w:rsidR="004C1469" w:rsidRPr="00426393" w:rsidRDefault="004C1469" w:rsidP="0032241C">
            <w:pPr>
              <w:pStyle w:val="afffffffff9"/>
            </w:pPr>
            <w:r w:rsidRPr="00426393">
              <w:t>土壤涵养服务价值量、洪水调蓄实物量</w:t>
            </w:r>
          </w:p>
        </w:tc>
      </w:tr>
      <w:tr w:rsidR="004C1469" w:rsidRPr="00426393" w14:paraId="4EE64EE1" w14:textId="77777777" w:rsidTr="0032241C">
        <w:trPr>
          <w:jc w:val="center"/>
        </w:trPr>
        <w:tc>
          <w:tcPr>
            <w:tcW w:w="1972" w:type="dxa"/>
            <w:shd w:val="clear" w:color="auto" w:fill="auto"/>
            <w:vAlign w:val="center"/>
          </w:tcPr>
          <w:p w14:paraId="2200F8BF" w14:textId="77777777" w:rsidR="004C1469" w:rsidRPr="00426393" w:rsidRDefault="004C1469" w:rsidP="0032241C">
            <w:pPr>
              <w:pStyle w:val="afffffffff9"/>
            </w:pPr>
            <w:r w:rsidRPr="00426393">
              <w:t>水田田埂高度</w:t>
            </w:r>
          </w:p>
        </w:tc>
        <w:tc>
          <w:tcPr>
            <w:tcW w:w="995" w:type="dxa"/>
            <w:shd w:val="clear" w:color="auto" w:fill="auto"/>
            <w:vAlign w:val="center"/>
          </w:tcPr>
          <w:p w14:paraId="1A538D55" w14:textId="77777777" w:rsidR="004C1469" w:rsidRPr="00426393" w:rsidRDefault="004C1469" w:rsidP="0032241C">
            <w:pPr>
              <w:pStyle w:val="afffffffff9"/>
            </w:pPr>
            <w:r w:rsidRPr="00426393">
              <w:t>文本数据</w:t>
            </w:r>
          </w:p>
        </w:tc>
        <w:tc>
          <w:tcPr>
            <w:tcW w:w="1559" w:type="dxa"/>
            <w:shd w:val="clear" w:color="auto" w:fill="auto"/>
            <w:vAlign w:val="center"/>
          </w:tcPr>
          <w:p w14:paraId="1261B678" w14:textId="77777777" w:rsidR="004C1469" w:rsidRPr="00426393" w:rsidRDefault="004C1469" w:rsidP="0032241C">
            <w:pPr>
              <w:pStyle w:val="afffffffff9"/>
            </w:pPr>
            <w:r w:rsidRPr="00426393">
              <w:t>m</w:t>
            </w:r>
          </w:p>
        </w:tc>
        <w:tc>
          <w:tcPr>
            <w:tcW w:w="3365" w:type="dxa"/>
            <w:shd w:val="clear" w:color="auto" w:fill="auto"/>
            <w:vAlign w:val="center"/>
          </w:tcPr>
          <w:p w14:paraId="49A1E319" w14:textId="77777777" w:rsidR="004C1469" w:rsidRPr="00426393" w:rsidRDefault="004C1469" w:rsidP="0032241C">
            <w:pPr>
              <w:pStyle w:val="afffffffff9"/>
            </w:pPr>
            <w:r w:rsidRPr="00426393">
              <w:t>核算地区水田田埂平均高度</w:t>
            </w:r>
          </w:p>
        </w:tc>
        <w:tc>
          <w:tcPr>
            <w:tcW w:w="1974" w:type="dxa"/>
            <w:shd w:val="clear" w:color="auto" w:fill="auto"/>
            <w:vAlign w:val="center"/>
          </w:tcPr>
          <w:p w14:paraId="62921730" w14:textId="77777777" w:rsidR="004C1469" w:rsidRPr="00426393" w:rsidRDefault="004C1469" w:rsidP="0032241C">
            <w:pPr>
              <w:pStyle w:val="afffffffff9"/>
            </w:pPr>
            <w:r w:rsidRPr="00426393">
              <w:t>农业部门或实地调查</w:t>
            </w:r>
          </w:p>
        </w:tc>
        <w:tc>
          <w:tcPr>
            <w:tcW w:w="1974" w:type="dxa"/>
            <w:shd w:val="clear" w:color="auto" w:fill="auto"/>
            <w:vAlign w:val="center"/>
          </w:tcPr>
          <w:p w14:paraId="199075DD" w14:textId="77777777" w:rsidR="004C1469" w:rsidRPr="00426393" w:rsidRDefault="004C1469" w:rsidP="0032241C">
            <w:pPr>
              <w:pStyle w:val="afffffffff9"/>
            </w:pPr>
            <w:r w:rsidRPr="00426393">
              <w:t>长期数据</w:t>
            </w:r>
          </w:p>
        </w:tc>
        <w:tc>
          <w:tcPr>
            <w:tcW w:w="1974" w:type="dxa"/>
            <w:shd w:val="clear" w:color="auto" w:fill="auto"/>
            <w:vAlign w:val="center"/>
          </w:tcPr>
          <w:p w14:paraId="56066890" w14:textId="77777777" w:rsidR="004C1469" w:rsidRPr="00426393" w:rsidRDefault="004C1469" w:rsidP="0032241C">
            <w:pPr>
              <w:pStyle w:val="afffffffff9"/>
            </w:pPr>
            <w:r w:rsidRPr="00426393">
              <w:t>洪水调蓄实物量</w:t>
            </w:r>
          </w:p>
        </w:tc>
      </w:tr>
      <w:tr w:rsidR="004C1469" w:rsidRPr="00426393" w14:paraId="0DD7974B" w14:textId="77777777" w:rsidTr="0032241C">
        <w:trPr>
          <w:jc w:val="center"/>
        </w:trPr>
        <w:tc>
          <w:tcPr>
            <w:tcW w:w="1972" w:type="dxa"/>
            <w:shd w:val="clear" w:color="auto" w:fill="auto"/>
            <w:vAlign w:val="center"/>
          </w:tcPr>
          <w:p w14:paraId="746CDD29" w14:textId="77777777" w:rsidR="004C1469" w:rsidRPr="00426393" w:rsidRDefault="004C1469" w:rsidP="0032241C">
            <w:pPr>
              <w:pStyle w:val="afffffffff9"/>
            </w:pPr>
            <w:r w:rsidRPr="00426393">
              <w:t>水稻生育期平均蓄水深度</w:t>
            </w:r>
          </w:p>
        </w:tc>
        <w:tc>
          <w:tcPr>
            <w:tcW w:w="995" w:type="dxa"/>
            <w:shd w:val="clear" w:color="auto" w:fill="auto"/>
            <w:vAlign w:val="center"/>
          </w:tcPr>
          <w:p w14:paraId="0F6D5C6B" w14:textId="77777777" w:rsidR="004C1469" w:rsidRPr="00426393" w:rsidRDefault="004C1469" w:rsidP="0032241C">
            <w:pPr>
              <w:pStyle w:val="afffffffff9"/>
            </w:pPr>
            <w:r w:rsidRPr="00426393">
              <w:t>文本数据</w:t>
            </w:r>
          </w:p>
        </w:tc>
        <w:tc>
          <w:tcPr>
            <w:tcW w:w="1559" w:type="dxa"/>
            <w:shd w:val="clear" w:color="auto" w:fill="auto"/>
            <w:vAlign w:val="center"/>
          </w:tcPr>
          <w:p w14:paraId="717F2559" w14:textId="77777777" w:rsidR="004C1469" w:rsidRPr="00426393" w:rsidRDefault="004C1469" w:rsidP="0032241C">
            <w:pPr>
              <w:pStyle w:val="afffffffff9"/>
            </w:pPr>
            <w:r w:rsidRPr="00426393">
              <w:t>m</w:t>
            </w:r>
          </w:p>
        </w:tc>
        <w:tc>
          <w:tcPr>
            <w:tcW w:w="3365" w:type="dxa"/>
            <w:shd w:val="clear" w:color="auto" w:fill="auto"/>
            <w:vAlign w:val="center"/>
          </w:tcPr>
          <w:p w14:paraId="35C8B52E" w14:textId="77777777" w:rsidR="004C1469" w:rsidRPr="00426393" w:rsidRDefault="004C1469" w:rsidP="0032241C">
            <w:pPr>
              <w:pStyle w:val="afffffffff9"/>
            </w:pPr>
            <w:r w:rsidRPr="00426393">
              <w:t>核算地区水稻生育期平均蓄水深度</w:t>
            </w:r>
          </w:p>
        </w:tc>
        <w:tc>
          <w:tcPr>
            <w:tcW w:w="1974" w:type="dxa"/>
            <w:shd w:val="clear" w:color="auto" w:fill="auto"/>
            <w:vAlign w:val="center"/>
          </w:tcPr>
          <w:p w14:paraId="6FDB6446" w14:textId="77777777" w:rsidR="004C1469" w:rsidRPr="00426393" w:rsidRDefault="004C1469" w:rsidP="0032241C">
            <w:pPr>
              <w:pStyle w:val="afffffffff9"/>
            </w:pPr>
            <w:r w:rsidRPr="00426393">
              <w:t>农业部门或实地调查</w:t>
            </w:r>
          </w:p>
        </w:tc>
        <w:tc>
          <w:tcPr>
            <w:tcW w:w="1974" w:type="dxa"/>
            <w:shd w:val="clear" w:color="auto" w:fill="auto"/>
            <w:vAlign w:val="center"/>
          </w:tcPr>
          <w:p w14:paraId="4EA2C4F8" w14:textId="77777777" w:rsidR="004C1469" w:rsidRPr="00426393" w:rsidRDefault="004C1469" w:rsidP="0032241C">
            <w:pPr>
              <w:pStyle w:val="afffffffff9"/>
            </w:pPr>
            <w:r w:rsidRPr="00426393">
              <w:t>长期数据</w:t>
            </w:r>
          </w:p>
        </w:tc>
        <w:tc>
          <w:tcPr>
            <w:tcW w:w="1974" w:type="dxa"/>
            <w:shd w:val="clear" w:color="auto" w:fill="auto"/>
            <w:vAlign w:val="center"/>
          </w:tcPr>
          <w:p w14:paraId="556B3B87" w14:textId="77777777" w:rsidR="004C1469" w:rsidRPr="00426393" w:rsidRDefault="004C1469" w:rsidP="0032241C">
            <w:pPr>
              <w:pStyle w:val="afffffffff9"/>
            </w:pPr>
            <w:r w:rsidRPr="00426393">
              <w:t>洪水调蓄实物量</w:t>
            </w:r>
          </w:p>
        </w:tc>
      </w:tr>
      <w:tr w:rsidR="004C1469" w:rsidRPr="00426393" w14:paraId="45B04D16" w14:textId="77777777" w:rsidTr="0032241C">
        <w:trPr>
          <w:jc w:val="center"/>
        </w:trPr>
        <w:tc>
          <w:tcPr>
            <w:tcW w:w="1972" w:type="dxa"/>
            <w:shd w:val="clear" w:color="auto" w:fill="auto"/>
            <w:vAlign w:val="center"/>
          </w:tcPr>
          <w:p w14:paraId="22D3C548" w14:textId="77777777" w:rsidR="004C1469" w:rsidRPr="00426393" w:rsidRDefault="004C1469" w:rsidP="0032241C">
            <w:pPr>
              <w:pStyle w:val="afffffffff9"/>
            </w:pPr>
            <w:r w:rsidRPr="00426393">
              <w:t>洪水发生次数</w:t>
            </w:r>
          </w:p>
        </w:tc>
        <w:tc>
          <w:tcPr>
            <w:tcW w:w="995" w:type="dxa"/>
            <w:shd w:val="clear" w:color="auto" w:fill="auto"/>
            <w:vAlign w:val="center"/>
          </w:tcPr>
          <w:p w14:paraId="31441501" w14:textId="77777777" w:rsidR="004C1469" w:rsidRPr="00426393" w:rsidRDefault="004C1469" w:rsidP="0032241C">
            <w:pPr>
              <w:pStyle w:val="afffffffff9"/>
            </w:pPr>
            <w:r w:rsidRPr="00426393">
              <w:t>文本数据</w:t>
            </w:r>
          </w:p>
        </w:tc>
        <w:tc>
          <w:tcPr>
            <w:tcW w:w="1559" w:type="dxa"/>
            <w:shd w:val="clear" w:color="auto" w:fill="auto"/>
            <w:vAlign w:val="center"/>
          </w:tcPr>
          <w:p w14:paraId="1BE68389" w14:textId="77777777" w:rsidR="004C1469" w:rsidRPr="00426393" w:rsidRDefault="004C1469" w:rsidP="0032241C">
            <w:pPr>
              <w:pStyle w:val="afffffffff9"/>
            </w:pPr>
            <w:r w:rsidRPr="00426393">
              <w:t>次</w:t>
            </w:r>
          </w:p>
        </w:tc>
        <w:tc>
          <w:tcPr>
            <w:tcW w:w="3365" w:type="dxa"/>
            <w:shd w:val="clear" w:color="auto" w:fill="auto"/>
            <w:vAlign w:val="center"/>
          </w:tcPr>
          <w:p w14:paraId="7550CCC6" w14:textId="77777777" w:rsidR="004C1469" w:rsidRPr="00426393" w:rsidRDefault="004C1469" w:rsidP="0032241C">
            <w:pPr>
              <w:pStyle w:val="afffffffff9"/>
            </w:pPr>
            <w:r w:rsidRPr="00426393">
              <w:t>核算区域核算年份洪水发生次数</w:t>
            </w:r>
          </w:p>
        </w:tc>
        <w:tc>
          <w:tcPr>
            <w:tcW w:w="1974" w:type="dxa"/>
            <w:shd w:val="clear" w:color="auto" w:fill="auto"/>
            <w:vAlign w:val="center"/>
          </w:tcPr>
          <w:p w14:paraId="37CCB600" w14:textId="77777777" w:rsidR="004C1469" w:rsidRPr="00426393" w:rsidRDefault="004C1469" w:rsidP="0032241C">
            <w:pPr>
              <w:pStyle w:val="afffffffff9"/>
            </w:pPr>
            <w:r w:rsidRPr="00426393">
              <w:t>气象部门</w:t>
            </w:r>
          </w:p>
        </w:tc>
        <w:tc>
          <w:tcPr>
            <w:tcW w:w="1974" w:type="dxa"/>
            <w:shd w:val="clear" w:color="auto" w:fill="auto"/>
            <w:vAlign w:val="center"/>
          </w:tcPr>
          <w:p w14:paraId="436EF165" w14:textId="77777777" w:rsidR="004C1469" w:rsidRPr="00426393" w:rsidRDefault="004C1469" w:rsidP="0032241C">
            <w:pPr>
              <w:pStyle w:val="afffffffff9"/>
            </w:pPr>
            <w:r w:rsidRPr="00426393">
              <w:t>当年数据</w:t>
            </w:r>
          </w:p>
        </w:tc>
        <w:tc>
          <w:tcPr>
            <w:tcW w:w="1974" w:type="dxa"/>
            <w:shd w:val="clear" w:color="auto" w:fill="auto"/>
            <w:vAlign w:val="center"/>
          </w:tcPr>
          <w:p w14:paraId="122F8FE7" w14:textId="77777777" w:rsidR="004C1469" w:rsidRPr="00426393" w:rsidRDefault="004C1469" w:rsidP="0032241C">
            <w:pPr>
              <w:pStyle w:val="afffffffff9"/>
            </w:pPr>
            <w:r w:rsidRPr="00426393">
              <w:t>洪水调蓄实物量</w:t>
            </w:r>
          </w:p>
        </w:tc>
      </w:tr>
      <w:tr w:rsidR="004C1469" w:rsidRPr="00426393" w14:paraId="46411D00" w14:textId="77777777" w:rsidTr="0032241C">
        <w:trPr>
          <w:jc w:val="center"/>
        </w:trPr>
        <w:tc>
          <w:tcPr>
            <w:tcW w:w="1972" w:type="dxa"/>
            <w:shd w:val="clear" w:color="auto" w:fill="auto"/>
            <w:vAlign w:val="center"/>
          </w:tcPr>
          <w:p w14:paraId="178A195D" w14:textId="77777777" w:rsidR="004C1469" w:rsidRPr="00426393" w:rsidRDefault="004C1469" w:rsidP="0032241C">
            <w:pPr>
              <w:pStyle w:val="afffffffff9"/>
            </w:pPr>
            <w:r w:rsidRPr="00426393">
              <w:t>城市水体面积</w:t>
            </w:r>
          </w:p>
        </w:tc>
        <w:tc>
          <w:tcPr>
            <w:tcW w:w="995" w:type="dxa"/>
            <w:shd w:val="clear" w:color="auto" w:fill="auto"/>
            <w:vAlign w:val="center"/>
          </w:tcPr>
          <w:p w14:paraId="27FBCC7E" w14:textId="77777777" w:rsidR="004C1469" w:rsidRPr="00426393" w:rsidRDefault="004C1469" w:rsidP="0032241C">
            <w:pPr>
              <w:pStyle w:val="afffffffff9"/>
            </w:pPr>
            <w:r w:rsidRPr="00426393">
              <w:t>文本数据</w:t>
            </w:r>
          </w:p>
        </w:tc>
        <w:tc>
          <w:tcPr>
            <w:tcW w:w="1559" w:type="dxa"/>
            <w:shd w:val="clear" w:color="auto" w:fill="auto"/>
            <w:vAlign w:val="center"/>
          </w:tcPr>
          <w:p w14:paraId="01E0D119" w14:textId="77777777" w:rsidR="004C1469" w:rsidRPr="00426393" w:rsidRDefault="004C1469" w:rsidP="0032241C">
            <w:pPr>
              <w:pStyle w:val="afffffffff9"/>
            </w:pPr>
            <w:r w:rsidRPr="00426393">
              <w:t>km</w:t>
            </w:r>
            <w:r w:rsidRPr="00426393">
              <w:rPr>
                <w:vertAlign w:val="superscript"/>
              </w:rPr>
              <w:t>2</w:t>
            </w:r>
          </w:p>
        </w:tc>
        <w:tc>
          <w:tcPr>
            <w:tcW w:w="3365" w:type="dxa"/>
            <w:shd w:val="clear" w:color="auto" w:fill="auto"/>
            <w:vAlign w:val="center"/>
          </w:tcPr>
          <w:p w14:paraId="28C25EF6" w14:textId="77777777" w:rsidR="004C1469" w:rsidRPr="00426393" w:rsidRDefault="004C1469" w:rsidP="0032241C">
            <w:pPr>
              <w:pStyle w:val="afffffffff9"/>
            </w:pPr>
            <w:r w:rsidRPr="00426393">
              <w:t>核算区域城市水体面积</w:t>
            </w:r>
          </w:p>
        </w:tc>
        <w:tc>
          <w:tcPr>
            <w:tcW w:w="1974" w:type="dxa"/>
            <w:shd w:val="clear" w:color="auto" w:fill="auto"/>
            <w:vAlign w:val="center"/>
          </w:tcPr>
          <w:p w14:paraId="43C1C3A8" w14:textId="77777777" w:rsidR="004C1469" w:rsidRPr="00426393" w:rsidRDefault="004C1469" w:rsidP="0032241C">
            <w:pPr>
              <w:pStyle w:val="afffffffff9"/>
            </w:pPr>
            <w:r w:rsidRPr="00426393">
              <w:t>住</w:t>
            </w:r>
            <w:proofErr w:type="gramStart"/>
            <w:r w:rsidRPr="00426393">
              <w:t>建部门</w:t>
            </w:r>
            <w:proofErr w:type="gramEnd"/>
          </w:p>
        </w:tc>
        <w:tc>
          <w:tcPr>
            <w:tcW w:w="1974" w:type="dxa"/>
            <w:shd w:val="clear" w:color="auto" w:fill="auto"/>
            <w:vAlign w:val="center"/>
          </w:tcPr>
          <w:p w14:paraId="7B7BEF07" w14:textId="77777777" w:rsidR="004C1469" w:rsidRPr="00426393" w:rsidRDefault="004C1469" w:rsidP="0032241C">
            <w:pPr>
              <w:pStyle w:val="afffffffff9"/>
            </w:pPr>
            <w:r w:rsidRPr="00426393">
              <w:t>当年数据</w:t>
            </w:r>
          </w:p>
        </w:tc>
        <w:tc>
          <w:tcPr>
            <w:tcW w:w="1974" w:type="dxa"/>
            <w:shd w:val="clear" w:color="auto" w:fill="auto"/>
            <w:vAlign w:val="center"/>
          </w:tcPr>
          <w:p w14:paraId="5C8DC811" w14:textId="77777777" w:rsidR="004C1469" w:rsidRPr="00426393" w:rsidRDefault="004C1469" w:rsidP="0032241C">
            <w:pPr>
              <w:pStyle w:val="afffffffff9"/>
            </w:pPr>
            <w:r w:rsidRPr="00426393">
              <w:t>洪水调蓄实物量</w:t>
            </w:r>
          </w:p>
        </w:tc>
      </w:tr>
      <w:tr w:rsidR="004C1469" w:rsidRPr="00426393" w14:paraId="414C504A" w14:textId="77777777" w:rsidTr="0032241C">
        <w:trPr>
          <w:jc w:val="center"/>
        </w:trPr>
        <w:tc>
          <w:tcPr>
            <w:tcW w:w="1972" w:type="dxa"/>
            <w:shd w:val="clear" w:color="auto" w:fill="auto"/>
            <w:vAlign w:val="center"/>
          </w:tcPr>
          <w:p w14:paraId="4B026742" w14:textId="77777777" w:rsidR="004C1469" w:rsidRPr="00426393" w:rsidRDefault="004C1469" w:rsidP="0032241C">
            <w:pPr>
              <w:pStyle w:val="afffffffff9"/>
            </w:pPr>
            <w:r w:rsidRPr="00426393">
              <w:lastRenderedPageBreak/>
              <w:t>洪水</w:t>
            </w:r>
            <w:proofErr w:type="gramStart"/>
            <w:r w:rsidRPr="00426393">
              <w:t>期城市</w:t>
            </w:r>
            <w:proofErr w:type="gramEnd"/>
            <w:r w:rsidRPr="00426393">
              <w:t>水体平均滞</w:t>
            </w:r>
            <w:proofErr w:type="gramStart"/>
            <w:r w:rsidRPr="00426393">
              <w:t>水高度</w:t>
            </w:r>
            <w:proofErr w:type="gramEnd"/>
          </w:p>
        </w:tc>
        <w:tc>
          <w:tcPr>
            <w:tcW w:w="995" w:type="dxa"/>
            <w:shd w:val="clear" w:color="auto" w:fill="auto"/>
            <w:vAlign w:val="center"/>
          </w:tcPr>
          <w:p w14:paraId="36403C26" w14:textId="77777777" w:rsidR="004C1469" w:rsidRPr="00426393" w:rsidRDefault="004C1469" w:rsidP="0032241C">
            <w:pPr>
              <w:pStyle w:val="afffffffff9"/>
            </w:pPr>
            <w:r w:rsidRPr="00426393">
              <w:t>表格数据</w:t>
            </w:r>
          </w:p>
        </w:tc>
        <w:tc>
          <w:tcPr>
            <w:tcW w:w="1559" w:type="dxa"/>
            <w:shd w:val="clear" w:color="auto" w:fill="auto"/>
            <w:vAlign w:val="center"/>
          </w:tcPr>
          <w:p w14:paraId="59504A3B" w14:textId="77777777" w:rsidR="004C1469" w:rsidRPr="00426393" w:rsidRDefault="004C1469" w:rsidP="0032241C">
            <w:pPr>
              <w:pStyle w:val="afffffffff9"/>
            </w:pPr>
            <w:r w:rsidRPr="00426393">
              <w:t>m</w:t>
            </w:r>
          </w:p>
        </w:tc>
        <w:tc>
          <w:tcPr>
            <w:tcW w:w="3365" w:type="dxa"/>
            <w:shd w:val="clear" w:color="auto" w:fill="auto"/>
            <w:vAlign w:val="center"/>
          </w:tcPr>
          <w:p w14:paraId="783C9DC2" w14:textId="77777777" w:rsidR="004C1469" w:rsidRPr="00426393" w:rsidRDefault="004C1469" w:rsidP="0032241C">
            <w:pPr>
              <w:pStyle w:val="afffffffff9"/>
            </w:pPr>
            <w:r w:rsidRPr="00426393">
              <w:t>城市水体常水位与池岸顶边的高差</w:t>
            </w:r>
          </w:p>
        </w:tc>
        <w:tc>
          <w:tcPr>
            <w:tcW w:w="1974" w:type="dxa"/>
            <w:shd w:val="clear" w:color="auto" w:fill="auto"/>
            <w:vAlign w:val="center"/>
          </w:tcPr>
          <w:p w14:paraId="487D23FF" w14:textId="77777777" w:rsidR="004C1469" w:rsidRPr="00426393" w:rsidRDefault="004C1469" w:rsidP="0032241C">
            <w:pPr>
              <w:pStyle w:val="afffffffff9"/>
            </w:pPr>
            <w:r w:rsidRPr="00426393">
              <w:t>住</w:t>
            </w:r>
            <w:proofErr w:type="gramStart"/>
            <w:r w:rsidRPr="00426393">
              <w:t>建部门</w:t>
            </w:r>
            <w:proofErr w:type="gramEnd"/>
            <w:r w:rsidRPr="00426393">
              <w:t>或实地调查</w:t>
            </w:r>
          </w:p>
        </w:tc>
        <w:tc>
          <w:tcPr>
            <w:tcW w:w="1974" w:type="dxa"/>
            <w:shd w:val="clear" w:color="auto" w:fill="auto"/>
            <w:vAlign w:val="center"/>
          </w:tcPr>
          <w:p w14:paraId="03DAC5AE" w14:textId="77777777" w:rsidR="004C1469" w:rsidRPr="00426393" w:rsidRDefault="004C1469" w:rsidP="0032241C">
            <w:pPr>
              <w:pStyle w:val="afffffffff9"/>
            </w:pPr>
            <w:r w:rsidRPr="00426393">
              <w:t>长期数据</w:t>
            </w:r>
          </w:p>
        </w:tc>
        <w:tc>
          <w:tcPr>
            <w:tcW w:w="1974" w:type="dxa"/>
            <w:shd w:val="clear" w:color="auto" w:fill="auto"/>
            <w:vAlign w:val="center"/>
          </w:tcPr>
          <w:p w14:paraId="7ADE6818" w14:textId="77777777" w:rsidR="004C1469" w:rsidRPr="00426393" w:rsidRDefault="004C1469" w:rsidP="0032241C">
            <w:pPr>
              <w:pStyle w:val="afffffffff9"/>
            </w:pPr>
            <w:r w:rsidRPr="00426393">
              <w:t>洪水调蓄实物量</w:t>
            </w:r>
          </w:p>
        </w:tc>
      </w:tr>
      <w:tr w:rsidR="004C1469" w:rsidRPr="00426393" w14:paraId="61673EA6" w14:textId="77777777" w:rsidTr="0032241C">
        <w:trPr>
          <w:jc w:val="center"/>
        </w:trPr>
        <w:tc>
          <w:tcPr>
            <w:tcW w:w="1972" w:type="dxa"/>
            <w:shd w:val="clear" w:color="auto" w:fill="auto"/>
            <w:vAlign w:val="center"/>
          </w:tcPr>
          <w:p w14:paraId="27B0EC31" w14:textId="77777777" w:rsidR="004C1469" w:rsidRPr="00426393" w:rsidRDefault="004C1469" w:rsidP="0032241C">
            <w:pPr>
              <w:pStyle w:val="afffffffff9"/>
            </w:pPr>
            <w:r w:rsidRPr="00426393">
              <w:t>湖泊换水次数</w:t>
            </w:r>
          </w:p>
        </w:tc>
        <w:tc>
          <w:tcPr>
            <w:tcW w:w="995" w:type="dxa"/>
            <w:shd w:val="clear" w:color="auto" w:fill="auto"/>
            <w:vAlign w:val="center"/>
          </w:tcPr>
          <w:p w14:paraId="4961EE50" w14:textId="77777777" w:rsidR="004C1469" w:rsidRPr="00426393" w:rsidRDefault="004C1469" w:rsidP="0032241C">
            <w:pPr>
              <w:pStyle w:val="afffffffff9"/>
            </w:pPr>
            <w:r w:rsidRPr="00426393">
              <w:t>表格数据</w:t>
            </w:r>
          </w:p>
        </w:tc>
        <w:tc>
          <w:tcPr>
            <w:tcW w:w="1559" w:type="dxa"/>
            <w:shd w:val="clear" w:color="auto" w:fill="auto"/>
            <w:vAlign w:val="center"/>
          </w:tcPr>
          <w:p w14:paraId="4D005D16" w14:textId="77777777" w:rsidR="004C1469" w:rsidRPr="00426393" w:rsidRDefault="004C1469" w:rsidP="0032241C">
            <w:pPr>
              <w:pStyle w:val="afffffffff9"/>
            </w:pPr>
            <w:r w:rsidRPr="00426393">
              <w:t>m</w:t>
            </w:r>
            <w:r w:rsidRPr="00426393">
              <w:rPr>
                <w:vertAlign w:val="superscript"/>
              </w:rPr>
              <w:t>3</w:t>
            </w:r>
          </w:p>
        </w:tc>
        <w:tc>
          <w:tcPr>
            <w:tcW w:w="3365" w:type="dxa"/>
            <w:shd w:val="clear" w:color="auto" w:fill="auto"/>
            <w:vAlign w:val="center"/>
          </w:tcPr>
          <w:p w14:paraId="21FFEFA8" w14:textId="77777777" w:rsidR="004C1469" w:rsidRPr="00426393" w:rsidRDefault="004C1469" w:rsidP="0032241C">
            <w:pPr>
              <w:pStyle w:val="afffffffff9"/>
            </w:pPr>
            <w:r w:rsidRPr="00426393">
              <w:t>核算区域各湖泊年换水次数</w:t>
            </w:r>
          </w:p>
        </w:tc>
        <w:tc>
          <w:tcPr>
            <w:tcW w:w="1974" w:type="dxa"/>
            <w:shd w:val="clear" w:color="auto" w:fill="auto"/>
            <w:vAlign w:val="center"/>
          </w:tcPr>
          <w:p w14:paraId="7299D1A0" w14:textId="77777777" w:rsidR="004C1469" w:rsidRPr="00426393" w:rsidRDefault="004C1469" w:rsidP="0032241C">
            <w:pPr>
              <w:pStyle w:val="afffffffff9"/>
            </w:pPr>
            <w:r w:rsidRPr="00426393">
              <w:t>水利部门</w:t>
            </w:r>
          </w:p>
        </w:tc>
        <w:tc>
          <w:tcPr>
            <w:tcW w:w="1974" w:type="dxa"/>
            <w:shd w:val="clear" w:color="auto" w:fill="auto"/>
            <w:vAlign w:val="center"/>
          </w:tcPr>
          <w:p w14:paraId="120BDFEA" w14:textId="77777777" w:rsidR="004C1469" w:rsidRPr="00426393" w:rsidRDefault="004C1469" w:rsidP="0032241C">
            <w:pPr>
              <w:pStyle w:val="afffffffff9"/>
            </w:pPr>
            <w:r w:rsidRPr="00426393">
              <w:t>长期数据</w:t>
            </w:r>
          </w:p>
        </w:tc>
        <w:tc>
          <w:tcPr>
            <w:tcW w:w="1974" w:type="dxa"/>
            <w:shd w:val="clear" w:color="auto" w:fill="auto"/>
            <w:vAlign w:val="center"/>
          </w:tcPr>
          <w:p w14:paraId="6C99BFFD" w14:textId="77777777" w:rsidR="004C1469" w:rsidRPr="00426393" w:rsidRDefault="004C1469" w:rsidP="0032241C">
            <w:pPr>
              <w:pStyle w:val="afffffffff9"/>
            </w:pPr>
            <w:r w:rsidRPr="00426393">
              <w:t>洪水调蓄实物量</w:t>
            </w:r>
          </w:p>
        </w:tc>
      </w:tr>
      <w:tr w:rsidR="004C1469" w:rsidRPr="00426393" w14:paraId="633DD687" w14:textId="77777777" w:rsidTr="0032241C">
        <w:trPr>
          <w:jc w:val="center"/>
        </w:trPr>
        <w:tc>
          <w:tcPr>
            <w:tcW w:w="1972" w:type="dxa"/>
            <w:shd w:val="clear" w:color="auto" w:fill="auto"/>
            <w:vAlign w:val="center"/>
          </w:tcPr>
          <w:p w14:paraId="50DB5C51" w14:textId="77777777" w:rsidR="004C1469" w:rsidRPr="00426393" w:rsidRDefault="004C1469" w:rsidP="0032241C">
            <w:pPr>
              <w:pStyle w:val="afffffffff9"/>
            </w:pPr>
            <w:r w:rsidRPr="00426393">
              <w:t>沼泽土壤蓄水深度</w:t>
            </w:r>
          </w:p>
        </w:tc>
        <w:tc>
          <w:tcPr>
            <w:tcW w:w="995" w:type="dxa"/>
            <w:shd w:val="clear" w:color="auto" w:fill="auto"/>
            <w:vAlign w:val="center"/>
          </w:tcPr>
          <w:p w14:paraId="0A716C7E" w14:textId="77777777" w:rsidR="004C1469" w:rsidRPr="00426393" w:rsidRDefault="004C1469" w:rsidP="0032241C">
            <w:pPr>
              <w:pStyle w:val="afffffffff9"/>
            </w:pPr>
            <w:r w:rsidRPr="00426393">
              <w:t>文本数据</w:t>
            </w:r>
          </w:p>
        </w:tc>
        <w:tc>
          <w:tcPr>
            <w:tcW w:w="1559" w:type="dxa"/>
            <w:shd w:val="clear" w:color="auto" w:fill="auto"/>
            <w:vAlign w:val="center"/>
          </w:tcPr>
          <w:p w14:paraId="3C5BC1D1" w14:textId="77777777" w:rsidR="004C1469" w:rsidRPr="00426393" w:rsidRDefault="004C1469" w:rsidP="0032241C">
            <w:pPr>
              <w:pStyle w:val="afffffffff9"/>
            </w:pPr>
            <w:r w:rsidRPr="00426393">
              <w:t>m</w:t>
            </w:r>
          </w:p>
        </w:tc>
        <w:tc>
          <w:tcPr>
            <w:tcW w:w="3365" w:type="dxa"/>
            <w:shd w:val="clear" w:color="auto" w:fill="auto"/>
            <w:vAlign w:val="center"/>
          </w:tcPr>
          <w:p w14:paraId="27273091" w14:textId="77777777" w:rsidR="004C1469" w:rsidRPr="00426393" w:rsidRDefault="004C1469" w:rsidP="0032241C">
            <w:pPr>
              <w:pStyle w:val="afffffffff9"/>
            </w:pPr>
            <w:r w:rsidRPr="00426393">
              <w:t>核算区域沼泽土壤蓄水深度</w:t>
            </w:r>
          </w:p>
        </w:tc>
        <w:tc>
          <w:tcPr>
            <w:tcW w:w="1974" w:type="dxa"/>
            <w:shd w:val="clear" w:color="auto" w:fill="auto"/>
            <w:vAlign w:val="center"/>
          </w:tcPr>
          <w:p w14:paraId="257EE2A6" w14:textId="77777777" w:rsidR="004C1469" w:rsidRPr="00426393" w:rsidRDefault="004C1469" w:rsidP="0032241C">
            <w:pPr>
              <w:pStyle w:val="afffffffff9"/>
            </w:pPr>
            <w:r w:rsidRPr="00426393">
              <w:t>水利部门或实地调查</w:t>
            </w:r>
          </w:p>
        </w:tc>
        <w:tc>
          <w:tcPr>
            <w:tcW w:w="1974" w:type="dxa"/>
            <w:shd w:val="clear" w:color="auto" w:fill="auto"/>
            <w:vAlign w:val="center"/>
          </w:tcPr>
          <w:p w14:paraId="0FC9C815" w14:textId="77777777" w:rsidR="004C1469" w:rsidRPr="00426393" w:rsidRDefault="004C1469" w:rsidP="0032241C">
            <w:pPr>
              <w:pStyle w:val="afffffffff9"/>
            </w:pPr>
            <w:r w:rsidRPr="00426393">
              <w:t>长期数据</w:t>
            </w:r>
          </w:p>
        </w:tc>
        <w:tc>
          <w:tcPr>
            <w:tcW w:w="1974" w:type="dxa"/>
            <w:shd w:val="clear" w:color="auto" w:fill="auto"/>
            <w:vAlign w:val="center"/>
          </w:tcPr>
          <w:p w14:paraId="4B0D95EF" w14:textId="77777777" w:rsidR="004C1469" w:rsidRPr="00426393" w:rsidRDefault="004C1469" w:rsidP="0032241C">
            <w:pPr>
              <w:pStyle w:val="afffffffff9"/>
            </w:pPr>
            <w:r w:rsidRPr="00426393">
              <w:t>洪水调蓄实物量</w:t>
            </w:r>
          </w:p>
        </w:tc>
      </w:tr>
      <w:tr w:rsidR="004C1469" w:rsidRPr="00426393" w14:paraId="1ABDDCEB" w14:textId="77777777" w:rsidTr="0032241C">
        <w:trPr>
          <w:jc w:val="center"/>
        </w:trPr>
        <w:tc>
          <w:tcPr>
            <w:tcW w:w="1972" w:type="dxa"/>
            <w:shd w:val="clear" w:color="auto" w:fill="auto"/>
            <w:vAlign w:val="center"/>
          </w:tcPr>
          <w:p w14:paraId="565BD7AD" w14:textId="77777777" w:rsidR="004C1469" w:rsidRPr="00426393" w:rsidRDefault="004C1469" w:rsidP="0032241C">
            <w:pPr>
              <w:pStyle w:val="afffffffff9"/>
            </w:pPr>
            <w:r w:rsidRPr="00426393">
              <w:t>沼泽土壤含水量率</w:t>
            </w:r>
          </w:p>
        </w:tc>
        <w:tc>
          <w:tcPr>
            <w:tcW w:w="995" w:type="dxa"/>
            <w:shd w:val="clear" w:color="auto" w:fill="auto"/>
            <w:vAlign w:val="center"/>
          </w:tcPr>
          <w:p w14:paraId="1C6DF180" w14:textId="77777777" w:rsidR="004C1469" w:rsidRPr="00426393" w:rsidRDefault="004C1469" w:rsidP="0032241C">
            <w:pPr>
              <w:pStyle w:val="afffffffff9"/>
            </w:pPr>
            <w:r w:rsidRPr="00426393">
              <w:t>表格数据</w:t>
            </w:r>
          </w:p>
        </w:tc>
        <w:tc>
          <w:tcPr>
            <w:tcW w:w="1559" w:type="dxa"/>
            <w:shd w:val="clear" w:color="auto" w:fill="auto"/>
            <w:vAlign w:val="center"/>
          </w:tcPr>
          <w:p w14:paraId="40D67352" w14:textId="77777777" w:rsidR="004C1469" w:rsidRPr="00426393" w:rsidRDefault="004C1469" w:rsidP="0032241C">
            <w:pPr>
              <w:pStyle w:val="afffffffff9"/>
            </w:pPr>
            <w:r w:rsidRPr="00426393">
              <w:t>%</w:t>
            </w:r>
          </w:p>
        </w:tc>
        <w:tc>
          <w:tcPr>
            <w:tcW w:w="3365" w:type="dxa"/>
            <w:shd w:val="clear" w:color="auto" w:fill="auto"/>
            <w:vAlign w:val="center"/>
          </w:tcPr>
          <w:p w14:paraId="7E12F6FD" w14:textId="77777777" w:rsidR="004C1469" w:rsidRPr="00426393" w:rsidRDefault="004C1469" w:rsidP="0032241C">
            <w:pPr>
              <w:pStyle w:val="afffffffff9"/>
            </w:pPr>
            <w:r w:rsidRPr="00426393">
              <w:t>核算区域汛期前后沼泽土壤含水率</w:t>
            </w:r>
          </w:p>
        </w:tc>
        <w:tc>
          <w:tcPr>
            <w:tcW w:w="1974" w:type="dxa"/>
            <w:shd w:val="clear" w:color="auto" w:fill="auto"/>
            <w:vAlign w:val="center"/>
          </w:tcPr>
          <w:p w14:paraId="389A3ED2" w14:textId="77777777" w:rsidR="004C1469" w:rsidRPr="00426393" w:rsidRDefault="004C1469" w:rsidP="0032241C">
            <w:pPr>
              <w:pStyle w:val="afffffffff9"/>
            </w:pPr>
            <w:r w:rsidRPr="00426393">
              <w:t>水利部门或实地调查</w:t>
            </w:r>
          </w:p>
        </w:tc>
        <w:tc>
          <w:tcPr>
            <w:tcW w:w="1974" w:type="dxa"/>
            <w:shd w:val="clear" w:color="auto" w:fill="auto"/>
            <w:vAlign w:val="center"/>
          </w:tcPr>
          <w:p w14:paraId="1068E252" w14:textId="77777777" w:rsidR="004C1469" w:rsidRPr="00426393" w:rsidRDefault="004C1469" w:rsidP="0032241C">
            <w:pPr>
              <w:pStyle w:val="afffffffff9"/>
            </w:pPr>
            <w:r w:rsidRPr="00426393">
              <w:t>长期数据</w:t>
            </w:r>
          </w:p>
        </w:tc>
        <w:tc>
          <w:tcPr>
            <w:tcW w:w="1974" w:type="dxa"/>
            <w:shd w:val="clear" w:color="auto" w:fill="auto"/>
            <w:vAlign w:val="center"/>
          </w:tcPr>
          <w:p w14:paraId="22BF2A13" w14:textId="77777777" w:rsidR="004C1469" w:rsidRPr="00426393" w:rsidRDefault="004C1469" w:rsidP="0032241C">
            <w:pPr>
              <w:pStyle w:val="afffffffff9"/>
            </w:pPr>
            <w:r w:rsidRPr="00426393">
              <w:t>洪水调蓄实物量</w:t>
            </w:r>
          </w:p>
        </w:tc>
      </w:tr>
      <w:tr w:rsidR="004C1469" w:rsidRPr="00426393" w14:paraId="3F11AD8E" w14:textId="77777777" w:rsidTr="0032241C">
        <w:trPr>
          <w:jc w:val="center"/>
        </w:trPr>
        <w:tc>
          <w:tcPr>
            <w:tcW w:w="1972" w:type="dxa"/>
            <w:shd w:val="clear" w:color="auto" w:fill="auto"/>
            <w:vAlign w:val="center"/>
          </w:tcPr>
          <w:p w14:paraId="00D0D7D3" w14:textId="77777777" w:rsidR="004C1469" w:rsidRPr="00426393" w:rsidRDefault="004C1469" w:rsidP="0032241C">
            <w:pPr>
              <w:pStyle w:val="afffffffff9"/>
            </w:pPr>
            <w:r w:rsidRPr="00426393">
              <w:t>沼泽湿地地标滞</w:t>
            </w:r>
            <w:proofErr w:type="gramStart"/>
            <w:r w:rsidRPr="00426393">
              <w:t>水高度</w:t>
            </w:r>
            <w:proofErr w:type="gramEnd"/>
          </w:p>
        </w:tc>
        <w:tc>
          <w:tcPr>
            <w:tcW w:w="995" w:type="dxa"/>
            <w:shd w:val="clear" w:color="auto" w:fill="auto"/>
            <w:vAlign w:val="center"/>
          </w:tcPr>
          <w:p w14:paraId="66F472D2" w14:textId="77777777" w:rsidR="004C1469" w:rsidRPr="00426393" w:rsidRDefault="004C1469" w:rsidP="0032241C">
            <w:pPr>
              <w:pStyle w:val="afffffffff9"/>
            </w:pPr>
            <w:r w:rsidRPr="00426393">
              <w:t>表格数据</w:t>
            </w:r>
          </w:p>
        </w:tc>
        <w:tc>
          <w:tcPr>
            <w:tcW w:w="1559" w:type="dxa"/>
            <w:shd w:val="clear" w:color="auto" w:fill="auto"/>
            <w:vAlign w:val="center"/>
          </w:tcPr>
          <w:p w14:paraId="4AE5D2D5" w14:textId="77777777" w:rsidR="004C1469" w:rsidRPr="00426393" w:rsidRDefault="004C1469" w:rsidP="0032241C">
            <w:pPr>
              <w:pStyle w:val="afffffffff9"/>
            </w:pPr>
            <w:r w:rsidRPr="00426393">
              <w:t>m</w:t>
            </w:r>
          </w:p>
        </w:tc>
        <w:tc>
          <w:tcPr>
            <w:tcW w:w="3365" w:type="dxa"/>
            <w:shd w:val="clear" w:color="auto" w:fill="auto"/>
            <w:vAlign w:val="center"/>
          </w:tcPr>
          <w:p w14:paraId="6DD613F0" w14:textId="77777777" w:rsidR="004C1469" w:rsidRPr="00426393" w:rsidRDefault="004C1469" w:rsidP="0032241C">
            <w:pPr>
              <w:pStyle w:val="afffffffff9"/>
            </w:pPr>
            <w:r w:rsidRPr="00426393">
              <w:t>核算区域沼泽湿地地标滞</w:t>
            </w:r>
            <w:proofErr w:type="gramStart"/>
            <w:r w:rsidRPr="00426393">
              <w:t>水高度</w:t>
            </w:r>
            <w:proofErr w:type="gramEnd"/>
          </w:p>
        </w:tc>
        <w:tc>
          <w:tcPr>
            <w:tcW w:w="1974" w:type="dxa"/>
            <w:shd w:val="clear" w:color="auto" w:fill="auto"/>
            <w:vAlign w:val="center"/>
          </w:tcPr>
          <w:p w14:paraId="48C7C0DE" w14:textId="77777777" w:rsidR="004C1469" w:rsidRPr="00426393" w:rsidRDefault="004C1469" w:rsidP="0032241C">
            <w:pPr>
              <w:pStyle w:val="afffffffff9"/>
            </w:pPr>
            <w:r w:rsidRPr="00426393">
              <w:t>水利部门或实地调查</w:t>
            </w:r>
          </w:p>
        </w:tc>
        <w:tc>
          <w:tcPr>
            <w:tcW w:w="1974" w:type="dxa"/>
            <w:shd w:val="clear" w:color="auto" w:fill="auto"/>
            <w:vAlign w:val="center"/>
          </w:tcPr>
          <w:p w14:paraId="323EE708" w14:textId="77777777" w:rsidR="004C1469" w:rsidRPr="00426393" w:rsidRDefault="004C1469" w:rsidP="0032241C">
            <w:pPr>
              <w:pStyle w:val="afffffffff9"/>
            </w:pPr>
            <w:r w:rsidRPr="00426393">
              <w:t>长期数据</w:t>
            </w:r>
          </w:p>
        </w:tc>
        <w:tc>
          <w:tcPr>
            <w:tcW w:w="1974" w:type="dxa"/>
            <w:shd w:val="clear" w:color="auto" w:fill="auto"/>
            <w:vAlign w:val="center"/>
          </w:tcPr>
          <w:p w14:paraId="3231E457" w14:textId="77777777" w:rsidR="004C1469" w:rsidRPr="00426393" w:rsidRDefault="004C1469" w:rsidP="0032241C">
            <w:pPr>
              <w:pStyle w:val="afffffffff9"/>
            </w:pPr>
            <w:r w:rsidRPr="00426393">
              <w:t>洪水调蓄实物量</w:t>
            </w:r>
          </w:p>
        </w:tc>
      </w:tr>
      <w:tr w:rsidR="004C1469" w:rsidRPr="00426393" w14:paraId="0FB2D5CF" w14:textId="77777777" w:rsidTr="0032241C">
        <w:trPr>
          <w:jc w:val="center"/>
        </w:trPr>
        <w:tc>
          <w:tcPr>
            <w:tcW w:w="1972" w:type="dxa"/>
            <w:shd w:val="clear" w:color="auto" w:fill="auto"/>
            <w:vAlign w:val="center"/>
          </w:tcPr>
          <w:p w14:paraId="243BF329" w14:textId="77777777" w:rsidR="004C1469" w:rsidRPr="00426393" w:rsidRDefault="004C1469" w:rsidP="0032241C">
            <w:pPr>
              <w:pStyle w:val="afffffffff9"/>
            </w:pPr>
            <w:r w:rsidRPr="00426393">
              <w:t>秸秆还田的农田面积</w:t>
            </w:r>
          </w:p>
        </w:tc>
        <w:tc>
          <w:tcPr>
            <w:tcW w:w="995" w:type="dxa"/>
            <w:shd w:val="clear" w:color="auto" w:fill="auto"/>
            <w:vAlign w:val="center"/>
          </w:tcPr>
          <w:p w14:paraId="2AEC25D1" w14:textId="77777777" w:rsidR="004C1469" w:rsidRPr="00426393" w:rsidRDefault="004C1469" w:rsidP="0032241C">
            <w:pPr>
              <w:pStyle w:val="afffffffff9"/>
            </w:pPr>
            <w:r w:rsidRPr="00426393">
              <w:t>文本数据</w:t>
            </w:r>
          </w:p>
        </w:tc>
        <w:tc>
          <w:tcPr>
            <w:tcW w:w="1559" w:type="dxa"/>
            <w:shd w:val="clear" w:color="auto" w:fill="auto"/>
            <w:vAlign w:val="center"/>
          </w:tcPr>
          <w:p w14:paraId="40738610" w14:textId="77777777" w:rsidR="004C1469" w:rsidRPr="00426393" w:rsidRDefault="004C1469" w:rsidP="0032241C">
            <w:pPr>
              <w:pStyle w:val="afffffffff9"/>
            </w:pPr>
            <w:r w:rsidRPr="00426393">
              <w:t>ha</w:t>
            </w:r>
            <w:r w:rsidRPr="00426393">
              <w:rPr>
                <w:vertAlign w:val="superscript"/>
              </w:rPr>
              <w:t>2</w:t>
            </w:r>
          </w:p>
        </w:tc>
        <w:tc>
          <w:tcPr>
            <w:tcW w:w="3365" w:type="dxa"/>
            <w:shd w:val="clear" w:color="auto" w:fill="auto"/>
            <w:vAlign w:val="center"/>
          </w:tcPr>
          <w:p w14:paraId="2AEAE410" w14:textId="77777777" w:rsidR="004C1469" w:rsidRPr="00426393" w:rsidRDefault="004C1469" w:rsidP="0032241C">
            <w:pPr>
              <w:pStyle w:val="afffffffff9"/>
            </w:pPr>
            <w:r w:rsidRPr="00426393">
              <w:t>核算区域秸秆还田的农田面积</w:t>
            </w:r>
          </w:p>
        </w:tc>
        <w:tc>
          <w:tcPr>
            <w:tcW w:w="1974" w:type="dxa"/>
            <w:shd w:val="clear" w:color="auto" w:fill="auto"/>
            <w:vAlign w:val="center"/>
          </w:tcPr>
          <w:p w14:paraId="103C01E6" w14:textId="77777777" w:rsidR="004C1469" w:rsidRPr="00426393" w:rsidRDefault="004C1469" w:rsidP="0032241C">
            <w:pPr>
              <w:pStyle w:val="afffffffff9"/>
            </w:pPr>
            <w:r w:rsidRPr="00426393">
              <w:t>农业部门</w:t>
            </w:r>
          </w:p>
        </w:tc>
        <w:tc>
          <w:tcPr>
            <w:tcW w:w="1974" w:type="dxa"/>
            <w:shd w:val="clear" w:color="auto" w:fill="auto"/>
            <w:vAlign w:val="center"/>
          </w:tcPr>
          <w:p w14:paraId="69217DFD" w14:textId="77777777" w:rsidR="004C1469" w:rsidRPr="00426393" w:rsidRDefault="004C1469" w:rsidP="0032241C">
            <w:pPr>
              <w:pStyle w:val="afffffffff9"/>
            </w:pPr>
            <w:r w:rsidRPr="00426393">
              <w:t>当年数据</w:t>
            </w:r>
          </w:p>
        </w:tc>
        <w:tc>
          <w:tcPr>
            <w:tcW w:w="1974" w:type="dxa"/>
            <w:shd w:val="clear" w:color="auto" w:fill="auto"/>
            <w:vAlign w:val="center"/>
          </w:tcPr>
          <w:p w14:paraId="44EB3DE8" w14:textId="77777777" w:rsidR="004C1469" w:rsidRPr="00426393" w:rsidRDefault="004C1469" w:rsidP="0032241C">
            <w:pPr>
              <w:pStyle w:val="afffffffff9"/>
            </w:pPr>
            <w:proofErr w:type="gramStart"/>
            <w:r w:rsidRPr="00426393">
              <w:t>固碳服务</w:t>
            </w:r>
            <w:proofErr w:type="gramEnd"/>
            <w:r w:rsidRPr="00426393">
              <w:t>实物量</w:t>
            </w:r>
          </w:p>
        </w:tc>
      </w:tr>
      <w:tr w:rsidR="004C1469" w:rsidRPr="00426393" w14:paraId="4763174B" w14:textId="77777777" w:rsidTr="0032241C">
        <w:trPr>
          <w:jc w:val="center"/>
        </w:trPr>
        <w:tc>
          <w:tcPr>
            <w:tcW w:w="1972" w:type="dxa"/>
            <w:shd w:val="clear" w:color="auto" w:fill="auto"/>
            <w:vAlign w:val="center"/>
          </w:tcPr>
          <w:p w14:paraId="5AC12896" w14:textId="77777777" w:rsidR="004C1469" w:rsidRPr="00426393" w:rsidRDefault="004C1469" w:rsidP="0032241C">
            <w:pPr>
              <w:pStyle w:val="afffffffff9"/>
            </w:pPr>
            <w:proofErr w:type="gramStart"/>
            <w:r w:rsidRPr="00426393">
              <w:t>固碳速率</w:t>
            </w:r>
            <w:proofErr w:type="gramEnd"/>
          </w:p>
        </w:tc>
        <w:tc>
          <w:tcPr>
            <w:tcW w:w="995" w:type="dxa"/>
            <w:shd w:val="clear" w:color="auto" w:fill="auto"/>
            <w:vAlign w:val="center"/>
          </w:tcPr>
          <w:p w14:paraId="3F3ED9C9" w14:textId="77777777" w:rsidR="004C1469" w:rsidRPr="00426393" w:rsidRDefault="004C1469" w:rsidP="0032241C">
            <w:pPr>
              <w:pStyle w:val="afffffffff9"/>
            </w:pPr>
            <w:r w:rsidRPr="00426393">
              <w:t>表格数据</w:t>
            </w:r>
          </w:p>
        </w:tc>
        <w:tc>
          <w:tcPr>
            <w:tcW w:w="1559" w:type="dxa"/>
            <w:shd w:val="clear" w:color="auto" w:fill="auto"/>
            <w:vAlign w:val="center"/>
          </w:tcPr>
          <w:p w14:paraId="6935BEF2" w14:textId="77777777" w:rsidR="004C1469" w:rsidRPr="00426393" w:rsidRDefault="004C1469" w:rsidP="0032241C">
            <w:pPr>
              <w:pStyle w:val="afffffffff9"/>
            </w:pPr>
            <w:proofErr w:type="spellStart"/>
            <w:r w:rsidRPr="00426393">
              <w:t>tC</w:t>
            </w:r>
            <w:proofErr w:type="spellEnd"/>
            <w:r w:rsidRPr="00426393">
              <w:t>/(hm</w:t>
            </w:r>
            <w:r w:rsidRPr="00426393">
              <w:rPr>
                <w:vertAlign w:val="superscript"/>
              </w:rPr>
              <w:t>2</w:t>
            </w:r>
            <w:r w:rsidRPr="00426393">
              <w:t>·a)</w:t>
            </w:r>
          </w:p>
        </w:tc>
        <w:tc>
          <w:tcPr>
            <w:tcW w:w="3365" w:type="dxa"/>
            <w:shd w:val="clear" w:color="auto" w:fill="auto"/>
            <w:vAlign w:val="center"/>
          </w:tcPr>
          <w:p w14:paraId="4DEB3C54" w14:textId="77777777" w:rsidR="004C1469" w:rsidRPr="00426393" w:rsidRDefault="004C1469" w:rsidP="0032241C">
            <w:pPr>
              <w:pStyle w:val="afffffffff9"/>
            </w:pPr>
            <w:r w:rsidRPr="00426393">
              <w:t>核算区域各类</w:t>
            </w:r>
            <w:proofErr w:type="gramStart"/>
            <w:r w:rsidRPr="00426393">
              <w:t>生态系统固碳速率</w:t>
            </w:r>
            <w:proofErr w:type="gramEnd"/>
          </w:p>
        </w:tc>
        <w:tc>
          <w:tcPr>
            <w:tcW w:w="1974" w:type="dxa"/>
            <w:shd w:val="clear" w:color="auto" w:fill="auto"/>
            <w:vAlign w:val="center"/>
          </w:tcPr>
          <w:p w14:paraId="54764A5E" w14:textId="77777777" w:rsidR="004C1469" w:rsidRPr="00426393" w:rsidRDefault="004C1469" w:rsidP="0032241C">
            <w:pPr>
              <w:pStyle w:val="afffffffff9"/>
            </w:pPr>
            <w:r w:rsidRPr="00426393">
              <w:t>林业部门或实地调查</w:t>
            </w:r>
          </w:p>
        </w:tc>
        <w:tc>
          <w:tcPr>
            <w:tcW w:w="1974" w:type="dxa"/>
            <w:shd w:val="clear" w:color="auto" w:fill="auto"/>
            <w:vAlign w:val="center"/>
          </w:tcPr>
          <w:p w14:paraId="590FC88C" w14:textId="77777777" w:rsidR="004C1469" w:rsidRPr="00426393" w:rsidRDefault="004C1469" w:rsidP="0032241C">
            <w:pPr>
              <w:pStyle w:val="afffffffff9"/>
            </w:pPr>
            <w:r w:rsidRPr="00426393">
              <w:t>长期数据</w:t>
            </w:r>
          </w:p>
        </w:tc>
        <w:tc>
          <w:tcPr>
            <w:tcW w:w="1974" w:type="dxa"/>
            <w:shd w:val="clear" w:color="auto" w:fill="auto"/>
            <w:vAlign w:val="center"/>
          </w:tcPr>
          <w:p w14:paraId="4D8D78E0" w14:textId="77777777" w:rsidR="004C1469" w:rsidRPr="00426393" w:rsidRDefault="004C1469" w:rsidP="0032241C">
            <w:pPr>
              <w:pStyle w:val="afffffffff9"/>
            </w:pPr>
            <w:proofErr w:type="gramStart"/>
            <w:r w:rsidRPr="00426393">
              <w:t>固碳服务</w:t>
            </w:r>
            <w:proofErr w:type="gramEnd"/>
            <w:r w:rsidRPr="00426393">
              <w:t>实物量</w:t>
            </w:r>
          </w:p>
        </w:tc>
      </w:tr>
      <w:tr w:rsidR="004C1469" w:rsidRPr="00426393" w14:paraId="2665C3D6" w14:textId="77777777" w:rsidTr="0032241C">
        <w:trPr>
          <w:jc w:val="center"/>
        </w:trPr>
        <w:tc>
          <w:tcPr>
            <w:tcW w:w="1972" w:type="dxa"/>
            <w:shd w:val="clear" w:color="auto" w:fill="auto"/>
            <w:vAlign w:val="center"/>
          </w:tcPr>
          <w:p w14:paraId="3F8183FE" w14:textId="77777777" w:rsidR="004C1469" w:rsidRPr="00426393" w:rsidRDefault="004C1469" w:rsidP="0032241C">
            <w:pPr>
              <w:pStyle w:val="afffffffff9"/>
            </w:pPr>
            <w:r w:rsidRPr="00426393">
              <w:t>化肥施用量</w:t>
            </w:r>
          </w:p>
        </w:tc>
        <w:tc>
          <w:tcPr>
            <w:tcW w:w="995" w:type="dxa"/>
            <w:shd w:val="clear" w:color="auto" w:fill="auto"/>
            <w:vAlign w:val="center"/>
          </w:tcPr>
          <w:p w14:paraId="66B188C1" w14:textId="77777777" w:rsidR="004C1469" w:rsidRPr="00426393" w:rsidRDefault="004C1469" w:rsidP="0032241C">
            <w:pPr>
              <w:pStyle w:val="afffffffff9"/>
            </w:pPr>
            <w:r w:rsidRPr="00426393">
              <w:t>表格数据</w:t>
            </w:r>
          </w:p>
        </w:tc>
        <w:tc>
          <w:tcPr>
            <w:tcW w:w="1559" w:type="dxa"/>
            <w:shd w:val="clear" w:color="auto" w:fill="auto"/>
            <w:vAlign w:val="center"/>
          </w:tcPr>
          <w:p w14:paraId="43D83A04" w14:textId="77777777" w:rsidR="004C1469" w:rsidRPr="00426393" w:rsidRDefault="004C1469" w:rsidP="0032241C">
            <w:pPr>
              <w:pStyle w:val="afffffffff9"/>
            </w:pPr>
            <w:r w:rsidRPr="00426393">
              <w:t>t/hm</w:t>
            </w:r>
            <w:r w:rsidRPr="00426393">
              <w:rPr>
                <w:vertAlign w:val="superscript"/>
              </w:rPr>
              <w:t>2</w:t>
            </w:r>
          </w:p>
        </w:tc>
        <w:tc>
          <w:tcPr>
            <w:tcW w:w="3365" w:type="dxa"/>
            <w:shd w:val="clear" w:color="auto" w:fill="auto"/>
            <w:vAlign w:val="center"/>
          </w:tcPr>
          <w:p w14:paraId="5936867D" w14:textId="77777777" w:rsidR="004C1469" w:rsidRPr="00426393" w:rsidRDefault="004C1469" w:rsidP="0032241C">
            <w:pPr>
              <w:pStyle w:val="afffffffff9"/>
            </w:pPr>
            <w:r w:rsidRPr="00426393">
              <w:t>核算区域单位面积氮肥和复合肥的施用量</w:t>
            </w:r>
          </w:p>
        </w:tc>
        <w:tc>
          <w:tcPr>
            <w:tcW w:w="1974" w:type="dxa"/>
            <w:shd w:val="clear" w:color="auto" w:fill="auto"/>
            <w:vAlign w:val="center"/>
          </w:tcPr>
          <w:p w14:paraId="1BD25DDA" w14:textId="77777777" w:rsidR="004C1469" w:rsidRPr="00426393" w:rsidRDefault="004C1469" w:rsidP="0032241C">
            <w:pPr>
              <w:pStyle w:val="afffffffff9"/>
            </w:pPr>
            <w:r w:rsidRPr="00426393">
              <w:t>农业部门或统计部门</w:t>
            </w:r>
          </w:p>
        </w:tc>
        <w:tc>
          <w:tcPr>
            <w:tcW w:w="1974" w:type="dxa"/>
            <w:shd w:val="clear" w:color="auto" w:fill="auto"/>
            <w:vAlign w:val="center"/>
          </w:tcPr>
          <w:p w14:paraId="70673202" w14:textId="77777777" w:rsidR="004C1469" w:rsidRPr="00426393" w:rsidRDefault="004C1469" w:rsidP="0032241C">
            <w:pPr>
              <w:pStyle w:val="afffffffff9"/>
            </w:pPr>
            <w:r w:rsidRPr="00426393">
              <w:t>当年数据</w:t>
            </w:r>
          </w:p>
        </w:tc>
        <w:tc>
          <w:tcPr>
            <w:tcW w:w="1974" w:type="dxa"/>
            <w:shd w:val="clear" w:color="auto" w:fill="auto"/>
            <w:vAlign w:val="center"/>
          </w:tcPr>
          <w:p w14:paraId="41F6714F" w14:textId="77777777" w:rsidR="004C1469" w:rsidRPr="00426393" w:rsidRDefault="004C1469" w:rsidP="0032241C">
            <w:pPr>
              <w:pStyle w:val="afffffffff9"/>
            </w:pPr>
            <w:proofErr w:type="gramStart"/>
            <w:r w:rsidRPr="00426393">
              <w:t>固碳服务</w:t>
            </w:r>
            <w:proofErr w:type="gramEnd"/>
            <w:r w:rsidRPr="00426393">
              <w:t>实物量</w:t>
            </w:r>
          </w:p>
        </w:tc>
      </w:tr>
      <w:tr w:rsidR="004C1469" w:rsidRPr="00426393" w14:paraId="61F5A303" w14:textId="77777777" w:rsidTr="0032241C">
        <w:trPr>
          <w:jc w:val="center"/>
        </w:trPr>
        <w:tc>
          <w:tcPr>
            <w:tcW w:w="1972" w:type="dxa"/>
            <w:shd w:val="clear" w:color="auto" w:fill="auto"/>
            <w:vAlign w:val="center"/>
          </w:tcPr>
          <w:p w14:paraId="29169DF1" w14:textId="77777777" w:rsidR="004C1469" w:rsidRPr="00426393" w:rsidRDefault="004C1469" w:rsidP="0032241C">
            <w:pPr>
              <w:pStyle w:val="afffffffff9"/>
            </w:pPr>
            <w:r w:rsidRPr="00426393">
              <w:t>秸秆还田量</w:t>
            </w:r>
          </w:p>
        </w:tc>
        <w:tc>
          <w:tcPr>
            <w:tcW w:w="995" w:type="dxa"/>
            <w:shd w:val="clear" w:color="auto" w:fill="auto"/>
            <w:vAlign w:val="center"/>
          </w:tcPr>
          <w:p w14:paraId="63B5FF0A" w14:textId="77777777" w:rsidR="004C1469" w:rsidRPr="00426393" w:rsidRDefault="004C1469" w:rsidP="0032241C">
            <w:pPr>
              <w:pStyle w:val="afffffffff9"/>
            </w:pPr>
            <w:r w:rsidRPr="00426393">
              <w:t>表格数据</w:t>
            </w:r>
          </w:p>
        </w:tc>
        <w:tc>
          <w:tcPr>
            <w:tcW w:w="1559" w:type="dxa"/>
            <w:shd w:val="clear" w:color="auto" w:fill="auto"/>
            <w:vAlign w:val="center"/>
          </w:tcPr>
          <w:p w14:paraId="58061054" w14:textId="77777777" w:rsidR="004C1469" w:rsidRPr="00426393" w:rsidRDefault="004C1469" w:rsidP="0032241C">
            <w:pPr>
              <w:pStyle w:val="afffffffff9"/>
            </w:pPr>
            <w:r w:rsidRPr="00426393">
              <w:t>t</w:t>
            </w:r>
          </w:p>
        </w:tc>
        <w:tc>
          <w:tcPr>
            <w:tcW w:w="3365" w:type="dxa"/>
            <w:shd w:val="clear" w:color="auto" w:fill="auto"/>
            <w:vAlign w:val="center"/>
          </w:tcPr>
          <w:p w14:paraId="7BAD3D5B" w14:textId="77777777" w:rsidR="004C1469" w:rsidRPr="00426393" w:rsidRDefault="004C1469" w:rsidP="0032241C">
            <w:pPr>
              <w:pStyle w:val="afffffffff9"/>
            </w:pPr>
            <w:r w:rsidRPr="00426393">
              <w:t>核算区域单位耕地面积秸秆还田量</w:t>
            </w:r>
          </w:p>
        </w:tc>
        <w:tc>
          <w:tcPr>
            <w:tcW w:w="1974" w:type="dxa"/>
            <w:shd w:val="clear" w:color="auto" w:fill="auto"/>
            <w:vAlign w:val="center"/>
          </w:tcPr>
          <w:p w14:paraId="4017B9E7" w14:textId="77777777" w:rsidR="004C1469" w:rsidRPr="00426393" w:rsidRDefault="004C1469" w:rsidP="0032241C">
            <w:pPr>
              <w:pStyle w:val="afffffffff9"/>
            </w:pPr>
            <w:r w:rsidRPr="00426393">
              <w:t>农业部门</w:t>
            </w:r>
            <w:proofErr w:type="gramStart"/>
            <w:r w:rsidRPr="00426393">
              <w:t>或发改部门</w:t>
            </w:r>
            <w:proofErr w:type="gramEnd"/>
          </w:p>
        </w:tc>
        <w:tc>
          <w:tcPr>
            <w:tcW w:w="1974" w:type="dxa"/>
            <w:shd w:val="clear" w:color="auto" w:fill="auto"/>
            <w:vAlign w:val="center"/>
          </w:tcPr>
          <w:p w14:paraId="6943B7D8" w14:textId="77777777" w:rsidR="004C1469" w:rsidRPr="00426393" w:rsidRDefault="004C1469" w:rsidP="0032241C">
            <w:pPr>
              <w:pStyle w:val="afffffffff9"/>
            </w:pPr>
            <w:r w:rsidRPr="00426393">
              <w:t>当年数据</w:t>
            </w:r>
          </w:p>
        </w:tc>
        <w:tc>
          <w:tcPr>
            <w:tcW w:w="1974" w:type="dxa"/>
            <w:shd w:val="clear" w:color="auto" w:fill="auto"/>
            <w:vAlign w:val="center"/>
          </w:tcPr>
          <w:p w14:paraId="65F0CD02" w14:textId="77777777" w:rsidR="004C1469" w:rsidRPr="00426393" w:rsidRDefault="004C1469" w:rsidP="0032241C">
            <w:pPr>
              <w:pStyle w:val="afffffffff9"/>
            </w:pPr>
            <w:proofErr w:type="gramStart"/>
            <w:r w:rsidRPr="00426393">
              <w:t>固碳服务</w:t>
            </w:r>
            <w:proofErr w:type="gramEnd"/>
            <w:r w:rsidRPr="00426393">
              <w:t>实物量</w:t>
            </w:r>
          </w:p>
        </w:tc>
      </w:tr>
      <w:tr w:rsidR="004C1469" w:rsidRPr="00426393" w14:paraId="3140C151" w14:textId="77777777" w:rsidTr="0032241C">
        <w:trPr>
          <w:jc w:val="center"/>
        </w:trPr>
        <w:tc>
          <w:tcPr>
            <w:tcW w:w="1972" w:type="dxa"/>
            <w:shd w:val="clear" w:color="auto" w:fill="auto"/>
            <w:vAlign w:val="center"/>
          </w:tcPr>
          <w:p w14:paraId="277B8967" w14:textId="77777777" w:rsidR="004C1469" w:rsidRPr="00426393" w:rsidRDefault="004C1469" w:rsidP="0032241C">
            <w:pPr>
              <w:pStyle w:val="afffffffff9"/>
            </w:pPr>
            <w:r w:rsidRPr="00426393">
              <w:t>工业制氧价格</w:t>
            </w:r>
          </w:p>
        </w:tc>
        <w:tc>
          <w:tcPr>
            <w:tcW w:w="995" w:type="dxa"/>
            <w:shd w:val="clear" w:color="auto" w:fill="auto"/>
            <w:vAlign w:val="center"/>
          </w:tcPr>
          <w:p w14:paraId="4952E9B1" w14:textId="77777777" w:rsidR="004C1469" w:rsidRPr="00426393" w:rsidRDefault="004C1469" w:rsidP="0032241C">
            <w:pPr>
              <w:pStyle w:val="afffffffff9"/>
            </w:pPr>
            <w:r w:rsidRPr="00426393">
              <w:t>文本数据</w:t>
            </w:r>
          </w:p>
        </w:tc>
        <w:tc>
          <w:tcPr>
            <w:tcW w:w="1559" w:type="dxa"/>
            <w:shd w:val="clear" w:color="auto" w:fill="auto"/>
            <w:vAlign w:val="center"/>
          </w:tcPr>
          <w:p w14:paraId="0CDC0AC3" w14:textId="77777777" w:rsidR="004C1469" w:rsidRPr="00426393" w:rsidRDefault="004C1469" w:rsidP="0032241C">
            <w:pPr>
              <w:pStyle w:val="afffffffff9"/>
            </w:pPr>
            <w:r w:rsidRPr="00426393">
              <w:t>元</w:t>
            </w:r>
            <w:r w:rsidRPr="00426393">
              <w:t>/t</w:t>
            </w:r>
          </w:p>
        </w:tc>
        <w:tc>
          <w:tcPr>
            <w:tcW w:w="3365" w:type="dxa"/>
            <w:shd w:val="clear" w:color="auto" w:fill="auto"/>
            <w:vAlign w:val="center"/>
          </w:tcPr>
          <w:p w14:paraId="70959E0C" w14:textId="77777777" w:rsidR="004C1469" w:rsidRPr="00426393" w:rsidRDefault="004C1469" w:rsidP="0032241C">
            <w:pPr>
              <w:pStyle w:val="afffffffff9"/>
            </w:pPr>
            <w:r w:rsidRPr="00426393">
              <w:t>核算年份工业制氧平均价格</w:t>
            </w:r>
          </w:p>
        </w:tc>
        <w:tc>
          <w:tcPr>
            <w:tcW w:w="1974" w:type="dxa"/>
            <w:shd w:val="clear" w:color="auto" w:fill="auto"/>
            <w:vAlign w:val="center"/>
          </w:tcPr>
          <w:p w14:paraId="36DD2FF1" w14:textId="77777777" w:rsidR="004C1469" w:rsidRPr="00426393" w:rsidRDefault="004C1469" w:rsidP="0032241C">
            <w:pPr>
              <w:pStyle w:val="afffffffff9"/>
            </w:pPr>
            <w:r w:rsidRPr="00426393">
              <w:t>调查数据</w:t>
            </w:r>
          </w:p>
        </w:tc>
        <w:tc>
          <w:tcPr>
            <w:tcW w:w="1974" w:type="dxa"/>
            <w:shd w:val="clear" w:color="auto" w:fill="auto"/>
            <w:vAlign w:val="center"/>
          </w:tcPr>
          <w:p w14:paraId="5E84F482" w14:textId="77777777" w:rsidR="004C1469" w:rsidRPr="00426393" w:rsidRDefault="004C1469" w:rsidP="0032241C">
            <w:pPr>
              <w:pStyle w:val="afffffffff9"/>
            </w:pPr>
            <w:r w:rsidRPr="00426393">
              <w:t>当年数据</w:t>
            </w:r>
          </w:p>
        </w:tc>
        <w:tc>
          <w:tcPr>
            <w:tcW w:w="1974" w:type="dxa"/>
            <w:shd w:val="clear" w:color="auto" w:fill="auto"/>
            <w:vAlign w:val="center"/>
          </w:tcPr>
          <w:p w14:paraId="2DA515C4" w14:textId="77777777" w:rsidR="004C1469" w:rsidRPr="00426393" w:rsidRDefault="004C1469" w:rsidP="0032241C">
            <w:pPr>
              <w:pStyle w:val="afffffffff9"/>
            </w:pPr>
            <w:proofErr w:type="gramStart"/>
            <w:r w:rsidRPr="00426393">
              <w:t>释氧服务</w:t>
            </w:r>
            <w:proofErr w:type="gramEnd"/>
            <w:r w:rsidRPr="00426393">
              <w:t>价值量</w:t>
            </w:r>
          </w:p>
        </w:tc>
      </w:tr>
      <w:tr w:rsidR="004C1469" w:rsidRPr="00426393" w14:paraId="5E2C4443" w14:textId="77777777" w:rsidTr="0032241C">
        <w:trPr>
          <w:jc w:val="center"/>
        </w:trPr>
        <w:tc>
          <w:tcPr>
            <w:tcW w:w="1972" w:type="dxa"/>
            <w:shd w:val="clear" w:color="auto" w:fill="auto"/>
            <w:vAlign w:val="center"/>
          </w:tcPr>
          <w:p w14:paraId="1C451459" w14:textId="77777777" w:rsidR="004C1469" w:rsidRPr="00426393" w:rsidRDefault="004C1469" w:rsidP="0032241C">
            <w:pPr>
              <w:pStyle w:val="afffffffff9"/>
            </w:pPr>
            <w:r w:rsidRPr="00426393">
              <w:t>单位面积蒸腾消耗热量</w:t>
            </w:r>
          </w:p>
        </w:tc>
        <w:tc>
          <w:tcPr>
            <w:tcW w:w="995" w:type="dxa"/>
            <w:shd w:val="clear" w:color="auto" w:fill="auto"/>
            <w:vAlign w:val="center"/>
          </w:tcPr>
          <w:p w14:paraId="212A5E98" w14:textId="77777777" w:rsidR="004C1469" w:rsidRPr="00426393" w:rsidRDefault="004C1469" w:rsidP="0032241C">
            <w:pPr>
              <w:pStyle w:val="afffffffff9"/>
            </w:pPr>
            <w:r w:rsidRPr="00426393">
              <w:t>表格数据</w:t>
            </w:r>
          </w:p>
        </w:tc>
        <w:tc>
          <w:tcPr>
            <w:tcW w:w="1559" w:type="dxa"/>
            <w:shd w:val="clear" w:color="auto" w:fill="auto"/>
            <w:vAlign w:val="center"/>
          </w:tcPr>
          <w:p w14:paraId="717BB2E6" w14:textId="77777777" w:rsidR="004C1469" w:rsidRPr="00426393" w:rsidRDefault="004C1469" w:rsidP="0032241C">
            <w:pPr>
              <w:pStyle w:val="afffffffff9"/>
            </w:pPr>
            <w:r w:rsidRPr="00426393">
              <w:t>kJ/</w:t>
            </w:r>
            <w:r w:rsidRPr="00426393">
              <w:t>（</w:t>
            </w:r>
            <w:r w:rsidRPr="00426393">
              <w:t>m</w:t>
            </w:r>
            <w:r w:rsidRPr="00426393">
              <w:rPr>
                <w:vertAlign w:val="superscript"/>
              </w:rPr>
              <w:t>2</w:t>
            </w:r>
            <w:r w:rsidRPr="00426393">
              <w:t>·d</w:t>
            </w:r>
            <w:r w:rsidRPr="00426393">
              <w:t>）</w:t>
            </w:r>
          </w:p>
        </w:tc>
        <w:tc>
          <w:tcPr>
            <w:tcW w:w="3365" w:type="dxa"/>
            <w:shd w:val="clear" w:color="auto" w:fill="auto"/>
            <w:vAlign w:val="center"/>
          </w:tcPr>
          <w:p w14:paraId="318B1EE9" w14:textId="77777777" w:rsidR="004C1469" w:rsidRPr="00426393" w:rsidRDefault="004C1469" w:rsidP="0032241C">
            <w:pPr>
              <w:pStyle w:val="afffffffff9"/>
            </w:pPr>
            <w:r w:rsidRPr="00426393">
              <w:t>可利用</w:t>
            </w:r>
            <w:r w:rsidRPr="00426393">
              <w:t>EOS/MOD16A2 LE</w:t>
            </w:r>
            <w:r w:rsidRPr="00426393">
              <w:t>数据集，计算各类生态系统的单位面积日均潜热通量，或类似气象卫星数据</w:t>
            </w:r>
          </w:p>
        </w:tc>
        <w:tc>
          <w:tcPr>
            <w:tcW w:w="1974" w:type="dxa"/>
            <w:shd w:val="clear" w:color="auto" w:fill="auto"/>
            <w:vAlign w:val="center"/>
          </w:tcPr>
          <w:p w14:paraId="412DA623" w14:textId="77777777" w:rsidR="004C1469" w:rsidRPr="00426393" w:rsidRDefault="004C1469" w:rsidP="0032241C">
            <w:pPr>
              <w:pStyle w:val="afffffffff9"/>
            </w:pPr>
            <w:r w:rsidRPr="00426393">
              <w:t>气象部门或互联网</w:t>
            </w:r>
          </w:p>
        </w:tc>
        <w:tc>
          <w:tcPr>
            <w:tcW w:w="1974" w:type="dxa"/>
            <w:shd w:val="clear" w:color="auto" w:fill="auto"/>
            <w:vAlign w:val="center"/>
          </w:tcPr>
          <w:p w14:paraId="0F4B7039" w14:textId="77777777" w:rsidR="004C1469" w:rsidRPr="00426393" w:rsidRDefault="004C1469" w:rsidP="0032241C">
            <w:pPr>
              <w:pStyle w:val="afffffffff9"/>
            </w:pPr>
            <w:r w:rsidRPr="00426393">
              <w:t>当年逐日数据</w:t>
            </w:r>
          </w:p>
        </w:tc>
        <w:tc>
          <w:tcPr>
            <w:tcW w:w="1974" w:type="dxa"/>
            <w:shd w:val="clear" w:color="auto" w:fill="auto"/>
            <w:vAlign w:val="center"/>
          </w:tcPr>
          <w:p w14:paraId="5C1CF693" w14:textId="77777777" w:rsidR="004C1469" w:rsidRPr="00426393" w:rsidRDefault="004C1469" w:rsidP="0032241C">
            <w:pPr>
              <w:pStyle w:val="afffffffff9"/>
            </w:pPr>
            <w:r w:rsidRPr="00426393">
              <w:t>局部气候调节实物量</w:t>
            </w:r>
          </w:p>
        </w:tc>
      </w:tr>
      <w:tr w:rsidR="004C1469" w:rsidRPr="00426393" w14:paraId="5C18FEDF" w14:textId="77777777" w:rsidTr="0032241C">
        <w:trPr>
          <w:jc w:val="center"/>
        </w:trPr>
        <w:tc>
          <w:tcPr>
            <w:tcW w:w="1972" w:type="dxa"/>
            <w:shd w:val="clear" w:color="auto" w:fill="auto"/>
            <w:vAlign w:val="center"/>
          </w:tcPr>
          <w:p w14:paraId="63439687" w14:textId="77777777" w:rsidR="004C1469" w:rsidRPr="00426393" w:rsidRDefault="004C1469" w:rsidP="0032241C">
            <w:pPr>
              <w:pStyle w:val="afffffffff9"/>
            </w:pPr>
            <w:r w:rsidRPr="00426393">
              <w:t>道路数据</w:t>
            </w:r>
          </w:p>
        </w:tc>
        <w:tc>
          <w:tcPr>
            <w:tcW w:w="995" w:type="dxa"/>
            <w:shd w:val="clear" w:color="auto" w:fill="auto"/>
            <w:vAlign w:val="center"/>
          </w:tcPr>
          <w:p w14:paraId="32F2B13B" w14:textId="77777777" w:rsidR="004C1469" w:rsidRPr="00426393" w:rsidRDefault="004C1469" w:rsidP="0032241C">
            <w:pPr>
              <w:pStyle w:val="afffffffff9"/>
            </w:pPr>
            <w:r w:rsidRPr="00426393">
              <w:t>表格数据</w:t>
            </w:r>
          </w:p>
        </w:tc>
        <w:tc>
          <w:tcPr>
            <w:tcW w:w="1559" w:type="dxa"/>
            <w:shd w:val="clear" w:color="auto" w:fill="auto"/>
            <w:vAlign w:val="center"/>
          </w:tcPr>
          <w:p w14:paraId="2385E566" w14:textId="77777777" w:rsidR="004C1469" w:rsidRPr="00426393" w:rsidRDefault="004C1469" w:rsidP="0032241C">
            <w:pPr>
              <w:pStyle w:val="afffffffff9"/>
            </w:pPr>
            <w:r w:rsidRPr="00426393">
              <w:t>-</w:t>
            </w:r>
          </w:p>
        </w:tc>
        <w:tc>
          <w:tcPr>
            <w:tcW w:w="3365" w:type="dxa"/>
            <w:shd w:val="clear" w:color="auto" w:fill="auto"/>
            <w:vAlign w:val="center"/>
          </w:tcPr>
          <w:p w14:paraId="62BE4009" w14:textId="77777777" w:rsidR="004C1469" w:rsidRPr="00426393" w:rsidRDefault="004C1469" w:rsidP="0032241C">
            <w:pPr>
              <w:pStyle w:val="afffffffff9"/>
            </w:pPr>
            <w:r w:rsidRPr="00426393">
              <w:t>建成区范围内道路分布图，需包含车道数、绿化带宽带等属性数据</w:t>
            </w:r>
          </w:p>
        </w:tc>
        <w:tc>
          <w:tcPr>
            <w:tcW w:w="1974" w:type="dxa"/>
            <w:shd w:val="clear" w:color="auto" w:fill="auto"/>
            <w:vAlign w:val="center"/>
          </w:tcPr>
          <w:p w14:paraId="37AB8C23" w14:textId="77777777" w:rsidR="004C1469" w:rsidRPr="00426393" w:rsidRDefault="004C1469" w:rsidP="0032241C">
            <w:pPr>
              <w:pStyle w:val="afffffffff9"/>
            </w:pPr>
            <w:r w:rsidRPr="00426393">
              <w:t>住</w:t>
            </w:r>
            <w:proofErr w:type="gramStart"/>
            <w:r w:rsidRPr="00426393">
              <w:t>建部门</w:t>
            </w:r>
            <w:proofErr w:type="gramEnd"/>
          </w:p>
        </w:tc>
        <w:tc>
          <w:tcPr>
            <w:tcW w:w="1974" w:type="dxa"/>
            <w:shd w:val="clear" w:color="auto" w:fill="auto"/>
            <w:vAlign w:val="center"/>
          </w:tcPr>
          <w:p w14:paraId="4B2BDFA6" w14:textId="77777777" w:rsidR="004C1469" w:rsidRPr="00426393" w:rsidRDefault="004C1469" w:rsidP="0032241C">
            <w:pPr>
              <w:pStyle w:val="afffffffff9"/>
            </w:pPr>
            <w:r w:rsidRPr="00426393">
              <w:t>当年数据</w:t>
            </w:r>
          </w:p>
        </w:tc>
        <w:tc>
          <w:tcPr>
            <w:tcW w:w="1974" w:type="dxa"/>
            <w:shd w:val="clear" w:color="auto" w:fill="auto"/>
            <w:vAlign w:val="center"/>
          </w:tcPr>
          <w:p w14:paraId="6D2FC156" w14:textId="77777777" w:rsidR="004C1469" w:rsidRPr="00426393" w:rsidRDefault="004C1469" w:rsidP="0032241C">
            <w:pPr>
              <w:pStyle w:val="afffffffff9"/>
            </w:pPr>
            <w:r w:rsidRPr="00426393">
              <w:t>噪声消减服务实物量</w:t>
            </w:r>
          </w:p>
        </w:tc>
      </w:tr>
      <w:tr w:rsidR="004C1469" w:rsidRPr="00426393" w14:paraId="7E46BC35" w14:textId="77777777" w:rsidTr="0032241C">
        <w:trPr>
          <w:jc w:val="center"/>
        </w:trPr>
        <w:tc>
          <w:tcPr>
            <w:tcW w:w="1972" w:type="dxa"/>
            <w:shd w:val="clear" w:color="auto" w:fill="auto"/>
            <w:vAlign w:val="center"/>
          </w:tcPr>
          <w:p w14:paraId="45F689F4" w14:textId="77777777" w:rsidR="004C1469" w:rsidRPr="00426393" w:rsidRDefault="004C1469" w:rsidP="0032241C">
            <w:pPr>
              <w:pStyle w:val="afffffffff9"/>
            </w:pPr>
            <w:r w:rsidRPr="00426393">
              <w:t>道路噪声数据</w:t>
            </w:r>
          </w:p>
        </w:tc>
        <w:tc>
          <w:tcPr>
            <w:tcW w:w="995" w:type="dxa"/>
            <w:shd w:val="clear" w:color="auto" w:fill="auto"/>
            <w:vAlign w:val="center"/>
          </w:tcPr>
          <w:p w14:paraId="1E17206C" w14:textId="77777777" w:rsidR="004C1469" w:rsidRPr="00426393" w:rsidRDefault="004C1469" w:rsidP="0032241C">
            <w:pPr>
              <w:pStyle w:val="afffffffff9"/>
            </w:pPr>
            <w:r w:rsidRPr="00426393">
              <w:t>表格数据</w:t>
            </w:r>
          </w:p>
        </w:tc>
        <w:tc>
          <w:tcPr>
            <w:tcW w:w="1559" w:type="dxa"/>
            <w:shd w:val="clear" w:color="auto" w:fill="auto"/>
            <w:vAlign w:val="center"/>
          </w:tcPr>
          <w:p w14:paraId="78438D59" w14:textId="77777777" w:rsidR="004C1469" w:rsidRPr="00426393" w:rsidRDefault="004C1469" w:rsidP="0032241C">
            <w:pPr>
              <w:pStyle w:val="afffffffff9"/>
            </w:pPr>
            <w:r w:rsidRPr="00426393">
              <w:t>dB</w:t>
            </w:r>
          </w:p>
        </w:tc>
        <w:tc>
          <w:tcPr>
            <w:tcW w:w="3365" w:type="dxa"/>
            <w:shd w:val="clear" w:color="auto" w:fill="auto"/>
            <w:vAlign w:val="center"/>
          </w:tcPr>
          <w:p w14:paraId="52927F6D" w14:textId="77777777" w:rsidR="004C1469" w:rsidRPr="00426393" w:rsidRDefault="004C1469" w:rsidP="0032241C">
            <w:pPr>
              <w:pStyle w:val="afffffffff9"/>
            </w:pPr>
            <w:r w:rsidRPr="00426393">
              <w:t>样点处绿化带近路侧和绿化带院路侧噪声</w:t>
            </w:r>
          </w:p>
        </w:tc>
        <w:tc>
          <w:tcPr>
            <w:tcW w:w="1974" w:type="dxa"/>
            <w:shd w:val="clear" w:color="auto" w:fill="auto"/>
            <w:vAlign w:val="center"/>
          </w:tcPr>
          <w:p w14:paraId="592F483F" w14:textId="77777777" w:rsidR="004C1469" w:rsidRPr="00426393" w:rsidRDefault="004C1469" w:rsidP="0032241C">
            <w:pPr>
              <w:pStyle w:val="afffffffff9"/>
            </w:pPr>
            <w:r w:rsidRPr="00426393">
              <w:t>住</w:t>
            </w:r>
            <w:proofErr w:type="gramStart"/>
            <w:r w:rsidRPr="00426393">
              <w:t>建部门</w:t>
            </w:r>
            <w:proofErr w:type="gramEnd"/>
            <w:r w:rsidRPr="00426393">
              <w:t>或实测数据</w:t>
            </w:r>
          </w:p>
        </w:tc>
        <w:tc>
          <w:tcPr>
            <w:tcW w:w="1974" w:type="dxa"/>
            <w:shd w:val="clear" w:color="auto" w:fill="auto"/>
            <w:vAlign w:val="center"/>
          </w:tcPr>
          <w:p w14:paraId="05F375F4" w14:textId="77777777" w:rsidR="004C1469" w:rsidRPr="00426393" w:rsidRDefault="004C1469" w:rsidP="0032241C">
            <w:pPr>
              <w:pStyle w:val="afffffffff9"/>
            </w:pPr>
            <w:r w:rsidRPr="00426393">
              <w:t>长期数据</w:t>
            </w:r>
          </w:p>
        </w:tc>
        <w:tc>
          <w:tcPr>
            <w:tcW w:w="1974" w:type="dxa"/>
            <w:shd w:val="clear" w:color="auto" w:fill="auto"/>
            <w:vAlign w:val="center"/>
          </w:tcPr>
          <w:p w14:paraId="6800B5AE" w14:textId="77777777" w:rsidR="004C1469" w:rsidRPr="00426393" w:rsidRDefault="004C1469" w:rsidP="0032241C">
            <w:pPr>
              <w:pStyle w:val="afffffffff9"/>
            </w:pPr>
            <w:r w:rsidRPr="00426393">
              <w:t>噪声消减服务实物量</w:t>
            </w:r>
          </w:p>
        </w:tc>
      </w:tr>
      <w:tr w:rsidR="004C1469" w:rsidRPr="00426393" w14:paraId="3F354757" w14:textId="77777777" w:rsidTr="0032241C">
        <w:trPr>
          <w:jc w:val="center"/>
        </w:trPr>
        <w:tc>
          <w:tcPr>
            <w:tcW w:w="1972" w:type="dxa"/>
            <w:shd w:val="clear" w:color="auto" w:fill="auto"/>
            <w:vAlign w:val="center"/>
          </w:tcPr>
          <w:p w14:paraId="7AAF41F3" w14:textId="77777777" w:rsidR="004C1469" w:rsidRPr="00426393" w:rsidRDefault="004C1469" w:rsidP="0032241C">
            <w:pPr>
              <w:pStyle w:val="afffffffff9"/>
            </w:pPr>
            <w:r w:rsidRPr="00426393">
              <w:t>隔音墙建造维护成本</w:t>
            </w:r>
          </w:p>
        </w:tc>
        <w:tc>
          <w:tcPr>
            <w:tcW w:w="995" w:type="dxa"/>
            <w:shd w:val="clear" w:color="auto" w:fill="auto"/>
            <w:vAlign w:val="center"/>
          </w:tcPr>
          <w:p w14:paraId="3081FB7E" w14:textId="77777777" w:rsidR="004C1469" w:rsidRPr="00426393" w:rsidRDefault="004C1469" w:rsidP="0032241C">
            <w:pPr>
              <w:pStyle w:val="afffffffff9"/>
            </w:pPr>
            <w:r w:rsidRPr="00426393">
              <w:t>表格数据</w:t>
            </w:r>
          </w:p>
        </w:tc>
        <w:tc>
          <w:tcPr>
            <w:tcW w:w="1559" w:type="dxa"/>
            <w:shd w:val="clear" w:color="auto" w:fill="auto"/>
            <w:vAlign w:val="center"/>
          </w:tcPr>
          <w:p w14:paraId="0599E020" w14:textId="77777777" w:rsidR="004C1469" w:rsidRPr="00426393" w:rsidRDefault="004C1469" w:rsidP="0032241C">
            <w:pPr>
              <w:pStyle w:val="afffffffff9"/>
            </w:pPr>
            <w:r w:rsidRPr="00426393">
              <w:t>元</w:t>
            </w:r>
            <w:r w:rsidRPr="00426393">
              <w:t>/km</w:t>
            </w:r>
          </w:p>
        </w:tc>
        <w:tc>
          <w:tcPr>
            <w:tcW w:w="3365" w:type="dxa"/>
            <w:shd w:val="clear" w:color="auto" w:fill="auto"/>
            <w:vAlign w:val="center"/>
          </w:tcPr>
          <w:p w14:paraId="7B37ECCF" w14:textId="77777777" w:rsidR="004C1469" w:rsidRPr="00426393" w:rsidRDefault="004C1469" w:rsidP="0032241C">
            <w:pPr>
              <w:pStyle w:val="afffffffff9"/>
            </w:pPr>
            <w:r w:rsidRPr="00426393">
              <w:t>隔音墙的建造成本、</w:t>
            </w:r>
            <w:proofErr w:type="gramStart"/>
            <w:r w:rsidRPr="00426393">
              <w:t>年维护</w:t>
            </w:r>
            <w:proofErr w:type="gramEnd"/>
            <w:r w:rsidRPr="00426393">
              <w:t>成本、年折旧率</w:t>
            </w:r>
          </w:p>
        </w:tc>
        <w:tc>
          <w:tcPr>
            <w:tcW w:w="1974" w:type="dxa"/>
            <w:shd w:val="clear" w:color="auto" w:fill="auto"/>
            <w:vAlign w:val="center"/>
          </w:tcPr>
          <w:p w14:paraId="2B84C274" w14:textId="77777777" w:rsidR="004C1469" w:rsidRPr="00426393" w:rsidRDefault="004C1469" w:rsidP="0032241C">
            <w:pPr>
              <w:pStyle w:val="afffffffff9"/>
            </w:pPr>
            <w:r w:rsidRPr="00426393">
              <w:t>交通部门或实地调查</w:t>
            </w:r>
          </w:p>
        </w:tc>
        <w:tc>
          <w:tcPr>
            <w:tcW w:w="1974" w:type="dxa"/>
            <w:shd w:val="clear" w:color="auto" w:fill="auto"/>
            <w:vAlign w:val="center"/>
          </w:tcPr>
          <w:p w14:paraId="1F249C5B" w14:textId="77777777" w:rsidR="004C1469" w:rsidRPr="00426393" w:rsidRDefault="004C1469" w:rsidP="0032241C">
            <w:pPr>
              <w:pStyle w:val="afffffffff9"/>
            </w:pPr>
            <w:r w:rsidRPr="00426393">
              <w:t>长期数据</w:t>
            </w:r>
          </w:p>
        </w:tc>
        <w:tc>
          <w:tcPr>
            <w:tcW w:w="1974" w:type="dxa"/>
            <w:shd w:val="clear" w:color="auto" w:fill="auto"/>
            <w:vAlign w:val="center"/>
          </w:tcPr>
          <w:p w14:paraId="5A8F1C15" w14:textId="77777777" w:rsidR="004C1469" w:rsidRPr="00426393" w:rsidRDefault="004C1469" w:rsidP="0032241C">
            <w:pPr>
              <w:pStyle w:val="afffffffff9"/>
            </w:pPr>
            <w:r w:rsidRPr="00426393">
              <w:t>噪声消减服务价值量</w:t>
            </w:r>
          </w:p>
        </w:tc>
      </w:tr>
      <w:tr w:rsidR="004C1469" w:rsidRPr="00426393" w14:paraId="5F448A97" w14:textId="77777777" w:rsidTr="0032241C">
        <w:trPr>
          <w:jc w:val="center"/>
        </w:trPr>
        <w:tc>
          <w:tcPr>
            <w:tcW w:w="1972" w:type="dxa"/>
            <w:shd w:val="clear" w:color="auto" w:fill="auto"/>
            <w:vAlign w:val="center"/>
          </w:tcPr>
          <w:p w14:paraId="79FEBC27" w14:textId="77777777" w:rsidR="004C1469" w:rsidRPr="00426393" w:rsidRDefault="004C1469" w:rsidP="0032241C">
            <w:pPr>
              <w:pStyle w:val="afffffffff9"/>
            </w:pPr>
            <w:proofErr w:type="gramStart"/>
            <w:r w:rsidRPr="00426393">
              <w:t>旅游康养问卷调查</w:t>
            </w:r>
            <w:proofErr w:type="gramEnd"/>
            <w:r w:rsidRPr="00426393">
              <w:t>数据</w:t>
            </w:r>
          </w:p>
        </w:tc>
        <w:tc>
          <w:tcPr>
            <w:tcW w:w="995" w:type="dxa"/>
            <w:shd w:val="clear" w:color="auto" w:fill="auto"/>
            <w:vAlign w:val="center"/>
          </w:tcPr>
          <w:p w14:paraId="3C85256B" w14:textId="77777777" w:rsidR="004C1469" w:rsidRPr="00426393" w:rsidRDefault="004C1469" w:rsidP="0032241C">
            <w:pPr>
              <w:pStyle w:val="afffffffff9"/>
            </w:pPr>
            <w:r w:rsidRPr="00426393">
              <w:t>问卷数据</w:t>
            </w:r>
          </w:p>
        </w:tc>
        <w:tc>
          <w:tcPr>
            <w:tcW w:w="1559" w:type="dxa"/>
            <w:shd w:val="clear" w:color="auto" w:fill="auto"/>
            <w:vAlign w:val="center"/>
          </w:tcPr>
          <w:p w14:paraId="5AF96072" w14:textId="77777777" w:rsidR="004C1469" w:rsidRPr="00426393" w:rsidRDefault="004C1469" w:rsidP="0032241C">
            <w:pPr>
              <w:pStyle w:val="afffffffff9"/>
            </w:pPr>
            <w:r w:rsidRPr="00426393">
              <w:t>-</w:t>
            </w:r>
          </w:p>
        </w:tc>
        <w:tc>
          <w:tcPr>
            <w:tcW w:w="3365" w:type="dxa"/>
            <w:shd w:val="clear" w:color="auto" w:fill="auto"/>
            <w:vAlign w:val="center"/>
          </w:tcPr>
          <w:p w14:paraId="2BF5E8CE" w14:textId="77777777" w:rsidR="004C1469" w:rsidRPr="00426393" w:rsidRDefault="004C1469" w:rsidP="0032241C">
            <w:pPr>
              <w:pStyle w:val="afffffffff9"/>
            </w:pPr>
            <w:proofErr w:type="gramStart"/>
            <w:r w:rsidRPr="00426393">
              <w:t>旅游康养问卷调查</w:t>
            </w:r>
            <w:proofErr w:type="gramEnd"/>
          </w:p>
        </w:tc>
        <w:tc>
          <w:tcPr>
            <w:tcW w:w="1974" w:type="dxa"/>
            <w:shd w:val="clear" w:color="auto" w:fill="auto"/>
            <w:vAlign w:val="center"/>
          </w:tcPr>
          <w:p w14:paraId="13F0F630" w14:textId="77777777" w:rsidR="004C1469" w:rsidRPr="00426393" w:rsidRDefault="004C1469" w:rsidP="0032241C">
            <w:pPr>
              <w:pStyle w:val="afffffffff9"/>
            </w:pPr>
            <w:r w:rsidRPr="00426393">
              <w:t>问卷调查</w:t>
            </w:r>
          </w:p>
        </w:tc>
        <w:tc>
          <w:tcPr>
            <w:tcW w:w="1974" w:type="dxa"/>
            <w:shd w:val="clear" w:color="auto" w:fill="auto"/>
            <w:vAlign w:val="center"/>
          </w:tcPr>
          <w:p w14:paraId="1E2150A1" w14:textId="77777777" w:rsidR="004C1469" w:rsidRPr="00426393" w:rsidRDefault="004C1469" w:rsidP="0032241C">
            <w:pPr>
              <w:pStyle w:val="afffffffff9"/>
            </w:pPr>
            <w:r w:rsidRPr="00426393">
              <w:t>当年数据</w:t>
            </w:r>
          </w:p>
        </w:tc>
        <w:tc>
          <w:tcPr>
            <w:tcW w:w="1974" w:type="dxa"/>
            <w:shd w:val="clear" w:color="auto" w:fill="auto"/>
            <w:vAlign w:val="center"/>
          </w:tcPr>
          <w:p w14:paraId="7F1EE502" w14:textId="77777777" w:rsidR="004C1469" w:rsidRPr="00426393" w:rsidRDefault="004C1469" w:rsidP="0032241C">
            <w:pPr>
              <w:pStyle w:val="afffffffff9"/>
            </w:pPr>
            <w:r w:rsidRPr="00426393">
              <w:t>旅游</w:t>
            </w:r>
            <w:proofErr w:type="gramStart"/>
            <w:r w:rsidRPr="00426393">
              <w:t>康养服务</w:t>
            </w:r>
            <w:proofErr w:type="gramEnd"/>
            <w:r w:rsidRPr="00426393">
              <w:t>实物量、旅游</w:t>
            </w:r>
            <w:proofErr w:type="gramStart"/>
            <w:r w:rsidRPr="00426393">
              <w:t>康养服务</w:t>
            </w:r>
            <w:proofErr w:type="gramEnd"/>
            <w:r w:rsidRPr="00426393">
              <w:t>价值量</w:t>
            </w:r>
          </w:p>
        </w:tc>
      </w:tr>
      <w:tr w:rsidR="004C1469" w:rsidRPr="00426393" w14:paraId="51707B03" w14:textId="77777777" w:rsidTr="0032241C">
        <w:trPr>
          <w:jc w:val="center"/>
        </w:trPr>
        <w:tc>
          <w:tcPr>
            <w:tcW w:w="1972" w:type="dxa"/>
            <w:shd w:val="clear" w:color="auto" w:fill="auto"/>
            <w:vAlign w:val="center"/>
          </w:tcPr>
          <w:p w14:paraId="6385AF46" w14:textId="77777777" w:rsidR="004C1469" w:rsidRPr="00426393" w:rsidRDefault="004C1469" w:rsidP="0032241C">
            <w:pPr>
              <w:pStyle w:val="afffffffff9"/>
            </w:pPr>
            <w:r w:rsidRPr="00426393">
              <w:t>休闲游憩问卷调查数据</w:t>
            </w:r>
          </w:p>
        </w:tc>
        <w:tc>
          <w:tcPr>
            <w:tcW w:w="995" w:type="dxa"/>
            <w:shd w:val="clear" w:color="auto" w:fill="auto"/>
            <w:vAlign w:val="center"/>
          </w:tcPr>
          <w:p w14:paraId="1AA20A44" w14:textId="77777777" w:rsidR="004C1469" w:rsidRPr="00426393" w:rsidRDefault="004C1469" w:rsidP="0032241C">
            <w:pPr>
              <w:pStyle w:val="afffffffff9"/>
            </w:pPr>
            <w:r w:rsidRPr="00426393">
              <w:t>问卷数据</w:t>
            </w:r>
          </w:p>
        </w:tc>
        <w:tc>
          <w:tcPr>
            <w:tcW w:w="1559" w:type="dxa"/>
            <w:shd w:val="clear" w:color="auto" w:fill="auto"/>
            <w:vAlign w:val="center"/>
          </w:tcPr>
          <w:p w14:paraId="55709384" w14:textId="77777777" w:rsidR="004C1469" w:rsidRPr="00426393" w:rsidRDefault="004C1469" w:rsidP="0032241C">
            <w:pPr>
              <w:pStyle w:val="afffffffff9"/>
            </w:pPr>
            <w:r w:rsidRPr="00426393">
              <w:t>-</w:t>
            </w:r>
          </w:p>
        </w:tc>
        <w:tc>
          <w:tcPr>
            <w:tcW w:w="3365" w:type="dxa"/>
            <w:shd w:val="clear" w:color="auto" w:fill="auto"/>
            <w:vAlign w:val="center"/>
          </w:tcPr>
          <w:p w14:paraId="5AD80D5D" w14:textId="77777777" w:rsidR="004C1469" w:rsidRPr="00426393" w:rsidRDefault="004C1469" w:rsidP="0032241C">
            <w:pPr>
              <w:pStyle w:val="afffffffff9"/>
            </w:pPr>
            <w:r w:rsidRPr="00426393">
              <w:t>休闲游憩问卷调查</w:t>
            </w:r>
          </w:p>
        </w:tc>
        <w:tc>
          <w:tcPr>
            <w:tcW w:w="1974" w:type="dxa"/>
            <w:shd w:val="clear" w:color="auto" w:fill="auto"/>
            <w:vAlign w:val="center"/>
          </w:tcPr>
          <w:p w14:paraId="2D857D88" w14:textId="77777777" w:rsidR="004C1469" w:rsidRPr="00426393" w:rsidRDefault="004C1469" w:rsidP="0032241C">
            <w:pPr>
              <w:pStyle w:val="afffffffff9"/>
            </w:pPr>
            <w:r w:rsidRPr="00426393">
              <w:t>问卷调查</w:t>
            </w:r>
          </w:p>
        </w:tc>
        <w:tc>
          <w:tcPr>
            <w:tcW w:w="1974" w:type="dxa"/>
            <w:shd w:val="clear" w:color="auto" w:fill="auto"/>
            <w:vAlign w:val="center"/>
          </w:tcPr>
          <w:p w14:paraId="752D8E97" w14:textId="77777777" w:rsidR="004C1469" w:rsidRPr="00426393" w:rsidRDefault="004C1469" w:rsidP="0032241C">
            <w:pPr>
              <w:pStyle w:val="afffffffff9"/>
            </w:pPr>
            <w:r w:rsidRPr="00426393">
              <w:t>当年数据</w:t>
            </w:r>
          </w:p>
        </w:tc>
        <w:tc>
          <w:tcPr>
            <w:tcW w:w="1974" w:type="dxa"/>
            <w:shd w:val="clear" w:color="auto" w:fill="auto"/>
            <w:vAlign w:val="center"/>
          </w:tcPr>
          <w:p w14:paraId="6FC41BEE" w14:textId="77777777" w:rsidR="004C1469" w:rsidRPr="00426393" w:rsidRDefault="004C1469" w:rsidP="0032241C">
            <w:pPr>
              <w:pStyle w:val="afffffffff9"/>
            </w:pPr>
            <w:r w:rsidRPr="00426393">
              <w:t>休闲游憩服务实物量、休闲游憩服务价值量</w:t>
            </w:r>
          </w:p>
        </w:tc>
      </w:tr>
      <w:tr w:rsidR="004C1469" w:rsidRPr="00426393" w14:paraId="70208D9F" w14:textId="77777777" w:rsidTr="0032241C">
        <w:trPr>
          <w:jc w:val="center"/>
        </w:trPr>
        <w:tc>
          <w:tcPr>
            <w:tcW w:w="1972" w:type="dxa"/>
            <w:shd w:val="clear" w:color="auto" w:fill="auto"/>
            <w:vAlign w:val="center"/>
          </w:tcPr>
          <w:p w14:paraId="632BFE2D" w14:textId="77777777" w:rsidR="004C1469" w:rsidRPr="00426393" w:rsidRDefault="004C1469" w:rsidP="0032241C">
            <w:pPr>
              <w:pStyle w:val="afffffffff9"/>
            </w:pPr>
            <w:r w:rsidRPr="00426393">
              <w:t>景观增值问卷调查数据</w:t>
            </w:r>
          </w:p>
        </w:tc>
        <w:tc>
          <w:tcPr>
            <w:tcW w:w="995" w:type="dxa"/>
            <w:shd w:val="clear" w:color="auto" w:fill="auto"/>
            <w:vAlign w:val="center"/>
          </w:tcPr>
          <w:p w14:paraId="29C2E741" w14:textId="77777777" w:rsidR="004C1469" w:rsidRPr="00426393" w:rsidRDefault="004C1469" w:rsidP="0032241C">
            <w:pPr>
              <w:pStyle w:val="afffffffff9"/>
            </w:pPr>
            <w:r w:rsidRPr="00426393">
              <w:t>问卷数据</w:t>
            </w:r>
          </w:p>
        </w:tc>
        <w:tc>
          <w:tcPr>
            <w:tcW w:w="1559" w:type="dxa"/>
            <w:shd w:val="clear" w:color="auto" w:fill="auto"/>
            <w:vAlign w:val="center"/>
          </w:tcPr>
          <w:p w14:paraId="352E7976" w14:textId="77777777" w:rsidR="004C1469" w:rsidRPr="00426393" w:rsidRDefault="004C1469" w:rsidP="0032241C">
            <w:pPr>
              <w:pStyle w:val="afffffffff9"/>
            </w:pPr>
            <w:r w:rsidRPr="00426393">
              <w:t>-</w:t>
            </w:r>
          </w:p>
        </w:tc>
        <w:tc>
          <w:tcPr>
            <w:tcW w:w="3365" w:type="dxa"/>
            <w:shd w:val="clear" w:color="auto" w:fill="auto"/>
            <w:vAlign w:val="center"/>
          </w:tcPr>
          <w:p w14:paraId="52F67D55" w14:textId="77777777" w:rsidR="004C1469" w:rsidRPr="00426393" w:rsidRDefault="004C1469" w:rsidP="0032241C">
            <w:pPr>
              <w:pStyle w:val="afffffffff9"/>
            </w:pPr>
            <w:r w:rsidRPr="00426393">
              <w:t>景观增值问卷调查</w:t>
            </w:r>
          </w:p>
        </w:tc>
        <w:tc>
          <w:tcPr>
            <w:tcW w:w="1974" w:type="dxa"/>
            <w:shd w:val="clear" w:color="auto" w:fill="auto"/>
            <w:vAlign w:val="center"/>
          </w:tcPr>
          <w:p w14:paraId="5532FB12" w14:textId="77777777" w:rsidR="004C1469" w:rsidRPr="00426393" w:rsidRDefault="004C1469" w:rsidP="0032241C">
            <w:pPr>
              <w:pStyle w:val="afffffffff9"/>
            </w:pPr>
            <w:r w:rsidRPr="00426393">
              <w:t>问卷调查</w:t>
            </w:r>
          </w:p>
        </w:tc>
        <w:tc>
          <w:tcPr>
            <w:tcW w:w="1974" w:type="dxa"/>
            <w:shd w:val="clear" w:color="auto" w:fill="auto"/>
            <w:vAlign w:val="center"/>
          </w:tcPr>
          <w:p w14:paraId="1FD6CF89" w14:textId="77777777" w:rsidR="004C1469" w:rsidRPr="00426393" w:rsidRDefault="004C1469" w:rsidP="0032241C">
            <w:pPr>
              <w:pStyle w:val="afffffffff9"/>
            </w:pPr>
            <w:r w:rsidRPr="00426393">
              <w:t>当年数据</w:t>
            </w:r>
          </w:p>
        </w:tc>
        <w:tc>
          <w:tcPr>
            <w:tcW w:w="1974" w:type="dxa"/>
            <w:shd w:val="clear" w:color="auto" w:fill="auto"/>
            <w:vAlign w:val="center"/>
          </w:tcPr>
          <w:p w14:paraId="0EE48720" w14:textId="77777777" w:rsidR="004C1469" w:rsidRPr="00426393" w:rsidRDefault="004C1469" w:rsidP="0032241C">
            <w:pPr>
              <w:pStyle w:val="afffffffff9"/>
            </w:pPr>
            <w:r w:rsidRPr="00426393">
              <w:t>景观增值服务实物量、景观增值服务价值量</w:t>
            </w:r>
          </w:p>
        </w:tc>
      </w:tr>
    </w:tbl>
    <w:p w14:paraId="6F1C3FF3" w14:textId="77777777" w:rsidR="004C1469" w:rsidRPr="00426393" w:rsidRDefault="004C1469" w:rsidP="004C1469">
      <w:pPr>
        <w:pStyle w:val="afffff5"/>
        <w:ind w:firstLine="420"/>
        <w:rPr>
          <w:rFonts w:ascii="Times New Roman"/>
        </w:rPr>
      </w:pPr>
    </w:p>
    <w:p w14:paraId="2992B4AB" w14:textId="77777777" w:rsidR="004C1469" w:rsidRPr="00426393" w:rsidRDefault="004C1469" w:rsidP="004C1469">
      <w:pPr>
        <w:pStyle w:val="aff3"/>
        <w:spacing w:after="156"/>
        <w:rPr>
          <w:rFonts w:ascii="Times New Roman"/>
        </w:rPr>
        <w:sectPr w:rsidR="004C1469" w:rsidRPr="00426393" w:rsidSect="004C1469">
          <w:headerReference w:type="even" r:id="rId26"/>
          <w:headerReference w:type="default" r:id="rId27"/>
          <w:footerReference w:type="even" r:id="rId28"/>
          <w:footerReference w:type="default" r:id="rId29"/>
          <w:pgSz w:w="16838" w:h="11906" w:orient="landscape"/>
          <w:pgMar w:top="1134" w:right="1871" w:bottom="1134" w:left="1134" w:header="1418" w:footer="1247" w:gutter="284"/>
          <w:cols w:space="425"/>
          <w:formProt w:val="0"/>
          <w:docGrid w:type="lines" w:linePitch="312"/>
        </w:sectPr>
      </w:pPr>
    </w:p>
    <w:p w14:paraId="5377E529" w14:textId="77777777" w:rsidR="004C1469" w:rsidRPr="00426393" w:rsidRDefault="004C1469" w:rsidP="004C1469">
      <w:pPr>
        <w:pStyle w:val="afffff5"/>
        <w:ind w:firstLine="420"/>
        <w:rPr>
          <w:rFonts w:ascii="Times New Roman"/>
        </w:rPr>
        <w:sectPr w:rsidR="004C1469" w:rsidRPr="00426393" w:rsidSect="004C1469">
          <w:headerReference w:type="even" r:id="rId30"/>
          <w:headerReference w:type="default" r:id="rId31"/>
          <w:footerReference w:type="even" r:id="rId32"/>
          <w:footerReference w:type="default" r:id="rId33"/>
          <w:pgSz w:w="11906" w:h="16838"/>
          <w:pgMar w:top="1928" w:right="1134" w:bottom="1134" w:left="1134" w:header="1418" w:footer="1134" w:gutter="284"/>
          <w:cols w:space="425"/>
          <w:formProt w:val="0"/>
          <w:docGrid w:type="lines" w:linePitch="312"/>
        </w:sectPr>
      </w:pPr>
      <w:bookmarkStart w:id="150" w:name="BookMark6"/>
      <w:bookmarkEnd w:id="97"/>
    </w:p>
    <w:p w14:paraId="37A41773" w14:textId="5B4351C2" w:rsidR="004C1469" w:rsidRPr="00426393" w:rsidRDefault="004C1469" w:rsidP="004C1469">
      <w:pPr>
        <w:pStyle w:val="afffffc"/>
        <w:spacing w:after="156"/>
        <w:rPr>
          <w:rFonts w:ascii="Times New Roman" w:hAnsi="Times New Roman"/>
        </w:rPr>
      </w:pPr>
      <w:r w:rsidRPr="00426393">
        <w:rPr>
          <w:rFonts w:ascii="Times New Roman" w:hAnsi="Times New Roman"/>
          <w:spacing w:val="105"/>
        </w:rPr>
        <w:lastRenderedPageBreak/>
        <w:t>参考文</w:t>
      </w:r>
      <w:r w:rsidRPr="00426393">
        <w:rPr>
          <w:rFonts w:ascii="Times New Roman" w:hAnsi="Times New Roman"/>
        </w:rPr>
        <w:t>献</w:t>
      </w:r>
    </w:p>
    <w:p w14:paraId="7A177261" w14:textId="33E15EE2" w:rsidR="00B44259" w:rsidRPr="00426393" w:rsidRDefault="00B44259" w:rsidP="004C1469">
      <w:pPr>
        <w:pStyle w:val="afffff5"/>
        <w:ind w:firstLine="420"/>
        <w:rPr>
          <w:rFonts w:ascii="Times New Roman"/>
        </w:rPr>
      </w:pPr>
      <w:r w:rsidRPr="00426393">
        <w:rPr>
          <w:rFonts w:ascii="Times New Roman"/>
        </w:rPr>
        <w:t>[</w:t>
      </w:r>
      <w:r w:rsidR="00B034FC" w:rsidRPr="00426393">
        <w:rPr>
          <w:rFonts w:ascii="Times New Roman"/>
        </w:rPr>
        <w:t>1</w:t>
      </w:r>
      <w:r w:rsidRPr="00426393">
        <w:rPr>
          <w:rFonts w:ascii="Times New Roman"/>
        </w:rPr>
        <w:t xml:space="preserve">] </w:t>
      </w:r>
      <w:r w:rsidRPr="00426393">
        <w:rPr>
          <w:rFonts w:ascii="Times New Roman"/>
        </w:rPr>
        <w:t>GB/T 42340-2023</w:t>
      </w:r>
      <w:r w:rsidRPr="00426393">
        <w:rPr>
          <w:rFonts w:ascii="Times New Roman"/>
        </w:rPr>
        <w:t xml:space="preserve"> </w:t>
      </w:r>
      <w:r w:rsidRPr="00426393">
        <w:rPr>
          <w:rFonts w:ascii="Times New Roman"/>
        </w:rPr>
        <w:t>生态系统评估</w:t>
      </w:r>
      <w:r w:rsidRPr="00426393">
        <w:rPr>
          <w:rFonts w:ascii="Times New Roman"/>
        </w:rPr>
        <w:t xml:space="preserve"> </w:t>
      </w:r>
      <w:r w:rsidRPr="00426393">
        <w:rPr>
          <w:rFonts w:ascii="Times New Roman"/>
        </w:rPr>
        <w:t>生态系统格局与质量评价方法</w:t>
      </w:r>
    </w:p>
    <w:p w14:paraId="4B181C3C" w14:textId="77777777" w:rsidR="00B034FC" w:rsidRPr="00426393" w:rsidRDefault="00B034FC" w:rsidP="00B034FC">
      <w:pPr>
        <w:pStyle w:val="afffff5"/>
        <w:ind w:firstLine="420"/>
        <w:rPr>
          <w:rFonts w:ascii="Times New Roman"/>
        </w:rPr>
      </w:pPr>
      <w:r w:rsidRPr="00426393">
        <w:rPr>
          <w:rFonts w:ascii="Times New Roman"/>
        </w:rPr>
        <w:t xml:space="preserve">[2] LY/T 2899-2023 </w:t>
      </w:r>
      <w:r w:rsidRPr="00426393">
        <w:rPr>
          <w:rFonts w:ascii="Times New Roman"/>
        </w:rPr>
        <w:t>湿地生态系统服务评估技术规程</w:t>
      </w:r>
    </w:p>
    <w:p w14:paraId="7700038F" w14:textId="77777777" w:rsidR="00B034FC" w:rsidRPr="00426393" w:rsidRDefault="00B034FC" w:rsidP="00B034FC">
      <w:pPr>
        <w:pStyle w:val="afffff5"/>
        <w:ind w:firstLine="420"/>
        <w:rPr>
          <w:rFonts w:ascii="Times New Roman"/>
        </w:rPr>
      </w:pPr>
      <w:r w:rsidRPr="00426393">
        <w:rPr>
          <w:rFonts w:ascii="Times New Roman"/>
        </w:rPr>
        <w:t xml:space="preserve">[3] HJ 1142 </w:t>
      </w:r>
      <w:r w:rsidRPr="00426393">
        <w:rPr>
          <w:rFonts w:ascii="Times New Roman"/>
        </w:rPr>
        <w:t>生态保护红线监管技术规范生态功能评价</w:t>
      </w:r>
      <w:r w:rsidRPr="00426393">
        <w:rPr>
          <w:rFonts w:ascii="Times New Roman"/>
        </w:rPr>
        <w:t>(</w:t>
      </w:r>
      <w:r w:rsidRPr="00426393">
        <w:rPr>
          <w:rFonts w:ascii="Times New Roman"/>
        </w:rPr>
        <w:t>试行</w:t>
      </w:r>
      <w:r w:rsidRPr="00426393">
        <w:rPr>
          <w:rFonts w:ascii="Times New Roman"/>
        </w:rPr>
        <w:t>)</w:t>
      </w:r>
    </w:p>
    <w:p w14:paraId="5DE13371" w14:textId="2B4E251A" w:rsidR="00091943" w:rsidRPr="00426393" w:rsidRDefault="00091943" w:rsidP="00091943">
      <w:pPr>
        <w:pStyle w:val="afffff5"/>
        <w:ind w:firstLine="420"/>
        <w:rPr>
          <w:rFonts w:ascii="Times New Roman"/>
        </w:rPr>
      </w:pPr>
      <w:r w:rsidRPr="00426393">
        <w:rPr>
          <w:rFonts w:ascii="Times New Roman"/>
        </w:rPr>
        <w:t xml:space="preserve">[4] HJ 1173 </w:t>
      </w:r>
      <w:r w:rsidRPr="00426393">
        <w:rPr>
          <w:rFonts w:ascii="Times New Roman"/>
        </w:rPr>
        <w:t>全国生态状况调查评估技术规范</w:t>
      </w:r>
      <w:r w:rsidRPr="00426393">
        <w:rPr>
          <w:rFonts w:ascii="Times New Roman"/>
        </w:rPr>
        <w:t>——</w:t>
      </w:r>
      <w:r w:rsidRPr="00426393">
        <w:rPr>
          <w:rFonts w:ascii="Times New Roman"/>
        </w:rPr>
        <w:t>生态系统服务功能评估</w:t>
      </w:r>
    </w:p>
    <w:p w14:paraId="60952613" w14:textId="502359F7" w:rsidR="00B034FC" w:rsidRPr="00426393" w:rsidRDefault="00B034FC" w:rsidP="00B034FC">
      <w:pPr>
        <w:pStyle w:val="afffff5"/>
        <w:ind w:firstLine="420"/>
        <w:rPr>
          <w:rFonts w:ascii="Times New Roman"/>
        </w:rPr>
      </w:pPr>
      <w:r w:rsidRPr="00426393">
        <w:rPr>
          <w:rFonts w:ascii="Times New Roman"/>
        </w:rPr>
        <w:t>[</w:t>
      </w:r>
      <w:r w:rsidR="00091943" w:rsidRPr="00426393">
        <w:rPr>
          <w:rFonts w:ascii="Times New Roman"/>
        </w:rPr>
        <w:t>5</w:t>
      </w:r>
      <w:r w:rsidRPr="00426393">
        <w:rPr>
          <w:rFonts w:ascii="Times New Roman"/>
        </w:rPr>
        <w:t xml:space="preserve">] DB3410/T 12 </w:t>
      </w:r>
      <w:r w:rsidRPr="00426393">
        <w:rPr>
          <w:rFonts w:ascii="Times New Roman"/>
        </w:rPr>
        <w:t>生态系统生产总值核算技术规范</w:t>
      </w:r>
    </w:p>
    <w:p w14:paraId="63D8928C" w14:textId="6A4C2504" w:rsidR="00B44259" w:rsidRPr="00426393" w:rsidRDefault="00B44259" w:rsidP="00B44259">
      <w:pPr>
        <w:pStyle w:val="afffff5"/>
        <w:ind w:firstLine="420"/>
        <w:rPr>
          <w:rFonts w:ascii="Times New Roman"/>
        </w:rPr>
      </w:pPr>
      <w:r w:rsidRPr="00426393">
        <w:rPr>
          <w:rFonts w:ascii="Times New Roman"/>
        </w:rPr>
        <w:t>[</w:t>
      </w:r>
      <w:r w:rsidR="00091943" w:rsidRPr="00426393">
        <w:rPr>
          <w:rFonts w:ascii="Times New Roman"/>
        </w:rPr>
        <w:t>6</w:t>
      </w:r>
      <w:r w:rsidRPr="00426393">
        <w:rPr>
          <w:rFonts w:ascii="Times New Roman"/>
        </w:rPr>
        <w:t xml:space="preserve">] </w:t>
      </w:r>
      <w:r w:rsidRPr="00426393">
        <w:rPr>
          <w:rFonts w:ascii="Times New Roman"/>
        </w:rPr>
        <w:t xml:space="preserve">DB11/T 2059-2022 </w:t>
      </w:r>
      <w:r w:rsidRPr="00426393">
        <w:rPr>
          <w:rFonts w:ascii="Times New Roman"/>
        </w:rPr>
        <w:t>生态产品总值核算技术规范</w:t>
      </w:r>
    </w:p>
    <w:p w14:paraId="636E1311" w14:textId="08448564" w:rsidR="00B034FC" w:rsidRPr="00426393" w:rsidRDefault="00B034FC" w:rsidP="004C1469">
      <w:pPr>
        <w:pStyle w:val="afffff5"/>
        <w:ind w:firstLine="420"/>
        <w:rPr>
          <w:rFonts w:ascii="Times New Roman"/>
        </w:rPr>
      </w:pPr>
      <w:r w:rsidRPr="00426393">
        <w:rPr>
          <w:rFonts w:ascii="Times New Roman"/>
        </w:rPr>
        <w:t>[</w:t>
      </w:r>
      <w:r w:rsidR="00091943" w:rsidRPr="00426393">
        <w:rPr>
          <w:rFonts w:ascii="Times New Roman"/>
        </w:rPr>
        <w:t>7</w:t>
      </w:r>
      <w:r w:rsidRPr="00426393">
        <w:rPr>
          <w:rFonts w:ascii="Times New Roman"/>
        </w:rPr>
        <w:t xml:space="preserve">] </w:t>
      </w:r>
      <w:r w:rsidRPr="00426393">
        <w:rPr>
          <w:rFonts w:ascii="Times New Roman"/>
        </w:rPr>
        <w:t>DB46/T 611</w:t>
      </w:r>
      <w:r w:rsidRPr="00426393">
        <w:rPr>
          <w:rFonts w:ascii="Times New Roman"/>
        </w:rPr>
        <w:t xml:space="preserve"> </w:t>
      </w:r>
      <w:r w:rsidRPr="00426393">
        <w:rPr>
          <w:rFonts w:ascii="Times New Roman"/>
        </w:rPr>
        <w:t>生态产品总值核算技术规范</w:t>
      </w:r>
    </w:p>
    <w:p w14:paraId="2DCE0600" w14:textId="79EA75F8" w:rsidR="00B034FC" w:rsidRPr="00426393" w:rsidRDefault="00B034FC" w:rsidP="004C1469">
      <w:pPr>
        <w:pStyle w:val="afffff5"/>
        <w:ind w:firstLine="420"/>
        <w:rPr>
          <w:rFonts w:ascii="Times New Roman"/>
        </w:rPr>
      </w:pPr>
      <w:r w:rsidRPr="00426393">
        <w:rPr>
          <w:rFonts w:ascii="Times New Roman"/>
        </w:rPr>
        <w:t>[</w:t>
      </w:r>
      <w:r w:rsidR="00091943" w:rsidRPr="00426393">
        <w:rPr>
          <w:rFonts w:ascii="Times New Roman"/>
        </w:rPr>
        <w:t>8</w:t>
      </w:r>
      <w:r w:rsidRPr="00426393">
        <w:rPr>
          <w:rFonts w:ascii="Times New Roman"/>
        </w:rPr>
        <w:t>]</w:t>
      </w:r>
      <w:r w:rsidRPr="00426393">
        <w:rPr>
          <w:rFonts w:ascii="Times New Roman"/>
        </w:rPr>
        <w:t>《</w:t>
      </w:r>
      <w:r w:rsidRPr="00426393">
        <w:rPr>
          <w:rFonts w:ascii="Times New Roman"/>
        </w:rPr>
        <w:t>中华人民共和国环境保护税法</w:t>
      </w:r>
      <w:r w:rsidRPr="00426393">
        <w:rPr>
          <w:rFonts w:ascii="Times New Roman"/>
        </w:rPr>
        <w:t>》（</w:t>
      </w:r>
      <w:r w:rsidR="00091943" w:rsidRPr="00426393">
        <w:rPr>
          <w:rFonts w:ascii="Times New Roman"/>
        </w:rPr>
        <w:t>中华人民共和国全国人民代表大会常务委员会公报</w:t>
      </w:r>
      <w:r w:rsidR="00091943" w:rsidRPr="00426393">
        <w:rPr>
          <w:rFonts w:ascii="Times New Roman"/>
        </w:rPr>
        <w:t xml:space="preserve"> 2017</w:t>
      </w:r>
      <w:r w:rsidR="00091943" w:rsidRPr="00426393">
        <w:rPr>
          <w:rFonts w:ascii="Times New Roman"/>
        </w:rPr>
        <w:t>年</w:t>
      </w:r>
      <w:r w:rsidR="00091943" w:rsidRPr="00426393">
        <w:rPr>
          <w:rFonts w:ascii="Times New Roman"/>
        </w:rPr>
        <w:t>1</w:t>
      </w:r>
      <w:r w:rsidR="00091943" w:rsidRPr="00426393">
        <w:rPr>
          <w:rFonts w:ascii="Times New Roman"/>
        </w:rPr>
        <w:t>月</w:t>
      </w:r>
      <w:r w:rsidRPr="00426393">
        <w:rPr>
          <w:rFonts w:ascii="Times New Roman"/>
        </w:rPr>
        <w:t>）</w:t>
      </w:r>
    </w:p>
    <w:p w14:paraId="13ECB637" w14:textId="4216BDA4" w:rsidR="00B034FC" w:rsidRPr="00426393" w:rsidRDefault="00B034FC" w:rsidP="00B034FC">
      <w:pPr>
        <w:pStyle w:val="afffff5"/>
        <w:ind w:firstLine="420"/>
        <w:rPr>
          <w:rFonts w:ascii="Times New Roman"/>
        </w:rPr>
      </w:pPr>
      <w:r w:rsidRPr="00426393">
        <w:rPr>
          <w:rFonts w:ascii="Times New Roman"/>
        </w:rPr>
        <w:t>[</w:t>
      </w:r>
      <w:r w:rsidR="00091943" w:rsidRPr="00426393">
        <w:rPr>
          <w:rFonts w:ascii="Times New Roman"/>
        </w:rPr>
        <w:t>9</w:t>
      </w:r>
      <w:r w:rsidRPr="00426393">
        <w:rPr>
          <w:rFonts w:ascii="Times New Roman"/>
        </w:rPr>
        <w:t xml:space="preserve">] </w:t>
      </w:r>
      <w:r w:rsidRPr="00426393">
        <w:rPr>
          <w:rFonts w:ascii="Times New Roman"/>
        </w:rPr>
        <w:t>《关于完善农林生物质发电价格政策的通知》（国家发展和改革委员会</w:t>
      </w:r>
      <w:r w:rsidRPr="00426393">
        <w:rPr>
          <w:rFonts w:ascii="Times New Roman"/>
        </w:rPr>
        <w:t xml:space="preserve"> 2010</w:t>
      </w:r>
      <w:r w:rsidRPr="00426393">
        <w:rPr>
          <w:rFonts w:ascii="Times New Roman"/>
        </w:rPr>
        <w:t>年</w:t>
      </w:r>
      <w:r w:rsidRPr="00426393">
        <w:rPr>
          <w:rFonts w:ascii="Times New Roman"/>
        </w:rPr>
        <w:t>7</w:t>
      </w:r>
      <w:r w:rsidRPr="00426393">
        <w:rPr>
          <w:rFonts w:ascii="Times New Roman"/>
        </w:rPr>
        <w:t>月）</w:t>
      </w:r>
    </w:p>
    <w:p w14:paraId="603D4685" w14:textId="6CE618F8" w:rsidR="00B034FC" w:rsidRPr="00426393" w:rsidRDefault="00B034FC" w:rsidP="00B034FC">
      <w:pPr>
        <w:pStyle w:val="afffff5"/>
        <w:ind w:firstLine="420"/>
        <w:rPr>
          <w:rFonts w:ascii="Times New Roman"/>
        </w:rPr>
      </w:pPr>
      <w:r w:rsidRPr="00426393">
        <w:rPr>
          <w:rFonts w:ascii="Times New Roman"/>
        </w:rPr>
        <w:t>[</w:t>
      </w:r>
      <w:r w:rsidR="00091943" w:rsidRPr="00426393">
        <w:rPr>
          <w:rFonts w:ascii="Times New Roman"/>
        </w:rPr>
        <w:t>10</w:t>
      </w:r>
      <w:r w:rsidRPr="00426393">
        <w:rPr>
          <w:rFonts w:ascii="Times New Roman"/>
        </w:rPr>
        <w:t xml:space="preserve">] </w:t>
      </w:r>
      <w:r w:rsidRPr="00426393">
        <w:rPr>
          <w:rFonts w:ascii="Times New Roman"/>
        </w:rPr>
        <w:t>《生态产品总值核算规范</w:t>
      </w:r>
      <w:r w:rsidRPr="00426393">
        <w:rPr>
          <w:rFonts w:ascii="Times New Roman"/>
        </w:rPr>
        <w:t>(</w:t>
      </w:r>
      <w:r w:rsidRPr="00426393">
        <w:rPr>
          <w:rFonts w:ascii="Times New Roman"/>
        </w:rPr>
        <w:t>试行</w:t>
      </w:r>
      <w:r w:rsidRPr="00426393">
        <w:rPr>
          <w:rFonts w:ascii="Times New Roman"/>
        </w:rPr>
        <w:t>)</w:t>
      </w:r>
      <w:r w:rsidRPr="00426393">
        <w:rPr>
          <w:rFonts w:ascii="Times New Roman"/>
        </w:rPr>
        <w:t>》（国家发展和改革委员会、国家统计局</w:t>
      </w:r>
      <w:r w:rsidRPr="00426393">
        <w:rPr>
          <w:rFonts w:ascii="Times New Roman"/>
        </w:rPr>
        <w:t xml:space="preserve"> 2022</w:t>
      </w:r>
      <w:r w:rsidRPr="00426393">
        <w:rPr>
          <w:rFonts w:ascii="Times New Roman"/>
        </w:rPr>
        <w:t>年</w:t>
      </w:r>
      <w:r w:rsidRPr="00426393">
        <w:rPr>
          <w:rFonts w:ascii="Times New Roman"/>
        </w:rPr>
        <w:t>3</w:t>
      </w:r>
      <w:r w:rsidRPr="00426393">
        <w:rPr>
          <w:rFonts w:ascii="Times New Roman"/>
        </w:rPr>
        <w:t>月）</w:t>
      </w:r>
    </w:p>
    <w:p w14:paraId="14AC8260" w14:textId="451DB6CC" w:rsidR="00B034FC" w:rsidRPr="00426393" w:rsidRDefault="00B034FC" w:rsidP="004C1469">
      <w:pPr>
        <w:pStyle w:val="afffff5"/>
        <w:ind w:firstLine="420"/>
        <w:rPr>
          <w:rFonts w:ascii="Times New Roman"/>
        </w:rPr>
      </w:pPr>
      <w:r w:rsidRPr="00426393">
        <w:rPr>
          <w:rFonts w:ascii="Times New Roman"/>
        </w:rPr>
        <w:t>[</w:t>
      </w:r>
      <w:r w:rsidR="00091943" w:rsidRPr="00426393">
        <w:rPr>
          <w:rFonts w:ascii="Times New Roman"/>
        </w:rPr>
        <w:t>11</w:t>
      </w:r>
      <w:r w:rsidRPr="00426393">
        <w:rPr>
          <w:rFonts w:ascii="Times New Roman"/>
        </w:rPr>
        <w:t xml:space="preserve">] </w:t>
      </w:r>
      <w:r w:rsidRPr="00426393">
        <w:rPr>
          <w:rFonts w:ascii="Times New Roman"/>
        </w:rPr>
        <w:t>《</w:t>
      </w:r>
      <w:r w:rsidRPr="00426393">
        <w:rPr>
          <w:rFonts w:ascii="Times New Roman"/>
        </w:rPr>
        <w:t>关于调整水资源费征收标准的通知</w:t>
      </w:r>
      <w:r w:rsidRPr="00426393">
        <w:rPr>
          <w:rFonts w:ascii="Times New Roman"/>
        </w:rPr>
        <w:t>》（安徽</w:t>
      </w:r>
      <w:r w:rsidRPr="00426393">
        <w:rPr>
          <w:rFonts w:ascii="Times New Roman"/>
        </w:rPr>
        <w:t>省发展</w:t>
      </w:r>
      <w:r w:rsidRPr="00426393">
        <w:rPr>
          <w:rFonts w:ascii="Times New Roman"/>
        </w:rPr>
        <w:t>和</w:t>
      </w:r>
      <w:r w:rsidRPr="00426393">
        <w:rPr>
          <w:rFonts w:ascii="Times New Roman"/>
        </w:rPr>
        <w:t>改革</w:t>
      </w:r>
      <w:r w:rsidRPr="00426393">
        <w:rPr>
          <w:rFonts w:ascii="Times New Roman"/>
        </w:rPr>
        <w:t>委员会</w:t>
      </w:r>
      <w:r w:rsidRPr="00426393">
        <w:rPr>
          <w:rFonts w:ascii="Times New Roman"/>
        </w:rPr>
        <w:t xml:space="preserve"> 2015</w:t>
      </w:r>
      <w:r w:rsidRPr="00426393">
        <w:rPr>
          <w:rFonts w:ascii="Times New Roman"/>
        </w:rPr>
        <w:t>年</w:t>
      </w:r>
      <w:r w:rsidRPr="00426393">
        <w:rPr>
          <w:rFonts w:ascii="Times New Roman"/>
        </w:rPr>
        <w:t>4</w:t>
      </w:r>
      <w:r w:rsidRPr="00426393">
        <w:rPr>
          <w:rFonts w:ascii="Times New Roman"/>
        </w:rPr>
        <w:t>月）</w:t>
      </w:r>
    </w:p>
    <w:p w14:paraId="3CF21A01" w14:textId="0EF7101D" w:rsidR="00B034FC" w:rsidRPr="00426393" w:rsidRDefault="00B034FC" w:rsidP="004C1469">
      <w:pPr>
        <w:pStyle w:val="afffff5"/>
        <w:ind w:firstLine="420"/>
        <w:rPr>
          <w:rFonts w:ascii="Times New Roman"/>
        </w:rPr>
      </w:pPr>
      <w:r w:rsidRPr="00426393">
        <w:rPr>
          <w:rFonts w:ascii="Times New Roman"/>
        </w:rPr>
        <w:t>[1</w:t>
      </w:r>
      <w:r w:rsidR="00091943" w:rsidRPr="00426393">
        <w:rPr>
          <w:rFonts w:ascii="Times New Roman"/>
        </w:rPr>
        <w:t>2</w:t>
      </w:r>
      <w:r w:rsidRPr="00426393">
        <w:rPr>
          <w:rFonts w:ascii="Times New Roman"/>
        </w:rPr>
        <w:t xml:space="preserve">] </w:t>
      </w:r>
      <w:r w:rsidRPr="00426393">
        <w:rPr>
          <w:rFonts w:ascii="Times New Roman"/>
        </w:rPr>
        <w:t>《安徽省环境保护税核定征收管理办法》</w:t>
      </w:r>
      <w:r w:rsidRPr="00426393">
        <w:rPr>
          <w:rFonts w:ascii="Times New Roman"/>
        </w:rPr>
        <w:t>（</w:t>
      </w:r>
      <w:r w:rsidRPr="00426393">
        <w:rPr>
          <w:rFonts w:ascii="Times New Roman"/>
        </w:rPr>
        <w:t>安徽省地方税务局</w:t>
      </w:r>
      <w:r w:rsidRPr="00426393">
        <w:rPr>
          <w:rFonts w:ascii="Times New Roman"/>
        </w:rPr>
        <w:t>、</w:t>
      </w:r>
      <w:r w:rsidRPr="00426393">
        <w:rPr>
          <w:rFonts w:ascii="Times New Roman"/>
        </w:rPr>
        <w:t>安徽省环境保护厅</w:t>
      </w:r>
      <w:r w:rsidRPr="00426393">
        <w:rPr>
          <w:rFonts w:ascii="Times New Roman"/>
        </w:rPr>
        <w:t xml:space="preserve"> 2018</w:t>
      </w:r>
      <w:r w:rsidRPr="00426393">
        <w:rPr>
          <w:rFonts w:ascii="Times New Roman"/>
        </w:rPr>
        <w:t>年</w:t>
      </w:r>
      <w:r w:rsidRPr="00426393">
        <w:rPr>
          <w:rFonts w:ascii="Times New Roman"/>
        </w:rPr>
        <w:t>2</w:t>
      </w:r>
      <w:r w:rsidRPr="00426393">
        <w:rPr>
          <w:rFonts w:ascii="Times New Roman"/>
        </w:rPr>
        <w:t>月）</w:t>
      </w:r>
    </w:p>
    <w:p w14:paraId="1329B526" w14:textId="77777777" w:rsidR="00741057" w:rsidRPr="00426393" w:rsidRDefault="00741057" w:rsidP="00741057">
      <w:pPr>
        <w:pStyle w:val="afffff5"/>
        <w:ind w:firstLine="420"/>
        <w:rPr>
          <w:rFonts w:ascii="Times New Roman"/>
        </w:rPr>
      </w:pPr>
      <w:bookmarkStart w:id="151" w:name="BookMark7"/>
      <w:bookmarkEnd w:id="150"/>
    </w:p>
    <w:p w14:paraId="48F5A49A" w14:textId="77777777" w:rsidR="00B034FC" w:rsidRPr="00426393" w:rsidRDefault="00B034FC" w:rsidP="00741057">
      <w:pPr>
        <w:pStyle w:val="afffff5"/>
        <w:ind w:firstLine="420"/>
        <w:rPr>
          <w:rFonts w:ascii="Times New Roman"/>
        </w:rPr>
        <w:sectPr w:rsidR="00B034FC" w:rsidRPr="00426393" w:rsidSect="004C1469">
          <w:pgSz w:w="11906" w:h="16838"/>
          <w:pgMar w:top="1928" w:right="1134" w:bottom="1134" w:left="1134" w:header="1418" w:footer="1134" w:gutter="284"/>
          <w:cols w:space="425"/>
          <w:formProt w:val="0"/>
          <w:docGrid w:type="lines" w:linePitch="312"/>
        </w:sectPr>
      </w:pPr>
    </w:p>
    <w:bookmarkEnd w:id="151"/>
    <w:p w14:paraId="3780B6FA" w14:textId="3703C0B0" w:rsidR="001234FB" w:rsidRPr="004C1469" w:rsidRDefault="001234FB" w:rsidP="00B034FC">
      <w:pPr>
        <w:pStyle w:val="afffffffffff2"/>
        <w:spacing w:after="156"/>
        <w:rPr>
          <w:rFonts w:hint="eastAsia"/>
        </w:rPr>
      </w:pPr>
    </w:p>
    <w:sectPr w:rsidR="001234FB" w:rsidRPr="004C1469" w:rsidSect="004C1469">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42A2A3" w14:textId="77777777" w:rsidR="006B1FCF" w:rsidRDefault="006B1FCF">
      <w:pPr>
        <w:spacing w:line="240" w:lineRule="auto"/>
      </w:pPr>
      <w:r>
        <w:separator/>
      </w:r>
    </w:p>
  </w:endnote>
  <w:endnote w:type="continuationSeparator" w:id="0">
    <w:p w14:paraId="2B31BD3A" w14:textId="77777777" w:rsidR="006B1FCF" w:rsidRDefault="006B1F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方正仿宋_GBK">
    <w:altName w:val="微软雅黑"/>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12CC2D" w14:textId="77777777" w:rsidR="003A55C5" w:rsidRDefault="00000000">
    <w:pPr>
      <w:pStyle w:val="afffe"/>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DB79C5" w14:textId="77777777" w:rsidR="00B97A9D" w:rsidRDefault="00B97A9D">
    <w:pPr>
      <w:pStyle w:val="afffff2"/>
    </w:pPr>
    <w:r>
      <w:fldChar w:fldCharType="begin"/>
    </w:r>
    <w:r>
      <w:instrText>PAGE   \* MERGEFORMAT</w:instrText>
    </w:r>
    <w:r>
      <w:fldChar w:fldCharType="separate"/>
    </w:r>
    <w:r>
      <w:rPr>
        <w:lang w:val="zh-CN"/>
      </w:rPr>
      <w:t>25</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36F205" w14:textId="77777777" w:rsidR="00E1558E" w:rsidRDefault="00E1558E">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DEF074" w14:textId="77777777" w:rsidR="003A55C5" w:rsidRDefault="003A55C5">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8D5FBB" w14:textId="77777777" w:rsidR="003A55C5" w:rsidRDefault="00000000">
    <w:pPr>
      <w:pStyle w:val="afffff2"/>
    </w:pPr>
    <w:r>
      <w:fldChar w:fldCharType="begin"/>
    </w:r>
    <w:r>
      <w:instrText>PAGE   \* MERGEFORMAT</w:instrText>
    </w:r>
    <w:r>
      <w:fldChar w:fldCharType="separate"/>
    </w:r>
    <w:r>
      <w:rPr>
        <w:lang w:val="zh-CN"/>
      </w:rPr>
      <w:t>24</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862B2" w14:textId="77777777" w:rsidR="003A55C5" w:rsidRDefault="00000000">
    <w:pPr>
      <w:pStyle w:val="afffe"/>
    </w:pPr>
    <w:r>
      <w:fldChar w:fldCharType="begin"/>
    </w:r>
    <w:r>
      <w:instrText>PAGE   \* MERGEFORMAT</w:instrText>
    </w:r>
    <w:r>
      <w:fldChar w:fldCharType="separate"/>
    </w:r>
    <w:r>
      <w:rPr>
        <w:lang w:val="zh-CN"/>
      </w:rP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48021" w14:textId="77777777" w:rsidR="003A55C5" w:rsidRDefault="00000000">
    <w:pPr>
      <w:pStyle w:val="afffff2"/>
    </w:pPr>
    <w:r>
      <w:fldChar w:fldCharType="begin"/>
    </w:r>
    <w:r>
      <w:instrText>PAGE   \* MERGEFORMAT</w:instrText>
    </w:r>
    <w:r>
      <w:fldChar w:fldCharType="separate"/>
    </w:r>
    <w:r>
      <w:rPr>
        <w:lang w:val="zh-CN"/>
      </w:rPr>
      <w:t>25</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875714" w14:textId="3651F85D" w:rsidR="004C1469" w:rsidRDefault="004C1469">
    <w:pPr>
      <w:pStyle w:val="afffe"/>
    </w:pPr>
    <w:r>
      <w:rPr>
        <w:noProof/>
      </w:rPr>
      <mc:AlternateContent>
        <mc:Choice Requires="wps">
          <w:drawing>
            <wp:anchor distT="0" distB="0" distL="114300" distR="114300" simplePos="0" relativeHeight="251665408" behindDoc="0" locked="0" layoutInCell="1" allowOverlap="1" wp14:anchorId="01B1DF15" wp14:editId="5C81F6FE">
              <wp:simplePos x="0" y="0"/>
              <wp:positionH relativeFrom="page">
                <wp:posOffset>719455</wp:posOffset>
              </wp:positionH>
              <wp:positionV relativeFrom="page">
                <wp:posOffset>863600</wp:posOffset>
              </wp:positionV>
              <wp:extent cx="1828800" cy="1828800"/>
              <wp:effectExtent l="0" t="0" r="11430" b="12065"/>
              <wp:wrapNone/>
              <wp:docPr id="1399181223"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78F7A41" w14:textId="77777777" w:rsidR="004C1469" w:rsidRPr="00870D37" w:rsidRDefault="004C1469" w:rsidP="00870D37">
                          <w:pPr>
                            <w:pStyle w:val="afffe"/>
                          </w:pPr>
                          <w:r>
                            <w:fldChar w:fldCharType="begin"/>
                          </w:r>
                          <w:r>
                            <w:instrText>PAGE   \* MERGEFORMAT</w:instrText>
                          </w:r>
                          <w:r>
                            <w:fldChar w:fldCharType="separate"/>
                          </w:r>
                          <w:r>
                            <w:rPr>
                              <w:lang w:val="zh-CN"/>
                            </w:rPr>
                            <w:t>2</w:t>
                          </w:r>
                          <w:r>
                            <w:fldChar w:fldCharType="end"/>
                          </w:r>
                        </w:p>
                      </w:txbxContent>
                    </wps:txbx>
                    <wps:bodyPr rot="0" spcFirstLastPara="0" vertOverflow="overflow" horzOverflow="overflow" vert="eaVert" wrap="none" lIns="0" tIns="0" rIns="0" bIns="0" numCol="1" spcCol="0" rtlCol="0" fromWordArt="0" anchor="b" anchorCtr="0" forceAA="0" compatLnSpc="1">
                      <a:prstTxWarp prst="textNoShape">
                        <a:avLst/>
                      </a:prstTxWarp>
                      <a:spAutoFit/>
                    </wps:bodyPr>
                  </wps:wsp>
                </a:graphicData>
              </a:graphic>
            </wp:anchor>
          </w:drawing>
        </mc:Choice>
        <mc:Fallback>
          <w:pict>
            <v:shapetype w14:anchorId="01B1DF15" id="_x0000_t202" coordsize="21600,21600" o:spt="202" path="m,l,21600r21600,l21600,xe">
              <v:stroke joinstyle="miter"/>
              <v:path gradientshapeok="t" o:connecttype="rect"/>
            </v:shapetype>
            <v:shape id="_x0000_s1028" type="#_x0000_t202" style="position:absolute;left:0;text-align:left;margin-left:56.65pt;margin-top:68pt;width:2in;height:2in;z-index:251665408;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" filled="f" stroked="f" strokeweight=".5pt">
              <v:fill o:detectmouseclick="t"/>
              <v:textbox style="layout-flow:vertical-ideographic;mso-fit-shape-to-text:t" inset="0,0,0,0">
                <w:txbxContent>
                  <w:p w14:paraId="578F7A41" w14:textId="77777777" w:rsidR="004C1469" w:rsidRPr="00870D37" w:rsidRDefault="004C1469" w:rsidP="00870D37">
                    <w:pPr>
                      <w:pStyle w:val="afffe"/>
                    </w:pPr>
                    <w:r>
                      <w:fldChar w:fldCharType="begin"/>
                    </w:r>
                    <w:r>
                      <w:instrText>PAGE   \* MERGEFORMAT</w:instrText>
                    </w:r>
                    <w:r>
                      <w:fldChar w:fldCharType="separate"/>
                    </w:r>
                    <w:r>
                      <w:rPr>
                        <w:lang w:val="zh-CN"/>
                      </w:rPr>
                      <w:t>2</w:t>
                    </w:r>
                    <w: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22FDD9" w14:textId="1FB66E8D" w:rsidR="004C1469" w:rsidRDefault="004C1469">
    <w:pPr>
      <w:pStyle w:val="afffff2"/>
    </w:pPr>
    <w:r>
      <w:rPr>
        <w:noProof/>
      </w:rPr>
      <mc:AlternateContent>
        <mc:Choice Requires="wps">
          <w:drawing>
            <wp:anchor distT="0" distB="0" distL="114300" distR="114300" simplePos="0" relativeHeight="251661312" behindDoc="0" locked="0" layoutInCell="1" allowOverlap="1" wp14:anchorId="34BBE1C7" wp14:editId="52D1DB14">
              <wp:simplePos x="0" y="0"/>
              <wp:positionH relativeFrom="page">
                <wp:posOffset>719455</wp:posOffset>
              </wp:positionH>
              <wp:positionV relativeFrom="page">
                <wp:posOffset>6482080</wp:posOffset>
              </wp:positionV>
              <wp:extent cx="1828800" cy="1828800"/>
              <wp:effectExtent l="0" t="0" r="0" b="5080"/>
              <wp:wrapNone/>
              <wp:docPr id="1614876647"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5120780" w14:textId="77777777" w:rsidR="004C1469" w:rsidRPr="000530A0" w:rsidRDefault="004C1469" w:rsidP="000530A0">
                          <w:pPr>
                            <w:pStyle w:val="afffff2"/>
                          </w:pPr>
                          <w:r>
                            <w:fldChar w:fldCharType="begin"/>
                          </w:r>
                          <w:r>
                            <w:instrText>PAGE   \* MERGEFORMAT</w:instrText>
                          </w:r>
                          <w:r>
                            <w:fldChar w:fldCharType="separate"/>
                          </w:r>
                          <w:r>
                            <w:rPr>
                              <w:lang w:val="zh-CN"/>
                            </w:rPr>
                            <w:t>25</w:t>
                          </w:r>
                          <w:r>
                            <w:fldChar w:fldCharType="end"/>
                          </w:r>
                        </w:p>
                      </w:txbxContent>
                    </wps:txbx>
                    <wps:bodyPr rot="0" spcFirstLastPara="0" vertOverflow="overflow" horzOverflow="overflow" vert="eaVert" wrap="none" lIns="91440" tIns="45720" rIns="91440" bIns="45720" numCol="1" spcCol="0" rtlCol="0" fromWordArt="0" anchor="b" anchorCtr="0" forceAA="0" compatLnSpc="1">
                      <a:prstTxWarp prst="textNoShape">
                        <a:avLst/>
                      </a:prstTxWarp>
                      <a:spAutoFit/>
                    </wps:bodyPr>
                  </wps:wsp>
                </a:graphicData>
              </a:graphic>
            </wp:anchor>
          </w:drawing>
        </mc:Choice>
        <mc:Fallback>
          <w:pict>
            <v:shapetype w14:anchorId="34BBE1C7" id="_x0000_t202" coordsize="21600,21600" o:spt="202" path="m,l,21600r21600,l21600,xe">
              <v:stroke joinstyle="miter"/>
              <v:path gradientshapeok="t" o:connecttype="rect"/>
            </v:shapetype>
            <v:shape id="_x0000_s1029" type="#_x0000_t202" style="position:absolute;left:0;text-align:left;margin-left:56.65pt;margin-top:510.4pt;width:2in;height:2in;z-index:251661312;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" filled="f" stroked="f" strokeweight=".5pt">
              <v:fill o:detectmouseclick="t"/>
              <v:textbox style="layout-flow:vertical-ideographic;mso-fit-shape-to-text:t">
                <w:txbxContent>
                  <w:p w14:paraId="05120780" w14:textId="77777777" w:rsidR="004C1469" w:rsidRPr="000530A0" w:rsidRDefault="004C1469" w:rsidP="000530A0">
                    <w:pPr>
                      <w:pStyle w:val="afffff2"/>
                    </w:pPr>
                    <w:r>
                      <w:fldChar w:fldCharType="begin"/>
                    </w:r>
                    <w:r>
                      <w:instrText>PAGE   \* MERGEFORMAT</w:instrText>
                    </w:r>
                    <w:r>
                      <w:fldChar w:fldCharType="separate"/>
                    </w:r>
                    <w:r>
                      <w:rPr>
                        <w:lang w:val="zh-CN"/>
                      </w:rPr>
                      <w:t>25</w:t>
                    </w:r>
                    <w: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1286B6" w14:textId="77777777" w:rsidR="00B97A9D" w:rsidRDefault="00B97A9D">
    <w:pPr>
      <w:pStyle w:val="afffe"/>
    </w:pPr>
    <w:r>
      <w:fldChar w:fldCharType="begin"/>
    </w:r>
    <w:r>
      <w:instrText>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86A074" w14:textId="77777777" w:rsidR="006B1FCF" w:rsidRDefault="006B1FCF">
      <w:pPr>
        <w:spacing w:line="240" w:lineRule="auto"/>
      </w:pPr>
      <w:r>
        <w:separator/>
      </w:r>
    </w:p>
  </w:footnote>
  <w:footnote w:type="continuationSeparator" w:id="0">
    <w:p w14:paraId="619EF916" w14:textId="77777777" w:rsidR="006B1FCF" w:rsidRDefault="006B1FC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3BCCC4" w14:textId="77777777" w:rsidR="00E1558E" w:rsidRDefault="00E1558E">
    <w:pPr>
      <w:pStyle w:val="affff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1F1A26" w14:textId="6822E734" w:rsidR="00B97A9D" w:rsidRDefault="00B97A9D">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noProof/>
        <w:lang w:val="fr-FR"/>
      </w:rPr>
      <w:t>DB XX/T XXXX—XXXX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D7077" w14:textId="5E17BC7F" w:rsidR="00B97A9D" w:rsidRDefault="00B97A9D">
    <w:pPr>
      <w:pStyle w:val="afffffa"/>
      <w:rPr>
        <w:rFonts w:hint="eastAsia"/>
      </w:rPr>
    </w:pPr>
    <w:r>
      <w:fldChar w:fldCharType="begin"/>
    </w:r>
    <w:r>
      <w:instrText xml:space="preserve"> STYLEREF  标准文件_文件编号  \* MERGEFORMAT </w:instrText>
    </w:r>
    <w:r>
      <w:fldChar w:fldCharType="separate"/>
    </w:r>
    <w:r w:rsidR="00426393">
      <w:rPr>
        <w:rFonts w:hint="eastAsia"/>
        <w:noProof/>
      </w:rPr>
      <w:t>DB XX/T XXXX—XXXX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6CBFCA" w14:textId="77777777" w:rsidR="003A55C5"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02FA70" w14:textId="77777777" w:rsidR="003A55C5" w:rsidRDefault="003A55C5">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9C9AA5" w14:textId="04CE4B44" w:rsidR="003A55C5" w:rsidRDefault="00000000">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4C1469">
      <w:rPr>
        <w:noProof/>
        <w:lang w:val="fr-FR"/>
      </w:rPr>
      <w:t>DB XX/T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253F8B" w14:textId="503B2FF0" w:rsidR="003A55C5" w:rsidRDefault="00000000">
    <w:pPr>
      <w:pStyle w:val="afffffa"/>
      <w:rPr>
        <w:rFonts w:hint="eastAsia"/>
      </w:rPr>
    </w:pPr>
    <w:r>
      <w:fldChar w:fldCharType="begin"/>
    </w:r>
    <w:r>
      <w:instrText xml:space="preserve"> STYLEREF  标准文件_文件编号  \* MERGEFORMAT </w:instrText>
    </w:r>
    <w:r>
      <w:fldChar w:fldCharType="separate"/>
    </w:r>
    <w:r w:rsidR="00426393">
      <w:rPr>
        <w:rFonts w:hint="eastAsia"/>
        <w:noProof/>
      </w:rPr>
      <w:t>DB XX/T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2E815C" w14:textId="6B2379C7" w:rsidR="003A55C5" w:rsidRDefault="00000000">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4C1469">
      <w:rPr>
        <w:noProof/>
        <w:lang w:val="fr-FR"/>
      </w:rPr>
      <w:t>DB XX/T XXXX—XXXX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ED7C15" w14:textId="5C13AFD3" w:rsidR="003A55C5" w:rsidRDefault="00000000">
    <w:pPr>
      <w:pStyle w:val="afffffa"/>
      <w:rPr>
        <w:rFonts w:hint="eastAsia"/>
      </w:rPr>
    </w:pPr>
    <w:r>
      <w:fldChar w:fldCharType="begin"/>
    </w:r>
    <w:r>
      <w:instrText xml:space="preserve"> STYLEREF  标准文件_文件编号  \* MERGEFORMAT </w:instrText>
    </w:r>
    <w:r>
      <w:fldChar w:fldCharType="separate"/>
    </w:r>
    <w:r w:rsidR="00426393">
      <w:rPr>
        <w:rFonts w:hint="eastAsia"/>
        <w:noProof/>
      </w:rPr>
      <w:t>DB XX/T XXXX—XXXX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C02E00" w14:textId="2F9BC57F" w:rsidR="004C1469" w:rsidRPr="004C1469" w:rsidRDefault="004C1469" w:rsidP="004C1469">
    <w:pPr>
      <w:pStyle w:val="afffffb"/>
    </w:pPr>
    <w:r>
      <w:rPr>
        <w:noProof/>
      </w:rPr>
      <mc:AlternateContent>
        <mc:Choice Requires="wps">
          <w:drawing>
            <wp:anchor distT="0" distB="0" distL="114300" distR="114300" simplePos="0" relativeHeight="251663360" behindDoc="0" locked="0" layoutInCell="1" allowOverlap="1" wp14:anchorId="05F473E1" wp14:editId="3174C42F">
              <wp:simplePos x="0" y="0"/>
              <wp:positionH relativeFrom="page">
                <wp:posOffset>9719945</wp:posOffset>
              </wp:positionH>
              <wp:positionV relativeFrom="page">
                <wp:posOffset>899795</wp:posOffset>
              </wp:positionV>
              <wp:extent cx="1828800" cy="1828800"/>
              <wp:effectExtent l="0" t="0" r="5080" b="12065"/>
              <wp:wrapNone/>
              <wp:docPr id="763066994"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D5E8EDE" w14:textId="61B6335C" w:rsidR="004C1469" w:rsidRPr="00C13CF9" w:rsidRDefault="004C1469" w:rsidP="00C13CF9">
                          <w:pPr>
                            <w:pStyle w:val="afffffb"/>
                          </w:pPr>
                          <w:r>
                            <w:fldChar w:fldCharType="begin"/>
                          </w:r>
                          <w:r>
                            <w:instrText xml:space="preserve"> STYLEREF  标准文件_文件编号 \* MERGEFORMAT </w:instrText>
                          </w:r>
                          <w:r>
                            <w:fldChar w:fldCharType="separate"/>
                          </w:r>
                          <w:r>
                            <w:rPr>
                              <w:rFonts w:hint="eastAsia"/>
                              <w:noProof/>
                            </w:rPr>
                            <w:t>DB XX/T XXXX—XXXX</w:t>
                          </w:r>
                          <w:r>
                            <w:fldChar w:fldCharType="end"/>
                          </w:r>
                        </w:p>
                      </w:txbxContent>
                    </wps:txbx>
                    <wps:bodyPr rot="0" spcFirstLastPara="0" vertOverflow="overflow" horzOverflow="overflow" vert="eaVert" wrap="none" lIns="0" tIns="0" rIns="0" bIns="0" numCol="1" spcCol="0" rtlCol="0" fromWordArt="0" anchor="b" anchorCtr="0" forceAA="0" compatLnSpc="1">
                      <a:prstTxWarp prst="textNoShape">
                        <a:avLst/>
                      </a:prstTxWarp>
                      <a:spAutoFit/>
                    </wps:bodyPr>
                  </wps:wsp>
                </a:graphicData>
              </a:graphic>
            </wp:anchor>
          </w:drawing>
        </mc:Choice>
        <mc:Fallback>
          <w:pict>
            <v:shapetype w14:anchorId="05F473E1" id="_x0000_t202" coordsize="21600,21600" o:spt="202" path="m,l,21600r21600,l21600,xe">
              <v:stroke joinstyle="miter"/>
              <v:path gradientshapeok="t" o:connecttype="rect"/>
            </v:shapetype>
            <v:shape id="文本框 1" o:spid="_x0000_s1026" type="#_x0000_t202" style="position:absolute;margin-left:765.35pt;margin-top:70.85pt;width:2in;height:2in;z-index:251663360;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" filled="f" stroked="f" strokeweight=".5pt">
              <v:fill o:detectmouseclick="t"/>
              <v:textbox style="layout-flow:vertical-ideographic;mso-fit-shape-to-text:t" inset="0,0,0,0">
                <w:txbxContent>
                  <w:p w14:paraId="7D5E8EDE" w14:textId="61B6335C" w:rsidR="004C1469" w:rsidRPr="00C13CF9" w:rsidRDefault="004C1469" w:rsidP="00C13CF9">
                    <w:pPr>
                      <w:pStyle w:val="afffffb"/>
                    </w:pPr>
                    <w:r>
                      <w:fldChar w:fldCharType="begin"/>
                    </w:r>
                    <w:r>
                      <w:instrText xml:space="preserve"> STYLEREF  标准文件_文件编号 \* MERGEFORMAT </w:instrText>
                    </w:r>
                    <w:r>
                      <w:fldChar w:fldCharType="separate"/>
                    </w:r>
                    <w:r>
                      <w:rPr>
                        <w:rFonts w:hint="eastAsia"/>
                        <w:noProof/>
                      </w:rPr>
                      <w:t>DB XX/T XXXX—XXXX</w:t>
                    </w:r>
                    <w:r>
                      <w:fldChar w:fldCharType="end"/>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10885" w14:textId="65A11B0F" w:rsidR="004C1469" w:rsidRDefault="004C1469">
    <w:pPr>
      <w:pStyle w:val="afffffa"/>
      <w:rPr>
        <w:rFonts w:hint="eastAsia"/>
      </w:rPr>
    </w:pPr>
    <w:r>
      <w:rPr>
        <w:noProof/>
      </w:rPr>
      <mc:AlternateContent>
        <mc:Choice Requires="wps">
          <w:drawing>
            <wp:anchor distT="0" distB="0" distL="114300" distR="114300" simplePos="0" relativeHeight="251659264" behindDoc="0" locked="0" layoutInCell="1" allowOverlap="1" wp14:anchorId="7097E969" wp14:editId="4621EB67">
              <wp:simplePos x="0" y="0"/>
              <wp:positionH relativeFrom="page">
                <wp:posOffset>9539605</wp:posOffset>
              </wp:positionH>
              <wp:positionV relativeFrom="page">
                <wp:posOffset>5237480</wp:posOffset>
              </wp:positionV>
              <wp:extent cx="1828800" cy="1828800"/>
              <wp:effectExtent l="0" t="0" r="0" b="0"/>
              <wp:wrapNone/>
              <wp:docPr id="6129517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EB87659" w14:textId="66DBCCAA" w:rsidR="004C1469" w:rsidRPr="00F9382E" w:rsidRDefault="004C1469" w:rsidP="00F9382E">
                          <w:pPr>
                            <w:pStyle w:val="afffffa"/>
                          </w:pPr>
                          <w:r>
                            <w:fldChar w:fldCharType="begin"/>
                          </w:r>
                          <w:r>
                            <w:instrText xml:space="preserve"> STYLEREF  标准文件_文件编号  \* MERGEFORMAT </w:instrText>
                          </w:r>
                          <w:r>
                            <w:fldChar w:fldCharType="separate"/>
                          </w:r>
                          <w:r w:rsidR="00426393">
                            <w:rPr>
                              <w:rFonts w:hint="eastAsia"/>
                              <w:noProof/>
                            </w:rPr>
                            <w:t>DB XX/T XXXX—XXXX</w:t>
                          </w:r>
                          <w:r>
                            <w:fldChar w:fldCharType="end"/>
                          </w:r>
                        </w:p>
                      </w:txbxContent>
                    </wps:txbx>
                    <wps:bodyPr rot="0" spcFirstLastPara="0" vertOverflow="overflow" horzOverflow="overflow" vert="eaVert" wrap="none" lIns="91440" tIns="45720" rIns="91440" bIns="45720" numCol="1" spcCol="0" rtlCol="0" fromWordArt="0" anchor="b" anchorCtr="0" forceAA="0" compatLnSpc="1">
                      <a:prstTxWarp prst="textNoShape">
                        <a:avLst/>
                      </a:prstTxWarp>
                      <a:spAutoFit/>
                    </wps:bodyPr>
                  </wps:wsp>
                </a:graphicData>
              </a:graphic>
            </wp:anchor>
          </w:drawing>
        </mc:Choice>
        <mc:Fallback>
          <w:pict>
            <v:shapetype w14:anchorId="7097E969" id="_x0000_t202" coordsize="21600,21600" o:spt="202" path="m,l,21600r21600,l21600,xe">
              <v:stroke joinstyle="miter"/>
              <v:path gradientshapeok="t" o:connecttype="rect"/>
            </v:shapetype>
            <v:shape id="_x0000_s1027" type="#_x0000_t202" style="position:absolute;left:0;text-align:left;margin-left:751.15pt;margin-top:412.4pt;width:2in;height:2in;z-index:251659264;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" filled="f" stroked="f" strokeweight=".5pt">
              <v:fill o:detectmouseclick="t"/>
              <v:textbox style="layout-flow:vertical-ideographic;mso-fit-shape-to-text:t">
                <w:txbxContent>
                  <w:p w14:paraId="5EB87659" w14:textId="66DBCCAA" w:rsidR="004C1469" w:rsidRPr="00F9382E" w:rsidRDefault="004C1469" w:rsidP="00F9382E">
                    <w:pPr>
                      <w:pStyle w:val="afffffa"/>
                    </w:pPr>
                    <w:r>
                      <w:fldChar w:fldCharType="begin"/>
                    </w:r>
                    <w:r>
                      <w:instrText xml:space="preserve"> STYLEREF  标准文件_文件编号  \* MERGEFORMAT </w:instrText>
                    </w:r>
                    <w:r>
                      <w:fldChar w:fldCharType="separate"/>
                    </w:r>
                    <w:r w:rsidR="00426393">
                      <w:rPr>
                        <w:rFonts w:hint="eastAsia"/>
                        <w:noProof/>
                      </w:rPr>
                      <w:t>DB XX/T XXXX—XXXX</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3FF2A0A6"/>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Ansi="黑体" w:hint="eastAsia"/>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8799066">
    <w:abstractNumId w:val="0"/>
  </w:num>
  <w:num w:numId="2" w16cid:durableId="785388848">
    <w:abstractNumId w:val="27"/>
  </w:num>
  <w:num w:numId="3" w16cid:durableId="2129158314">
    <w:abstractNumId w:val="5"/>
  </w:num>
  <w:num w:numId="4" w16cid:durableId="1145004126">
    <w:abstractNumId w:val="23"/>
  </w:num>
  <w:num w:numId="5" w16cid:durableId="226232256">
    <w:abstractNumId w:val="18"/>
  </w:num>
  <w:num w:numId="6" w16cid:durableId="1292856437">
    <w:abstractNumId w:val="13"/>
  </w:num>
  <w:num w:numId="7" w16cid:durableId="102114527">
    <w:abstractNumId w:val="8"/>
  </w:num>
  <w:num w:numId="8" w16cid:durableId="1335648365">
    <w:abstractNumId w:val="3"/>
  </w:num>
  <w:num w:numId="9" w16cid:durableId="1645696416">
    <w:abstractNumId w:val="9"/>
  </w:num>
  <w:num w:numId="10" w16cid:durableId="715398396">
    <w:abstractNumId w:val="16"/>
  </w:num>
  <w:num w:numId="11" w16cid:durableId="1015500864">
    <w:abstractNumId w:val="25"/>
  </w:num>
  <w:num w:numId="12" w16cid:durableId="1638028134">
    <w:abstractNumId w:val="11"/>
  </w:num>
  <w:num w:numId="13" w16cid:durableId="1644315334">
    <w:abstractNumId w:val="12"/>
  </w:num>
  <w:num w:numId="14" w16cid:durableId="1122505509">
    <w:abstractNumId w:val="7"/>
  </w:num>
  <w:num w:numId="15" w16cid:durableId="223105073">
    <w:abstractNumId w:val="19"/>
  </w:num>
  <w:num w:numId="16" w16cid:durableId="762452631">
    <w:abstractNumId w:val="21"/>
  </w:num>
  <w:num w:numId="17" w16cid:durableId="817310204">
    <w:abstractNumId w:val="17"/>
  </w:num>
  <w:num w:numId="18" w16cid:durableId="1802266836">
    <w:abstractNumId w:val="29"/>
  </w:num>
  <w:num w:numId="19" w16cid:durableId="2144492932">
    <w:abstractNumId w:val="15"/>
  </w:num>
  <w:num w:numId="20" w16cid:durableId="1375081299">
    <w:abstractNumId w:val="1"/>
  </w:num>
  <w:num w:numId="21" w16cid:durableId="836916646">
    <w:abstractNumId w:val="10"/>
  </w:num>
  <w:num w:numId="22" w16cid:durableId="1890141925">
    <w:abstractNumId w:val="30"/>
  </w:num>
  <w:num w:numId="23" w16cid:durableId="359823464">
    <w:abstractNumId w:val="20"/>
  </w:num>
  <w:num w:numId="24" w16cid:durableId="820929878">
    <w:abstractNumId w:val="6"/>
  </w:num>
  <w:num w:numId="25" w16cid:durableId="344329941">
    <w:abstractNumId w:val="26"/>
  </w:num>
  <w:num w:numId="26" w16cid:durableId="722631404">
    <w:abstractNumId w:val="28"/>
  </w:num>
  <w:num w:numId="27" w16cid:durableId="1956905744">
    <w:abstractNumId w:val="2"/>
  </w:num>
  <w:num w:numId="28" w16cid:durableId="1501892350">
    <w:abstractNumId w:val="4"/>
  </w:num>
  <w:num w:numId="29" w16cid:durableId="42608092">
    <w:abstractNumId w:val="14"/>
  </w:num>
  <w:num w:numId="30" w16cid:durableId="1813789466">
    <w:abstractNumId w:val="24"/>
  </w:num>
  <w:num w:numId="31" w16cid:durableId="1751271648">
    <w:abstractNumId w:val="22"/>
  </w:num>
  <w:num w:numId="32" w16cid:durableId="10131484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251755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5010577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WeC5Xz4144porChoqq4X5x2pRInrAVoEW344HrMtN8mRw9Vt96XbIt2EYnKR01CPn5iCQCqYH2nYYNLSQFyX1Q==" w:salt="ER7FUUlxn+XaAvq5jiUtg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YzNjBkOTgyNWQ1YTMxYzM3MzMwNWFiODNmOWIzYWMifQ=="/>
  </w:docVars>
  <w:rsids>
    <w:rsidRoot w:val="007D4DDB"/>
    <w:rsid w:val="0000040A"/>
    <w:rsid w:val="00000A94"/>
    <w:rsid w:val="00001972"/>
    <w:rsid w:val="00001D9A"/>
    <w:rsid w:val="00001E59"/>
    <w:rsid w:val="000064EC"/>
    <w:rsid w:val="00007B3A"/>
    <w:rsid w:val="000107E0"/>
    <w:rsid w:val="00011FDE"/>
    <w:rsid w:val="00012FFD"/>
    <w:rsid w:val="00014162"/>
    <w:rsid w:val="00014340"/>
    <w:rsid w:val="00016A9C"/>
    <w:rsid w:val="00017892"/>
    <w:rsid w:val="00022184"/>
    <w:rsid w:val="00022762"/>
    <w:rsid w:val="000238E0"/>
    <w:rsid w:val="000249DB"/>
    <w:rsid w:val="0002595E"/>
    <w:rsid w:val="000259EC"/>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5545"/>
    <w:rsid w:val="00067F1E"/>
    <w:rsid w:val="00071CC0"/>
    <w:rsid w:val="00073C8C"/>
    <w:rsid w:val="00077B64"/>
    <w:rsid w:val="00080A1C"/>
    <w:rsid w:val="00082317"/>
    <w:rsid w:val="00083D2C"/>
    <w:rsid w:val="000841DF"/>
    <w:rsid w:val="00086AA1"/>
    <w:rsid w:val="00087A77"/>
    <w:rsid w:val="00090CA6"/>
    <w:rsid w:val="00091943"/>
    <w:rsid w:val="00092B8A"/>
    <w:rsid w:val="00092FB0"/>
    <w:rsid w:val="0009346A"/>
    <w:rsid w:val="000934C5"/>
    <w:rsid w:val="00093C6A"/>
    <w:rsid w:val="00093D25"/>
    <w:rsid w:val="00093DAB"/>
    <w:rsid w:val="00094D73"/>
    <w:rsid w:val="00096D63"/>
    <w:rsid w:val="000A0B60"/>
    <w:rsid w:val="000A0EB8"/>
    <w:rsid w:val="000A19FC"/>
    <w:rsid w:val="000A296B"/>
    <w:rsid w:val="000A7311"/>
    <w:rsid w:val="000B060F"/>
    <w:rsid w:val="000B1592"/>
    <w:rsid w:val="000B1FF2"/>
    <w:rsid w:val="000B3CDA"/>
    <w:rsid w:val="000B4A8C"/>
    <w:rsid w:val="000B4BED"/>
    <w:rsid w:val="000B605B"/>
    <w:rsid w:val="000B6A0B"/>
    <w:rsid w:val="000C03CD"/>
    <w:rsid w:val="000C0F6C"/>
    <w:rsid w:val="000C11DB"/>
    <w:rsid w:val="000C1492"/>
    <w:rsid w:val="000C2FBD"/>
    <w:rsid w:val="000C4B41"/>
    <w:rsid w:val="000C57D6"/>
    <w:rsid w:val="000C6362"/>
    <w:rsid w:val="000C7666"/>
    <w:rsid w:val="000D0A9C"/>
    <w:rsid w:val="000D1795"/>
    <w:rsid w:val="000D329A"/>
    <w:rsid w:val="000D4B9C"/>
    <w:rsid w:val="000D4EB6"/>
    <w:rsid w:val="000D56DC"/>
    <w:rsid w:val="000D588B"/>
    <w:rsid w:val="000D753B"/>
    <w:rsid w:val="000E0B8E"/>
    <w:rsid w:val="000E1CDB"/>
    <w:rsid w:val="000E4C9E"/>
    <w:rsid w:val="000E5641"/>
    <w:rsid w:val="000E6FD7"/>
    <w:rsid w:val="000F06E1"/>
    <w:rsid w:val="000F0E3C"/>
    <w:rsid w:val="000F1835"/>
    <w:rsid w:val="000F19D5"/>
    <w:rsid w:val="000F2AA3"/>
    <w:rsid w:val="000F4412"/>
    <w:rsid w:val="000F4AEA"/>
    <w:rsid w:val="000F633F"/>
    <w:rsid w:val="000F67E9"/>
    <w:rsid w:val="00100E35"/>
    <w:rsid w:val="00104926"/>
    <w:rsid w:val="00112CF9"/>
    <w:rsid w:val="00113B1E"/>
    <w:rsid w:val="0011567F"/>
    <w:rsid w:val="0011711C"/>
    <w:rsid w:val="0012059C"/>
    <w:rsid w:val="001234FB"/>
    <w:rsid w:val="0012382E"/>
    <w:rsid w:val="00124E4F"/>
    <w:rsid w:val="001260B7"/>
    <w:rsid w:val="001265CB"/>
    <w:rsid w:val="00130186"/>
    <w:rsid w:val="001321C6"/>
    <w:rsid w:val="001325C4"/>
    <w:rsid w:val="00133010"/>
    <w:rsid w:val="001338EE"/>
    <w:rsid w:val="00133AAE"/>
    <w:rsid w:val="00135323"/>
    <w:rsid w:val="001353CA"/>
    <w:rsid w:val="001356C4"/>
    <w:rsid w:val="00141114"/>
    <w:rsid w:val="0014267A"/>
    <w:rsid w:val="00142969"/>
    <w:rsid w:val="001446C2"/>
    <w:rsid w:val="001457E7"/>
    <w:rsid w:val="00145D9D"/>
    <w:rsid w:val="00146388"/>
    <w:rsid w:val="00147CBB"/>
    <w:rsid w:val="00151A5A"/>
    <w:rsid w:val="00152794"/>
    <w:rsid w:val="001529E5"/>
    <w:rsid w:val="00153C7E"/>
    <w:rsid w:val="00155332"/>
    <w:rsid w:val="00156B25"/>
    <w:rsid w:val="00156E1A"/>
    <w:rsid w:val="00157894"/>
    <w:rsid w:val="00157B55"/>
    <w:rsid w:val="00163602"/>
    <w:rsid w:val="001642FA"/>
    <w:rsid w:val="001649EB"/>
    <w:rsid w:val="00164BAF"/>
    <w:rsid w:val="00164FA8"/>
    <w:rsid w:val="00165065"/>
    <w:rsid w:val="00165434"/>
    <w:rsid w:val="0016580B"/>
    <w:rsid w:val="00165F49"/>
    <w:rsid w:val="00166B88"/>
    <w:rsid w:val="00166C19"/>
    <w:rsid w:val="0016770A"/>
    <w:rsid w:val="00167E7C"/>
    <w:rsid w:val="00170804"/>
    <w:rsid w:val="001708E9"/>
    <w:rsid w:val="0017340B"/>
    <w:rsid w:val="00173FB1"/>
    <w:rsid w:val="00176DFD"/>
    <w:rsid w:val="001852C9"/>
    <w:rsid w:val="00185C32"/>
    <w:rsid w:val="00190087"/>
    <w:rsid w:val="001913C4"/>
    <w:rsid w:val="0019348F"/>
    <w:rsid w:val="00193A07"/>
    <w:rsid w:val="00194C95"/>
    <w:rsid w:val="00195C34"/>
    <w:rsid w:val="00196EF5"/>
    <w:rsid w:val="001A1A53"/>
    <w:rsid w:val="001A234A"/>
    <w:rsid w:val="001A4B1A"/>
    <w:rsid w:val="001A4CF3"/>
    <w:rsid w:val="001A729D"/>
    <w:rsid w:val="001B06E8"/>
    <w:rsid w:val="001B11D8"/>
    <w:rsid w:val="001B1E36"/>
    <w:rsid w:val="001B6539"/>
    <w:rsid w:val="001B71D0"/>
    <w:rsid w:val="001B71EE"/>
    <w:rsid w:val="001C04A8"/>
    <w:rsid w:val="001C2C03"/>
    <w:rsid w:val="001C42F7"/>
    <w:rsid w:val="001C4532"/>
    <w:rsid w:val="001C49E5"/>
    <w:rsid w:val="001C680C"/>
    <w:rsid w:val="001C75AB"/>
    <w:rsid w:val="001C7FEA"/>
    <w:rsid w:val="001D0499"/>
    <w:rsid w:val="001D0BBE"/>
    <w:rsid w:val="001D0ED4"/>
    <w:rsid w:val="001D165F"/>
    <w:rsid w:val="001D212F"/>
    <w:rsid w:val="001D29D7"/>
    <w:rsid w:val="001D2DE7"/>
    <w:rsid w:val="001D36AF"/>
    <w:rsid w:val="001D411C"/>
    <w:rsid w:val="001D7F20"/>
    <w:rsid w:val="001E1B6A"/>
    <w:rsid w:val="001E2484"/>
    <w:rsid w:val="001E3B8D"/>
    <w:rsid w:val="001E3CC4"/>
    <w:rsid w:val="001E4136"/>
    <w:rsid w:val="001E4882"/>
    <w:rsid w:val="001E513E"/>
    <w:rsid w:val="001E73AB"/>
    <w:rsid w:val="001F092D"/>
    <w:rsid w:val="001F143A"/>
    <w:rsid w:val="001F1605"/>
    <w:rsid w:val="001F2508"/>
    <w:rsid w:val="001F4816"/>
    <w:rsid w:val="001F4EE9"/>
    <w:rsid w:val="001F69B4"/>
    <w:rsid w:val="001F6FE6"/>
    <w:rsid w:val="001F77C7"/>
    <w:rsid w:val="00200183"/>
    <w:rsid w:val="00200333"/>
    <w:rsid w:val="0020107D"/>
    <w:rsid w:val="00202AA4"/>
    <w:rsid w:val="002031F7"/>
    <w:rsid w:val="002040E6"/>
    <w:rsid w:val="0020527B"/>
    <w:rsid w:val="00205F2C"/>
    <w:rsid w:val="0020628A"/>
    <w:rsid w:val="00207EE3"/>
    <w:rsid w:val="00210B15"/>
    <w:rsid w:val="002142EA"/>
    <w:rsid w:val="0021707D"/>
    <w:rsid w:val="002204BB"/>
    <w:rsid w:val="00221B79"/>
    <w:rsid w:val="00221C6B"/>
    <w:rsid w:val="002253A1"/>
    <w:rsid w:val="00225CF8"/>
    <w:rsid w:val="00226A19"/>
    <w:rsid w:val="0022794E"/>
    <w:rsid w:val="00233D64"/>
    <w:rsid w:val="0023482A"/>
    <w:rsid w:val="002359CB"/>
    <w:rsid w:val="00236F60"/>
    <w:rsid w:val="002428FE"/>
    <w:rsid w:val="00243540"/>
    <w:rsid w:val="00244651"/>
    <w:rsid w:val="0024497B"/>
    <w:rsid w:val="0024515B"/>
    <w:rsid w:val="00246021"/>
    <w:rsid w:val="0024666E"/>
    <w:rsid w:val="00247F52"/>
    <w:rsid w:val="00250B25"/>
    <w:rsid w:val="00250BBE"/>
    <w:rsid w:val="002515C2"/>
    <w:rsid w:val="0025194F"/>
    <w:rsid w:val="00256EA3"/>
    <w:rsid w:val="002612D4"/>
    <w:rsid w:val="0026148A"/>
    <w:rsid w:val="00262696"/>
    <w:rsid w:val="00263D25"/>
    <w:rsid w:val="002643C3"/>
    <w:rsid w:val="00264A0C"/>
    <w:rsid w:val="002663B0"/>
    <w:rsid w:val="002667E3"/>
    <w:rsid w:val="00266EEB"/>
    <w:rsid w:val="00267EF4"/>
    <w:rsid w:val="00270CB8"/>
    <w:rsid w:val="00272B08"/>
    <w:rsid w:val="00276FFE"/>
    <w:rsid w:val="002771AC"/>
    <w:rsid w:val="00277B64"/>
    <w:rsid w:val="00281BB8"/>
    <w:rsid w:val="00281E9E"/>
    <w:rsid w:val="00282405"/>
    <w:rsid w:val="00283498"/>
    <w:rsid w:val="00283527"/>
    <w:rsid w:val="00285170"/>
    <w:rsid w:val="00285361"/>
    <w:rsid w:val="00291CF5"/>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331"/>
    <w:rsid w:val="002B6DA2"/>
    <w:rsid w:val="002B7332"/>
    <w:rsid w:val="002B7F51"/>
    <w:rsid w:val="002C0447"/>
    <w:rsid w:val="002C09E7"/>
    <w:rsid w:val="002C1E06"/>
    <w:rsid w:val="002C1E1C"/>
    <w:rsid w:val="002C2A6A"/>
    <w:rsid w:val="002C3F07"/>
    <w:rsid w:val="002C5278"/>
    <w:rsid w:val="002C6227"/>
    <w:rsid w:val="002C7EBB"/>
    <w:rsid w:val="002D06C1"/>
    <w:rsid w:val="002D42B5"/>
    <w:rsid w:val="002D4F1A"/>
    <w:rsid w:val="002D6EC6"/>
    <w:rsid w:val="002D79AC"/>
    <w:rsid w:val="002E039D"/>
    <w:rsid w:val="002E109C"/>
    <w:rsid w:val="002E4D5A"/>
    <w:rsid w:val="002E6326"/>
    <w:rsid w:val="002E7387"/>
    <w:rsid w:val="002F30E0"/>
    <w:rsid w:val="002F35E4"/>
    <w:rsid w:val="002F3730"/>
    <w:rsid w:val="002F38E1"/>
    <w:rsid w:val="002F7AF6"/>
    <w:rsid w:val="00300E63"/>
    <w:rsid w:val="00302F5F"/>
    <w:rsid w:val="0030441D"/>
    <w:rsid w:val="00306063"/>
    <w:rsid w:val="00313B85"/>
    <w:rsid w:val="0031461F"/>
    <w:rsid w:val="003167D5"/>
    <w:rsid w:val="00316C69"/>
    <w:rsid w:val="00317988"/>
    <w:rsid w:val="00320E53"/>
    <w:rsid w:val="003221B4"/>
    <w:rsid w:val="0032258D"/>
    <w:rsid w:val="00322E62"/>
    <w:rsid w:val="00324D13"/>
    <w:rsid w:val="00324D2A"/>
    <w:rsid w:val="00324EDD"/>
    <w:rsid w:val="00327196"/>
    <w:rsid w:val="003331E4"/>
    <w:rsid w:val="00336C64"/>
    <w:rsid w:val="00337162"/>
    <w:rsid w:val="0034194F"/>
    <w:rsid w:val="00344605"/>
    <w:rsid w:val="0034729D"/>
    <w:rsid w:val="003474AA"/>
    <w:rsid w:val="00350D1D"/>
    <w:rsid w:val="00352C83"/>
    <w:rsid w:val="003615D2"/>
    <w:rsid w:val="0036429C"/>
    <w:rsid w:val="00364A53"/>
    <w:rsid w:val="00365183"/>
    <w:rsid w:val="003654CB"/>
    <w:rsid w:val="00365AA9"/>
    <w:rsid w:val="00365F86"/>
    <w:rsid w:val="00365F87"/>
    <w:rsid w:val="003669DC"/>
    <w:rsid w:val="00366E89"/>
    <w:rsid w:val="00367EBA"/>
    <w:rsid w:val="00370373"/>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47BA"/>
    <w:rsid w:val="00395700"/>
    <w:rsid w:val="003974EB"/>
    <w:rsid w:val="00397CC5"/>
    <w:rsid w:val="003A1582"/>
    <w:rsid w:val="003A239E"/>
    <w:rsid w:val="003A325F"/>
    <w:rsid w:val="003A4077"/>
    <w:rsid w:val="003A55C5"/>
    <w:rsid w:val="003B09AD"/>
    <w:rsid w:val="003B1A3E"/>
    <w:rsid w:val="003B1F18"/>
    <w:rsid w:val="003B5BF0"/>
    <w:rsid w:val="003B60BF"/>
    <w:rsid w:val="003B6BE3"/>
    <w:rsid w:val="003C010C"/>
    <w:rsid w:val="003C0A6C"/>
    <w:rsid w:val="003C14F8"/>
    <w:rsid w:val="003C5A43"/>
    <w:rsid w:val="003C6DCB"/>
    <w:rsid w:val="003D0519"/>
    <w:rsid w:val="003D0FF6"/>
    <w:rsid w:val="003D19FF"/>
    <w:rsid w:val="003D262C"/>
    <w:rsid w:val="003D5BA2"/>
    <w:rsid w:val="003D6D61"/>
    <w:rsid w:val="003D79C6"/>
    <w:rsid w:val="003E091D"/>
    <w:rsid w:val="003E0A5F"/>
    <w:rsid w:val="003E1C53"/>
    <w:rsid w:val="003E2A69"/>
    <w:rsid w:val="003E2D49"/>
    <w:rsid w:val="003E2FD4"/>
    <w:rsid w:val="003E3993"/>
    <w:rsid w:val="003E49F6"/>
    <w:rsid w:val="003E600F"/>
    <w:rsid w:val="003E660F"/>
    <w:rsid w:val="003F0841"/>
    <w:rsid w:val="003F12A5"/>
    <w:rsid w:val="003F23D3"/>
    <w:rsid w:val="003F3F08"/>
    <w:rsid w:val="003F49F1"/>
    <w:rsid w:val="003F6272"/>
    <w:rsid w:val="00400E72"/>
    <w:rsid w:val="00401400"/>
    <w:rsid w:val="00404530"/>
    <w:rsid w:val="00404869"/>
    <w:rsid w:val="0040556B"/>
    <w:rsid w:val="00405884"/>
    <w:rsid w:val="00406B5F"/>
    <w:rsid w:val="00407D39"/>
    <w:rsid w:val="0041477A"/>
    <w:rsid w:val="0041581D"/>
    <w:rsid w:val="004167A3"/>
    <w:rsid w:val="00416F59"/>
    <w:rsid w:val="00420C62"/>
    <w:rsid w:val="00423E32"/>
    <w:rsid w:val="00426393"/>
    <w:rsid w:val="00432BA4"/>
    <w:rsid w:val="00432DAA"/>
    <w:rsid w:val="00433363"/>
    <w:rsid w:val="00434305"/>
    <w:rsid w:val="00435DF7"/>
    <w:rsid w:val="0044083F"/>
    <w:rsid w:val="0044087B"/>
    <w:rsid w:val="00441AE7"/>
    <w:rsid w:val="00442460"/>
    <w:rsid w:val="00442701"/>
    <w:rsid w:val="00445574"/>
    <w:rsid w:val="004467FB"/>
    <w:rsid w:val="00451AB1"/>
    <w:rsid w:val="00452D6B"/>
    <w:rsid w:val="00454484"/>
    <w:rsid w:val="0045517B"/>
    <w:rsid w:val="0046359D"/>
    <w:rsid w:val="00463B77"/>
    <w:rsid w:val="00463C7B"/>
    <w:rsid w:val="004644A6"/>
    <w:rsid w:val="00464A14"/>
    <w:rsid w:val="004659BD"/>
    <w:rsid w:val="00467AB1"/>
    <w:rsid w:val="00470775"/>
    <w:rsid w:val="00474183"/>
    <w:rsid w:val="004746B1"/>
    <w:rsid w:val="0047583F"/>
    <w:rsid w:val="00475DE8"/>
    <w:rsid w:val="004766DD"/>
    <w:rsid w:val="00481C44"/>
    <w:rsid w:val="00482CF8"/>
    <w:rsid w:val="00484936"/>
    <w:rsid w:val="00485C89"/>
    <w:rsid w:val="00486BE3"/>
    <w:rsid w:val="004905E4"/>
    <w:rsid w:val="00490A89"/>
    <w:rsid w:val="00490AB4"/>
    <w:rsid w:val="00492F02"/>
    <w:rsid w:val="004939AE"/>
    <w:rsid w:val="004944E6"/>
    <w:rsid w:val="004950B3"/>
    <w:rsid w:val="00496549"/>
    <w:rsid w:val="004A12DF"/>
    <w:rsid w:val="004A17E6"/>
    <w:rsid w:val="004A1BA8"/>
    <w:rsid w:val="004A1D1F"/>
    <w:rsid w:val="004A4B57"/>
    <w:rsid w:val="004A63FA"/>
    <w:rsid w:val="004B0272"/>
    <w:rsid w:val="004B2701"/>
    <w:rsid w:val="004B2E1B"/>
    <w:rsid w:val="004B3AA8"/>
    <w:rsid w:val="004B3E93"/>
    <w:rsid w:val="004C1469"/>
    <w:rsid w:val="004C1FBC"/>
    <w:rsid w:val="004C2E13"/>
    <w:rsid w:val="004C3DF4"/>
    <w:rsid w:val="004C3F1D"/>
    <w:rsid w:val="004C458D"/>
    <w:rsid w:val="004C6DB9"/>
    <w:rsid w:val="004C7556"/>
    <w:rsid w:val="004C7E8B"/>
    <w:rsid w:val="004C7E9D"/>
    <w:rsid w:val="004C7F67"/>
    <w:rsid w:val="004D076D"/>
    <w:rsid w:val="004D0EF1"/>
    <w:rsid w:val="004D2253"/>
    <w:rsid w:val="004D40A5"/>
    <w:rsid w:val="004D4406"/>
    <w:rsid w:val="004D79FB"/>
    <w:rsid w:val="004D7C42"/>
    <w:rsid w:val="004E0465"/>
    <w:rsid w:val="004E127B"/>
    <w:rsid w:val="004E1C04"/>
    <w:rsid w:val="004E1C0A"/>
    <w:rsid w:val="004E2B06"/>
    <w:rsid w:val="004E30C5"/>
    <w:rsid w:val="004E4AA5"/>
    <w:rsid w:val="004E4AEE"/>
    <w:rsid w:val="004E59E3"/>
    <w:rsid w:val="004E67C0"/>
    <w:rsid w:val="004F1106"/>
    <w:rsid w:val="004F1A51"/>
    <w:rsid w:val="004F30C3"/>
    <w:rsid w:val="004F391A"/>
    <w:rsid w:val="004F3CFB"/>
    <w:rsid w:val="004F57FF"/>
    <w:rsid w:val="004F6456"/>
    <w:rsid w:val="004F696E"/>
    <w:rsid w:val="004F6C71"/>
    <w:rsid w:val="00501139"/>
    <w:rsid w:val="0050363E"/>
    <w:rsid w:val="005039BC"/>
    <w:rsid w:val="005043BB"/>
    <w:rsid w:val="0050468F"/>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6E7A"/>
    <w:rsid w:val="005375A2"/>
    <w:rsid w:val="005378DD"/>
    <w:rsid w:val="00537A67"/>
    <w:rsid w:val="00541853"/>
    <w:rsid w:val="00543BDA"/>
    <w:rsid w:val="005441BA"/>
    <w:rsid w:val="005441CC"/>
    <w:rsid w:val="00544D2F"/>
    <w:rsid w:val="005479DA"/>
    <w:rsid w:val="00547BCC"/>
    <w:rsid w:val="0055013B"/>
    <w:rsid w:val="00551F6F"/>
    <w:rsid w:val="00555044"/>
    <w:rsid w:val="00555BCA"/>
    <w:rsid w:val="00561475"/>
    <w:rsid w:val="0056487B"/>
    <w:rsid w:val="00564A88"/>
    <w:rsid w:val="00564FB9"/>
    <w:rsid w:val="00565C23"/>
    <w:rsid w:val="0056759B"/>
    <w:rsid w:val="00567E1A"/>
    <w:rsid w:val="00573D9E"/>
    <w:rsid w:val="00575550"/>
    <w:rsid w:val="005801E3"/>
    <w:rsid w:val="00580C44"/>
    <w:rsid w:val="00581802"/>
    <w:rsid w:val="005836A8"/>
    <w:rsid w:val="0058409C"/>
    <w:rsid w:val="00584262"/>
    <w:rsid w:val="00586630"/>
    <w:rsid w:val="00587ADD"/>
    <w:rsid w:val="00591E27"/>
    <w:rsid w:val="00595AC6"/>
    <w:rsid w:val="00596160"/>
    <w:rsid w:val="005966E2"/>
    <w:rsid w:val="00597007"/>
    <w:rsid w:val="005A0966"/>
    <w:rsid w:val="005A11B7"/>
    <w:rsid w:val="005A209D"/>
    <w:rsid w:val="005A260B"/>
    <w:rsid w:val="005A3422"/>
    <w:rsid w:val="005A4A1B"/>
    <w:rsid w:val="005A59DA"/>
    <w:rsid w:val="005A5FB5"/>
    <w:rsid w:val="005A63F3"/>
    <w:rsid w:val="005A6559"/>
    <w:rsid w:val="005A7830"/>
    <w:rsid w:val="005A7FCE"/>
    <w:rsid w:val="005B0F3F"/>
    <w:rsid w:val="005B187E"/>
    <w:rsid w:val="005B4903"/>
    <w:rsid w:val="005B51CE"/>
    <w:rsid w:val="005B5885"/>
    <w:rsid w:val="005B5CD7"/>
    <w:rsid w:val="005B647D"/>
    <w:rsid w:val="005B6CF6"/>
    <w:rsid w:val="005B7422"/>
    <w:rsid w:val="005C296E"/>
    <w:rsid w:val="005C29B8"/>
    <w:rsid w:val="005C5F21"/>
    <w:rsid w:val="005C7156"/>
    <w:rsid w:val="005D0C75"/>
    <w:rsid w:val="005D4171"/>
    <w:rsid w:val="005D603E"/>
    <w:rsid w:val="005D6A95"/>
    <w:rsid w:val="005D6B2C"/>
    <w:rsid w:val="005D6D9C"/>
    <w:rsid w:val="005D76C7"/>
    <w:rsid w:val="005E2335"/>
    <w:rsid w:val="005E34CA"/>
    <w:rsid w:val="005E3C18"/>
    <w:rsid w:val="005E6812"/>
    <w:rsid w:val="005E7881"/>
    <w:rsid w:val="005E78E0"/>
    <w:rsid w:val="005F0D9C"/>
    <w:rsid w:val="005F265B"/>
    <w:rsid w:val="005F284E"/>
    <w:rsid w:val="005F3E82"/>
    <w:rsid w:val="005F4712"/>
    <w:rsid w:val="005F7099"/>
    <w:rsid w:val="006015CE"/>
    <w:rsid w:val="00602EFF"/>
    <w:rsid w:val="0060411C"/>
    <w:rsid w:val="00604784"/>
    <w:rsid w:val="00606419"/>
    <w:rsid w:val="00607D29"/>
    <w:rsid w:val="00612952"/>
    <w:rsid w:val="00614CC1"/>
    <w:rsid w:val="00615A9D"/>
    <w:rsid w:val="00616213"/>
    <w:rsid w:val="00617387"/>
    <w:rsid w:val="00617DB3"/>
    <w:rsid w:val="006205D6"/>
    <w:rsid w:val="006252D8"/>
    <w:rsid w:val="006259BC"/>
    <w:rsid w:val="00625E83"/>
    <w:rsid w:val="0062636B"/>
    <w:rsid w:val="00631C49"/>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38A8"/>
    <w:rsid w:val="006640E5"/>
    <w:rsid w:val="006646F1"/>
    <w:rsid w:val="00664929"/>
    <w:rsid w:val="00664F62"/>
    <w:rsid w:val="006655E1"/>
    <w:rsid w:val="00666AD7"/>
    <w:rsid w:val="00672060"/>
    <w:rsid w:val="00672BFD"/>
    <w:rsid w:val="006770F4"/>
    <w:rsid w:val="00677A84"/>
    <w:rsid w:val="0068026D"/>
    <w:rsid w:val="00680534"/>
    <w:rsid w:val="00680969"/>
    <w:rsid w:val="00680A27"/>
    <w:rsid w:val="00680ED8"/>
    <w:rsid w:val="006816A4"/>
    <w:rsid w:val="006819B8"/>
    <w:rsid w:val="0068328D"/>
    <w:rsid w:val="00683BA0"/>
    <w:rsid w:val="006840A6"/>
    <w:rsid w:val="006850CD"/>
    <w:rsid w:val="00685AAB"/>
    <w:rsid w:val="00695D22"/>
    <w:rsid w:val="006A0364"/>
    <w:rsid w:val="006A07AA"/>
    <w:rsid w:val="006A1F4B"/>
    <w:rsid w:val="006A25E5"/>
    <w:rsid w:val="006A2B46"/>
    <w:rsid w:val="006A336D"/>
    <w:rsid w:val="006A37B9"/>
    <w:rsid w:val="006B1FCF"/>
    <w:rsid w:val="006B2672"/>
    <w:rsid w:val="006B54BF"/>
    <w:rsid w:val="006B5F44"/>
    <w:rsid w:val="006B5F90"/>
    <w:rsid w:val="006B62E4"/>
    <w:rsid w:val="006C0F1A"/>
    <w:rsid w:val="006C1BBA"/>
    <w:rsid w:val="006C1D45"/>
    <w:rsid w:val="006C2079"/>
    <w:rsid w:val="006C5A62"/>
    <w:rsid w:val="006C5D68"/>
    <w:rsid w:val="006C6976"/>
    <w:rsid w:val="006C6DD0"/>
    <w:rsid w:val="006D04EA"/>
    <w:rsid w:val="006D0AB7"/>
    <w:rsid w:val="006D16C4"/>
    <w:rsid w:val="006D22CF"/>
    <w:rsid w:val="006D3E96"/>
    <w:rsid w:val="006D4515"/>
    <w:rsid w:val="006D4BB1"/>
    <w:rsid w:val="006D6593"/>
    <w:rsid w:val="006D67F2"/>
    <w:rsid w:val="006E23EA"/>
    <w:rsid w:val="006E5114"/>
    <w:rsid w:val="006F03A8"/>
    <w:rsid w:val="006F2ACA"/>
    <w:rsid w:val="006F2ADC"/>
    <w:rsid w:val="006F2BFE"/>
    <w:rsid w:val="006F31E9"/>
    <w:rsid w:val="006F4E59"/>
    <w:rsid w:val="006F6284"/>
    <w:rsid w:val="007002C5"/>
    <w:rsid w:val="00704387"/>
    <w:rsid w:val="00707669"/>
    <w:rsid w:val="007078DE"/>
    <w:rsid w:val="0071157E"/>
    <w:rsid w:val="00711CBA"/>
    <w:rsid w:val="00711FB5"/>
    <w:rsid w:val="00712A01"/>
    <w:rsid w:val="00714F58"/>
    <w:rsid w:val="0071699E"/>
    <w:rsid w:val="00720E9F"/>
    <w:rsid w:val="007226B6"/>
    <w:rsid w:val="00722FBF"/>
    <w:rsid w:val="00722FC2"/>
    <w:rsid w:val="00724879"/>
    <w:rsid w:val="00724E1B"/>
    <w:rsid w:val="00725632"/>
    <w:rsid w:val="00725949"/>
    <w:rsid w:val="00727FA2"/>
    <w:rsid w:val="007322D9"/>
    <w:rsid w:val="00732BC0"/>
    <w:rsid w:val="007335AD"/>
    <w:rsid w:val="00733991"/>
    <w:rsid w:val="0073720F"/>
    <w:rsid w:val="00737796"/>
    <w:rsid w:val="00740FF5"/>
    <w:rsid w:val="00741057"/>
    <w:rsid w:val="0074165C"/>
    <w:rsid w:val="00742B3A"/>
    <w:rsid w:val="00742C35"/>
    <w:rsid w:val="007432CA"/>
    <w:rsid w:val="007439EB"/>
    <w:rsid w:val="00743CB4"/>
    <w:rsid w:val="00743F0A"/>
    <w:rsid w:val="007444E8"/>
    <w:rsid w:val="007448FF"/>
    <w:rsid w:val="00744D8F"/>
    <w:rsid w:val="0074548E"/>
    <w:rsid w:val="00745773"/>
    <w:rsid w:val="00746800"/>
    <w:rsid w:val="007478AE"/>
    <w:rsid w:val="007501A8"/>
    <w:rsid w:val="00750D61"/>
    <w:rsid w:val="00750EE1"/>
    <w:rsid w:val="00752B4D"/>
    <w:rsid w:val="00754CBD"/>
    <w:rsid w:val="00755402"/>
    <w:rsid w:val="00756B26"/>
    <w:rsid w:val="00756EDF"/>
    <w:rsid w:val="007600E3"/>
    <w:rsid w:val="0076070A"/>
    <w:rsid w:val="007616DB"/>
    <w:rsid w:val="00764942"/>
    <w:rsid w:val="00765C43"/>
    <w:rsid w:val="00765EFB"/>
    <w:rsid w:val="007671CA"/>
    <w:rsid w:val="00767745"/>
    <w:rsid w:val="00767C61"/>
    <w:rsid w:val="0077008A"/>
    <w:rsid w:val="00773C1F"/>
    <w:rsid w:val="00774DA4"/>
    <w:rsid w:val="00776599"/>
    <w:rsid w:val="0078013E"/>
    <w:rsid w:val="0078114B"/>
    <w:rsid w:val="00781DD2"/>
    <w:rsid w:val="007836E0"/>
    <w:rsid w:val="00783ECF"/>
    <w:rsid w:val="0078413A"/>
    <w:rsid w:val="0078711D"/>
    <w:rsid w:val="00790A37"/>
    <w:rsid w:val="007959E8"/>
    <w:rsid w:val="00795E9C"/>
    <w:rsid w:val="007A0521"/>
    <w:rsid w:val="007A2E12"/>
    <w:rsid w:val="007A3475"/>
    <w:rsid w:val="007A41C8"/>
    <w:rsid w:val="007A54CE"/>
    <w:rsid w:val="007A6ED4"/>
    <w:rsid w:val="007A6FD9"/>
    <w:rsid w:val="007A7FFA"/>
    <w:rsid w:val="007B04EB"/>
    <w:rsid w:val="007B0D4F"/>
    <w:rsid w:val="007B0F73"/>
    <w:rsid w:val="007B267A"/>
    <w:rsid w:val="007B2AB3"/>
    <w:rsid w:val="007B50BA"/>
    <w:rsid w:val="007B5A3D"/>
    <w:rsid w:val="007B5B95"/>
    <w:rsid w:val="007B68EA"/>
    <w:rsid w:val="007B6D5B"/>
    <w:rsid w:val="007B7453"/>
    <w:rsid w:val="007B7BD2"/>
    <w:rsid w:val="007C1E8B"/>
    <w:rsid w:val="007C2D89"/>
    <w:rsid w:val="007C4593"/>
    <w:rsid w:val="007C5309"/>
    <w:rsid w:val="007C6069"/>
    <w:rsid w:val="007D06C4"/>
    <w:rsid w:val="007D1352"/>
    <w:rsid w:val="007D2508"/>
    <w:rsid w:val="007D30B1"/>
    <w:rsid w:val="007D346A"/>
    <w:rsid w:val="007D4DDB"/>
    <w:rsid w:val="007D6518"/>
    <w:rsid w:val="007D76BD"/>
    <w:rsid w:val="007E0BF1"/>
    <w:rsid w:val="007E3385"/>
    <w:rsid w:val="007E49B2"/>
    <w:rsid w:val="007E5385"/>
    <w:rsid w:val="007F0ED8"/>
    <w:rsid w:val="007F0F63"/>
    <w:rsid w:val="007F6EFF"/>
    <w:rsid w:val="007F75CE"/>
    <w:rsid w:val="00800970"/>
    <w:rsid w:val="008013A4"/>
    <w:rsid w:val="008027CE"/>
    <w:rsid w:val="00802F42"/>
    <w:rsid w:val="00804383"/>
    <w:rsid w:val="00804BB7"/>
    <w:rsid w:val="00804D41"/>
    <w:rsid w:val="0080615D"/>
    <w:rsid w:val="00810257"/>
    <w:rsid w:val="008104F5"/>
    <w:rsid w:val="00811072"/>
    <w:rsid w:val="00811369"/>
    <w:rsid w:val="00813133"/>
    <w:rsid w:val="00815419"/>
    <w:rsid w:val="008158AA"/>
    <w:rsid w:val="008163C8"/>
    <w:rsid w:val="008164A1"/>
    <w:rsid w:val="00817325"/>
    <w:rsid w:val="008209E6"/>
    <w:rsid w:val="00823303"/>
    <w:rsid w:val="008233B2"/>
    <w:rsid w:val="00823A9F"/>
    <w:rsid w:val="00823C85"/>
    <w:rsid w:val="008240CF"/>
    <w:rsid w:val="00825138"/>
    <w:rsid w:val="008258A8"/>
    <w:rsid w:val="008269DD"/>
    <w:rsid w:val="00830621"/>
    <w:rsid w:val="0083348C"/>
    <w:rsid w:val="00835F1D"/>
    <w:rsid w:val="008373D3"/>
    <w:rsid w:val="00840617"/>
    <w:rsid w:val="00840F84"/>
    <w:rsid w:val="00842A47"/>
    <w:rsid w:val="00843C13"/>
    <w:rsid w:val="008454F8"/>
    <w:rsid w:val="00847C8F"/>
    <w:rsid w:val="0085173A"/>
    <w:rsid w:val="00855AD8"/>
    <w:rsid w:val="00856316"/>
    <w:rsid w:val="008603CE"/>
    <w:rsid w:val="008620FC"/>
    <w:rsid w:val="008627A5"/>
    <w:rsid w:val="00863E05"/>
    <w:rsid w:val="00865ACA"/>
    <w:rsid w:val="00865D28"/>
    <w:rsid w:val="00865F85"/>
    <w:rsid w:val="0086602C"/>
    <w:rsid w:val="00867C10"/>
    <w:rsid w:val="00870439"/>
    <w:rsid w:val="00870DA1"/>
    <w:rsid w:val="008808CE"/>
    <w:rsid w:val="0088164A"/>
    <w:rsid w:val="00883F93"/>
    <w:rsid w:val="00884DB3"/>
    <w:rsid w:val="00885A9D"/>
    <w:rsid w:val="0088643B"/>
    <w:rsid w:val="008864F6"/>
    <w:rsid w:val="0089049D"/>
    <w:rsid w:val="008923A2"/>
    <w:rsid w:val="008928C9"/>
    <w:rsid w:val="008929CF"/>
    <w:rsid w:val="008930CB"/>
    <w:rsid w:val="008938DC"/>
    <w:rsid w:val="00893FD1"/>
    <w:rsid w:val="00894824"/>
    <w:rsid w:val="00894836"/>
    <w:rsid w:val="00895172"/>
    <w:rsid w:val="00895680"/>
    <w:rsid w:val="00896CE3"/>
    <w:rsid w:val="00896DFF"/>
    <w:rsid w:val="0089762C"/>
    <w:rsid w:val="008A1893"/>
    <w:rsid w:val="008A3215"/>
    <w:rsid w:val="008A57E6"/>
    <w:rsid w:val="008A6F81"/>
    <w:rsid w:val="008A769A"/>
    <w:rsid w:val="008B0C9C"/>
    <w:rsid w:val="008B166D"/>
    <w:rsid w:val="008B17F4"/>
    <w:rsid w:val="008B2427"/>
    <w:rsid w:val="008B3615"/>
    <w:rsid w:val="008B4AC4"/>
    <w:rsid w:val="008B50C8"/>
    <w:rsid w:val="008B5281"/>
    <w:rsid w:val="008B7E05"/>
    <w:rsid w:val="008C1797"/>
    <w:rsid w:val="008C1BBE"/>
    <w:rsid w:val="008C219C"/>
    <w:rsid w:val="008C475E"/>
    <w:rsid w:val="008C619A"/>
    <w:rsid w:val="008C7DBE"/>
    <w:rsid w:val="008D0CE8"/>
    <w:rsid w:val="008D2862"/>
    <w:rsid w:val="008D2B2D"/>
    <w:rsid w:val="008D2D1D"/>
    <w:rsid w:val="008D30C2"/>
    <w:rsid w:val="008D453D"/>
    <w:rsid w:val="008D53AD"/>
    <w:rsid w:val="008D551F"/>
    <w:rsid w:val="008D562B"/>
    <w:rsid w:val="008D5733"/>
    <w:rsid w:val="008D622B"/>
    <w:rsid w:val="008D6381"/>
    <w:rsid w:val="008D666C"/>
    <w:rsid w:val="008D7B54"/>
    <w:rsid w:val="008E0C9D"/>
    <w:rsid w:val="008E1648"/>
    <w:rsid w:val="008E1B3E"/>
    <w:rsid w:val="008E2319"/>
    <w:rsid w:val="008E4BB6"/>
    <w:rsid w:val="008E5518"/>
    <w:rsid w:val="008E6A84"/>
    <w:rsid w:val="008F0CDC"/>
    <w:rsid w:val="008F17A3"/>
    <w:rsid w:val="008F1ED3"/>
    <w:rsid w:val="008F201D"/>
    <w:rsid w:val="008F23A5"/>
    <w:rsid w:val="008F4C29"/>
    <w:rsid w:val="008F70BD"/>
    <w:rsid w:val="008F788F"/>
    <w:rsid w:val="008F7EA2"/>
    <w:rsid w:val="00902722"/>
    <w:rsid w:val="009027BC"/>
    <w:rsid w:val="009062E6"/>
    <w:rsid w:val="009062FC"/>
    <w:rsid w:val="00911BE5"/>
    <w:rsid w:val="00913CA9"/>
    <w:rsid w:val="00914382"/>
    <w:rsid w:val="009145AE"/>
    <w:rsid w:val="009146CE"/>
    <w:rsid w:val="00914CA7"/>
    <w:rsid w:val="00915C3E"/>
    <w:rsid w:val="009161A8"/>
    <w:rsid w:val="00922231"/>
    <w:rsid w:val="009245F5"/>
    <w:rsid w:val="009249EC"/>
    <w:rsid w:val="009273B3"/>
    <w:rsid w:val="009304F5"/>
    <w:rsid w:val="009305B5"/>
    <w:rsid w:val="009317AE"/>
    <w:rsid w:val="0093276A"/>
    <w:rsid w:val="00933619"/>
    <w:rsid w:val="009429D5"/>
    <w:rsid w:val="00942BF1"/>
    <w:rsid w:val="00945180"/>
    <w:rsid w:val="00945428"/>
    <w:rsid w:val="0094607B"/>
    <w:rsid w:val="00947516"/>
    <w:rsid w:val="00953604"/>
    <w:rsid w:val="0095496B"/>
    <w:rsid w:val="009610DC"/>
    <w:rsid w:val="00961490"/>
    <w:rsid w:val="00962182"/>
    <w:rsid w:val="00963044"/>
    <w:rsid w:val="0096381A"/>
    <w:rsid w:val="009652C1"/>
    <w:rsid w:val="00965E04"/>
    <w:rsid w:val="009674AD"/>
    <w:rsid w:val="00970CDC"/>
    <w:rsid w:val="00977010"/>
    <w:rsid w:val="00977D02"/>
    <w:rsid w:val="009809BB"/>
    <w:rsid w:val="0098364B"/>
    <w:rsid w:val="00985733"/>
    <w:rsid w:val="0098594E"/>
    <w:rsid w:val="009876D4"/>
    <w:rsid w:val="009908C8"/>
    <w:rsid w:val="009911AF"/>
    <w:rsid w:val="00991875"/>
    <w:rsid w:val="00991F92"/>
    <w:rsid w:val="00992985"/>
    <w:rsid w:val="00993889"/>
    <w:rsid w:val="0099551B"/>
    <w:rsid w:val="00997BF1"/>
    <w:rsid w:val="009A089C"/>
    <w:rsid w:val="009A118E"/>
    <w:rsid w:val="009A21CD"/>
    <w:rsid w:val="009A278C"/>
    <w:rsid w:val="009A2904"/>
    <w:rsid w:val="009A2BC2"/>
    <w:rsid w:val="009A42C1"/>
    <w:rsid w:val="009A5429"/>
    <w:rsid w:val="009A71BD"/>
    <w:rsid w:val="009A72AD"/>
    <w:rsid w:val="009B09E0"/>
    <w:rsid w:val="009B0BC5"/>
    <w:rsid w:val="009B1247"/>
    <w:rsid w:val="009B208E"/>
    <w:rsid w:val="009B46F9"/>
    <w:rsid w:val="009B4F49"/>
    <w:rsid w:val="009B59C9"/>
    <w:rsid w:val="009B6029"/>
    <w:rsid w:val="009B6971"/>
    <w:rsid w:val="009C27F1"/>
    <w:rsid w:val="009C3152"/>
    <w:rsid w:val="009C4CFA"/>
    <w:rsid w:val="009C5070"/>
    <w:rsid w:val="009D112C"/>
    <w:rsid w:val="009D47FA"/>
    <w:rsid w:val="009D4A90"/>
    <w:rsid w:val="009D4C5B"/>
    <w:rsid w:val="009D50D2"/>
    <w:rsid w:val="009D6BCA"/>
    <w:rsid w:val="009E0F62"/>
    <w:rsid w:val="009E459A"/>
    <w:rsid w:val="009E4A58"/>
    <w:rsid w:val="009E5A2D"/>
    <w:rsid w:val="009E5AB2"/>
    <w:rsid w:val="009E6219"/>
    <w:rsid w:val="009E7109"/>
    <w:rsid w:val="009E7368"/>
    <w:rsid w:val="009F03B3"/>
    <w:rsid w:val="009F1BC0"/>
    <w:rsid w:val="009F248B"/>
    <w:rsid w:val="009F2A68"/>
    <w:rsid w:val="009F6293"/>
    <w:rsid w:val="00A0068C"/>
    <w:rsid w:val="00A0096C"/>
    <w:rsid w:val="00A01757"/>
    <w:rsid w:val="00A028C0"/>
    <w:rsid w:val="00A02BAE"/>
    <w:rsid w:val="00A05394"/>
    <w:rsid w:val="00A06A6B"/>
    <w:rsid w:val="00A07E47"/>
    <w:rsid w:val="00A129D0"/>
    <w:rsid w:val="00A12C33"/>
    <w:rsid w:val="00A138BA"/>
    <w:rsid w:val="00A14C8E"/>
    <w:rsid w:val="00A153D9"/>
    <w:rsid w:val="00A15F09"/>
    <w:rsid w:val="00A169B6"/>
    <w:rsid w:val="00A2271D"/>
    <w:rsid w:val="00A237D5"/>
    <w:rsid w:val="00A2635C"/>
    <w:rsid w:val="00A30EFC"/>
    <w:rsid w:val="00A3175A"/>
    <w:rsid w:val="00A31984"/>
    <w:rsid w:val="00A32D73"/>
    <w:rsid w:val="00A3367B"/>
    <w:rsid w:val="00A3597D"/>
    <w:rsid w:val="00A36DD1"/>
    <w:rsid w:val="00A3793C"/>
    <w:rsid w:val="00A4006C"/>
    <w:rsid w:val="00A40091"/>
    <w:rsid w:val="00A4030F"/>
    <w:rsid w:val="00A4085B"/>
    <w:rsid w:val="00A4154A"/>
    <w:rsid w:val="00A41C79"/>
    <w:rsid w:val="00A41CB5"/>
    <w:rsid w:val="00A42CDF"/>
    <w:rsid w:val="00A4311E"/>
    <w:rsid w:val="00A4452E"/>
    <w:rsid w:val="00A4472C"/>
    <w:rsid w:val="00A44E69"/>
    <w:rsid w:val="00A465D6"/>
    <w:rsid w:val="00A4661E"/>
    <w:rsid w:val="00A55BD6"/>
    <w:rsid w:val="00A55D50"/>
    <w:rsid w:val="00A57142"/>
    <w:rsid w:val="00A60D80"/>
    <w:rsid w:val="00A64083"/>
    <w:rsid w:val="00A648CD"/>
    <w:rsid w:val="00A6537A"/>
    <w:rsid w:val="00A67866"/>
    <w:rsid w:val="00A70B07"/>
    <w:rsid w:val="00A71A6F"/>
    <w:rsid w:val="00A723F8"/>
    <w:rsid w:val="00A77CCB"/>
    <w:rsid w:val="00A83D8D"/>
    <w:rsid w:val="00A8446B"/>
    <w:rsid w:val="00A8473F"/>
    <w:rsid w:val="00A862D6"/>
    <w:rsid w:val="00A8715E"/>
    <w:rsid w:val="00A91609"/>
    <w:rsid w:val="00A9295B"/>
    <w:rsid w:val="00A93B09"/>
    <w:rsid w:val="00A94247"/>
    <w:rsid w:val="00A952D7"/>
    <w:rsid w:val="00A962EC"/>
    <w:rsid w:val="00A963F7"/>
    <w:rsid w:val="00A96919"/>
    <w:rsid w:val="00A96AD8"/>
    <w:rsid w:val="00A96C4B"/>
    <w:rsid w:val="00A96DD2"/>
    <w:rsid w:val="00AA052C"/>
    <w:rsid w:val="00AA1E45"/>
    <w:rsid w:val="00AA4286"/>
    <w:rsid w:val="00AA456B"/>
    <w:rsid w:val="00AA57F5"/>
    <w:rsid w:val="00AA672E"/>
    <w:rsid w:val="00AA6EC9"/>
    <w:rsid w:val="00AB41D5"/>
    <w:rsid w:val="00AB5AB5"/>
    <w:rsid w:val="00AB6309"/>
    <w:rsid w:val="00AB6C5F"/>
    <w:rsid w:val="00AB7129"/>
    <w:rsid w:val="00AC27A6"/>
    <w:rsid w:val="00AC30F7"/>
    <w:rsid w:val="00AC3A5A"/>
    <w:rsid w:val="00AC4D95"/>
    <w:rsid w:val="00AC5DF4"/>
    <w:rsid w:val="00AC6C2B"/>
    <w:rsid w:val="00AD0AEF"/>
    <w:rsid w:val="00AD11B7"/>
    <w:rsid w:val="00AD1A94"/>
    <w:rsid w:val="00AD1C05"/>
    <w:rsid w:val="00AD4126"/>
    <w:rsid w:val="00AD421C"/>
    <w:rsid w:val="00AD44FA"/>
    <w:rsid w:val="00AD57EB"/>
    <w:rsid w:val="00AE070A"/>
    <w:rsid w:val="00AE0B3A"/>
    <w:rsid w:val="00AE101C"/>
    <w:rsid w:val="00AE167A"/>
    <w:rsid w:val="00AE1D58"/>
    <w:rsid w:val="00AE37E5"/>
    <w:rsid w:val="00AE5EB4"/>
    <w:rsid w:val="00AE611A"/>
    <w:rsid w:val="00AE64FA"/>
    <w:rsid w:val="00AF0C18"/>
    <w:rsid w:val="00AF47C5"/>
    <w:rsid w:val="00AF4EA8"/>
    <w:rsid w:val="00AF5398"/>
    <w:rsid w:val="00B034FC"/>
    <w:rsid w:val="00B049AF"/>
    <w:rsid w:val="00B07242"/>
    <w:rsid w:val="00B10534"/>
    <w:rsid w:val="00B113DB"/>
    <w:rsid w:val="00B11D8A"/>
    <w:rsid w:val="00B12981"/>
    <w:rsid w:val="00B147DD"/>
    <w:rsid w:val="00B14BB3"/>
    <w:rsid w:val="00B156FD"/>
    <w:rsid w:val="00B21F61"/>
    <w:rsid w:val="00B261F1"/>
    <w:rsid w:val="00B265BC"/>
    <w:rsid w:val="00B31FB1"/>
    <w:rsid w:val="00B331A6"/>
    <w:rsid w:val="00B33952"/>
    <w:rsid w:val="00B33C5E"/>
    <w:rsid w:val="00B342F4"/>
    <w:rsid w:val="00B34369"/>
    <w:rsid w:val="00B34DC2"/>
    <w:rsid w:val="00B352A6"/>
    <w:rsid w:val="00B37034"/>
    <w:rsid w:val="00B378E5"/>
    <w:rsid w:val="00B4346D"/>
    <w:rsid w:val="00B440F4"/>
    <w:rsid w:val="00B44259"/>
    <w:rsid w:val="00B447A5"/>
    <w:rsid w:val="00B4654C"/>
    <w:rsid w:val="00B46AF0"/>
    <w:rsid w:val="00B47293"/>
    <w:rsid w:val="00B50E50"/>
    <w:rsid w:val="00B52120"/>
    <w:rsid w:val="00B54ABC"/>
    <w:rsid w:val="00B54DDE"/>
    <w:rsid w:val="00B56A31"/>
    <w:rsid w:val="00B56FBE"/>
    <w:rsid w:val="00B60ACF"/>
    <w:rsid w:val="00B61B58"/>
    <w:rsid w:val="00B62B58"/>
    <w:rsid w:val="00B648F0"/>
    <w:rsid w:val="00B65149"/>
    <w:rsid w:val="00B66567"/>
    <w:rsid w:val="00B665CE"/>
    <w:rsid w:val="00B66F52"/>
    <w:rsid w:val="00B66FE5"/>
    <w:rsid w:val="00B7040F"/>
    <w:rsid w:val="00B72880"/>
    <w:rsid w:val="00B72977"/>
    <w:rsid w:val="00B758BF"/>
    <w:rsid w:val="00B77EC8"/>
    <w:rsid w:val="00B827A6"/>
    <w:rsid w:val="00B831CE"/>
    <w:rsid w:val="00B840AA"/>
    <w:rsid w:val="00B86677"/>
    <w:rsid w:val="00B87131"/>
    <w:rsid w:val="00B939B1"/>
    <w:rsid w:val="00B96D40"/>
    <w:rsid w:val="00B97386"/>
    <w:rsid w:val="00B97A9D"/>
    <w:rsid w:val="00BA263B"/>
    <w:rsid w:val="00BA42B2"/>
    <w:rsid w:val="00BA42E3"/>
    <w:rsid w:val="00BA58D4"/>
    <w:rsid w:val="00BA5B85"/>
    <w:rsid w:val="00BA5B9E"/>
    <w:rsid w:val="00BA6A8C"/>
    <w:rsid w:val="00BA7C9A"/>
    <w:rsid w:val="00BB203B"/>
    <w:rsid w:val="00BB5F8F"/>
    <w:rsid w:val="00BB657A"/>
    <w:rsid w:val="00BB6E06"/>
    <w:rsid w:val="00BC1A4E"/>
    <w:rsid w:val="00BC4790"/>
    <w:rsid w:val="00BC5718"/>
    <w:rsid w:val="00BC5DC7"/>
    <w:rsid w:val="00BC6B8B"/>
    <w:rsid w:val="00BC73D8"/>
    <w:rsid w:val="00BD4295"/>
    <w:rsid w:val="00BD52D7"/>
    <w:rsid w:val="00BD5AD2"/>
    <w:rsid w:val="00BD6939"/>
    <w:rsid w:val="00BE22F3"/>
    <w:rsid w:val="00BE3E27"/>
    <w:rsid w:val="00BE5B52"/>
    <w:rsid w:val="00BE7B8D"/>
    <w:rsid w:val="00BE7D81"/>
    <w:rsid w:val="00BF0993"/>
    <w:rsid w:val="00BF10A9"/>
    <w:rsid w:val="00BF1703"/>
    <w:rsid w:val="00BF1BBA"/>
    <w:rsid w:val="00BF231C"/>
    <w:rsid w:val="00BF35EA"/>
    <w:rsid w:val="00BF4167"/>
    <w:rsid w:val="00BF466F"/>
    <w:rsid w:val="00BF51E5"/>
    <w:rsid w:val="00BF5A87"/>
    <w:rsid w:val="00BF74A6"/>
    <w:rsid w:val="00C0016E"/>
    <w:rsid w:val="00C00A10"/>
    <w:rsid w:val="00C013AD"/>
    <w:rsid w:val="00C04904"/>
    <w:rsid w:val="00C056B3"/>
    <w:rsid w:val="00C103E5"/>
    <w:rsid w:val="00C12C9D"/>
    <w:rsid w:val="00C13319"/>
    <w:rsid w:val="00C13EE9"/>
    <w:rsid w:val="00C16BF4"/>
    <w:rsid w:val="00C21540"/>
    <w:rsid w:val="00C21906"/>
    <w:rsid w:val="00C21BFA"/>
    <w:rsid w:val="00C22148"/>
    <w:rsid w:val="00C23FEC"/>
    <w:rsid w:val="00C24C8D"/>
    <w:rsid w:val="00C255DB"/>
    <w:rsid w:val="00C25FE2"/>
    <w:rsid w:val="00C26420"/>
    <w:rsid w:val="00C26B53"/>
    <w:rsid w:val="00C26C1A"/>
    <w:rsid w:val="00C279B2"/>
    <w:rsid w:val="00C32D28"/>
    <w:rsid w:val="00C33E50"/>
    <w:rsid w:val="00C34C20"/>
    <w:rsid w:val="00C35A3E"/>
    <w:rsid w:val="00C42130"/>
    <w:rsid w:val="00C423A4"/>
    <w:rsid w:val="00C44BF5"/>
    <w:rsid w:val="00C521D6"/>
    <w:rsid w:val="00C549A7"/>
    <w:rsid w:val="00C55232"/>
    <w:rsid w:val="00C553A4"/>
    <w:rsid w:val="00C55A06"/>
    <w:rsid w:val="00C55D03"/>
    <w:rsid w:val="00C56787"/>
    <w:rsid w:val="00C56ED8"/>
    <w:rsid w:val="00C601BC"/>
    <w:rsid w:val="00C609A3"/>
    <w:rsid w:val="00C6329F"/>
    <w:rsid w:val="00C63340"/>
    <w:rsid w:val="00C6339F"/>
    <w:rsid w:val="00C63D64"/>
    <w:rsid w:val="00C643F9"/>
    <w:rsid w:val="00C64E95"/>
    <w:rsid w:val="00C71372"/>
    <w:rsid w:val="00C72410"/>
    <w:rsid w:val="00C7287F"/>
    <w:rsid w:val="00C753FC"/>
    <w:rsid w:val="00C80982"/>
    <w:rsid w:val="00C80CB8"/>
    <w:rsid w:val="00C819F8"/>
    <w:rsid w:val="00C8248C"/>
    <w:rsid w:val="00C84398"/>
    <w:rsid w:val="00C84E33"/>
    <w:rsid w:val="00C86D6F"/>
    <w:rsid w:val="00C876EA"/>
    <w:rsid w:val="00C905FC"/>
    <w:rsid w:val="00C92D03"/>
    <w:rsid w:val="00C9314C"/>
    <w:rsid w:val="00C9319C"/>
    <w:rsid w:val="00C9435D"/>
    <w:rsid w:val="00C94DF2"/>
    <w:rsid w:val="00C96741"/>
    <w:rsid w:val="00CA00E7"/>
    <w:rsid w:val="00CA12B9"/>
    <w:rsid w:val="00CA1C49"/>
    <w:rsid w:val="00CA2D1B"/>
    <w:rsid w:val="00CA3396"/>
    <w:rsid w:val="00CA375D"/>
    <w:rsid w:val="00CA5B39"/>
    <w:rsid w:val="00CA662A"/>
    <w:rsid w:val="00CA7AFD"/>
    <w:rsid w:val="00CA7C3C"/>
    <w:rsid w:val="00CB0189"/>
    <w:rsid w:val="00CB0BA2"/>
    <w:rsid w:val="00CB1A42"/>
    <w:rsid w:val="00CB1B0C"/>
    <w:rsid w:val="00CB2C0B"/>
    <w:rsid w:val="00CB517D"/>
    <w:rsid w:val="00CC038D"/>
    <w:rsid w:val="00CC08DB"/>
    <w:rsid w:val="00CC1627"/>
    <w:rsid w:val="00CC2520"/>
    <w:rsid w:val="00CC3538"/>
    <w:rsid w:val="00CC39FF"/>
    <w:rsid w:val="00CC3C2F"/>
    <w:rsid w:val="00CC4AC8"/>
    <w:rsid w:val="00CC5233"/>
    <w:rsid w:val="00CC5DE6"/>
    <w:rsid w:val="00CC64F2"/>
    <w:rsid w:val="00CC6E4E"/>
    <w:rsid w:val="00CC6FE8"/>
    <w:rsid w:val="00CC7202"/>
    <w:rsid w:val="00CD2808"/>
    <w:rsid w:val="00CD28BF"/>
    <w:rsid w:val="00CD4092"/>
    <w:rsid w:val="00CD4A20"/>
    <w:rsid w:val="00CD50A1"/>
    <w:rsid w:val="00CD519E"/>
    <w:rsid w:val="00CD561D"/>
    <w:rsid w:val="00CD5DBE"/>
    <w:rsid w:val="00CD6E62"/>
    <w:rsid w:val="00CE0C4F"/>
    <w:rsid w:val="00CE30EA"/>
    <w:rsid w:val="00CF048A"/>
    <w:rsid w:val="00CF155A"/>
    <w:rsid w:val="00CF2947"/>
    <w:rsid w:val="00CF686F"/>
    <w:rsid w:val="00CF6E60"/>
    <w:rsid w:val="00CF7BCA"/>
    <w:rsid w:val="00D008FD"/>
    <w:rsid w:val="00D02249"/>
    <w:rsid w:val="00D0321C"/>
    <w:rsid w:val="00D035EC"/>
    <w:rsid w:val="00D03F94"/>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4CAB"/>
    <w:rsid w:val="00D352A2"/>
    <w:rsid w:val="00D3660F"/>
    <w:rsid w:val="00D36D00"/>
    <w:rsid w:val="00D4162B"/>
    <w:rsid w:val="00D44803"/>
    <w:rsid w:val="00D4514F"/>
    <w:rsid w:val="00D451E2"/>
    <w:rsid w:val="00D45E89"/>
    <w:rsid w:val="00D45E8D"/>
    <w:rsid w:val="00D466AE"/>
    <w:rsid w:val="00D4734F"/>
    <w:rsid w:val="00D50B18"/>
    <w:rsid w:val="00D518A2"/>
    <w:rsid w:val="00D51BF3"/>
    <w:rsid w:val="00D60839"/>
    <w:rsid w:val="00D658E6"/>
    <w:rsid w:val="00D65E43"/>
    <w:rsid w:val="00D66846"/>
    <w:rsid w:val="00D673AD"/>
    <w:rsid w:val="00D675FB"/>
    <w:rsid w:val="00D71F25"/>
    <w:rsid w:val="00D72A9C"/>
    <w:rsid w:val="00D77031"/>
    <w:rsid w:val="00D84941"/>
    <w:rsid w:val="00D84FA1"/>
    <w:rsid w:val="00D851F0"/>
    <w:rsid w:val="00D860E1"/>
    <w:rsid w:val="00D86DB7"/>
    <w:rsid w:val="00D8770D"/>
    <w:rsid w:val="00D926D0"/>
    <w:rsid w:val="00D93030"/>
    <w:rsid w:val="00D950E1"/>
    <w:rsid w:val="00D952A6"/>
    <w:rsid w:val="00D97F99"/>
    <w:rsid w:val="00DA1E08"/>
    <w:rsid w:val="00DA24F8"/>
    <w:rsid w:val="00DA28E8"/>
    <w:rsid w:val="00DA38D3"/>
    <w:rsid w:val="00DA3932"/>
    <w:rsid w:val="00DA3AFC"/>
    <w:rsid w:val="00DA5191"/>
    <w:rsid w:val="00DA5817"/>
    <w:rsid w:val="00DA64F8"/>
    <w:rsid w:val="00DA6C15"/>
    <w:rsid w:val="00DB0258"/>
    <w:rsid w:val="00DB17F1"/>
    <w:rsid w:val="00DB363D"/>
    <w:rsid w:val="00DB38EE"/>
    <w:rsid w:val="00DB498B"/>
    <w:rsid w:val="00DB66CA"/>
    <w:rsid w:val="00DB6BCA"/>
    <w:rsid w:val="00DB73F7"/>
    <w:rsid w:val="00DC0321"/>
    <w:rsid w:val="00DC3067"/>
    <w:rsid w:val="00DC370B"/>
    <w:rsid w:val="00DC37D1"/>
    <w:rsid w:val="00DC49C3"/>
    <w:rsid w:val="00DC5B90"/>
    <w:rsid w:val="00DD00FF"/>
    <w:rsid w:val="00DD0619"/>
    <w:rsid w:val="00DD07FB"/>
    <w:rsid w:val="00DD25C6"/>
    <w:rsid w:val="00DD4FE5"/>
    <w:rsid w:val="00DD54B0"/>
    <w:rsid w:val="00DD57EE"/>
    <w:rsid w:val="00DD6BCC"/>
    <w:rsid w:val="00DD7B39"/>
    <w:rsid w:val="00DE0A4B"/>
    <w:rsid w:val="00DE2410"/>
    <w:rsid w:val="00DE2939"/>
    <w:rsid w:val="00DE6E81"/>
    <w:rsid w:val="00DE703F"/>
    <w:rsid w:val="00DE7595"/>
    <w:rsid w:val="00DF1961"/>
    <w:rsid w:val="00DF2DDA"/>
    <w:rsid w:val="00DF44DE"/>
    <w:rsid w:val="00DF5F11"/>
    <w:rsid w:val="00E01138"/>
    <w:rsid w:val="00E01863"/>
    <w:rsid w:val="00E02DFB"/>
    <w:rsid w:val="00E030F9"/>
    <w:rsid w:val="00E0311A"/>
    <w:rsid w:val="00E03138"/>
    <w:rsid w:val="00E052AF"/>
    <w:rsid w:val="00E06404"/>
    <w:rsid w:val="00E06510"/>
    <w:rsid w:val="00E065D2"/>
    <w:rsid w:val="00E11A85"/>
    <w:rsid w:val="00E12495"/>
    <w:rsid w:val="00E134B7"/>
    <w:rsid w:val="00E1558E"/>
    <w:rsid w:val="00E15B30"/>
    <w:rsid w:val="00E15CCD"/>
    <w:rsid w:val="00E202EF"/>
    <w:rsid w:val="00E21095"/>
    <w:rsid w:val="00E210B5"/>
    <w:rsid w:val="00E23D99"/>
    <w:rsid w:val="00E2552F"/>
    <w:rsid w:val="00E2719A"/>
    <w:rsid w:val="00E30E26"/>
    <w:rsid w:val="00E3137A"/>
    <w:rsid w:val="00E327F5"/>
    <w:rsid w:val="00E32CCF"/>
    <w:rsid w:val="00E34A98"/>
    <w:rsid w:val="00E35D1E"/>
    <w:rsid w:val="00E364F9"/>
    <w:rsid w:val="00E365FA"/>
    <w:rsid w:val="00E36789"/>
    <w:rsid w:val="00E36E0F"/>
    <w:rsid w:val="00E44A83"/>
    <w:rsid w:val="00E44F04"/>
    <w:rsid w:val="00E4787A"/>
    <w:rsid w:val="00E502C1"/>
    <w:rsid w:val="00E502DD"/>
    <w:rsid w:val="00E50D3A"/>
    <w:rsid w:val="00E50E8E"/>
    <w:rsid w:val="00E51387"/>
    <w:rsid w:val="00E51E68"/>
    <w:rsid w:val="00E52EFD"/>
    <w:rsid w:val="00E5408A"/>
    <w:rsid w:val="00E5580B"/>
    <w:rsid w:val="00E56800"/>
    <w:rsid w:val="00E57F3B"/>
    <w:rsid w:val="00E60C63"/>
    <w:rsid w:val="00E60DF9"/>
    <w:rsid w:val="00E62FF9"/>
    <w:rsid w:val="00E635D6"/>
    <w:rsid w:val="00E639BC"/>
    <w:rsid w:val="00E664CC"/>
    <w:rsid w:val="00E70388"/>
    <w:rsid w:val="00E70F92"/>
    <w:rsid w:val="00E74C54"/>
    <w:rsid w:val="00E77A03"/>
    <w:rsid w:val="00E80E0B"/>
    <w:rsid w:val="00E822E8"/>
    <w:rsid w:val="00E82554"/>
    <w:rsid w:val="00E82606"/>
    <w:rsid w:val="00E846C8"/>
    <w:rsid w:val="00E84957"/>
    <w:rsid w:val="00E84A55"/>
    <w:rsid w:val="00E85BFF"/>
    <w:rsid w:val="00E8613B"/>
    <w:rsid w:val="00E90391"/>
    <w:rsid w:val="00E906C2"/>
    <w:rsid w:val="00E9311F"/>
    <w:rsid w:val="00E934D1"/>
    <w:rsid w:val="00E94AF0"/>
    <w:rsid w:val="00E95D13"/>
    <w:rsid w:val="00E95DD3"/>
    <w:rsid w:val="00E966C7"/>
    <w:rsid w:val="00E969D5"/>
    <w:rsid w:val="00EA58D1"/>
    <w:rsid w:val="00EA61BC"/>
    <w:rsid w:val="00EA681A"/>
    <w:rsid w:val="00EA735B"/>
    <w:rsid w:val="00EB17DE"/>
    <w:rsid w:val="00EB1E69"/>
    <w:rsid w:val="00EB2086"/>
    <w:rsid w:val="00EB5EDF"/>
    <w:rsid w:val="00EB60FE"/>
    <w:rsid w:val="00EB74DB"/>
    <w:rsid w:val="00EC5359"/>
    <w:rsid w:val="00EC562A"/>
    <w:rsid w:val="00EC7DA6"/>
    <w:rsid w:val="00ED067A"/>
    <w:rsid w:val="00ED10E9"/>
    <w:rsid w:val="00ED2B50"/>
    <w:rsid w:val="00ED745C"/>
    <w:rsid w:val="00EE0350"/>
    <w:rsid w:val="00EE0719"/>
    <w:rsid w:val="00EE0E80"/>
    <w:rsid w:val="00EE54A6"/>
    <w:rsid w:val="00EE613F"/>
    <w:rsid w:val="00EE7295"/>
    <w:rsid w:val="00EE7869"/>
    <w:rsid w:val="00EE7F2B"/>
    <w:rsid w:val="00EF054A"/>
    <w:rsid w:val="00EF3235"/>
    <w:rsid w:val="00EF7E72"/>
    <w:rsid w:val="00F06D37"/>
    <w:rsid w:val="00F07B9D"/>
    <w:rsid w:val="00F1156E"/>
    <w:rsid w:val="00F11586"/>
    <w:rsid w:val="00F1183B"/>
    <w:rsid w:val="00F11C9F"/>
    <w:rsid w:val="00F12263"/>
    <w:rsid w:val="00F12752"/>
    <w:rsid w:val="00F1409D"/>
    <w:rsid w:val="00F14214"/>
    <w:rsid w:val="00F14369"/>
    <w:rsid w:val="00F14EA2"/>
    <w:rsid w:val="00F157A9"/>
    <w:rsid w:val="00F218B4"/>
    <w:rsid w:val="00F254F7"/>
    <w:rsid w:val="00F25BB6"/>
    <w:rsid w:val="00F26B7E"/>
    <w:rsid w:val="00F27A3B"/>
    <w:rsid w:val="00F3033D"/>
    <w:rsid w:val="00F31D6E"/>
    <w:rsid w:val="00F32017"/>
    <w:rsid w:val="00F33817"/>
    <w:rsid w:val="00F366FE"/>
    <w:rsid w:val="00F420D5"/>
    <w:rsid w:val="00F451EA"/>
    <w:rsid w:val="00F45447"/>
    <w:rsid w:val="00F456C6"/>
    <w:rsid w:val="00F4577B"/>
    <w:rsid w:val="00F46496"/>
    <w:rsid w:val="00F474D0"/>
    <w:rsid w:val="00F50179"/>
    <w:rsid w:val="00F515EE"/>
    <w:rsid w:val="00F56511"/>
    <w:rsid w:val="00F614C8"/>
    <w:rsid w:val="00F6194E"/>
    <w:rsid w:val="00F623AC"/>
    <w:rsid w:val="00F6412A"/>
    <w:rsid w:val="00F645CF"/>
    <w:rsid w:val="00F653FF"/>
    <w:rsid w:val="00F65893"/>
    <w:rsid w:val="00F66A4A"/>
    <w:rsid w:val="00F716C9"/>
    <w:rsid w:val="00F71E22"/>
    <w:rsid w:val="00F72142"/>
    <w:rsid w:val="00F724BC"/>
    <w:rsid w:val="00F72572"/>
    <w:rsid w:val="00F72AE7"/>
    <w:rsid w:val="00F7394C"/>
    <w:rsid w:val="00F74DF4"/>
    <w:rsid w:val="00F75A1B"/>
    <w:rsid w:val="00F81141"/>
    <w:rsid w:val="00F8140E"/>
    <w:rsid w:val="00F82810"/>
    <w:rsid w:val="00F833BA"/>
    <w:rsid w:val="00F83E3A"/>
    <w:rsid w:val="00F84FD0"/>
    <w:rsid w:val="00F859A8"/>
    <w:rsid w:val="00F86437"/>
    <w:rsid w:val="00F86D87"/>
    <w:rsid w:val="00F8740A"/>
    <w:rsid w:val="00F9108B"/>
    <w:rsid w:val="00F91349"/>
    <w:rsid w:val="00F93A8A"/>
    <w:rsid w:val="00F95248"/>
    <w:rsid w:val="00F956A9"/>
    <w:rsid w:val="00F963ED"/>
    <w:rsid w:val="00F96401"/>
    <w:rsid w:val="00F966CF"/>
    <w:rsid w:val="00F96A0C"/>
    <w:rsid w:val="00F96CAE"/>
    <w:rsid w:val="00F97B52"/>
    <w:rsid w:val="00F97C99"/>
    <w:rsid w:val="00FA0177"/>
    <w:rsid w:val="00FA1240"/>
    <w:rsid w:val="00FA49D4"/>
    <w:rsid w:val="00FA4DAC"/>
    <w:rsid w:val="00FA662D"/>
    <w:rsid w:val="00FA73B1"/>
    <w:rsid w:val="00FB0CB9"/>
    <w:rsid w:val="00FB231D"/>
    <w:rsid w:val="00FB45F1"/>
    <w:rsid w:val="00FB4A72"/>
    <w:rsid w:val="00FB54E8"/>
    <w:rsid w:val="00FB7054"/>
    <w:rsid w:val="00FC17B7"/>
    <w:rsid w:val="00FC2CB7"/>
    <w:rsid w:val="00FC3EA4"/>
    <w:rsid w:val="00FC3FB5"/>
    <w:rsid w:val="00FC4090"/>
    <w:rsid w:val="00FC55B4"/>
    <w:rsid w:val="00FD00E6"/>
    <w:rsid w:val="00FD09A1"/>
    <w:rsid w:val="00FD2A7C"/>
    <w:rsid w:val="00FD59EB"/>
    <w:rsid w:val="00FD5DD1"/>
    <w:rsid w:val="00FD7299"/>
    <w:rsid w:val="00FE1FBE"/>
    <w:rsid w:val="00FE3901"/>
    <w:rsid w:val="00FE39D3"/>
    <w:rsid w:val="00FE4BCE"/>
    <w:rsid w:val="00FE54AE"/>
    <w:rsid w:val="00FE576A"/>
    <w:rsid w:val="00FE6E24"/>
    <w:rsid w:val="00FE7E79"/>
    <w:rsid w:val="00FF3E7D"/>
    <w:rsid w:val="00FF5B99"/>
    <w:rsid w:val="00FF730C"/>
    <w:rsid w:val="00FF73F4"/>
    <w:rsid w:val="00FF7CE4"/>
    <w:rsid w:val="00FF7E39"/>
    <w:rsid w:val="0ECA3D62"/>
    <w:rsid w:val="51E753D2"/>
    <w:rsid w:val="5A8D2365"/>
    <w:rsid w:val="73BE24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60DD67A4"/>
  <w15:docId w15:val="{DF6FF239-7F1A-448F-8AA3-4CBD5334F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autoRedefine/>
    <w:qFormat/>
    <w:pPr>
      <w:widowControl w:val="0"/>
      <w:adjustRightInd w:val="0"/>
      <w:spacing w:line="400" w:lineRule="exact"/>
      <w:jc w:val="both"/>
    </w:pPr>
    <w:rPr>
      <w:kern w:val="2"/>
      <w:sz w:val="21"/>
      <w:szCs w:val="21"/>
    </w:rPr>
  </w:style>
  <w:style w:type="paragraph" w:styleId="1">
    <w:name w:val="heading 1"/>
    <w:basedOn w:val="afff5"/>
    <w:next w:val="afff5"/>
    <w:link w:val="10"/>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3"/>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autoRedefine/>
    <w:qFormat/>
    <w:pPr>
      <w:keepNext/>
      <w:keepLines/>
      <w:spacing w:before="260" w:after="260" w:line="416" w:lineRule="auto"/>
      <w:outlineLvl w:val="2"/>
    </w:pPr>
    <w:rPr>
      <w:b/>
      <w:bCs/>
      <w:sz w:val="32"/>
      <w:szCs w:val="32"/>
    </w:rPr>
  </w:style>
  <w:style w:type="paragraph" w:styleId="4">
    <w:name w:val="heading 4"/>
    <w:basedOn w:val="afff5"/>
    <w:next w:val="afff5"/>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0"/>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Body Text"/>
    <w:basedOn w:val="afff5"/>
    <w:link w:val="afffb"/>
    <w:autoRedefine/>
    <w:uiPriority w:val="1"/>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autoRedefine/>
    <w:uiPriority w:val="99"/>
    <w:semiHidden/>
    <w:unhideWhenUsed/>
    <w:qFormat/>
    <w:rPr>
      <w:sz w:val="18"/>
      <w:szCs w:val="18"/>
    </w:rPr>
  </w:style>
  <w:style w:type="paragraph" w:styleId="afffe">
    <w:name w:val="footer"/>
    <w:basedOn w:val="afff5"/>
    <w:link w:val="affff"/>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autoRedefine/>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autoRedefine/>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autoRedefine/>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HTML">
    <w:name w:val="HTML Preformatted"/>
    <w:basedOn w:val="afff5"/>
    <w:link w:val="HTML0"/>
    <w:autoRedefine/>
    <w:uiPriority w:val="99"/>
    <w:semiHidden/>
    <w:unhideWhenUsed/>
    <w:qFormat/>
    <w:rPr>
      <w:rFonts w:ascii="Courier New" w:hAnsi="Courier New" w:cs="Courier New"/>
      <w:sz w:val="20"/>
      <w:szCs w:val="20"/>
    </w:rPr>
  </w:style>
  <w:style w:type="paragraph" w:styleId="affff5">
    <w:name w:val="Title"/>
    <w:basedOn w:val="afff5"/>
    <w:link w:val="affff6"/>
    <w:autoRedefine/>
    <w:qFormat/>
    <w:pPr>
      <w:spacing w:before="240" w:after="60"/>
      <w:jc w:val="center"/>
      <w:outlineLvl w:val="0"/>
    </w:pPr>
    <w:rPr>
      <w:rFonts w:ascii="Arial" w:hAnsi="Arial" w:cs="Arial"/>
      <w:b/>
      <w:bCs/>
      <w:sz w:val="32"/>
      <w:szCs w:val="32"/>
    </w:rPr>
  </w:style>
  <w:style w:type="table" w:styleId="affff7">
    <w:name w:val="Table Grid"/>
    <w:basedOn w:val="afff7"/>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autoRedefine/>
    <w:uiPriority w:val="22"/>
    <w:qFormat/>
    <w:rPr>
      <w:b/>
      <w:bCs/>
    </w:rPr>
  </w:style>
  <w:style w:type="character" w:styleId="affff9">
    <w:name w:val="page number"/>
    <w:autoRedefine/>
    <w:qFormat/>
    <w:rPr>
      <w:rFonts w:ascii="宋体" w:eastAsia="宋体" w:hAnsi="Times New Roman"/>
      <w:sz w:val="18"/>
    </w:rPr>
  </w:style>
  <w:style w:type="character" w:styleId="affffa">
    <w:name w:val="Emphasis"/>
    <w:autoRedefine/>
    <w:uiPriority w:val="20"/>
    <w:qFormat/>
    <w:rPr>
      <w:i/>
      <w:iCs/>
    </w:rPr>
  </w:style>
  <w:style w:type="character" w:styleId="affffb">
    <w:name w:val="Hyperlink"/>
    <w:autoRedefine/>
    <w:uiPriority w:val="99"/>
    <w:qFormat/>
    <w:rPr>
      <w:rFonts w:ascii="宋体" w:eastAsia="宋体" w:hAnsi="Times New Roman"/>
      <w:color w:val="auto"/>
      <w:spacing w:val="0"/>
      <w:w w:val="100"/>
      <w:position w:val="0"/>
      <w:sz w:val="21"/>
      <w:u w:val="none"/>
      <w:vertAlign w:val="baseline"/>
    </w:rPr>
  </w:style>
  <w:style w:type="character" w:styleId="affffc">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b/>
      <w:bCs/>
      <w:kern w:val="44"/>
      <w:sz w:val="44"/>
      <w:szCs w:val="44"/>
    </w:rPr>
  </w:style>
  <w:style w:type="character" w:customStyle="1" w:styleId="23">
    <w:name w:val="标题 2 字符"/>
    <w:link w:val="22"/>
    <w:autoRedefine/>
    <w:qFormat/>
    <w:rPr>
      <w:rFonts w:ascii="Arial" w:eastAsia="黑体" w:hAnsi="Arial"/>
      <w:b/>
      <w:bCs/>
      <w:kern w:val="2"/>
      <w:sz w:val="32"/>
      <w:szCs w:val="32"/>
    </w:rPr>
  </w:style>
  <w:style w:type="character" w:customStyle="1" w:styleId="30">
    <w:name w:val="标题 3 字符"/>
    <w:link w:val="3"/>
    <w:autoRedefine/>
    <w:qFormat/>
    <w:rPr>
      <w:b/>
      <w:bCs/>
      <w:kern w:val="2"/>
      <w:sz w:val="32"/>
      <w:szCs w:val="32"/>
    </w:rPr>
  </w:style>
  <w:style w:type="character" w:customStyle="1" w:styleId="40">
    <w:name w:val="标题 4 字符"/>
    <w:link w:val="4"/>
    <w:autoRedefine/>
    <w:qFormat/>
    <w:rPr>
      <w:rFonts w:ascii="Arial" w:eastAsia="黑体" w:hAnsi="Arial"/>
      <w:b/>
      <w:bCs/>
      <w:kern w:val="2"/>
      <w:sz w:val="28"/>
      <w:szCs w:val="28"/>
    </w:rPr>
  </w:style>
  <w:style w:type="character" w:customStyle="1" w:styleId="50">
    <w:name w:val="标题 5 字符"/>
    <w:link w:val="5"/>
    <w:autoRedefine/>
    <w:qFormat/>
    <w:rPr>
      <w:b/>
      <w:bCs/>
      <w:kern w:val="2"/>
      <w:sz w:val="28"/>
      <w:szCs w:val="28"/>
    </w:rPr>
  </w:style>
  <w:style w:type="character" w:customStyle="1" w:styleId="60">
    <w:name w:val="标题 6 字符"/>
    <w:link w:val="6"/>
    <w:autoRedefine/>
    <w:qFormat/>
    <w:rPr>
      <w:rFonts w:ascii="Arial" w:eastAsia="黑体" w:hAnsi="Arial"/>
      <w:b/>
      <w:bCs/>
      <w:kern w:val="2"/>
      <w:sz w:val="24"/>
      <w:szCs w:val="24"/>
    </w:rPr>
  </w:style>
  <w:style w:type="character" w:customStyle="1" w:styleId="70">
    <w:name w:val="标题 7 字符"/>
    <w:link w:val="7"/>
    <w:autoRedefine/>
    <w:qFormat/>
    <w:rPr>
      <w:b/>
      <w:bCs/>
      <w:kern w:val="2"/>
      <w:sz w:val="24"/>
      <w:szCs w:val="24"/>
    </w:rPr>
  </w:style>
  <w:style w:type="character" w:customStyle="1" w:styleId="80">
    <w:name w:val="标题 8 字符"/>
    <w:link w:val="8"/>
    <w:autoRedefine/>
    <w:qFormat/>
    <w:rPr>
      <w:rFonts w:ascii="Arial" w:eastAsia="黑体" w:hAnsi="Arial"/>
      <w:kern w:val="2"/>
      <w:sz w:val="24"/>
      <w:szCs w:val="24"/>
    </w:rPr>
  </w:style>
  <w:style w:type="character" w:customStyle="1" w:styleId="90">
    <w:name w:val="标题 9 字符"/>
    <w:link w:val="9"/>
    <w:autoRedefine/>
    <w:qFormat/>
    <w:rPr>
      <w:rFonts w:ascii="Arial" w:eastAsia="黑体" w:hAnsi="Arial"/>
      <w:kern w:val="2"/>
      <w:sz w:val="21"/>
      <w:szCs w:val="21"/>
    </w:rPr>
  </w:style>
  <w:style w:type="character" w:customStyle="1" w:styleId="affff1">
    <w:name w:val="页眉 字符"/>
    <w:link w:val="affff0"/>
    <w:autoRedefine/>
    <w:uiPriority w:val="99"/>
    <w:qFormat/>
    <w:rPr>
      <w:kern w:val="2"/>
      <w:sz w:val="18"/>
      <w:szCs w:val="18"/>
    </w:rPr>
  </w:style>
  <w:style w:type="character" w:customStyle="1" w:styleId="affff">
    <w:name w:val="页脚 字符"/>
    <w:link w:val="afffe"/>
    <w:autoRedefine/>
    <w:uiPriority w:val="99"/>
    <w:qFormat/>
    <w:rPr>
      <w:rFonts w:ascii="宋体"/>
      <w:kern w:val="2"/>
      <w:sz w:val="18"/>
      <w:szCs w:val="18"/>
    </w:rPr>
  </w:style>
  <w:style w:type="character" w:customStyle="1" w:styleId="afffd">
    <w:name w:val="批注框文本 字符"/>
    <w:link w:val="afffc"/>
    <w:autoRedefine/>
    <w:uiPriority w:val="99"/>
    <w:semiHidden/>
    <w:qFormat/>
    <w:rPr>
      <w:kern w:val="2"/>
      <w:sz w:val="18"/>
      <w:szCs w:val="18"/>
    </w:rPr>
  </w:style>
  <w:style w:type="paragraph" w:styleId="affffd">
    <w:name w:val="Quote"/>
    <w:basedOn w:val="afff5"/>
    <w:next w:val="afff5"/>
    <w:link w:val="affffe"/>
    <w:autoRedefine/>
    <w:uiPriority w:val="29"/>
    <w:qFormat/>
    <w:rPr>
      <w:i/>
      <w:iCs/>
      <w:color w:val="000000"/>
    </w:rPr>
  </w:style>
  <w:style w:type="character" w:customStyle="1" w:styleId="affffe">
    <w:name w:val="引用 字符"/>
    <w:link w:val="affffd"/>
    <w:autoRedefine/>
    <w:uiPriority w:val="29"/>
    <w:qFormat/>
    <w:rPr>
      <w:i/>
      <w:iCs/>
      <w:color w:val="000000"/>
      <w:kern w:val="2"/>
      <w:sz w:val="21"/>
      <w:szCs w:val="21"/>
    </w:rPr>
  </w:style>
  <w:style w:type="character" w:customStyle="1" w:styleId="affff6">
    <w:name w:val="标题 字符"/>
    <w:link w:val="affff5"/>
    <w:autoRedefine/>
    <w:qFormat/>
    <w:rPr>
      <w:rFonts w:ascii="Arial" w:hAnsi="Arial" w:cs="Arial"/>
      <w:b/>
      <w:bCs/>
      <w:kern w:val="2"/>
      <w:sz w:val="32"/>
      <w:szCs w:val="32"/>
    </w:rPr>
  </w:style>
  <w:style w:type="paragraph" w:customStyle="1" w:styleId="afffff">
    <w:name w:val="标准标志"/>
    <w:next w:val="afff5"/>
    <w:autoRedefine/>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autoRedefine/>
    <w:qFormat/>
    <w:pPr>
      <w:ind w:left="198"/>
    </w:pPr>
    <w:rPr>
      <w:rFonts w:ascii="宋体" w:hAnsi="Times New Roman"/>
      <w:sz w:val="18"/>
    </w:rPr>
  </w:style>
  <w:style w:type="paragraph" w:customStyle="1" w:styleId="afffff2">
    <w:name w:val="标准文件_页脚奇数页"/>
    <w:autoRedefine/>
    <w:qFormat/>
    <w:pPr>
      <w:ind w:right="227"/>
      <w:jc w:val="right"/>
    </w:pPr>
    <w:rPr>
      <w:rFonts w:ascii="宋体" w:hAnsi="Times New Roman"/>
      <w:sz w:val="18"/>
    </w:rPr>
  </w:style>
  <w:style w:type="paragraph" w:customStyle="1" w:styleId="afffff3">
    <w:name w:val="标准书眉一"/>
    <w:autoRedefine/>
    <w:qFormat/>
    <w:pPr>
      <w:jc w:val="both"/>
    </w:pPr>
    <w:rPr>
      <w:rFonts w:ascii="Times New Roman" w:hAnsi="Times New Roman"/>
    </w:r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4">
    <w:name w:val="标准文件_标准正文"/>
    <w:basedOn w:val="afff5"/>
    <w:next w:val="afffff5"/>
    <w:autoRedefine/>
    <w:qFormat/>
    <w:pPr>
      <w:snapToGrid w:val="0"/>
      <w:ind w:firstLineChars="200" w:firstLine="420"/>
    </w:pPr>
    <w:rPr>
      <w:kern w:val="0"/>
    </w:rPr>
  </w:style>
  <w:style w:type="paragraph" w:customStyle="1" w:styleId="afffff5">
    <w:name w:val="标准文件_段"/>
    <w:link w:val="Char"/>
    <w:autoRedefine/>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autoRedefine/>
    <w:qFormat/>
    <w:pPr>
      <w:adjustRightInd/>
      <w:snapToGrid/>
      <w:ind w:firstLineChars="0" w:firstLine="0"/>
    </w:pPr>
    <w:rPr>
      <w:rFonts w:ascii="宋体" w:hAnsi="宋体"/>
      <w:kern w:val="2"/>
    </w:rPr>
  </w:style>
  <w:style w:type="paragraph" w:customStyle="1" w:styleId="afffff7">
    <w:name w:val="标准文件_标准部门"/>
    <w:basedOn w:val="afff5"/>
    <w:autoRedefine/>
    <w:qFormat/>
    <w:pPr>
      <w:jc w:val="center"/>
    </w:pPr>
    <w:rPr>
      <w:rFonts w:ascii="黑体" w:eastAsia="黑体"/>
      <w:kern w:val="0"/>
      <w:sz w:val="44"/>
    </w:rPr>
  </w:style>
  <w:style w:type="paragraph" w:customStyle="1" w:styleId="afffff8">
    <w:name w:val="标准文件_标准代替"/>
    <w:basedOn w:val="afff5"/>
    <w:next w:val="afff5"/>
    <w:autoRedefine/>
    <w:qFormat/>
    <w:pPr>
      <w:spacing w:line="310" w:lineRule="exact"/>
      <w:jc w:val="right"/>
    </w:pPr>
    <w:rPr>
      <w:rFonts w:ascii="宋体" w:hAnsi="宋体"/>
      <w:kern w:val="0"/>
    </w:rPr>
  </w:style>
  <w:style w:type="paragraph" w:customStyle="1" w:styleId="afffff9">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autoRedefine/>
    <w:qFormat/>
    <w:pPr>
      <w:jc w:val="left"/>
    </w:pPr>
  </w:style>
  <w:style w:type="paragraph" w:customStyle="1" w:styleId="afffffc">
    <w:name w:val="标准文件_参考文献标题"/>
    <w:basedOn w:val="afff5"/>
    <w:next w:val="afff5"/>
    <w:autoRedefine/>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hAnsi="Times New Roman"/>
    </w:rPr>
  </w:style>
  <w:style w:type="paragraph" w:customStyle="1" w:styleId="affe">
    <w:name w:val="标准文件_二级条标题"/>
    <w:next w:val="afffff5"/>
    <w:autoRedefin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autoRedefine/>
    <w:qFormat/>
    <w:rPr>
      <w:rFonts w:ascii="黑体" w:eastAsia="黑体"/>
      <w:spacing w:val="0"/>
      <w:w w:val="100"/>
      <w:position w:val="3"/>
      <w:sz w:val="28"/>
    </w:rPr>
  </w:style>
  <w:style w:type="paragraph" w:customStyle="1" w:styleId="ad">
    <w:name w:val="标准文件_方框数字列项"/>
    <w:basedOn w:val="afffff5"/>
    <w:autoRedefine/>
    <w:qFormat/>
    <w:pPr>
      <w:numPr>
        <w:numId w:val="3"/>
      </w:numPr>
      <w:ind w:firstLineChars="0" w:firstLine="0"/>
    </w:pPr>
  </w:style>
  <w:style w:type="paragraph" w:customStyle="1" w:styleId="afffffe">
    <w:name w:val="标准文件_封面标准编号"/>
    <w:basedOn w:val="afff5"/>
    <w:next w:val="afffff8"/>
    <w:autoRedefine/>
    <w:qFormat/>
    <w:pPr>
      <w:spacing w:line="310" w:lineRule="exact"/>
      <w:jc w:val="right"/>
    </w:pPr>
    <w:rPr>
      <w:rFonts w:ascii="黑体" w:eastAsia="黑体"/>
      <w:kern w:val="0"/>
      <w:sz w:val="28"/>
    </w:rPr>
  </w:style>
  <w:style w:type="paragraph" w:customStyle="1" w:styleId="affffff">
    <w:name w:val="标准文件_封面标准分类号"/>
    <w:basedOn w:val="afff5"/>
    <w:autoRedefine/>
    <w:qFormat/>
    <w:rPr>
      <w:rFonts w:ascii="黑体" w:eastAsia="黑体"/>
      <w:b/>
      <w:kern w:val="0"/>
      <w:sz w:val="28"/>
    </w:rPr>
  </w:style>
  <w:style w:type="paragraph" w:customStyle="1" w:styleId="affffff0">
    <w:name w:val="标准文件_封面标准名称"/>
    <w:basedOn w:val="afff5"/>
    <w:autoRedefine/>
    <w:qFormat/>
    <w:pPr>
      <w:spacing w:line="240" w:lineRule="auto"/>
      <w:jc w:val="center"/>
    </w:pPr>
    <w:rPr>
      <w:rFonts w:ascii="黑体" w:eastAsia="黑体"/>
      <w:kern w:val="0"/>
      <w:sz w:val="52"/>
    </w:rPr>
  </w:style>
  <w:style w:type="paragraph" w:customStyle="1" w:styleId="affffff1">
    <w:name w:val="标准文件_封面标准英文名称"/>
    <w:basedOn w:val="afff5"/>
    <w:autoRedefine/>
    <w:qFormat/>
    <w:pPr>
      <w:spacing w:line="240" w:lineRule="auto"/>
      <w:jc w:val="center"/>
    </w:pPr>
    <w:rPr>
      <w:rFonts w:ascii="黑体" w:eastAsia="黑体"/>
      <w:b/>
      <w:sz w:val="28"/>
    </w:rPr>
  </w:style>
  <w:style w:type="paragraph" w:customStyle="1" w:styleId="affffff2">
    <w:name w:val="标准文件_封面发布日期"/>
    <w:basedOn w:val="afff5"/>
    <w:autoRedefine/>
    <w:qFormat/>
    <w:pPr>
      <w:spacing w:line="310" w:lineRule="exact"/>
    </w:pPr>
    <w:rPr>
      <w:rFonts w:ascii="黑体" w:eastAsia="黑体"/>
      <w:kern w:val="0"/>
      <w:sz w:val="28"/>
    </w:rPr>
  </w:style>
  <w:style w:type="paragraph" w:customStyle="1" w:styleId="affffff3">
    <w:name w:val="标准文件_封面密级"/>
    <w:basedOn w:val="afff5"/>
    <w:autoRedefine/>
    <w:qFormat/>
    <w:rPr>
      <w:rFonts w:eastAsia="黑体"/>
      <w:sz w:val="32"/>
    </w:rPr>
  </w:style>
  <w:style w:type="paragraph" w:customStyle="1" w:styleId="affffff4">
    <w:name w:val="标准文件_封面实施日期"/>
    <w:basedOn w:val="afff5"/>
    <w:autoRedefine/>
    <w:qFormat/>
    <w:pPr>
      <w:spacing w:line="310" w:lineRule="exact"/>
      <w:jc w:val="right"/>
    </w:pPr>
    <w:rPr>
      <w:rFonts w:ascii="黑体" w:eastAsia="黑体"/>
      <w:sz w:val="28"/>
    </w:rPr>
  </w:style>
  <w:style w:type="paragraph" w:customStyle="1" w:styleId="affffff5">
    <w:name w:val="标准文件_封面抬头"/>
    <w:basedOn w:val="afffff5"/>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autoRedefin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autoRedefin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autoRedefin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autoRedefine/>
    <w:qFormat/>
    <w:rsid w:val="00C26C1A"/>
    <w:pPr>
      <w:widowControl/>
      <w:numPr>
        <w:ilvl w:val="2"/>
      </w:numPr>
      <w:wordWrap w:val="0"/>
      <w:overflowPunct w:val="0"/>
      <w:autoSpaceDE w:val="0"/>
      <w:autoSpaceDN w:val="0"/>
      <w:spacing w:before="156" w:after="156"/>
      <w:textAlignment w:val="baseline"/>
      <w:outlineLvl w:val="3"/>
    </w:pPr>
  </w:style>
  <w:style w:type="paragraph" w:customStyle="1" w:styleId="affffff6">
    <w:name w:val="标准文件_附录公式"/>
    <w:basedOn w:val="afffff4"/>
    <w:next w:val="afffff4"/>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autoRedefin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autoRedefin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autoRedefin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autoRedefin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autoRedefine/>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autoRedefine/>
    <w:uiPriority w:val="1"/>
    <w:qFormat/>
    <w:rPr>
      <w:kern w:val="2"/>
      <w:sz w:val="21"/>
      <w:szCs w:val="21"/>
    </w:rPr>
  </w:style>
  <w:style w:type="paragraph" w:customStyle="1" w:styleId="affffff7">
    <w:name w:val="标准文件_附录章标题"/>
    <w:next w:val="afffff5"/>
    <w:autoRedefin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autoRedefine/>
    <w:qFormat/>
    <w:pPr>
      <w:spacing w:line="460" w:lineRule="exact"/>
      <w:ind w:left="0" w:firstLine="0"/>
    </w:pPr>
  </w:style>
  <w:style w:type="paragraph" w:customStyle="1" w:styleId="affffffa">
    <w:name w:val="标准文件_目录标题"/>
    <w:basedOn w:val="afff5"/>
    <w:autoRedefine/>
    <w:qFormat/>
    <w:pPr>
      <w:spacing w:before="480"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autoRedefine/>
    <w:qFormat/>
    <w:pPr>
      <w:numPr>
        <w:numId w:val="10"/>
      </w:numPr>
    </w:pPr>
  </w:style>
  <w:style w:type="paragraph" w:customStyle="1" w:styleId="afff">
    <w:name w:val="标准文件_三级条标题"/>
    <w:basedOn w:val="affe"/>
    <w:next w:val="afffff5"/>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b">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5"/>
    <w:autoRedefin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autoRedefine/>
    <w:semiHidden/>
    <w:qFormat/>
    <w:rPr>
      <w:rFonts w:ascii="宋体"/>
      <w:kern w:val="2"/>
      <w:sz w:val="18"/>
      <w:szCs w:val="18"/>
    </w:rPr>
  </w:style>
  <w:style w:type="paragraph" w:customStyle="1" w:styleId="affffffc">
    <w:name w:val="标准文件_条文脚注"/>
    <w:basedOn w:val="affff2"/>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autoRedefine/>
    <w:qFormat/>
    <w:pPr>
      <w:numPr>
        <w:numId w:val="12"/>
      </w:numPr>
      <w:spacing w:line="240" w:lineRule="auto"/>
      <w:jc w:val="left"/>
    </w:pPr>
    <w:rPr>
      <w:rFonts w:ascii="宋体" w:hAnsi="宋体"/>
      <w:sz w:val="18"/>
    </w:rPr>
  </w:style>
  <w:style w:type="character" w:customStyle="1" w:styleId="affffffd">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5"/>
    <w:autoRedefin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autoRedefin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autoRedefine/>
    <w:qFormat/>
    <w:pPr>
      <w:numPr>
        <w:ilvl w:val="2"/>
      </w:numPr>
      <w:spacing w:beforeLines="50" w:before="50" w:afterLines="50" w:after="50"/>
      <w:outlineLvl w:val="1"/>
    </w:pPr>
  </w:style>
  <w:style w:type="paragraph" w:customStyle="1" w:styleId="affffffe">
    <w:name w:val="标准文件_一致程度"/>
    <w:basedOn w:val="afff5"/>
    <w:autoRedefine/>
    <w:qFormat/>
    <w:pPr>
      <w:spacing w:line="440" w:lineRule="exact"/>
      <w:jc w:val="center"/>
    </w:pPr>
    <w:rPr>
      <w:sz w:val="28"/>
    </w:rPr>
  </w:style>
  <w:style w:type="paragraph" w:customStyle="1" w:styleId="afffffff">
    <w:name w:val="标准文件_引言标题"/>
    <w:next w:val="afff5"/>
    <w:autoRedefine/>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jc w:val="both"/>
    </w:pPr>
    <w:rPr>
      <w:rFonts w:ascii="宋体" w:hAnsi="Times New Roman"/>
      <w:sz w:val="21"/>
    </w:rPr>
  </w:style>
  <w:style w:type="paragraph" w:customStyle="1" w:styleId="af">
    <w:name w:val="标准文件_英文注："/>
    <w:basedOn w:val="afff5"/>
    <w:next w:val="afffff5"/>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autoRedefin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autoRedefin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autoRedefine/>
    <w:qFormat/>
    <w:pPr>
      <w:numPr>
        <w:numId w:val="18"/>
      </w:numPr>
      <w:jc w:val="center"/>
    </w:pPr>
    <w:rPr>
      <w:rFonts w:ascii="黑体" w:eastAsia="黑体" w:hAnsi="Times New Roman"/>
      <w:sz w:val="21"/>
    </w:rPr>
  </w:style>
  <w:style w:type="paragraph" w:customStyle="1" w:styleId="afb">
    <w:name w:val="标准文件_正文英文图标题"/>
    <w:next w:val="afffff5"/>
    <w:autoRedefine/>
    <w:qFormat/>
    <w:pPr>
      <w:numPr>
        <w:numId w:val="19"/>
      </w:numPr>
      <w:jc w:val="center"/>
    </w:pPr>
    <w:rPr>
      <w:rFonts w:ascii="黑体" w:eastAsia="黑体" w:hAnsi="Times New Roman"/>
      <w:sz w:val="21"/>
    </w:rPr>
  </w:style>
  <w:style w:type="paragraph" w:customStyle="1" w:styleId="af7">
    <w:name w:val="标准文件_编号列项（三级）"/>
    <w:autoRedefine/>
    <w:qFormat/>
    <w:pPr>
      <w:numPr>
        <w:ilvl w:val="2"/>
        <w:numId w:val="13"/>
      </w:numPr>
    </w:pPr>
    <w:rPr>
      <w:rFonts w:ascii="宋体" w:hAnsi="Times New Roman"/>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f2">
    <w:name w:val="发布部门"/>
    <w:next w:val="afffff5"/>
    <w:autoRedefin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autoRedefine/>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autoRedefine/>
    <w:qFormat/>
    <w:pPr>
      <w:spacing w:before="180" w:line="180" w:lineRule="exact"/>
      <w:jc w:val="center"/>
    </w:pPr>
    <w:rPr>
      <w:rFonts w:ascii="宋体" w:hAnsi="Times New Roman"/>
      <w:sz w:val="21"/>
    </w:rPr>
  </w:style>
  <w:style w:type="paragraph" w:customStyle="1" w:styleId="afffffff7">
    <w:name w:val="封面标准文稿类别"/>
    <w:autoRedefine/>
    <w:qFormat/>
    <w:pPr>
      <w:spacing w:before="440" w:line="400" w:lineRule="exact"/>
      <w:jc w:val="center"/>
    </w:pPr>
    <w:rPr>
      <w:rFonts w:ascii="宋体" w:hAnsi="Times New Roman"/>
      <w:sz w:val="24"/>
    </w:rPr>
  </w:style>
  <w:style w:type="paragraph" w:customStyle="1" w:styleId="afffffff8">
    <w:name w:val="封面标准英文名称"/>
    <w:autoRedefine/>
    <w:qFormat/>
    <w:pPr>
      <w:widowControl w:val="0"/>
      <w:spacing w:line="360" w:lineRule="exact"/>
      <w:jc w:val="center"/>
    </w:pPr>
    <w:rPr>
      <w:rFonts w:ascii="Times New Roman" w:hAnsi="Times New Roman"/>
      <w:sz w:val="28"/>
    </w:rPr>
  </w:style>
  <w:style w:type="paragraph" w:customStyle="1" w:styleId="afffffff9">
    <w:name w:val="封面一致性程度标识"/>
    <w:autoRedefine/>
    <w:qFormat/>
    <w:pPr>
      <w:spacing w:before="440" w:line="440" w:lineRule="exact"/>
      <w:jc w:val="center"/>
    </w:pPr>
    <w:rPr>
      <w:rFonts w:ascii="Times New Roman" w:hAnsi="Times New Roman"/>
      <w:sz w:val="28"/>
    </w:rPr>
  </w:style>
  <w:style w:type="paragraph" w:customStyle="1" w:styleId="afffffffa">
    <w:name w:val="封面正文"/>
    <w:autoRedefine/>
    <w:qFormat/>
    <w:pPr>
      <w:jc w:val="both"/>
    </w:pPr>
    <w:rPr>
      <w:rFonts w:ascii="Times New Roman" w:hAnsi="Times New Roman"/>
    </w:rPr>
  </w:style>
  <w:style w:type="paragraph" w:customStyle="1" w:styleId="afffffffb">
    <w:name w:val="附录二级无标题条"/>
    <w:basedOn w:val="afff5"/>
    <w:next w:val="afffff5"/>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autoRedefine/>
    <w:qFormat/>
    <w:pPr>
      <w:outlineLvl w:val="4"/>
    </w:pPr>
  </w:style>
  <w:style w:type="paragraph" w:customStyle="1" w:styleId="afffffffd">
    <w:name w:val="附录四级无标题条"/>
    <w:basedOn w:val="afffffffc"/>
    <w:next w:val="afffff5"/>
    <w:autoRedefine/>
    <w:qFormat/>
    <w:pPr>
      <w:outlineLvl w:val="5"/>
    </w:pPr>
  </w:style>
  <w:style w:type="paragraph" w:customStyle="1" w:styleId="afffffffe">
    <w:name w:val="附录图"/>
    <w:next w:val="afffff5"/>
    <w:autoRedefin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autoRedefine/>
    <w:qFormat/>
    <w:pPr>
      <w:numPr>
        <w:numId w:val="21"/>
      </w:numPr>
    </w:pPr>
    <w:rPr>
      <w:rFonts w:ascii="宋体" w:hAnsi="Times New Roman"/>
      <w:sz w:val="21"/>
    </w:rPr>
  </w:style>
  <w:style w:type="paragraph" w:customStyle="1" w:styleId="affffffff">
    <w:name w:val="附录五级无标题条"/>
    <w:basedOn w:val="afffffffd"/>
    <w:next w:val="afffff5"/>
    <w:autoRedefine/>
    <w:qFormat/>
    <w:pPr>
      <w:outlineLvl w:val="6"/>
    </w:pPr>
  </w:style>
  <w:style w:type="paragraph" w:customStyle="1" w:styleId="affffffff0">
    <w:name w:val="附录性质"/>
    <w:basedOn w:val="afff5"/>
    <w:autoRedefine/>
    <w:qFormat/>
    <w:pPr>
      <w:widowControl/>
      <w:adjustRightInd/>
      <w:jc w:val="center"/>
    </w:pPr>
    <w:rPr>
      <w:rFonts w:ascii="黑体" w:eastAsia="黑体"/>
    </w:rPr>
  </w:style>
  <w:style w:type="paragraph" w:customStyle="1" w:styleId="affffffff1">
    <w:name w:val="附录一级无标题条"/>
    <w:basedOn w:val="affffff7"/>
    <w:next w:val="afffff5"/>
    <w:autoRedefine/>
    <w:qFormat/>
    <w:pPr>
      <w:autoSpaceDN w:val="0"/>
      <w:outlineLvl w:val="2"/>
    </w:pPr>
    <w:rPr>
      <w:rFonts w:ascii="宋体" w:eastAsia="宋体" w:hAnsi="宋体"/>
    </w:rPr>
  </w:style>
  <w:style w:type="character" w:customStyle="1" w:styleId="affffffff2">
    <w:name w:val="个人答复风格"/>
    <w:autoRedefine/>
    <w:qFormat/>
    <w:rPr>
      <w:rFonts w:ascii="Arial" w:eastAsia="宋体" w:hAnsi="Arial" w:cs="Arial"/>
      <w:color w:val="auto"/>
      <w:spacing w:val="0"/>
      <w:sz w:val="20"/>
    </w:rPr>
  </w:style>
  <w:style w:type="character" w:customStyle="1" w:styleId="affffffff3">
    <w:name w:val="个人撰写风格"/>
    <w:autoRedefine/>
    <w:qFormat/>
    <w:rPr>
      <w:rFonts w:ascii="Arial" w:eastAsia="宋体" w:hAnsi="Arial" w:cs="Arial"/>
      <w:color w:val="auto"/>
      <w:spacing w:val="0"/>
      <w:sz w:val="20"/>
    </w:rPr>
  </w:style>
  <w:style w:type="paragraph" w:customStyle="1" w:styleId="affffffff4">
    <w:name w:val="脚注后续"/>
    <w:autoRedefine/>
    <w:qFormat/>
    <w:pPr>
      <w:ind w:leftChars="350" w:left="350"/>
      <w:jc w:val="both"/>
    </w:pPr>
    <w:rPr>
      <w:rFonts w:ascii="宋体" w:hAnsi="Times New Roman"/>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f5">
    <w:name w:val="列项·"/>
    <w:basedOn w:val="afffff5"/>
    <w:autoRedefine/>
    <w:qFormat/>
    <w:pPr>
      <w:tabs>
        <w:tab w:val="left" w:pos="840"/>
      </w:tabs>
    </w:pPr>
  </w:style>
  <w:style w:type="paragraph" w:customStyle="1" w:styleId="affffffff6">
    <w:name w:val="目次、索引正文"/>
    <w:autoRedefine/>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autoRedefine/>
    <w:qFormat/>
    <w:pPr>
      <w:spacing w:line="0" w:lineRule="atLeast"/>
      <w:jc w:val="distribute"/>
    </w:pPr>
    <w:rPr>
      <w:rFonts w:ascii="黑体" w:eastAsia="黑体" w:hAnsi="宋体"/>
      <w:sz w:val="52"/>
    </w:rPr>
  </w:style>
  <w:style w:type="paragraph" w:customStyle="1" w:styleId="affffffff8">
    <w:name w:val="其他发布部门"/>
    <w:basedOn w:val="afffffff2"/>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9">
    <w:name w:val="实施日期"/>
    <w:basedOn w:val="afffffff3"/>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a">
    <w:name w:val="文献分类号"/>
    <w:autoRedefine/>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c">
    <w:name w:val="注:后续"/>
    <w:autoRedefine/>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autoRedefine/>
    <w:qFormat/>
    <w:pPr>
      <w:ind w:leftChars="0" w:left="1406" w:firstLineChars="0" w:hanging="499"/>
    </w:pPr>
  </w:style>
  <w:style w:type="paragraph" w:customStyle="1" w:styleId="affffffffe">
    <w:name w:val="标准文件_一级无标题"/>
    <w:basedOn w:val="affd"/>
    <w:autoRedefine/>
    <w:qFormat/>
    <w:pPr>
      <w:spacing w:beforeLines="0" w:before="0" w:afterLines="0" w:after="0"/>
      <w:outlineLvl w:val="9"/>
    </w:pPr>
    <w:rPr>
      <w:rFonts w:ascii="宋体" w:eastAsia="宋体"/>
    </w:rPr>
  </w:style>
  <w:style w:type="paragraph" w:customStyle="1" w:styleId="afffffffff">
    <w:name w:val="标准文件_五级无标题"/>
    <w:basedOn w:val="afff1"/>
    <w:autoRedefine/>
    <w:qFormat/>
    <w:pPr>
      <w:spacing w:beforeLines="0" w:before="0" w:afterLines="0" w:after="0"/>
      <w:outlineLvl w:val="9"/>
    </w:pPr>
    <w:rPr>
      <w:rFonts w:ascii="宋体" w:eastAsia="宋体"/>
    </w:rPr>
  </w:style>
  <w:style w:type="paragraph" w:customStyle="1" w:styleId="afffffffff0">
    <w:name w:val="标准文件_三级无标题"/>
    <w:basedOn w:val="afff"/>
    <w:autoRedefine/>
    <w:qFormat/>
    <w:pPr>
      <w:spacing w:beforeLines="0" w:before="0" w:afterLines="0" w:after="0"/>
      <w:outlineLvl w:val="9"/>
    </w:pPr>
    <w:rPr>
      <w:rFonts w:ascii="宋体" w:eastAsia="宋体"/>
    </w:rPr>
  </w:style>
  <w:style w:type="paragraph" w:customStyle="1" w:styleId="afffffffff1">
    <w:name w:val="标准文件_二级无标题"/>
    <w:basedOn w:val="affe"/>
    <w:autoRedefine/>
    <w:qFormat/>
    <w:pPr>
      <w:spacing w:beforeLines="0" w:before="0" w:afterLines="0" w:after="0"/>
      <w:outlineLvl w:val="9"/>
    </w:pPr>
    <w:rPr>
      <w:rFonts w:ascii="宋体" w:eastAsia="宋体"/>
    </w:rPr>
  </w:style>
  <w:style w:type="paragraph" w:customStyle="1" w:styleId="afffffffff2">
    <w:name w:val="标准_四级无标题"/>
    <w:basedOn w:val="afff0"/>
    <w:next w:val="afffff5"/>
    <w:autoRedefine/>
    <w:qFormat/>
    <w:rPr>
      <w:rFonts w:eastAsia="宋体"/>
    </w:rPr>
  </w:style>
  <w:style w:type="paragraph" w:customStyle="1" w:styleId="afffffffff3">
    <w:name w:val="标准文件_四级无标题"/>
    <w:basedOn w:val="afff0"/>
    <w:autoRedefine/>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5"/>
    <w:autoRedefine/>
    <w:qFormat/>
    <w:pPr>
      <w:numPr>
        <w:numId w:val="24"/>
      </w:numPr>
      <w:ind w:firstLineChars="0" w:firstLine="0"/>
    </w:pPr>
    <w:rPr>
      <w:rFonts w:cs="Arial"/>
      <w:szCs w:val="28"/>
    </w:rPr>
  </w:style>
  <w:style w:type="paragraph" w:customStyle="1" w:styleId="afffffffff4">
    <w:name w:val="标准文件_附录标题"/>
    <w:basedOn w:val="aff3"/>
    <w:autoRedefine/>
    <w:qFormat/>
    <w:pPr>
      <w:numPr>
        <w:numId w:val="0"/>
      </w:numPr>
      <w:spacing w:after="280"/>
      <w:outlineLvl w:val="9"/>
    </w:pPr>
  </w:style>
  <w:style w:type="paragraph" w:customStyle="1" w:styleId="afffffffff5">
    <w:name w:val="标准文件_二级项"/>
    <w:autoRedefine/>
    <w:qFormat/>
    <w:rPr>
      <w:rFonts w:ascii="宋体" w:hAnsi="Times New Roman"/>
      <w:sz w:val="21"/>
    </w:rPr>
  </w:style>
  <w:style w:type="paragraph" w:customStyle="1" w:styleId="af3">
    <w:name w:val="标准文件_三级项"/>
    <w:basedOn w:val="afff5"/>
    <w:autoRedefine/>
    <w:qFormat/>
    <w:pPr>
      <w:numPr>
        <w:ilvl w:val="2"/>
        <w:numId w:val="21"/>
      </w:numPr>
      <w:spacing w:line="-300" w:lineRule="auto"/>
    </w:pPr>
    <w:rPr>
      <w:rFonts w:ascii="Times New Roman" w:hAnsi="Times New Roman"/>
    </w:rPr>
  </w:style>
  <w:style w:type="paragraph" w:customStyle="1" w:styleId="affa">
    <w:name w:val="图表脚注说明"/>
    <w:basedOn w:val="afff5"/>
    <w:next w:val="afffff5"/>
    <w:autoRedefine/>
    <w:qFormat/>
    <w:pPr>
      <w:numPr>
        <w:numId w:val="25"/>
      </w:numPr>
      <w:adjustRightInd/>
      <w:spacing w:line="240" w:lineRule="auto"/>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hAnsi="Times New Roman"/>
      <w:sz w:val="21"/>
    </w:rPr>
  </w:style>
  <w:style w:type="paragraph" w:customStyle="1" w:styleId="afffffffff6">
    <w:name w:val="标准文件_索引字母"/>
    <w:next w:val="afffff5"/>
    <w:autoRedefine/>
    <w:qFormat/>
    <w:pPr>
      <w:jc w:val="center"/>
    </w:pPr>
    <w:rPr>
      <w:rFonts w:ascii="宋体" w:eastAsia="Times New Roman" w:hAnsi="宋体"/>
      <w:b/>
      <w:kern w:val="2"/>
      <w:sz w:val="21"/>
    </w:rPr>
  </w:style>
  <w:style w:type="paragraph" w:customStyle="1" w:styleId="afffffffff7">
    <w:name w:val="标准文件_附录前"/>
    <w:next w:val="afffff5"/>
    <w:autoRedefine/>
    <w:qFormat/>
    <w:pPr>
      <w:spacing w:line="20" w:lineRule="atLeast"/>
      <w:ind w:firstLine="200"/>
    </w:pPr>
    <w:rPr>
      <w:rFonts w:ascii="宋体" w:hAnsi="宋体"/>
      <w:kern w:val="2"/>
      <w:sz w:val="10"/>
    </w:rPr>
  </w:style>
  <w:style w:type="paragraph" w:customStyle="1" w:styleId="afffffffff8">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autoRedefine/>
    <w:qFormat/>
    <w:rsid w:val="009062FC"/>
    <w:pPr>
      <w:ind w:firstLineChars="0" w:firstLine="0"/>
      <w:jc w:val="center"/>
    </w:pPr>
    <w:rPr>
      <w:rFonts w:ascii="Times New Roman"/>
      <w:sz w:val="18"/>
    </w:rPr>
  </w:style>
  <w:style w:type="paragraph" w:customStyle="1" w:styleId="afff2">
    <w:name w:val="标准文件_注："/>
    <w:next w:val="afffff5"/>
    <w:autoRedefine/>
    <w:qFormat/>
    <w:pPr>
      <w:widowControl w:val="0"/>
      <w:numPr>
        <w:numId w:val="26"/>
      </w:numPr>
      <w:autoSpaceDE w:val="0"/>
      <w:autoSpaceDN w:val="0"/>
      <w:jc w:val="both"/>
    </w:pPr>
    <w:rPr>
      <w:rFonts w:ascii="宋体" w:hAnsi="Times New Roman"/>
      <w:sz w:val="18"/>
      <w:szCs w:val="18"/>
    </w:rPr>
  </w:style>
  <w:style w:type="paragraph" w:customStyle="1" w:styleId="a5">
    <w:name w:val="标准文件_注×："/>
    <w:autoRedefine/>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autoRedefine/>
    <w:qFormat/>
    <w:pPr>
      <w:widowControl w:val="0"/>
      <w:numPr>
        <w:numId w:val="28"/>
      </w:numPr>
      <w:jc w:val="both"/>
    </w:pPr>
    <w:rPr>
      <w:rFonts w:ascii="宋体" w:hAnsi="Times New Roman"/>
      <w:sz w:val="18"/>
      <w:szCs w:val="18"/>
    </w:rPr>
  </w:style>
  <w:style w:type="paragraph" w:customStyle="1" w:styleId="afffffffffa">
    <w:name w:val="标准文件_示例内容"/>
    <w:basedOn w:val="afffff5"/>
    <w:autoRedefine/>
    <w:qFormat/>
    <w:pPr>
      <w:ind w:firstLine="420"/>
    </w:pPr>
    <w:rPr>
      <w:sz w:val="18"/>
    </w:rPr>
  </w:style>
  <w:style w:type="paragraph" w:customStyle="1" w:styleId="afa">
    <w:name w:val="标准文件_示例×："/>
    <w:basedOn w:val="afff5"/>
    <w:next w:val="afffffffffa"/>
    <w:autoRedefin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autoRedefine/>
    <w:qFormat/>
    <w:rPr>
      <w:rFonts w:ascii="宋体" w:hAnsi="Times New Roman"/>
      <w:sz w:val="21"/>
    </w:rPr>
  </w:style>
  <w:style w:type="paragraph" w:customStyle="1" w:styleId="afffffffffb">
    <w:name w:val="标准文件_表格续"/>
    <w:basedOn w:val="afffff5"/>
    <w:next w:val="afffff5"/>
    <w:autoRedefine/>
    <w:qFormat/>
    <w:pPr>
      <w:jc w:val="center"/>
    </w:pPr>
    <w:rPr>
      <w:rFonts w:ascii="黑体" w:eastAsia="黑体" w:hAnsi="黑体"/>
    </w:rPr>
  </w:style>
  <w:style w:type="character" w:styleId="afffffffffc">
    <w:name w:val="Placeholder Text"/>
    <w:basedOn w:val="afff6"/>
    <w:autoRedefine/>
    <w:uiPriority w:val="99"/>
    <w:semiHidden/>
    <w:qFormat/>
    <w:rPr>
      <w:color w:val="808080"/>
    </w:rPr>
  </w:style>
  <w:style w:type="paragraph" w:customStyle="1" w:styleId="2">
    <w:name w:val="标准文件_二级项2"/>
    <w:basedOn w:val="afffff5"/>
    <w:autoRedefine/>
    <w:qFormat/>
    <w:pPr>
      <w:numPr>
        <w:ilvl w:val="1"/>
        <w:numId w:val="21"/>
      </w:numPr>
      <w:ind w:firstLineChars="0" w:firstLine="0"/>
    </w:pPr>
  </w:style>
  <w:style w:type="paragraph" w:customStyle="1" w:styleId="21">
    <w:name w:val="标准文件_三级项2"/>
    <w:basedOn w:val="afffff5"/>
    <w:autoRedefine/>
    <w:qFormat/>
    <w:pPr>
      <w:numPr>
        <w:numId w:val="30"/>
      </w:numPr>
      <w:spacing w:line="300" w:lineRule="exact"/>
      <w:ind w:firstLineChars="0"/>
    </w:pPr>
    <w:rPr>
      <w:rFonts w:ascii="Times New Roman"/>
    </w:rPr>
  </w:style>
  <w:style w:type="paragraph" w:customStyle="1" w:styleId="20">
    <w:name w:val="标准文件_一级项2"/>
    <w:basedOn w:val="afffff5"/>
    <w:autoRedefine/>
    <w:qFormat/>
    <w:pPr>
      <w:numPr>
        <w:numId w:val="31"/>
      </w:numPr>
      <w:spacing w:line="300" w:lineRule="exact"/>
      <w:ind w:firstLineChars="0"/>
    </w:pPr>
    <w:rPr>
      <w:rFonts w:ascii="Times New Roman"/>
    </w:rPr>
  </w:style>
  <w:style w:type="paragraph" w:customStyle="1" w:styleId="afffffffffd">
    <w:name w:val="标准文件_提示"/>
    <w:basedOn w:val="afffff5"/>
    <w:next w:val="afffff5"/>
    <w:autoRedefine/>
    <w:qFormat/>
    <w:pPr>
      <w:ind w:firstLine="420"/>
    </w:pPr>
    <w:rPr>
      <w:rFonts w:ascii="黑体" w:eastAsia="黑体"/>
    </w:rPr>
  </w:style>
  <w:style w:type="character" w:customStyle="1" w:styleId="afffffffffe">
    <w:name w:val="标准文件_来源"/>
    <w:basedOn w:val="afff6"/>
    <w:autoRedefine/>
    <w:uiPriority w:val="1"/>
    <w:qFormat/>
    <w:rPr>
      <w:rFonts w:eastAsia="宋体"/>
      <w:sz w:val="21"/>
    </w:rPr>
  </w:style>
  <w:style w:type="paragraph" w:customStyle="1" w:styleId="affffffffff">
    <w:name w:val="标准文件_图表说明"/>
    <w:autoRedefine/>
    <w:qFormat/>
    <w:pPr>
      <w:spacing w:line="276" w:lineRule="auto"/>
      <w:ind w:firstLine="420"/>
    </w:pPr>
    <w:rPr>
      <w:rFonts w:ascii="宋体" w:hAnsi="宋体"/>
      <w:kern w:val="2"/>
      <w:sz w:val="18"/>
    </w:rPr>
  </w:style>
  <w:style w:type="paragraph" w:customStyle="1" w:styleId="affffffffff0">
    <w:name w:val="其他发布日期"/>
    <w:basedOn w:val="afffffff3"/>
    <w:autoRedefine/>
    <w:qFormat/>
    <w:pPr>
      <w:framePr w:w="3997" w:h="471" w:hRule="exact" w:hSpace="0" w:vSpace="181" w:wrap="around" w:vAnchor="page" w:hAnchor="page" w:x="1419" w:y="14097"/>
    </w:pPr>
  </w:style>
  <w:style w:type="paragraph" w:customStyle="1" w:styleId="affffffffff1">
    <w:name w:val="其他实施日期"/>
    <w:basedOn w:val="affffffff9"/>
    <w:autoRedefine/>
    <w:qFormat/>
    <w:pPr>
      <w:framePr w:w="3997" w:h="471" w:hRule="exact" w:vSpace="181" w:wrap="around" w:vAnchor="page" w:hAnchor="page" w:x="7089" w:y="14097"/>
    </w:pPr>
  </w:style>
  <w:style w:type="paragraph" w:customStyle="1" w:styleId="affffffffff2">
    <w:name w:val="标准文件_文件编号"/>
    <w:basedOn w:val="afffff5"/>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autoRedefine/>
    <w:qFormat/>
    <w:pPr>
      <w:framePr w:wrap="auto"/>
      <w:spacing w:before="57"/>
    </w:pPr>
    <w:rPr>
      <w:sz w:val="21"/>
    </w:rPr>
  </w:style>
  <w:style w:type="paragraph" w:customStyle="1" w:styleId="affffffffff4">
    <w:name w:val="标准文件_文件名称"/>
    <w:basedOn w:val="afffff5"/>
    <w:next w:val="afffff5"/>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autoRedefine/>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autoRedefine/>
    <w:qFormat/>
    <w:pPr>
      <w:ind w:left="811" w:firstLineChars="0" w:firstLine="0"/>
    </w:pPr>
    <w:rPr>
      <w:sz w:val="18"/>
    </w:rPr>
  </w:style>
  <w:style w:type="paragraph" w:customStyle="1" w:styleId="X">
    <w:name w:val="标准文件_注X后"/>
    <w:basedOn w:val="afffff5"/>
    <w:autoRedefine/>
    <w:qFormat/>
    <w:pPr>
      <w:ind w:left="811" w:firstLineChars="0" w:firstLine="0"/>
    </w:pPr>
    <w:rPr>
      <w:sz w:val="18"/>
    </w:rPr>
  </w:style>
  <w:style w:type="paragraph" w:customStyle="1" w:styleId="affffffffff6">
    <w:name w:val="标准文件_示例后"/>
    <w:basedOn w:val="afffff5"/>
    <w:autoRedefine/>
    <w:qFormat/>
    <w:pPr>
      <w:ind w:left="964" w:firstLineChars="0" w:firstLine="0"/>
    </w:pPr>
    <w:rPr>
      <w:sz w:val="18"/>
    </w:rPr>
  </w:style>
  <w:style w:type="paragraph" w:customStyle="1" w:styleId="X0">
    <w:name w:val="标准文件_示例X后"/>
    <w:basedOn w:val="afffff5"/>
    <w:link w:val="X1"/>
    <w:autoRedefine/>
    <w:qFormat/>
    <w:pPr>
      <w:ind w:left="1049" w:firstLineChars="0" w:firstLine="0"/>
    </w:pPr>
    <w:rPr>
      <w:sz w:val="18"/>
    </w:rPr>
  </w:style>
  <w:style w:type="character" w:customStyle="1" w:styleId="X1">
    <w:name w:val="标准文件_示例X后 字符"/>
    <w:basedOn w:val="Char"/>
    <w:link w:val="X0"/>
    <w:autoRedefine/>
    <w:qFormat/>
    <w:rPr>
      <w:rFonts w:ascii="宋体" w:hAnsi="Times New Roman"/>
      <w:sz w:val="18"/>
    </w:rPr>
  </w:style>
  <w:style w:type="paragraph" w:customStyle="1" w:styleId="affffffffff7">
    <w:name w:val="标准文件_索引项"/>
    <w:basedOn w:val="afffff5"/>
    <w:next w:val="afffff5"/>
    <w:autoRedefine/>
    <w:qFormat/>
    <w:pPr>
      <w:tabs>
        <w:tab w:val="right" w:leader="dot" w:pos="9356"/>
      </w:tabs>
      <w:ind w:left="210" w:firstLineChars="0" w:hanging="210"/>
      <w:jc w:val="left"/>
    </w:pPr>
  </w:style>
  <w:style w:type="paragraph" w:customStyle="1" w:styleId="affffffffff8">
    <w:name w:val="标准文件_附录一级无标题"/>
    <w:basedOn w:val="aff4"/>
    <w:autoRedefine/>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autoRedefine/>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autoRedefine/>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autoRedefine/>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autoRedefine/>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autoRedefine/>
    <w:qFormat/>
    <w:pPr>
      <w:spacing w:beforeLines="0" w:before="0" w:afterLines="0" w:after="0" w:line="276" w:lineRule="auto"/>
    </w:pPr>
    <w:rPr>
      <w:rFonts w:ascii="宋体" w:eastAsia="宋体"/>
    </w:rPr>
  </w:style>
  <w:style w:type="paragraph" w:customStyle="1" w:styleId="afffffffffff">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autoRedefine/>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autoRedefine/>
    <w:qFormat/>
    <w:rPr>
      <w:rFonts w:hAnsi="黑体"/>
    </w:rPr>
  </w:style>
  <w:style w:type="paragraph" w:customStyle="1" w:styleId="afffffffffff3">
    <w:name w:val="标准文件_脚注内容"/>
    <w:basedOn w:val="afffff5"/>
    <w:autoRedefine/>
    <w:qFormat/>
    <w:pPr>
      <w:ind w:leftChars="200" w:left="400" w:hangingChars="200" w:hanging="200"/>
    </w:pPr>
    <w:rPr>
      <w:sz w:val="15"/>
    </w:rPr>
  </w:style>
  <w:style w:type="paragraph" w:customStyle="1" w:styleId="afffffffffff4">
    <w:name w:val="标准文件_术语条一"/>
    <w:basedOn w:val="affffffffe"/>
    <w:next w:val="afffff5"/>
    <w:autoRedefine/>
    <w:qFormat/>
  </w:style>
  <w:style w:type="paragraph" w:customStyle="1" w:styleId="afffffffffff5">
    <w:name w:val="标准文件_术语条二"/>
    <w:basedOn w:val="afffffffff1"/>
    <w:next w:val="afffff5"/>
    <w:autoRedefine/>
    <w:qFormat/>
  </w:style>
  <w:style w:type="paragraph" w:customStyle="1" w:styleId="afffffffffff6">
    <w:name w:val="标准文件_术语条三"/>
    <w:basedOn w:val="afffffffff0"/>
    <w:next w:val="afffff5"/>
    <w:autoRedefine/>
    <w:qFormat/>
  </w:style>
  <w:style w:type="paragraph" w:customStyle="1" w:styleId="afffffffffff7">
    <w:name w:val="标准文件_术语条四"/>
    <w:basedOn w:val="afffffffff3"/>
    <w:next w:val="afffff5"/>
    <w:autoRedefine/>
    <w:qFormat/>
  </w:style>
  <w:style w:type="paragraph" w:customStyle="1" w:styleId="afffffffffff8">
    <w:name w:val="标准文件_术语条五"/>
    <w:basedOn w:val="afffffffff"/>
    <w:next w:val="afffff5"/>
    <w:autoRedefine/>
    <w:qFormat/>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autoRedefine/>
    <w:qFormat/>
    <w:rPr>
      <w:rFonts w:ascii="黑体" w:eastAsia="黑体"/>
      <w:spacing w:val="85"/>
      <w:w w:val="100"/>
      <w:position w:val="3"/>
      <w:sz w:val="28"/>
      <w:szCs w:val="28"/>
    </w:rPr>
  </w:style>
  <w:style w:type="character" w:customStyle="1" w:styleId="HTML0">
    <w:name w:val="HTML 预设格式 字符"/>
    <w:basedOn w:val="afff6"/>
    <w:link w:val="HTML"/>
    <w:autoRedefine/>
    <w:uiPriority w:val="99"/>
    <w:semiHidden/>
    <w:qFormat/>
    <w:rPr>
      <w:rFonts w:ascii="Courier New" w:hAnsi="Courier New" w:cs="Courier New"/>
      <w:kern w:val="2"/>
    </w:rPr>
  </w:style>
  <w:style w:type="paragraph" w:customStyle="1" w:styleId="12">
    <w:name w:val="正文1"/>
    <w:autoRedefine/>
    <w:qFormat/>
    <w:pPr>
      <w:jc w:val="both"/>
    </w:pPr>
    <w:rPr>
      <w:rFonts w:cs="Calibri"/>
      <w:kern w:val="2"/>
      <w:sz w:val="21"/>
      <w:szCs w:val="21"/>
    </w:rPr>
  </w:style>
  <w:style w:type="character" w:styleId="afffffffffffa">
    <w:name w:val="Unresolved Mention"/>
    <w:basedOn w:val="afff6"/>
    <w:uiPriority w:val="99"/>
    <w:semiHidden/>
    <w:unhideWhenUsed/>
    <w:rsid w:val="00A317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564269">
      <w:bodyDiv w:val="1"/>
      <w:marLeft w:val="0"/>
      <w:marRight w:val="0"/>
      <w:marTop w:val="0"/>
      <w:marBottom w:val="0"/>
      <w:divBdr>
        <w:top w:val="none" w:sz="0" w:space="0" w:color="auto"/>
        <w:left w:val="none" w:sz="0" w:space="0" w:color="auto"/>
        <w:bottom w:val="none" w:sz="0" w:space="0" w:color="auto"/>
        <w:right w:val="none" w:sz="0" w:space="0" w:color="auto"/>
      </w:divBdr>
    </w:div>
    <w:div w:id="77097572">
      <w:bodyDiv w:val="1"/>
      <w:marLeft w:val="0"/>
      <w:marRight w:val="0"/>
      <w:marTop w:val="0"/>
      <w:marBottom w:val="0"/>
      <w:divBdr>
        <w:top w:val="none" w:sz="0" w:space="0" w:color="auto"/>
        <w:left w:val="none" w:sz="0" w:space="0" w:color="auto"/>
        <w:bottom w:val="none" w:sz="0" w:space="0" w:color="auto"/>
        <w:right w:val="none" w:sz="0" w:space="0" w:color="auto"/>
      </w:divBdr>
    </w:div>
    <w:div w:id="83233708">
      <w:bodyDiv w:val="1"/>
      <w:marLeft w:val="0"/>
      <w:marRight w:val="0"/>
      <w:marTop w:val="0"/>
      <w:marBottom w:val="0"/>
      <w:divBdr>
        <w:top w:val="none" w:sz="0" w:space="0" w:color="auto"/>
        <w:left w:val="none" w:sz="0" w:space="0" w:color="auto"/>
        <w:bottom w:val="none" w:sz="0" w:space="0" w:color="auto"/>
        <w:right w:val="none" w:sz="0" w:space="0" w:color="auto"/>
      </w:divBdr>
    </w:div>
    <w:div w:id="100347212">
      <w:bodyDiv w:val="1"/>
      <w:marLeft w:val="0"/>
      <w:marRight w:val="0"/>
      <w:marTop w:val="0"/>
      <w:marBottom w:val="0"/>
      <w:divBdr>
        <w:top w:val="none" w:sz="0" w:space="0" w:color="auto"/>
        <w:left w:val="none" w:sz="0" w:space="0" w:color="auto"/>
        <w:bottom w:val="none" w:sz="0" w:space="0" w:color="auto"/>
        <w:right w:val="none" w:sz="0" w:space="0" w:color="auto"/>
      </w:divBdr>
    </w:div>
    <w:div w:id="108398825">
      <w:bodyDiv w:val="1"/>
      <w:marLeft w:val="0"/>
      <w:marRight w:val="0"/>
      <w:marTop w:val="0"/>
      <w:marBottom w:val="0"/>
      <w:divBdr>
        <w:top w:val="none" w:sz="0" w:space="0" w:color="auto"/>
        <w:left w:val="none" w:sz="0" w:space="0" w:color="auto"/>
        <w:bottom w:val="none" w:sz="0" w:space="0" w:color="auto"/>
        <w:right w:val="none" w:sz="0" w:space="0" w:color="auto"/>
      </w:divBdr>
    </w:div>
    <w:div w:id="130250294">
      <w:bodyDiv w:val="1"/>
      <w:marLeft w:val="0"/>
      <w:marRight w:val="0"/>
      <w:marTop w:val="0"/>
      <w:marBottom w:val="0"/>
      <w:divBdr>
        <w:top w:val="none" w:sz="0" w:space="0" w:color="auto"/>
        <w:left w:val="none" w:sz="0" w:space="0" w:color="auto"/>
        <w:bottom w:val="none" w:sz="0" w:space="0" w:color="auto"/>
        <w:right w:val="none" w:sz="0" w:space="0" w:color="auto"/>
      </w:divBdr>
    </w:div>
    <w:div w:id="141896510">
      <w:bodyDiv w:val="1"/>
      <w:marLeft w:val="0"/>
      <w:marRight w:val="0"/>
      <w:marTop w:val="0"/>
      <w:marBottom w:val="0"/>
      <w:divBdr>
        <w:top w:val="none" w:sz="0" w:space="0" w:color="auto"/>
        <w:left w:val="none" w:sz="0" w:space="0" w:color="auto"/>
        <w:bottom w:val="none" w:sz="0" w:space="0" w:color="auto"/>
        <w:right w:val="none" w:sz="0" w:space="0" w:color="auto"/>
      </w:divBdr>
    </w:div>
    <w:div w:id="170418373">
      <w:bodyDiv w:val="1"/>
      <w:marLeft w:val="0"/>
      <w:marRight w:val="0"/>
      <w:marTop w:val="0"/>
      <w:marBottom w:val="0"/>
      <w:divBdr>
        <w:top w:val="none" w:sz="0" w:space="0" w:color="auto"/>
        <w:left w:val="none" w:sz="0" w:space="0" w:color="auto"/>
        <w:bottom w:val="none" w:sz="0" w:space="0" w:color="auto"/>
        <w:right w:val="none" w:sz="0" w:space="0" w:color="auto"/>
      </w:divBdr>
    </w:div>
    <w:div w:id="204291277">
      <w:bodyDiv w:val="1"/>
      <w:marLeft w:val="0"/>
      <w:marRight w:val="0"/>
      <w:marTop w:val="0"/>
      <w:marBottom w:val="0"/>
      <w:divBdr>
        <w:top w:val="none" w:sz="0" w:space="0" w:color="auto"/>
        <w:left w:val="none" w:sz="0" w:space="0" w:color="auto"/>
        <w:bottom w:val="none" w:sz="0" w:space="0" w:color="auto"/>
        <w:right w:val="none" w:sz="0" w:space="0" w:color="auto"/>
      </w:divBdr>
    </w:div>
    <w:div w:id="229190787">
      <w:bodyDiv w:val="1"/>
      <w:marLeft w:val="0"/>
      <w:marRight w:val="0"/>
      <w:marTop w:val="0"/>
      <w:marBottom w:val="0"/>
      <w:divBdr>
        <w:top w:val="none" w:sz="0" w:space="0" w:color="auto"/>
        <w:left w:val="none" w:sz="0" w:space="0" w:color="auto"/>
        <w:bottom w:val="none" w:sz="0" w:space="0" w:color="auto"/>
        <w:right w:val="none" w:sz="0" w:space="0" w:color="auto"/>
      </w:divBdr>
    </w:div>
    <w:div w:id="291636380">
      <w:bodyDiv w:val="1"/>
      <w:marLeft w:val="0"/>
      <w:marRight w:val="0"/>
      <w:marTop w:val="0"/>
      <w:marBottom w:val="0"/>
      <w:divBdr>
        <w:top w:val="none" w:sz="0" w:space="0" w:color="auto"/>
        <w:left w:val="none" w:sz="0" w:space="0" w:color="auto"/>
        <w:bottom w:val="none" w:sz="0" w:space="0" w:color="auto"/>
        <w:right w:val="none" w:sz="0" w:space="0" w:color="auto"/>
      </w:divBdr>
    </w:div>
    <w:div w:id="342241174">
      <w:bodyDiv w:val="1"/>
      <w:marLeft w:val="0"/>
      <w:marRight w:val="0"/>
      <w:marTop w:val="0"/>
      <w:marBottom w:val="0"/>
      <w:divBdr>
        <w:top w:val="none" w:sz="0" w:space="0" w:color="auto"/>
        <w:left w:val="none" w:sz="0" w:space="0" w:color="auto"/>
        <w:bottom w:val="none" w:sz="0" w:space="0" w:color="auto"/>
        <w:right w:val="none" w:sz="0" w:space="0" w:color="auto"/>
      </w:divBdr>
    </w:div>
    <w:div w:id="463354743">
      <w:bodyDiv w:val="1"/>
      <w:marLeft w:val="0"/>
      <w:marRight w:val="0"/>
      <w:marTop w:val="0"/>
      <w:marBottom w:val="0"/>
      <w:divBdr>
        <w:top w:val="none" w:sz="0" w:space="0" w:color="auto"/>
        <w:left w:val="none" w:sz="0" w:space="0" w:color="auto"/>
        <w:bottom w:val="none" w:sz="0" w:space="0" w:color="auto"/>
        <w:right w:val="none" w:sz="0" w:space="0" w:color="auto"/>
      </w:divBdr>
    </w:div>
    <w:div w:id="506600401">
      <w:bodyDiv w:val="1"/>
      <w:marLeft w:val="0"/>
      <w:marRight w:val="0"/>
      <w:marTop w:val="0"/>
      <w:marBottom w:val="0"/>
      <w:divBdr>
        <w:top w:val="none" w:sz="0" w:space="0" w:color="auto"/>
        <w:left w:val="none" w:sz="0" w:space="0" w:color="auto"/>
        <w:bottom w:val="none" w:sz="0" w:space="0" w:color="auto"/>
        <w:right w:val="none" w:sz="0" w:space="0" w:color="auto"/>
      </w:divBdr>
    </w:div>
    <w:div w:id="522405881">
      <w:bodyDiv w:val="1"/>
      <w:marLeft w:val="0"/>
      <w:marRight w:val="0"/>
      <w:marTop w:val="0"/>
      <w:marBottom w:val="0"/>
      <w:divBdr>
        <w:top w:val="none" w:sz="0" w:space="0" w:color="auto"/>
        <w:left w:val="none" w:sz="0" w:space="0" w:color="auto"/>
        <w:bottom w:val="none" w:sz="0" w:space="0" w:color="auto"/>
        <w:right w:val="none" w:sz="0" w:space="0" w:color="auto"/>
      </w:divBdr>
    </w:div>
    <w:div w:id="575896195">
      <w:bodyDiv w:val="1"/>
      <w:marLeft w:val="0"/>
      <w:marRight w:val="0"/>
      <w:marTop w:val="0"/>
      <w:marBottom w:val="0"/>
      <w:divBdr>
        <w:top w:val="none" w:sz="0" w:space="0" w:color="auto"/>
        <w:left w:val="none" w:sz="0" w:space="0" w:color="auto"/>
        <w:bottom w:val="none" w:sz="0" w:space="0" w:color="auto"/>
        <w:right w:val="none" w:sz="0" w:space="0" w:color="auto"/>
      </w:divBdr>
    </w:div>
    <w:div w:id="716709400">
      <w:bodyDiv w:val="1"/>
      <w:marLeft w:val="0"/>
      <w:marRight w:val="0"/>
      <w:marTop w:val="0"/>
      <w:marBottom w:val="0"/>
      <w:divBdr>
        <w:top w:val="none" w:sz="0" w:space="0" w:color="auto"/>
        <w:left w:val="none" w:sz="0" w:space="0" w:color="auto"/>
        <w:bottom w:val="none" w:sz="0" w:space="0" w:color="auto"/>
        <w:right w:val="none" w:sz="0" w:space="0" w:color="auto"/>
      </w:divBdr>
    </w:div>
    <w:div w:id="819615758">
      <w:bodyDiv w:val="1"/>
      <w:marLeft w:val="0"/>
      <w:marRight w:val="0"/>
      <w:marTop w:val="0"/>
      <w:marBottom w:val="0"/>
      <w:divBdr>
        <w:top w:val="none" w:sz="0" w:space="0" w:color="auto"/>
        <w:left w:val="none" w:sz="0" w:space="0" w:color="auto"/>
        <w:bottom w:val="none" w:sz="0" w:space="0" w:color="auto"/>
        <w:right w:val="none" w:sz="0" w:space="0" w:color="auto"/>
      </w:divBdr>
    </w:div>
    <w:div w:id="881281853">
      <w:bodyDiv w:val="1"/>
      <w:marLeft w:val="0"/>
      <w:marRight w:val="0"/>
      <w:marTop w:val="0"/>
      <w:marBottom w:val="0"/>
      <w:divBdr>
        <w:top w:val="none" w:sz="0" w:space="0" w:color="auto"/>
        <w:left w:val="none" w:sz="0" w:space="0" w:color="auto"/>
        <w:bottom w:val="none" w:sz="0" w:space="0" w:color="auto"/>
        <w:right w:val="none" w:sz="0" w:space="0" w:color="auto"/>
      </w:divBdr>
    </w:div>
    <w:div w:id="1092583371">
      <w:bodyDiv w:val="1"/>
      <w:marLeft w:val="0"/>
      <w:marRight w:val="0"/>
      <w:marTop w:val="0"/>
      <w:marBottom w:val="0"/>
      <w:divBdr>
        <w:top w:val="none" w:sz="0" w:space="0" w:color="auto"/>
        <w:left w:val="none" w:sz="0" w:space="0" w:color="auto"/>
        <w:bottom w:val="none" w:sz="0" w:space="0" w:color="auto"/>
        <w:right w:val="none" w:sz="0" w:space="0" w:color="auto"/>
      </w:divBdr>
    </w:div>
    <w:div w:id="1107696664">
      <w:bodyDiv w:val="1"/>
      <w:marLeft w:val="0"/>
      <w:marRight w:val="0"/>
      <w:marTop w:val="0"/>
      <w:marBottom w:val="0"/>
      <w:divBdr>
        <w:top w:val="none" w:sz="0" w:space="0" w:color="auto"/>
        <w:left w:val="none" w:sz="0" w:space="0" w:color="auto"/>
        <w:bottom w:val="none" w:sz="0" w:space="0" w:color="auto"/>
        <w:right w:val="none" w:sz="0" w:space="0" w:color="auto"/>
      </w:divBdr>
    </w:div>
    <w:div w:id="1231044198">
      <w:bodyDiv w:val="1"/>
      <w:marLeft w:val="0"/>
      <w:marRight w:val="0"/>
      <w:marTop w:val="0"/>
      <w:marBottom w:val="0"/>
      <w:divBdr>
        <w:top w:val="none" w:sz="0" w:space="0" w:color="auto"/>
        <w:left w:val="none" w:sz="0" w:space="0" w:color="auto"/>
        <w:bottom w:val="none" w:sz="0" w:space="0" w:color="auto"/>
        <w:right w:val="none" w:sz="0" w:space="0" w:color="auto"/>
      </w:divBdr>
    </w:div>
    <w:div w:id="1235164076">
      <w:bodyDiv w:val="1"/>
      <w:marLeft w:val="0"/>
      <w:marRight w:val="0"/>
      <w:marTop w:val="0"/>
      <w:marBottom w:val="0"/>
      <w:divBdr>
        <w:top w:val="none" w:sz="0" w:space="0" w:color="auto"/>
        <w:left w:val="none" w:sz="0" w:space="0" w:color="auto"/>
        <w:bottom w:val="none" w:sz="0" w:space="0" w:color="auto"/>
        <w:right w:val="none" w:sz="0" w:space="0" w:color="auto"/>
      </w:divBdr>
    </w:div>
    <w:div w:id="1267007573">
      <w:bodyDiv w:val="1"/>
      <w:marLeft w:val="0"/>
      <w:marRight w:val="0"/>
      <w:marTop w:val="0"/>
      <w:marBottom w:val="0"/>
      <w:divBdr>
        <w:top w:val="none" w:sz="0" w:space="0" w:color="auto"/>
        <w:left w:val="none" w:sz="0" w:space="0" w:color="auto"/>
        <w:bottom w:val="none" w:sz="0" w:space="0" w:color="auto"/>
        <w:right w:val="none" w:sz="0" w:space="0" w:color="auto"/>
      </w:divBdr>
    </w:div>
    <w:div w:id="1305698566">
      <w:bodyDiv w:val="1"/>
      <w:marLeft w:val="0"/>
      <w:marRight w:val="0"/>
      <w:marTop w:val="0"/>
      <w:marBottom w:val="0"/>
      <w:divBdr>
        <w:top w:val="none" w:sz="0" w:space="0" w:color="auto"/>
        <w:left w:val="none" w:sz="0" w:space="0" w:color="auto"/>
        <w:bottom w:val="none" w:sz="0" w:space="0" w:color="auto"/>
        <w:right w:val="none" w:sz="0" w:space="0" w:color="auto"/>
      </w:divBdr>
    </w:div>
    <w:div w:id="1345283101">
      <w:bodyDiv w:val="1"/>
      <w:marLeft w:val="0"/>
      <w:marRight w:val="0"/>
      <w:marTop w:val="0"/>
      <w:marBottom w:val="0"/>
      <w:divBdr>
        <w:top w:val="none" w:sz="0" w:space="0" w:color="auto"/>
        <w:left w:val="none" w:sz="0" w:space="0" w:color="auto"/>
        <w:bottom w:val="none" w:sz="0" w:space="0" w:color="auto"/>
        <w:right w:val="none" w:sz="0" w:space="0" w:color="auto"/>
      </w:divBdr>
    </w:div>
    <w:div w:id="1372266908">
      <w:bodyDiv w:val="1"/>
      <w:marLeft w:val="0"/>
      <w:marRight w:val="0"/>
      <w:marTop w:val="0"/>
      <w:marBottom w:val="0"/>
      <w:divBdr>
        <w:top w:val="none" w:sz="0" w:space="0" w:color="auto"/>
        <w:left w:val="none" w:sz="0" w:space="0" w:color="auto"/>
        <w:bottom w:val="none" w:sz="0" w:space="0" w:color="auto"/>
        <w:right w:val="none" w:sz="0" w:space="0" w:color="auto"/>
      </w:divBdr>
    </w:div>
    <w:div w:id="1425297194">
      <w:bodyDiv w:val="1"/>
      <w:marLeft w:val="0"/>
      <w:marRight w:val="0"/>
      <w:marTop w:val="0"/>
      <w:marBottom w:val="0"/>
      <w:divBdr>
        <w:top w:val="none" w:sz="0" w:space="0" w:color="auto"/>
        <w:left w:val="none" w:sz="0" w:space="0" w:color="auto"/>
        <w:bottom w:val="none" w:sz="0" w:space="0" w:color="auto"/>
        <w:right w:val="none" w:sz="0" w:space="0" w:color="auto"/>
      </w:divBdr>
    </w:div>
    <w:div w:id="1468432192">
      <w:bodyDiv w:val="1"/>
      <w:marLeft w:val="0"/>
      <w:marRight w:val="0"/>
      <w:marTop w:val="0"/>
      <w:marBottom w:val="0"/>
      <w:divBdr>
        <w:top w:val="none" w:sz="0" w:space="0" w:color="auto"/>
        <w:left w:val="none" w:sz="0" w:space="0" w:color="auto"/>
        <w:bottom w:val="none" w:sz="0" w:space="0" w:color="auto"/>
        <w:right w:val="none" w:sz="0" w:space="0" w:color="auto"/>
      </w:divBdr>
    </w:div>
    <w:div w:id="1546134599">
      <w:bodyDiv w:val="1"/>
      <w:marLeft w:val="0"/>
      <w:marRight w:val="0"/>
      <w:marTop w:val="0"/>
      <w:marBottom w:val="0"/>
      <w:divBdr>
        <w:top w:val="none" w:sz="0" w:space="0" w:color="auto"/>
        <w:left w:val="none" w:sz="0" w:space="0" w:color="auto"/>
        <w:bottom w:val="none" w:sz="0" w:space="0" w:color="auto"/>
        <w:right w:val="none" w:sz="0" w:space="0" w:color="auto"/>
      </w:divBdr>
    </w:div>
    <w:div w:id="1707102422">
      <w:bodyDiv w:val="1"/>
      <w:marLeft w:val="0"/>
      <w:marRight w:val="0"/>
      <w:marTop w:val="0"/>
      <w:marBottom w:val="0"/>
      <w:divBdr>
        <w:top w:val="none" w:sz="0" w:space="0" w:color="auto"/>
        <w:left w:val="none" w:sz="0" w:space="0" w:color="auto"/>
        <w:bottom w:val="none" w:sz="0" w:space="0" w:color="auto"/>
        <w:right w:val="none" w:sz="0" w:space="0" w:color="auto"/>
      </w:divBdr>
    </w:div>
    <w:div w:id="1793211160">
      <w:bodyDiv w:val="1"/>
      <w:marLeft w:val="0"/>
      <w:marRight w:val="0"/>
      <w:marTop w:val="0"/>
      <w:marBottom w:val="0"/>
      <w:divBdr>
        <w:top w:val="none" w:sz="0" w:space="0" w:color="auto"/>
        <w:left w:val="none" w:sz="0" w:space="0" w:color="auto"/>
        <w:bottom w:val="none" w:sz="0" w:space="0" w:color="auto"/>
        <w:right w:val="none" w:sz="0" w:space="0" w:color="auto"/>
      </w:divBdr>
    </w:div>
    <w:div w:id="1802991024">
      <w:bodyDiv w:val="1"/>
      <w:marLeft w:val="0"/>
      <w:marRight w:val="0"/>
      <w:marTop w:val="0"/>
      <w:marBottom w:val="0"/>
      <w:divBdr>
        <w:top w:val="none" w:sz="0" w:space="0" w:color="auto"/>
        <w:left w:val="none" w:sz="0" w:space="0" w:color="auto"/>
        <w:bottom w:val="none" w:sz="0" w:space="0" w:color="auto"/>
        <w:right w:val="none" w:sz="0" w:space="0" w:color="auto"/>
      </w:divBdr>
    </w:div>
    <w:div w:id="1882746812">
      <w:bodyDiv w:val="1"/>
      <w:marLeft w:val="0"/>
      <w:marRight w:val="0"/>
      <w:marTop w:val="0"/>
      <w:marBottom w:val="0"/>
      <w:divBdr>
        <w:top w:val="none" w:sz="0" w:space="0" w:color="auto"/>
        <w:left w:val="none" w:sz="0" w:space="0" w:color="auto"/>
        <w:bottom w:val="none" w:sz="0" w:space="0" w:color="auto"/>
        <w:right w:val="none" w:sz="0" w:space="0" w:color="auto"/>
      </w:divBdr>
    </w:div>
    <w:div w:id="1976183510">
      <w:bodyDiv w:val="1"/>
      <w:marLeft w:val="0"/>
      <w:marRight w:val="0"/>
      <w:marTop w:val="0"/>
      <w:marBottom w:val="0"/>
      <w:divBdr>
        <w:top w:val="none" w:sz="0" w:space="0" w:color="auto"/>
        <w:left w:val="none" w:sz="0" w:space="0" w:color="auto"/>
        <w:bottom w:val="none" w:sz="0" w:space="0" w:color="auto"/>
        <w:right w:val="none" w:sz="0" w:space="0" w:color="auto"/>
      </w:divBdr>
    </w:div>
    <w:div w:id="1991519434">
      <w:bodyDiv w:val="1"/>
      <w:marLeft w:val="0"/>
      <w:marRight w:val="0"/>
      <w:marTop w:val="0"/>
      <w:marBottom w:val="0"/>
      <w:divBdr>
        <w:top w:val="none" w:sz="0" w:space="0" w:color="auto"/>
        <w:left w:val="none" w:sz="0" w:space="0" w:color="auto"/>
        <w:bottom w:val="none" w:sz="0" w:space="0" w:color="auto"/>
        <w:right w:val="none" w:sz="0" w:space="0" w:color="auto"/>
      </w:divBdr>
    </w:div>
    <w:div w:id="2006085121">
      <w:bodyDiv w:val="1"/>
      <w:marLeft w:val="0"/>
      <w:marRight w:val="0"/>
      <w:marTop w:val="0"/>
      <w:marBottom w:val="0"/>
      <w:divBdr>
        <w:top w:val="none" w:sz="0" w:space="0" w:color="auto"/>
        <w:left w:val="none" w:sz="0" w:space="0" w:color="auto"/>
        <w:bottom w:val="none" w:sz="0" w:space="0" w:color="auto"/>
        <w:right w:val="none" w:sz="0" w:space="0" w:color="auto"/>
      </w:divBdr>
    </w:div>
    <w:div w:id="2007783767">
      <w:bodyDiv w:val="1"/>
      <w:marLeft w:val="0"/>
      <w:marRight w:val="0"/>
      <w:marTop w:val="0"/>
      <w:marBottom w:val="0"/>
      <w:divBdr>
        <w:top w:val="none" w:sz="0" w:space="0" w:color="auto"/>
        <w:left w:val="none" w:sz="0" w:space="0" w:color="auto"/>
        <w:bottom w:val="none" w:sz="0" w:space="0" w:color="auto"/>
        <w:right w:val="none" w:sz="0" w:space="0" w:color="auto"/>
      </w:divBdr>
    </w:div>
    <w:div w:id="21066052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hyperlink" Target="https://dbba.sacinfo.org.cn/stdDetail/96acc0725c0b79c7b67a9e74577c7102ea4456ee87bef40caa32e41d9f129d22"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oter" Target="footer6.xml"/><Relationship Id="rId33"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s://hbba.sacinfo.org.cn/stdDetail/a4a20d8b96653198dda25ab683a3d263" TargetMode="Externa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5.xml"/><Relationship Id="rId32" Type="http://schemas.openxmlformats.org/officeDocument/2006/relationships/footer" Target="footer9.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7.xml"/><Relationship Id="rId28" Type="http://schemas.openxmlformats.org/officeDocument/2006/relationships/footer" Target="footer7.xml"/><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www.baidu.com/link?url=0UOeFbI3CoQ0xH3tkWowgRb8tgKLy1weYCqeYdJAMvLtgjbFOUgPCuD36S2QLnAyveadg2Ve7KroEJ8O0e7Fja" TargetMode="External"/><Relationship Id="rId31" Type="http://schemas.openxmlformats.org/officeDocument/2006/relationships/header" Target="header11.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header" Target="header10.xml"/><Relationship Id="rId35" Type="http://schemas.openxmlformats.org/officeDocument/2006/relationships/glossaryDocument" Target="glossary/document.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0D1B8ED39C6F441F9DBD81FF48DE8261"/>
        <w:category>
          <w:name w:val="常规"/>
          <w:gallery w:val="placeholder"/>
        </w:category>
        <w:types>
          <w:type w:val="bbPlcHdr"/>
        </w:types>
        <w:behaviors>
          <w:behavior w:val="content"/>
        </w:behaviors>
        <w:guid w:val="{18A10A9F-87CA-4D80-8193-B47822B9E2DC}"/>
      </w:docPartPr>
      <w:docPartBody>
        <w:p w:rsidR="00DA1E1F" w:rsidRDefault="00000000">
          <w:pPr>
            <w:pStyle w:val="0D1B8ED39C6F441F9DBD81FF48DE8261"/>
            <w:rPr>
              <w:rFonts w:hint="eastAsia"/>
            </w:rPr>
          </w:pPr>
          <w:r>
            <w:rPr>
              <w:rStyle w:val="a3"/>
              <w:rFonts w:hint="eastAsia"/>
            </w:rPr>
            <w:t>单击或点击此处输入文字。</w:t>
          </w:r>
        </w:p>
      </w:docPartBody>
    </w:docPart>
    <w:docPart>
      <w:docPartPr>
        <w:name w:val="06222769D57845A1B9000E9360409A9A"/>
        <w:category>
          <w:name w:val="常规"/>
          <w:gallery w:val="placeholder"/>
        </w:category>
        <w:types>
          <w:type w:val="bbPlcHdr"/>
        </w:types>
        <w:behaviors>
          <w:behavior w:val="content"/>
        </w:behaviors>
        <w:guid w:val="{B24C80C4-51A8-4591-863D-D0EAF1D4107E}"/>
      </w:docPartPr>
      <w:docPartBody>
        <w:p w:rsidR="00DA1E1F" w:rsidRDefault="00000000">
          <w:pPr>
            <w:pStyle w:val="06222769D57845A1B9000E9360409A9A"/>
            <w:rPr>
              <w:rFonts w:hint="eastAsia"/>
            </w:rPr>
          </w:pPr>
          <w:r>
            <w:rPr>
              <w:rStyle w:val="a3"/>
              <w:rFonts w:hint="eastAsia"/>
            </w:rPr>
            <w:t>选择一项。</w:t>
          </w:r>
        </w:p>
      </w:docPartBody>
    </w:docPart>
    <w:docPart>
      <w:docPartPr>
        <w:name w:val="8356B1ACB30F433A8968CA01B53C7CB3"/>
        <w:category>
          <w:name w:val="常规"/>
          <w:gallery w:val="placeholder"/>
        </w:category>
        <w:types>
          <w:type w:val="bbPlcHdr"/>
        </w:types>
        <w:behaviors>
          <w:behavior w:val="content"/>
        </w:behaviors>
        <w:guid w:val="{580BD105-98F7-47BC-846A-5114349D731A}"/>
      </w:docPartPr>
      <w:docPartBody>
        <w:p w:rsidR="00DA1E1F" w:rsidRDefault="00000000">
          <w:pPr>
            <w:pStyle w:val="8356B1ACB30F433A8968CA01B53C7CB3"/>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方正仿宋_GBK">
    <w:altName w:val="微软雅黑"/>
    <w:charset w:val="86"/>
    <w:family w:val="script"/>
    <w:pitch w:val="default"/>
    <w:sig w:usb0="00000000" w:usb1="0000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B25"/>
    <w:rsid w:val="000C39FD"/>
    <w:rsid w:val="000E0B8E"/>
    <w:rsid w:val="00166C19"/>
    <w:rsid w:val="001D36AF"/>
    <w:rsid w:val="001D5FF1"/>
    <w:rsid w:val="002A54F8"/>
    <w:rsid w:val="00372E59"/>
    <w:rsid w:val="004809B4"/>
    <w:rsid w:val="004A6501"/>
    <w:rsid w:val="004F57FF"/>
    <w:rsid w:val="00504ED2"/>
    <w:rsid w:val="00514643"/>
    <w:rsid w:val="005753D1"/>
    <w:rsid w:val="0059641F"/>
    <w:rsid w:val="005B52DA"/>
    <w:rsid w:val="006715E1"/>
    <w:rsid w:val="00672B6C"/>
    <w:rsid w:val="006A7F44"/>
    <w:rsid w:val="006E0C98"/>
    <w:rsid w:val="007335AD"/>
    <w:rsid w:val="00765362"/>
    <w:rsid w:val="00767745"/>
    <w:rsid w:val="00813BA2"/>
    <w:rsid w:val="00822984"/>
    <w:rsid w:val="0086602C"/>
    <w:rsid w:val="00882E34"/>
    <w:rsid w:val="00897543"/>
    <w:rsid w:val="008D378B"/>
    <w:rsid w:val="00A45FB5"/>
    <w:rsid w:val="00A87BFD"/>
    <w:rsid w:val="00A935AB"/>
    <w:rsid w:val="00B331A6"/>
    <w:rsid w:val="00B54740"/>
    <w:rsid w:val="00B665CE"/>
    <w:rsid w:val="00B8202E"/>
    <w:rsid w:val="00C35B25"/>
    <w:rsid w:val="00CC3538"/>
    <w:rsid w:val="00CD5DBE"/>
    <w:rsid w:val="00D34CAB"/>
    <w:rsid w:val="00D758D4"/>
    <w:rsid w:val="00DA1E1F"/>
    <w:rsid w:val="00DC3EFF"/>
    <w:rsid w:val="00DE2893"/>
    <w:rsid w:val="00E56A59"/>
    <w:rsid w:val="00F62146"/>
    <w:rsid w:val="00F8140E"/>
    <w:rsid w:val="00FC49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sid w:val="00DA1E1F"/>
    <w:rPr>
      <w:color w:val="808080"/>
    </w:rPr>
  </w:style>
  <w:style w:type="paragraph" w:customStyle="1" w:styleId="0D1B8ED39C6F441F9DBD81FF48DE8261">
    <w:name w:val="0D1B8ED39C6F441F9DBD81FF48DE8261"/>
    <w:autoRedefine/>
    <w:qFormat/>
    <w:pPr>
      <w:widowControl w:val="0"/>
      <w:jc w:val="both"/>
    </w:pPr>
    <w:rPr>
      <w:kern w:val="2"/>
      <w:sz w:val="21"/>
      <w:szCs w:val="22"/>
      <w14:ligatures w14:val="standardContextual"/>
    </w:rPr>
  </w:style>
  <w:style w:type="paragraph" w:customStyle="1" w:styleId="06222769D57845A1B9000E9360409A9A">
    <w:name w:val="06222769D57845A1B9000E9360409A9A"/>
    <w:pPr>
      <w:widowControl w:val="0"/>
      <w:jc w:val="both"/>
    </w:pPr>
    <w:rPr>
      <w:kern w:val="2"/>
      <w:sz w:val="21"/>
      <w:szCs w:val="22"/>
      <w14:ligatures w14:val="standardContextual"/>
    </w:rPr>
  </w:style>
  <w:style w:type="paragraph" w:customStyle="1" w:styleId="8356B1ACB30F433A8968CA01B53C7CB3">
    <w:name w:val="8356B1ACB30F433A8968CA01B53C7CB3"/>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5DA13656-A97E-4835-8188-2965DA9084B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TotalTime>1198</TotalTime>
  <Pages>1</Pages>
  <Words>7007</Words>
  <Characters>39944</Characters>
  <Application>Microsoft Office Word</Application>
  <DocSecurity>0</DocSecurity>
  <Lines>332</Lines>
  <Paragraphs>93</Paragraphs>
  <ScaleCrop>false</ScaleCrop>
  <Company>PCMI</Company>
  <LinksUpToDate>false</LinksUpToDate>
  <CharactersWithSpaces>46858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dc:creator>
  <cp:lastModifiedBy>贝尔 张</cp:lastModifiedBy>
  <cp:revision>27</cp:revision>
  <cp:lastPrinted>2024-11-15T03:37:00Z</cp:lastPrinted>
  <dcterms:created xsi:type="dcterms:W3CDTF">2024-11-13T09:14:00Z</dcterms:created>
  <dcterms:modified xsi:type="dcterms:W3CDTF">2024-11-29T20:51:00Z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2052-12.1.0.16250</vt:lpwstr>
  </property>
  <property fmtid="{D5CDD505-2E9C-101B-9397-08002B2CF9AE}" pid="15" name="ICV">
    <vt:lpwstr>8BA9E9D0D1EF4AE7AF4C5B062816F718_12</vt:lpwstr>
  </property>
</Properties>
</file>